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right"/>
        <w:rPr>
          <w:b/>
          <w:i/>
        </w:rPr>
      </w:pPr>
      <w:r>
        <w:rPr>
          <w:b/>
          <w:i/>
        </w:rPr>
        <w:t>ПРОЕКТ</w:t>
      </w:r>
    </w:p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СОБРАНИЕ  ДЕПУТАТОВ ПОРЕЦКОГО МУНИЦИПАЛЬНОГО ОКРУГА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ЧУВАШСКОЙ РЕСПУБЛИКИ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РЕШЕНИЕ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Собрания депутатов первого созыва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от___</w:t>
      </w:r>
      <w:r w:rsidR="00051DD6" w:rsidRPr="00F204F6">
        <w:rPr>
          <w:rFonts w:ascii="Times New Roman" w:hAnsi="Times New Roman" w:cs="Times New Roman"/>
        </w:rPr>
        <w:t>_______</w:t>
      </w:r>
      <w:r w:rsidRPr="00F204F6">
        <w:rPr>
          <w:rFonts w:ascii="Times New Roman" w:hAnsi="Times New Roman" w:cs="Times New Roman"/>
        </w:rPr>
        <w:t xml:space="preserve"> 202</w:t>
      </w:r>
      <w:r w:rsidR="00ED1584">
        <w:rPr>
          <w:rFonts w:ascii="Times New Roman" w:hAnsi="Times New Roman" w:cs="Times New Roman"/>
        </w:rPr>
        <w:t>3</w:t>
      </w:r>
      <w:r w:rsidRPr="00F204F6">
        <w:rPr>
          <w:rFonts w:ascii="Times New Roman" w:hAnsi="Times New Roman" w:cs="Times New Roman"/>
        </w:rPr>
        <w:t xml:space="preserve"> года</w:t>
      </w:r>
      <w:proofErr w:type="gramStart"/>
      <w:r w:rsidRPr="00F204F6">
        <w:rPr>
          <w:rFonts w:ascii="Times New Roman" w:hAnsi="Times New Roman" w:cs="Times New Roman"/>
        </w:rPr>
        <w:t xml:space="preserve"> № С</w:t>
      </w:r>
      <w:proofErr w:type="gramEnd"/>
      <w:r w:rsidRPr="00F204F6">
        <w:rPr>
          <w:rFonts w:ascii="Times New Roman" w:hAnsi="Times New Roman" w:cs="Times New Roman"/>
        </w:rPr>
        <w:t>-</w:t>
      </w:r>
      <w:r w:rsidR="00051DD6" w:rsidRPr="00F204F6">
        <w:rPr>
          <w:rFonts w:ascii="Times New Roman" w:hAnsi="Times New Roman" w:cs="Times New Roman"/>
        </w:rPr>
        <w:t>____</w:t>
      </w:r>
      <w:r w:rsidRPr="00F204F6">
        <w:rPr>
          <w:rFonts w:ascii="Times New Roman" w:hAnsi="Times New Roman" w:cs="Times New Roman"/>
        </w:rPr>
        <w:t>/_____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</w:t>
      </w:r>
      <w:proofErr w:type="gramStart"/>
      <w:r w:rsidRPr="00F204F6">
        <w:rPr>
          <w:rFonts w:ascii="Times New Roman" w:hAnsi="Times New Roman" w:cs="Times New Roman"/>
        </w:rPr>
        <w:t>.П</w:t>
      </w:r>
      <w:proofErr w:type="gramEnd"/>
      <w:r w:rsidRPr="00F204F6">
        <w:rPr>
          <w:rFonts w:ascii="Times New Roman" w:hAnsi="Times New Roman" w:cs="Times New Roman"/>
        </w:rPr>
        <w:t>орецкое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5568"/>
      </w:tblGrid>
      <w:tr w:rsidR="00D12FB7" w:rsidTr="00431FFD">
        <w:trPr>
          <w:trHeight w:val="483"/>
        </w:trPr>
        <w:tc>
          <w:tcPr>
            <w:tcW w:w="3998" w:type="dxa"/>
            <w:hideMark/>
          </w:tcPr>
          <w:p w:rsidR="00D12FB7" w:rsidRPr="00317EF9" w:rsidRDefault="00CA587C" w:rsidP="00317E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7C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об условиях приватизации муниципального имущества Порецкого муниципального округа Чувашской Республики</w:t>
            </w:r>
          </w:p>
        </w:tc>
        <w:tc>
          <w:tcPr>
            <w:tcW w:w="5573" w:type="dxa"/>
          </w:tcPr>
          <w:p w:rsidR="00D12FB7" w:rsidRDefault="00D12FB7" w:rsidP="0043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B7" w:rsidRDefault="00D12FB7" w:rsidP="00D12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7C" w:rsidRPr="00034D54" w:rsidRDefault="00D12FB7" w:rsidP="0003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A587C" w:rsidRPr="00034D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CA587C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14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 178-ФЗ «О приватизации государственного и муниципального имущества», </w:t>
      </w:r>
      <w:hyperlink r:id="rId8" w:history="1">
        <w:r w:rsidR="00CA587C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Кабинета Министров Чува</w:t>
      </w:r>
      <w:r w:rsidR="00164A6B">
        <w:rPr>
          <w:rFonts w:ascii="Times New Roman" w:hAnsi="Times New Roman" w:cs="Times New Roman"/>
          <w:sz w:val="24"/>
          <w:szCs w:val="24"/>
        </w:rPr>
        <w:t>шской Республики от 25.12.2003 № 335 «</w:t>
      </w:r>
      <w:r w:rsidR="00CA587C" w:rsidRPr="00034D54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государственного</w:t>
      </w:r>
      <w:r w:rsidR="00164A6B">
        <w:rPr>
          <w:rFonts w:ascii="Times New Roman" w:hAnsi="Times New Roman" w:cs="Times New Roman"/>
          <w:sz w:val="24"/>
          <w:szCs w:val="24"/>
        </w:rPr>
        <w:t xml:space="preserve"> имущества Чувашской Республики»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, </w:t>
      </w:r>
      <w:r w:rsidR="00034D54" w:rsidRPr="00034D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Законом Чувашской Республики от 29 марта 2022 г №  25 «О преобразовании муниципальных образований Порецкого района Чувашской Республики и о внесении изменени</w:t>
      </w:r>
      <w:r w:rsidR="0016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в Закон Чувашской Республики</w:t>
      </w:r>
      <w:proofErr w:type="gramEnd"/>
      <w:r w:rsidR="0016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="00034D54" w:rsidRPr="00034D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34D54" w:rsidRPr="00034D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CA587C" w:rsidRPr="00034D54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</w:t>
      </w:r>
      <w:r w:rsidR="00547829">
        <w:rPr>
          <w:rFonts w:ascii="Times New Roman" w:hAnsi="Times New Roman" w:cs="Times New Roman"/>
          <w:sz w:val="24"/>
          <w:szCs w:val="24"/>
        </w:rPr>
        <w:t>,</w:t>
      </w:r>
      <w:r w:rsidR="00CA587C" w:rsidRPr="00034D54">
        <w:rPr>
          <w:rFonts w:ascii="Times New Roman" w:hAnsi="Times New Roman" w:cs="Times New Roman"/>
          <w:sz w:val="24"/>
          <w:szCs w:val="24"/>
        </w:rPr>
        <w:t xml:space="preserve"> Собрание депутатов Порецкого муниципального округа Чувашской Республики </w:t>
      </w:r>
      <w:proofErr w:type="spellStart"/>
      <w:proofErr w:type="gramStart"/>
      <w:r w:rsidR="00CA587C" w:rsidRPr="00034D5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е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7C" w:rsidRPr="00034D5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и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л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о: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3360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Порецкого муниципального округа Чувашской Республики.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A045C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413"/>
      <w:bookmarkEnd w:id="1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F65C2B" w:rsidRPr="00A045C9">
        <w:rPr>
          <w:rFonts w:ascii="Times New Roman" w:hAnsi="Times New Roman" w:cs="Times New Roman"/>
          <w:sz w:val="24"/>
          <w:szCs w:val="24"/>
        </w:rPr>
        <w:t xml:space="preserve"> депутатов Порецкого района от 08</w:t>
      </w:r>
      <w:r w:rsidRPr="00A045C9">
        <w:rPr>
          <w:rFonts w:ascii="Times New Roman" w:hAnsi="Times New Roman" w:cs="Times New Roman"/>
          <w:sz w:val="24"/>
          <w:szCs w:val="24"/>
        </w:rPr>
        <w:t>.0</w:t>
      </w:r>
      <w:r w:rsidR="00F65C2B" w:rsidRPr="00A045C9">
        <w:rPr>
          <w:rFonts w:ascii="Times New Roman" w:hAnsi="Times New Roman" w:cs="Times New Roman"/>
          <w:sz w:val="24"/>
          <w:szCs w:val="24"/>
        </w:rPr>
        <w:t>6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F65C2B" w:rsidRPr="00A045C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F65C2B" w:rsidRPr="00A045C9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F65C2B" w:rsidRPr="00A045C9">
        <w:rPr>
          <w:rFonts w:ascii="Times New Roman" w:hAnsi="Times New Roman" w:cs="Times New Roman"/>
          <w:sz w:val="24"/>
          <w:szCs w:val="24"/>
        </w:rPr>
        <w:t>- 18/04 «</w:t>
      </w:r>
      <w:r w:rsidRPr="00A045C9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муниципаль</w:t>
      </w:r>
      <w:r w:rsidR="00F65C2B" w:rsidRPr="00A045C9">
        <w:rPr>
          <w:rFonts w:ascii="Times New Roman" w:hAnsi="Times New Roman" w:cs="Times New Roman"/>
          <w:sz w:val="24"/>
          <w:szCs w:val="24"/>
        </w:rPr>
        <w:t>ного имущества Порецкого района»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F65C2B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14"/>
      <w:bookmarkEnd w:id="2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F65C2B" w:rsidRPr="00A045C9">
        <w:rPr>
          <w:rFonts w:ascii="Times New Roman" w:hAnsi="Times New Roman" w:cs="Times New Roman"/>
          <w:sz w:val="24"/>
          <w:szCs w:val="24"/>
        </w:rPr>
        <w:t>21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F65C2B" w:rsidRPr="00A045C9">
        <w:rPr>
          <w:rFonts w:ascii="Times New Roman" w:hAnsi="Times New Roman" w:cs="Times New Roman"/>
          <w:sz w:val="24"/>
          <w:szCs w:val="24"/>
        </w:rPr>
        <w:t>11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F65C2B" w:rsidRPr="00A045C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F65C2B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A045C9">
        <w:rPr>
          <w:rFonts w:ascii="Times New Roman" w:hAnsi="Times New Roman" w:cs="Times New Roman"/>
          <w:sz w:val="24"/>
          <w:szCs w:val="24"/>
        </w:rPr>
        <w:t>- 29</w:t>
      </w:r>
      <w:r w:rsidRPr="00A045C9">
        <w:rPr>
          <w:rFonts w:ascii="Times New Roman" w:hAnsi="Times New Roman" w:cs="Times New Roman"/>
          <w:sz w:val="24"/>
          <w:szCs w:val="24"/>
        </w:rPr>
        <w:t>/</w:t>
      </w:r>
      <w:r w:rsidR="00F65C2B" w:rsidRPr="00A045C9">
        <w:rPr>
          <w:rFonts w:ascii="Times New Roman" w:hAnsi="Times New Roman" w:cs="Times New Roman"/>
          <w:sz w:val="24"/>
          <w:szCs w:val="24"/>
        </w:rPr>
        <w:t>06 «</w:t>
      </w:r>
      <w:r w:rsidRPr="00A045C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Порецкого района от </w:t>
      </w:r>
      <w:r w:rsidR="00F65C2B" w:rsidRPr="00A045C9">
        <w:rPr>
          <w:rFonts w:ascii="Times New Roman" w:hAnsi="Times New Roman" w:cs="Times New Roman"/>
          <w:sz w:val="24"/>
          <w:szCs w:val="24"/>
        </w:rPr>
        <w:t>08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F65C2B" w:rsidRPr="00A045C9">
        <w:rPr>
          <w:rFonts w:ascii="Times New Roman" w:hAnsi="Times New Roman" w:cs="Times New Roman"/>
          <w:sz w:val="24"/>
          <w:szCs w:val="24"/>
        </w:rPr>
        <w:t>06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F65C2B" w:rsidRPr="00A045C9">
        <w:rPr>
          <w:rFonts w:ascii="Times New Roman" w:hAnsi="Times New Roman" w:cs="Times New Roman"/>
          <w:sz w:val="24"/>
          <w:szCs w:val="24"/>
        </w:rPr>
        <w:t>12 № С-18/04</w:t>
      </w:r>
      <w:r w:rsidRPr="00A045C9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A045C9">
        <w:rPr>
          <w:rFonts w:ascii="Times New Roman" w:hAnsi="Times New Roman" w:cs="Times New Roman"/>
          <w:sz w:val="24"/>
          <w:szCs w:val="24"/>
        </w:rPr>
        <w:t>«</w:t>
      </w:r>
      <w:r w:rsidRPr="00A045C9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 муниципального имущества Порецкого района</w:t>
      </w:r>
      <w:bookmarkEnd w:id="3"/>
      <w:r w:rsidR="00F65C2B" w:rsidRPr="00A045C9">
        <w:rPr>
          <w:rFonts w:ascii="Times New Roman" w:hAnsi="Times New Roman" w:cs="Times New Roman"/>
          <w:sz w:val="24"/>
          <w:szCs w:val="24"/>
        </w:rPr>
        <w:t>»;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history="1">
        <w:r w:rsidR="00F65C2B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07.10.2014</w:t>
      </w:r>
      <w:proofErr w:type="gramStart"/>
      <w:r w:rsidR="00F65C2B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A045C9">
        <w:rPr>
          <w:rFonts w:ascii="Times New Roman" w:hAnsi="Times New Roman" w:cs="Times New Roman"/>
          <w:sz w:val="24"/>
          <w:szCs w:val="24"/>
        </w:rPr>
        <w:t>- 36/04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="00F65C2B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28.06.2016</w:t>
      </w:r>
      <w:proofErr w:type="gramStart"/>
      <w:r w:rsidR="00F65C2B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A045C9">
        <w:rPr>
          <w:rFonts w:ascii="Times New Roman" w:hAnsi="Times New Roman" w:cs="Times New Roman"/>
          <w:sz w:val="24"/>
          <w:szCs w:val="24"/>
        </w:rPr>
        <w:t>- 08/05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F65C2B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F65C2B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25.01.2017</w:t>
      </w:r>
      <w:proofErr w:type="gramStart"/>
      <w:r w:rsidR="00F65C2B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F65C2B" w:rsidRPr="00A045C9">
        <w:rPr>
          <w:rFonts w:ascii="Times New Roman" w:hAnsi="Times New Roman" w:cs="Times New Roman"/>
          <w:sz w:val="24"/>
          <w:szCs w:val="24"/>
        </w:rPr>
        <w:t>- 12/05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района»;</w:t>
      </w:r>
    </w:p>
    <w:p w:rsidR="00F65C2B" w:rsidRPr="00A045C9" w:rsidRDefault="00F65C2B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26.06.2019</w:t>
      </w:r>
      <w:proofErr w:type="gramStart"/>
      <w:r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Pr="00A045C9">
        <w:rPr>
          <w:rFonts w:ascii="Times New Roman" w:hAnsi="Times New Roman" w:cs="Times New Roman"/>
          <w:sz w:val="24"/>
          <w:szCs w:val="24"/>
        </w:rPr>
        <w:t>- 38/04 «О внесении изменений в решение Собрания депутатов Порецкого района от 08.06.2012 № С-18/04 «О Порядке принятия решений об условиях приватизации муниципального имущества Порецкого района»;</w:t>
      </w:r>
    </w:p>
    <w:p w:rsidR="00F65C2B" w:rsidRPr="0043360F" w:rsidRDefault="00F65C2B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26.09.2022</w:t>
      </w:r>
      <w:proofErr w:type="gramStart"/>
      <w:r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Pr="00A045C9">
        <w:rPr>
          <w:rFonts w:ascii="Times New Roman" w:hAnsi="Times New Roman" w:cs="Times New Roman"/>
          <w:sz w:val="24"/>
          <w:szCs w:val="24"/>
        </w:rPr>
        <w:t>- 01/26 «О внесении изменений в решение Собрания депутатов Порецкого района от 08.06.2012 № С-18/04 «О Порядке принятия решений</w:t>
      </w:r>
      <w:r w:rsidRPr="0043360F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 Порецкого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6371" w:rsidRPr="00F65C2B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3"/>
      <w:r w:rsidRPr="00F65C2B">
        <w:rPr>
          <w:rFonts w:ascii="Times New Roman" w:hAnsi="Times New Roman" w:cs="Times New Roman"/>
          <w:sz w:val="24"/>
          <w:szCs w:val="24"/>
        </w:rPr>
        <w:t xml:space="preserve">3. </w:t>
      </w:r>
      <w:bookmarkEnd w:id="4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bookmarkStart w:id="5" w:name="_hlk122595000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со дня его официального опубликования в издании «Вестник Поречья» и подлежит размещению на официальном сайте Порецкого </w:t>
      </w:r>
      <w:r w:rsidR="0054782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  <w:bookmarkEnd w:id="5"/>
    </w:p>
    <w:p w:rsidR="00F204F6" w:rsidRDefault="00D12FB7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3"/>
        <w:gridCol w:w="4761"/>
      </w:tblGrid>
      <w:tr w:rsidR="00BF6739" w:rsidRPr="00F204F6" w:rsidTr="00BF6739">
        <w:tc>
          <w:tcPr>
            <w:tcW w:w="4806" w:type="dxa"/>
            <w:hideMark/>
          </w:tcPr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4F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Порецкого муниципального округа</w:t>
            </w:r>
          </w:p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65" w:type="dxa"/>
          </w:tcPr>
          <w:p w:rsidR="00BF6739" w:rsidRPr="00F204F6" w:rsidRDefault="00BF673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6739" w:rsidRPr="00F204F6" w:rsidRDefault="009D0A1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Васильев</w:t>
            </w:r>
          </w:p>
        </w:tc>
      </w:tr>
    </w:tbl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547829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204F6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F2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F6">
        <w:rPr>
          <w:rFonts w:ascii="Times New Roman" w:hAnsi="Times New Roman" w:cs="Times New Roman"/>
          <w:sz w:val="24"/>
          <w:szCs w:val="24"/>
        </w:rPr>
        <w:t xml:space="preserve">муниципального    округа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04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32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Е.В. Лебедев</w:t>
      </w:r>
      <w:r w:rsidRPr="00F204F6">
        <w:rPr>
          <w:rFonts w:ascii="Times New Roman" w:hAnsi="Times New Roman" w:cs="Times New Roman"/>
          <w:sz w:val="24"/>
          <w:szCs w:val="24"/>
        </w:rPr>
        <w:t xml:space="preserve"> </w:t>
      </w:r>
      <w:r w:rsidR="0090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Default="00905418" w:rsidP="00793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18" w:rsidRPr="00905418" w:rsidRDefault="00905418" w:rsidP="00905418">
      <w:pPr>
        <w:jc w:val="right"/>
        <w:rPr>
          <w:rStyle w:val="a6"/>
          <w:rFonts w:ascii="Times New Roman" w:hAnsi="Times New Roman" w:cs="Times New Roman"/>
          <w:b w:val="0"/>
          <w:bCs w:val="0"/>
        </w:rPr>
      </w:pPr>
      <w:bookmarkStart w:id="6" w:name="sub_1000"/>
      <w:proofErr w:type="gramStart"/>
      <w:r w:rsidRPr="00905418">
        <w:rPr>
          <w:rStyle w:val="a6"/>
          <w:rFonts w:ascii="Times New Roman" w:hAnsi="Times New Roman" w:cs="Times New Roman"/>
          <w:b w:val="0"/>
          <w:bCs w:val="0"/>
        </w:rPr>
        <w:lastRenderedPageBreak/>
        <w:t>Утвержден</w:t>
      </w:r>
      <w:proofErr w:type="gramEnd"/>
      <w:r w:rsidRPr="00905418">
        <w:rPr>
          <w:rStyle w:val="a6"/>
          <w:rFonts w:ascii="Times New Roman" w:hAnsi="Times New Roman" w:cs="Times New Roman"/>
          <w:b w:val="0"/>
          <w:bCs w:val="0"/>
        </w:rPr>
        <w:br/>
      </w:r>
      <w:hyperlink w:anchor="sub_0" w:history="1">
        <w:r w:rsidRPr="00905418">
          <w:rPr>
            <w:rStyle w:val="a3"/>
            <w:rFonts w:ascii="Times New Roman" w:hAnsi="Times New Roman" w:cs="Times New Roman"/>
            <w:b/>
          </w:rPr>
          <w:t>решением</w:t>
        </w:r>
      </w:hyperlink>
      <w:r w:rsidRPr="00905418">
        <w:rPr>
          <w:rStyle w:val="a6"/>
          <w:rFonts w:ascii="Times New Roman" w:hAnsi="Times New Roman" w:cs="Times New Roman"/>
          <w:b w:val="0"/>
          <w:bCs w:val="0"/>
        </w:rPr>
        <w:t xml:space="preserve"> Собрания депутатов</w:t>
      </w:r>
      <w:r w:rsidRPr="00905418">
        <w:rPr>
          <w:rStyle w:val="a6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Pr="00905418">
        <w:rPr>
          <w:rStyle w:val="a6"/>
          <w:rFonts w:ascii="Times New Roman" w:hAnsi="Times New Roman" w:cs="Times New Roman"/>
          <w:b w:val="0"/>
          <w:bCs w:val="0"/>
        </w:rPr>
        <w:br/>
        <w:t xml:space="preserve">Чувашской Республики </w:t>
      </w:r>
    </w:p>
    <w:p w:rsidR="00905418" w:rsidRPr="00905418" w:rsidRDefault="00905418" w:rsidP="00905418">
      <w:pPr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905418">
        <w:rPr>
          <w:rStyle w:val="a6"/>
          <w:rFonts w:ascii="Times New Roman" w:hAnsi="Times New Roman" w:cs="Times New Roman"/>
          <w:b w:val="0"/>
          <w:bCs w:val="0"/>
        </w:rPr>
        <w:t>от __________2023 №_____</w:t>
      </w:r>
    </w:p>
    <w:bookmarkEnd w:id="6"/>
    <w:p w:rsidR="00905418" w:rsidRPr="00905418" w:rsidRDefault="00905418" w:rsidP="00905418">
      <w:pPr>
        <w:rPr>
          <w:rFonts w:ascii="Times New Roman" w:hAnsi="Times New Roman" w:cs="Times New Roman"/>
        </w:rPr>
      </w:pP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Порядок</w:t>
      </w:r>
      <w:r w:rsidRPr="00905418">
        <w:rPr>
          <w:rFonts w:ascii="Times New Roman" w:hAnsi="Times New Roman" w:cs="Times New Roman"/>
        </w:rPr>
        <w:br/>
        <w:t>принятия решений об условиях приватизации муниципального имущества Порецкого муниципального округа Чувашской Республики</w:t>
      </w:r>
    </w:p>
    <w:p w:rsidR="00905418" w:rsidRPr="00905418" w:rsidRDefault="00905418" w:rsidP="00905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905418">
        <w:rPr>
          <w:rFonts w:ascii="Times New Roman" w:hAnsi="Times New Roman" w:cs="Times New Roman"/>
        </w:rPr>
        <w:t xml:space="preserve">Порядок принятия решений об условиях приватизации муниципального имущества Порецкого муниципального округа Чувашской Республики (далее - Порядок) разработан в соответствии с требованиями </w:t>
      </w:r>
      <w:hyperlink r:id="rId17" w:history="1">
        <w:r w:rsidRPr="00905418">
          <w:rPr>
            <w:rStyle w:val="a3"/>
            <w:rFonts w:ascii="Times New Roman" w:hAnsi="Times New Roman" w:cs="Times New Roman"/>
            <w:b/>
          </w:rPr>
          <w:t>Федерального закона</w:t>
        </w:r>
      </w:hyperlink>
      <w:r w:rsidRPr="00905418">
        <w:rPr>
          <w:rFonts w:ascii="Times New Roman" w:hAnsi="Times New Roman" w:cs="Times New Roman"/>
        </w:rPr>
        <w:t xml:space="preserve"> от 21.12.2001 № 178-ФЗ «О приватизации государственного и муниципального имущества», а также с учетом сложившейся практики приватизации и устанавливает процедуру принятия решений об условиях приватизации муниципального имущества Порецкого муниципального округа Чувашской Республики, ограничения при проведения приватизации.</w:t>
      </w:r>
      <w:proofErr w:type="gramEnd"/>
    </w:p>
    <w:p w:rsidR="00905418" w:rsidRPr="00905418" w:rsidRDefault="00905418" w:rsidP="00D569E3">
      <w:pPr>
        <w:pStyle w:val="1"/>
        <w:rPr>
          <w:rFonts w:ascii="Times New Roman" w:hAnsi="Times New Roman" w:cs="Times New Roman"/>
        </w:rPr>
      </w:pPr>
      <w:bookmarkStart w:id="7" w:name="sub_1001"/>
      <w:r w:rsidRPr="00905418">
        <w:rPr>
          <w:rFonts w:ascii="Times New Roman" w:hAnsi="Times New Roman" w:cs="Times New Roman"/>
        </w:rPr>
        <w:t>1. Классификация муниципального имущества по возможности его приватизации</w:t>
      </w:r>
      <w:bookmarkEnd w:id="7"/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sub_11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1.1. Муниципальное имущество подлежит приватизации после его включения в прогнозный план (программу) приватизации муниципального имущества по решению Собрания депутатов Порецкого муниципального округа.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sub_12"/>
      <w:bookmarkEnd w:id="8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1.2. Не включается в прогнозный план (программу) приватизации муниципального имущества и приватизируется по решению администрации Порецкого муниципального округа об условиях приватизации движимое имущество, составляющее казну Порецкого округа (за исключением акций (долей) хозяйственных обществ).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10" w:name="sub_1002"/>
      <w:bookmarkEnd w:id="9"/>
      <w:r w:rsidRPr="00905418">
        <w:rPr>
          <w:rFonts w:ascii="Times New Roman" w:hAnsi="Times New Roman" w:cs="Times New Roman"/>
        </w:rPr>
        <w:t>2. Управление находящимися в муниципальной собственности Порецкого муниципального округа Чувашской Республики акциями акционерных обществ, созданных в процессе приватизации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sub_21"/>
      <w:bookmarkEnd w:id="10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 xml:space="preserve">2.1. </w:t>
      </w:r>
      <w:proofErr w:type="gramStart"/>
      <w:r w:rsidR="00905418" w:rsidRPr="00905418">
        <w:rPr>
          <w:rFonts w:ascii="Times New Roman" w:hAnsi="Times New Roman" w:cs="Times New Roman"/>
        </w:rPr>
        <w:t>При преобразовании в акционерные общества предприятий, находящихся в муниципальной собственности Порецкого муниципального округа,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муниципального округа, Собранием депутатов Порецкого муниципального округа могут быть приняты решения о нахождении в собственности Порецкого муниципального округа обыкновенных акций в размере 100 процентов, 50 процентов плюс одна</w:t>
      </w:r>
      <w:proofErr w:type="gramEnd"/>
      <w:r w:rsidR="00905418" w:rsidRPr="00905418">
        <w:rPr>
          <w:rFonts w:ascii="Times New Roman" w:hAnsi="Times New Roman" w:cs="Times New Roman"/>
        </w:rPr>
        <w:t xml:space="preserve"> обыкновенная акция, либо 25 процентов плюс одна обыкновенная акция от общего числа обыкновенных акций.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sub_22"/>
      <w:bookmarkEnd w:id="11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2.2. Находящиеся в муниципальной собственности Порецкого муниципального округа акции до принятия решения об их продаже могут передаваться в доверительное управление в соответствии с действующим законодательством.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13" w:name="sub_1003"/>
      <w:bookmarkEnd w:id="12"/>
      <w:r w:rsidRPr="00905418">
        <w:rPr>
          <w:rFonts w:ascii="Times New Roman" w:hAnsi="Times New Roman" w:cs="Times New Roman"/>
        </w:rPr>
        <w:t>3. Продавец муниципального имущества</w:t>
      </w:r>
    </w:p>
    <w:bookmarkEnd w:id="13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3.1. Продавцом приватизируемого муниципального имущества является администрация Порецкого муниципального округа, действующая в соответствии с законодательством Российской Федерации, законодательством Чувашской Республики, </w:t>
      </w:r>
      <w:hyperlink r:id="rId18" w:history="1">
        <w:r w:rsidR="00905418" w:rsidRPr="00905418">
          <w:rPr>
            <w:rStyle w:val="a3"/>
            <w:rFonts w:ascii="Times New Roman" w:hAnsi="Times New Roman" w:cs="Times New Roman"/>
            <w:b/>
          </w:rPr>
          <w:t>Уставом</w:t>
        </w:r>
      </w:hyperlink>
      <w:r w:rsidR="00905418" w:rsidRPr="00905418">
        <w:rPr>
          <w:rFonts w:ascii="Times New Roman" w:hAnsi="Times New Roman" w:cs="Times New Roman"/>
        </w:rPr>
        <w:t xml:space="preserve"> Порецкого  муниципального округа и настоящим Порядком.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14" w:name="sub_1004"/>
      <w:r w:rsidRPr="00905418">
        <w:rPr>
          <w:rFonts w:ascii="Times New Roman" w:hAnsi="Times New Roman" w:cs="Times New Roman"/>
        </w:rPr>
        <w:t>4. Организация и проведение приватизации муниципального имущества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41"/>
      <w:bookmarkEnd w:id="14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4.1. 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производится за счет средств бюджета Порецкого муниципального округа.</w:t>
      </w:r>
    </w:p>
    <w:bookmarkEnd w:id="15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905418" w:rsidRPr="00905418">
        <w:rPr>
          <w:rFonts w:ascii="Times New Roman" w:hAnsi="Times New Roman" w:cs="Times New Roman"/>
        </w:rPr>
        <w:t>4.2. Администрация Порецкого округа осуществляет следующие мероприятия по организации и проведению приватизации: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- 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905418" w:rsidRPr="00905418">
        <w:rPr>
          <w:rFonts w:ascii="Times New Roman" w:hAnsi="Times New Roman" w:cs="Times New Roman"/>
        </w:rPr>
        <w:t xml:space="preserve">- рекламирование, размещение информационных сообщений о продаже муниципального имущества и об итогах его продажи на </w:t>
      </w:r>
      <w:hyperlink r:id="rId19" w:history="1">
        <w:r w:rsidR="00905418"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соответственно - сеть «Интернет», </w:t>
      </w:r>
      <w:hyperlink r:id="rId20" w:history="1">
        <w:r w:rsidR="00905418" w:rsidRPr="00905418">
          <w:rPr>
            <w:rStyle w:val="a3"/>
            <w:rFonts w:ascii="Times New Roman" w:hAnsi="Times New Roman" w:cs="Times New Roman"/>
            <w:b/>
          </w:rPr>
          <w:t>официальный сайт</w:t>
        </w:r>
      </w:hyperlink>
      <w:r w:rsidR="00905418" w:rsidRPr="00905418">
        <w:rPr>
          <w:rFonts w:ascii="Times New Roman" w:hAnsi="Times New Roman" w:cs="Times New Roman"/>
        </w:rPr>
        <w:t xml:space="preserve"> в сети «Интернет»), и на </w:t>
      </w:r>
      <w:hyperlink r:id="rId21" w:history="1">
        <w:r w:rsidR="00905418"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</w:rPr>
        <w:t xml:space="preserve"> Порецкого муниципального округа в сети «Интернет»;</w:t>
      </w:r>
      <w:proofErr w:type="gramEnd"/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осуществление деятельности по учету и контролю выполнения покупателями имущества своих обязательств;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создание и обслуживание информационно-коммуникационных систем, совершенствование материально-технической базы продаж муниципального имущества;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427"/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 xml:space="preserve">- 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</w:t>
      </w:r>
      <w:hyperlink r:id="rId22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(далее - оператор электронной площадки), заключение с ним договора;</w:t>
      </w:r>
    </w:p>
    <w:bookmarkEnd w:id="16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утверждение электронной формы заявки на участие в продаже муниципального имущества.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43"/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4.3. Предпродажная подготовка включает в себя следующие мероприятия, проводимые администрацией Порецкого муниципального округа:</w:t>
      </w:r>
    </w:p>
    <w:bookmarkEnd w:id="17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5418" w:rsidRPr="00905418">
        <w:rPr>
          <w:rFonts w:ascii="Times New Roman" w:hAnsi="Times New Roman" w:cs="Times New Roman"/>
        </w:rPr>
        <w:t>- оценку муниципального имущества для определения рыночной стоимости с привлечением независимого оценщика;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установление начальной цены муниципального имущества;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проведение юридической экспертизы материалов (документов) по приватизации;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5418" w:rsidRPr="00905418">
        <w:rPr>
          <w:rFonts w:ascii="Times New Roman" w:hAnsi="Times New Roman" w:cs="Times New Roman"/>
        </w:rPr>
        <w:t>- осуществление реорганизации предприятия;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5418" w:rsidRPr="00905418">
        <w:rPr>
          <w:rFonts w:ascii="Times New Roman" w:hAnsi="Times New Roman" w:cs="Times New Roman"/>
        </w:rPr>
        <w:t>- подготовка технического плана, кадастрового паспорта (получение выписки из Единого государственного реестра недвижимости);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05418" w:rsidRPr="00905418">
        <w:rPr>
          <w:rFonts w:ascii="Times New Roman" w:hAnsi="Times New Roman" w:cs="Times New Roman"/>
        </w:rPr>
        <w:t>- оплата услуг держателей реестров владельцев ценных бумаг (регистраторов) по внесению данных в реестр владельцев ценных бумаг, предоставлению выписок из реестра владельцев ценных бумаг по его лицевому счету и информации из реестра владельцев ценных бумаг об имени (наименовании) зарегистрированных лиц и о количестве акций каждой категории (каждого типа), учитываемых на их лицевых счетах, прочих расходов, связанных с оформлением прав на муниципальное</w:t>
      </w:r>
      <w:proofErr w:type="gramEnd"/>
      <w:r w:rsidR="00905418" w:rsidRPr="00905418">
        <w:rPr>
          <w:rFonts w:ascii="Times New Roman" w:hAnsi="Times New Roman" w:cs="Times New Roman"/>
        </w:rPr>
        <w:t xml:space="preserve"> имущество, а также с осуществлением Порецким муниципальным округом прав акционера;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- оформление документов на земельные участки, занятые объектами приватизации;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05418" w:rsidRPr="00905418">
        <w:rPr>
          <w:rFonts w:ascii="Times New Roman" w:hAnsi="Times New Roman" w:cs="Times New Roman"/>
        </w:rPr>
        <w:t>выдача выписок из реестра муниципального имущества Порецкого муниципального округа;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- оплата услуг оператора электронной площадки.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Финансирование затрат на проведение мероприятий по предпродажной подготовке объектов приватизации, организацию и проведение приватизации муниципального имущества осуществляется за счет средств, предусмотренных на предпродажную подготовку.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44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>4.4.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19" w:name="sub_1005"/>
      <w:bookmarkEnd w:id="18"/>
      <w:r w:rsidRPr="00905418">
        <w:rPr>
          <w:rFonts w:ascii="Times New Roman" w:hAnsi="Times New Roman" w:cs="Times New Roman"/>
        </w:rPr>
        <w:t>5. Способы приватизации и порядок их выбора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51"/>
      <w:bookmarkEnd w:id="19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 xml:space="preserve">5.1. </w:t>
      </w:r>
      <w:proofErr w:type="gramStart"/>
      <w:r w:rsidR="00905418" w:rsidRPr="00905418">
        <w:rPr>
          <w:rFonts w:ascii="Times New Roman" w:hAnsi="Times New Roman" w:cs="Times New Roman"/>
        </w:rPr>
        <w:t xml:space="preserve">Приватизация муниципального имущества осуществляется в соответствии с федеральным законодательством, способами, установленными </w:t>
      </w:r>
      <w:hyperlink r:id="rId23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21.12.2001 № 178-ФЗ «О приватизации государственного и муниципального имущества», в порядке, определенном нормативными правовыми актами Российской Федерации, Чувашской Республики и Порецкого муниципального округа.</w:t>
      </w:r>
      <w:proofErr w:type="gramEnd"/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52"/>
      <w:bookmarkEnd w:id="20"/>
      <w:r>
        <w:rPr>
          <w:rFonts w:ascii="Times New Roman" w:hAnsi="Times New Roman" w:cs="Times New Roman"/>
        </w:rPr>
        <w:lastRenderedPageBreak/>
        <w:t xml:space="preserve">         </w:t>
      </w:r>
      <w:r w:rsidR="00905418" w:rsidRPr="00905418">
        <w:rPr>
          <w:rFonts w:ascii="Times New Roman" w:hAnsi="Times New Roman" w:cs="Times New Roman"/>
        </w:rPr>
        <w:t>5.2.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1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5418" w:rsidRPr="00905418">
        <w:rPr>
          <w:rFonts w:ascii="Times New Roman" w:hAnsi="Times New Roman" w:cs="Times New Roman"/>
        </w:rPr>
        <w:t xml:space="preserve">- особенности, установленные </w:t>
      </w:r>
      <w:hyperlink r:id="rId24" w:history="1">
        <w:r w:rsidR="00905418" w:rsidRPr="00905418">
          <w:rPr>
            <w:rStyle w:val="a3"/>
            <w:rFonts w:ascii="Times New Roman" w:hAnsi="Times New Roman" w:cs="Times New Roman"/>
            <w:b/>
          </w:rPr>
          <w:t>законодательством</w:t>
        </w:r>
      </w:hyperlink>
      <w:r w:rsidR="00905418" w:rsidRPr="00905418">
        <w:rPr>
          <w:rFonts w:ascii="Times New Roman" w:hAnsi="Times New Roman" w:cs="Times New Roman"/>
        </w:rPr>
        <w:t xml:space="preserve"> о приватизации для объектов социально-культурного и коммунально-бытового назначения;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5418" w:rsidRPr="00905418">
        <w:rPr>
          <w:rFonts w:ascii="Times New Roman" w:hAnsi="Times New Roman" w:cs="Times New Roman"/>
        </w:rPr>
        <w:t>- социально-экономическое значение объекта для Порецкого муниципального округа;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5418" w:rsidRPr="00905418">
        <w:rPr>
          <w:rFonts w:ascii="Times New Roman" w:hAnsi="Times New Roman" w:cs="Times New Roman"/>
        </w:rPr>
        <w:t>- необходимость привлечения инвестиций;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обеспечение поступления сре</w:t>
      </w:r>
      <w:proofErr w:type="gramStart"/>
      <w:r w:rsidR="00905418" w:rsidRPr="00905418">
        <w:rPr>
          <w:rFonts w:ascii="Times New Roman" w:hAnsi="Times New Roman" w:cs="Times New Roman"/>
        </w:rPr>
        <w:t>дств в д</w:t>
      </w:r>
      <w:proofErr w:type="gramEnd"/>
      <w:r w:rsidR="00905418" w:rsidRPr="00905418">
        <w:rPr>
          <w:rFonts w:ascii="Times New Roman" w:hAnsi="Times New Roman" w:cs="Times New Roman"/>
        </w:rPr>
        <w:t>оходную часть бюджета Порецкого муниципального округа;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экологическое состояние территории, на которой расположен объект приватизации;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финансовое состояние объекта приватизации;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отраслевые особенности объекта приватизации;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905418" w:rsidRPr="00905418">
        <w:rPr>
          <w:rFonts w:ascii="Times New Roman" w:hAnsi="Times New Roman" w:cs="Times New Roman"/>
        </w:rPr>
        <w:t xml:space="preserve"> установление обременения;</w:t>
      </w:r>
    </w:p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- предложения, содержащиеся в заявке на приватизацию объекта.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sub_53"/>
      <w:r>
        <w:rPr>
          <w:rFonts w:ascii="Times New Roman" w:hAnsi="Times New Roman" w:cs="Times New Roman"/>
        </w:rPr>
        <w:t xml:space="preserve">         </w:t>
      </w:r>
      <w:r w:rsidR="00905418" w:rsidRPr="00905418">
        <w:rPr>
          <w:rFonts w:ascii="Times New Roman" w:hAnsi="Times New Roman" w:cs="Times New Roman"/>
        </w:rPr>
        <w:t xml:space="preserve">5.3. Продажа муниципального имущества осуществляется только способами, определенными </w:t>
      </w:r>
      <w:hyperlink r:id="rId25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21.12.2001 № 178-ФЗ «О приватизации государственного и муниципального имущества».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23" w:name="sub_1006"/>
      <w:bookmarkEnd w:id="22"/>
      <w:r w:rsidRPr="00905418">
        <w:rPr>
          <w:rFonts w:ascii="Times New Roman" w:hAnsi="Times New Roman" w:cs="Times New Roman"/>
        </w:rPr>
        <w:t>6. Определение цены подлежащего приватизации муниципального имущества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sub_61"/>
      <w:bookmarkEnd w:id="2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6.1. </w:t>
      </w:r>
      <w:proofErr w:type="gramStart"/>
      <w:r w:rsidR="00905418" w:rsidRPr="00905418">
        <w:rPr>
          <w:rFonts w:ascii="Times New Roman" w:hAnsi="Times New Roman" w:cs="Times New Roman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26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21.12.2001 № 178-ФЗ «О приватизации государственного и муниципального имущества», в соответствии с </w:t>
      </w:r>
      <w:hyperlink r:id="rId27" w:history="1">
        <w:r w:rsidR="00905418" w:rsidRPr="00905418">
          <w:rPr>
            <w:rStyle w:val="a3"/>
            <w:rFonts w:ascii="Times New Roman" w:hAnsi="Times New Roman" w:cs="Times New Roman"/>
            <w:b/>
          </w:rPr>
          <w:t>законодательством</w:t>
        </w:r>
      </w:hyperlink>
      <w:r w:rsidR="00905418" w:rsidRPr="00905418">
        <w:rPr>
          <w:rFonts w:ascii="Times New Roman" w:hAnsi="Times New Roman" w:cs="Times New Roman"/>
        </w:rP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hyperlink r:id="rId28" w:history="1">
        <w:r w:rsidR="00905418"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</w:rPr>
        <w:t xml:space="preserve"> в сети «Интернет» информационного сообщения о продаже муниципального имущества прошло не более чем</w:t>
      </w:r>
      <w:proofErr w:type="gramEnd"/>
      <w:r w:rsidR="00905418" w:rsidRPr="00905418">
        <w:rPr>
          <w:rFonts w:ascii="Times New Roman" w:hAnsi="Times New Roman" w:cs="Times New Roman"/>
        </w:rPr>
        <w:t xml:space="preserve"> шесть месяцев.</w:t>
      </w:r>
    </w:p>
    <w:bookmarkEnd w:id="24"/>
    <w:p w:rsidR="00905418" w:rsidRPr="00905418" w:rsidRDefault="00D569E3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6.2. Начальная цена объектов недвижимости, приватизируемых с земельными участками, принимается равной сумме их рыночной стоимости, определенной в соответствии с </w:t>
      </w:r>
      <w:hyperlink r:id="rId29" w:history="1">
        <w:r w:rsidR="00905418" w:rsidRPr="00905418">
          <w:rPr>
            <w:rStyle w:val="a3"/>
            <w:rFonts w:ascii="Times New Roman" w:hAnsi="Times New Roman" w:cs="Times New Roman"/>
            <w:b/>
          </w:rPr>
          <w:t>законодательством</w:t>
        </w:r>
      </w:hyperlink>
      <w:r w:rsidR="00905418" w:rsidRPr="00905418">
        <w:rPr>
          <w:rFonts w:ascii="Times New Roman" w:hAnsi="Times New Roman" w:cs="Times New Roman"/>
        </w:rPr>
        <w:t xml:space="preserve"> Российской Федерации, регулирующим оценочную деятельность.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 стоимости объектов недвижимости и земельного участка в размерах пропорциональных их рыночной стоимости.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sub_623"/>
      <w:r w:rsidRPr="00905418">
        <w:rPr>
          <w:rFonts w:ascii="Times New Roman" w:hAnsi="Times New Roman" w:cs="Times New Roman"/>
        </w:rPr>
        <w:t>В случае</w:t>
      </w:r>
      <w:proofErr w:type="gramStart"/>
      <w:r w:rsidRPr="00905418">
        <w:rPr>
          <w:rFonts w:ascii="Times New Roman" w:hAnsi="Times New Roman" w:cs="Times New Roman"/>
        </w:rPr>
        <w:t>,</w:t>
      </w:r>
      <w:proofErr w:type="gramEnd"/>
      <w:r w:rsidRPr="00905418">
        <w:rPr>
          <w:rFonts w:ascii="Times New Roman" w:hAnsi="Times New Roman" w:cs="Times New Roman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26" w:name="sub_1007"/>
      <w:bookmarkEnd w:id="25"/>
      <w:r w:rsidRPr="00905418">
        <w:rPr>
          <w:rFonts w:ascii="Times New Roman" w:hAnsi="Times New Roman" w:cs="Times New Roman"/>
        </w:rPr>
        <w:t xml:space="preserve">7. Порядок разработки и утверждения условий конкурса, </w:t>
      </w:r>
      <w:proofErr w:type="gramStart"/>
      <w:r w:rsidRPr="00905418">
        <w:rPr>
          <w:rFonts w:ascii="Times New Roman" w:hAnsi="Times New Roman" w:cs="Times New Roman"/>
        </w:rPr>
        <w:t>контроль за</w:t>
      </w:r>
      <w:proofErr w:type="gramEnd"/>
      <w:r w:rsidRPr="00905418">
        <w:rPr>
          <w:rFonts w:ascii="Times New Roman" w:hAnsi="Times New Roman" w:cs="Times New Roman"/>
        </w:rPr>
        <w:t xml:space="preserve"> их исполнением, подтверждения победителем конкурса исполнения таких условий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sub_71"/>
      <w:bookmarkEnd w:id="2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7.1. Условия конкурса по продаже муниципального имущества разрабатываются администрацией Порецкого муниципального округа и утверждаются постановлением администрации Порецкого муниципального округа, с учетом предложений акционерных обществ и обществ с ограниченной ответственностью, акции (доли) которых выставляются на конкурс.</w:t>
      </w:r>
    </w:p>
    <w:p w:rsidR="00905418" w:rsidRPr="00905418" w:rsidRDefault="00D569E3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sub_72"/>
      <w:bookmarkEnd w:id="2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7.2. Исполнение условий конкурса контролируется администрацией Порецкого муниципального округа в соответствии с заключенным с победителем конкурса договором купли-продажи имущества.</w:t>
      </w:r>
    </w:p>
    <w:p w:rsidR="00905418" w:rsidRPr="00905418" w:rsidRDefault="00D569E3" w:rsidP="00D569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sub_73"/>
      <w:bookmarkEnd w:id="2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7.3. Для обеспечения эффективного контроля исполнения условий конкурса администрация Порецкого муниципального округа:</w:t>
      </w:r>
    </w:p>
    <w:bookmarkEnd w:id="29"/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ведет учет договоров купли-продажи муниципального имущества, заключенных по результатам конкурса;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осуществляет учет обязательств победителей конкурса, определенных договорами купли-продажи муниципального имущества, и контроль их исполнения;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принимает от победителей конкурса отчетные документы, подтверждающие выполнение условий конкурса;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lastRenderedPageBreak/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905418" w:rsidRPr="00905418" w:rsidRDefault="00F84C7D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sub_74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7.4. 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bookmarkEnd w:id="30"/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 xml:space="preserve">В течение 10 рабочих дней с даты </w:t>
      </w:r>
      <w:proofErr w:type="gramStart"/>
      <w:r w:rsidRPr="00905418">
        <w:rPr>
          <w:rFonts w:ascii="Times New Roman" w:hAnsi="Times New Roman" w:cs="Times New Roman"/>
        </w:rPr>
        <w:t>истечения срока выполнения условий конкурса</w:t>
      </w:r>
      <w:proofErr w:type="gramEnd"/>
      <w:r w:rsidRPr="00905418">
        <w:rPr>
          <w:rFonts w:ascii="Times New Roman" w:hAnsi="Times New Roman" w:cs="Times New Roman"/>
        </w:rPr>
        <w:t xml:space="preserve"> победитель конкурса направляет в администрацию Порецкого муниципального округа сводный (итоговый) отчет о выполнении им условий конкурса в целом с приложением всех необходимых документов.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sub_7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7.5. В течение 2 месяцев со дня получения сводного (итогового) отчета о выполнении условий конкурса администрация Порецкого муниципального округа обязана осуществить проверку фактического исполнения условий </w:t>
      </w:r>
      <w:proofErr w:type="gramStart"/>
      <w:r w:rsidR="00905418" w:rsidRPr="00905418">
        <w:rPr>
          <w:rFonts w:ascii="Times New Roman" w:hAnsi="Times New Roman" w:cs="Times New Roman"/>
        </w:rPr>
        <w:t>конкурса</w:t>
      </w:r>
      <w:proofErr w:type="gramEnd"/>
      <w:r w:rsidR="00905418" w:rsidRPr="00905418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</w:t>
      </w:r>
    </w:p>
    <w:bookmarkEnd w:id="31"/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Указанная проверка проводится постоянно действующей комиссией по приватизации муниципального имущества Порецкого муниципального округа (далее - комиссия).</w:t>
      </w:r>
    </w:p>
    <w:p w:rsidR="00905418" w:rsidRPr="00905418" w:rsidRDefault="00F84C7D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sub_7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7.6. Комиссия осуществляет проверку выполнения условий конкурса в целом.</w:t>
      </w:r>
    </w:p>
    <w:bookmarkEnd w:id="32"/>
    <w:p w:rsidR="00905418" w:rsidRPr="00905418" w:rsidRDefault="00905418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Порецкого муниципального округа подписанного комиссией указанного акта.</w:t>
      </w:r>
    </w:p>
    <w:p w:rsidR="00905418" w:rsidRPr="00905418" w:rsidRDefault="00F84C7D" w:rsidP="00D569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sub_7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7.7. Голосование победителем конкурса в органах управления акционерных обществ и обществ с ограниченной ответственностью по вопросам, указанным в </w:t>
      </w:r>
      <w:hyperlink r:id="rId30" w:history="1">
        <w:r w:rsidR="00905418" w:rsidRPr="00905418">
          <w:rPr>
            <w:rStyle w:val="a3"/>
            <w:rFonts w:ascii="Times New Roman" w:hAnsi="Times New Roman" w:cs="Times New Roman"/>
            <w:b/>
          </w:rPr>
          <w:t>пункте 19 статьи 20</w:t>
        </w:r>
      </w:hyperlink>
      <w:r w:rsidR="00905418" w:rsidRPr="00905418">
        <w:rPr>
          <w:rFonts w:ascii="Times New Roman" w:hAnsi="Times New Roman" w:cs="Times New Roman"/>
          <w:b/>
        </w:rPr>
        <w:t xml:space="preserve"> </w:t>
      </w:r>
      <w:r w:rsidR="00905418" w:rsidRPr="00905418">
        <w:rPr>
          <w:rFonts w:ascii="Times New Roman" w:hAnsi="Times New Roman" w:cs="Times New Roman"/>
        </w:rPr>
        <w:t>Федерального закона от 21.12.2001 № 178-ФЗ «О приватизации государственного и муниципального имущества», осуществляется в порядке, установленном законодательством Российской Федерации.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sub_78"/>
      <w:bookmarkEnd w:id="3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7.8. Особенности продажи объекта культурного наследия, включенного в реестр объектов культурного наследия, на конкурсе устанавливаются в соответствии со </w:t>
      </w:r>
      <w:hyperlink r:id="rId31" w:history="1">
        <w:r w:rsidR="00905418" w:rsidRPr="00905418">
          <w:rPr>
            <w:rStyle w:val="a3"/>
            <w:rFonts w:ascii="Times New Roman" w:hAnsi="Times New Roman" w:cs="Times New Roman"/>
            <w:b/>
          </w:rPr>
          <w:t>статьей 29</w:t>
        </w:r>
      </w:hyperlink>
      <w:r w:rsidR="00905418" w:rsidRPr="00905418">
        <w:rPr>
          <w:rFonts w:ascii="Times New Roman" w:hAnsi="Times New Roman" w:cs="Times New Roman"/>
        </w:rPr>
        <w:t xml:space="preserve"> Федерального закона от 21.12.2001 № 178-ФЗ «О приватизации государственного и муниципального имущества».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35" w:name="sub_1008"/>
      <w:bookmarkEnd w:id="34"/>
      <w:r w:rsidRPr="00905418">
        <w:rPr>
          <w:rFonts w:ascii="Times New Roman" w:hAnsi="Times New Roman" w:cs="Times New Roman"/>
        </w:rPr>
        <w:t>8. Решение об условиях приватизации муниципального имущества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sub_81"/>
      <w:bookmarkEnd w:id="3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05418" w:rsidRPr="00905418" w:rsidRDefault="00F84C7D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82"/>
      <w:bookmarkEnd w:id="3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8.2.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цены, а также иных необходимых для приватизации муниципального имущества сведений.</w:t>
      </w:r>
    </w:p>
    <w:p w:rsidR="00905418" w:rsidRPr="00905418" w:rsidRDefault="00F84C7D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83"/>
      <w:bookmarkEnd w:id="3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8.3. Решение об условиях приватизации муниципального имущества принимает администрация Порецкого муниципального округа в соответствии с прогнозным планом (программой) приватизации муниципального имущества.</w:t>
      </w:r>
    </w:p>
    <w:p w:rsidR="00905418" w:rsidRPr="00905418" w:rsidRDefault="00F84C7D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sub_84"/>
      <w:bookmarkEnd w:id="3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8.4. В случае признания продажи несостоявшейся, расторжения договора купли-продажи администрация Порецкого муниципального округа в установленном порядке принимает одно из следующих решений:</w:t>
      </w:r>
    </w:p>
    <w:bookmarkEnd w:id="39"/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о продаже муниципального имущества ранее установленным способом;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об изменении способа приватизации;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об отмене ранее принятого решения об условиях приватизации.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В отсутствие такого решения продажа муниципального имущества запрещается.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5418">
        <w:rPr>
          <w:rFonts w:ascii="Times New Roman" w:hAnsi="Times New Roman" w:cs="Times New Roman"/>
        </w:rPr>
        <w:t xml:space="preserve">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</w:t>
      </w:r>
      <w:hyperlink r:id="rId32" w:history="1">
        <w:r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Pr="00905418">
        <w:rPr>
          <w:rFonts w:ascii="Times New Roman" w:hAnsi="Times New Roman" w:cs="Times New Roman"/>
        </w:rPr>
        <w:t xml:space="preserve"> в сети Интернет и </w:t>
      </w:r>
      <w:r w:rsidRPr="00905418">
        <w:rPr>
          <w:rFonts w:ascii="Times New Roman" w:hAnsi="Times New Roman" w:cs="Times New Roman"/>
        </w:rPr>
        <w:lastRenderedPageBreak/>
        <w:t xml:space="preserve">на </w:t>
      </w:r>
      <w:hyperlink r:id="rId33" w:history="1">
        <w:r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Pr="00905418">
        <w:rPr>
          <w:rFonts w:ascii="Times New Roman" w:hAnsi="Times New Roman" w:cs="Times New Roman"/>
        </w:rPr>
        <w:t xml:space="preserve"> Порецкого муниципального округа в сети Интернет в период, в течение которого действует рыночная стоимость объекта оценки, указанная в отчете об оценке.</w:t>
      </w:r>
      <w:proofErr w:type="gramEnd"/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 xml:space="preserve"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</w:t>
      </w:r>
      <w:hyperlink r:id="rId34" w:history="1">
        <w:r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Pr="00905418">
        <w:rPr>
          <w:rFonts w:ascii="Times New Roman" w:hAnsi="Times New Roman" w:cs="Times New Roman"/>
        </w:rPr>
        <w:t xml:space="preserve"> Порецкого муниципального округа в сети «Интернет» в течение трех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sub_8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8.5. Изменение либо отмена решений об условиях приватизации муниципального имущества производится администрацией Порецкого муниципального округа, в месячный срок со дня признания продажи муниципального имущества несостоявшейся.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41" w:name="sub_1009"/>
      <w:bookmarkEnd w:id="40"/>
      <w:r w:rsidRPr="00905418">
        <w:rPr>
          <w:rFonts w:ascii="Times New Roman" w:hAnsi="Times New Roman" w:cs="Times New Roman"/>
        </w:rPr>
        <w:t>9. Особенности участия субъектов малого и среднего предпринимательства в приватизации недвижимого имущества, находящегося в муниципальной собственности и арендуемого субъектами малого и среднего предпринимательства, и принятия решения об условиях приватизации указанного имущества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sub_91"/>
      <w:bookmarkEnd w:id="4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9.1. </w:t>
      </w:r>
      <w:proofErr w:type="gramStart"/>
      <w:r w:rsidR="00905418" w:rsidRPr="00905418">
        <w:rPr>
          <w:rFonts w:ascii="Times New Roman" w:hAnsi="Times New Roman" w:cs="Times New Roman"/>
        </w:rPr>
        <w:t xml:space="preserve">Администрация Порецкого муниципального округа предусматривает в решениях об условиях приватизации недвижимого имущества, находящегося в муниципальной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</w:t>
      </w:r>
      <w:hyperlink r:id="rId35" w:history="1">
        <w:r w:rsidR="00905418" w:rsidRPr="00905418">
          <w:rPr>
            <w:rStyle w:val="a3"/>
            <w:rFonts w:ascii="Times New Roman" w:hAnsi="Times New Roman" w:cs="Times New Roman"/>
            <w:b/>
          </w:rPr>
          <w:t>статьей 3</w:t>
        </w:r>
      </w:hyperlink>
      <w:r w:rsidR="00905418" w:rsidRPr="00905418">
        <w:rPr>
          <w:rFonts w:ascii="Times New Roman" w:hAnsi="Times New Roman" w:cs="Times New Roman"/>
        </w:rPr>
        <w:t xml:space="preserve"> Федерального закона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905418" w:rsidRPr="00905418">
        <w:rPr>
          <w:rFonts w:ascii="Times New Roman" w:hAnsi="Times New Roman" w:cs="Times New Roman"/>
        </w:rPr>
        <w:t xml:space="preserve"> и среднего предпринимательства, и о внесении изменений в отдельные законодательные акты Российской Федерации» (далее - Федеральный закон).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sub_92"/>
      <w:bookmarkEnd w:id="42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9.2. </w:t>
      </w:r>
      <w:proofErr w:type="gramStart"/>
      <w:r w:rsidR="00905418" w:rsidRPr="00905418">
        <w:rPr>
          <w:rFonts w:ascii="Times New Roman" w:hAnsi="Times New Roman" w:cs="Times New Roman"/>
        </w:rPr>
        <w:t xml:space="preserve">В течение 10 дней с даты принятия решения об условиях приватизации арендуемого имущества в порядке, установленном </w:t>
      </w:r>
      <w:hyperlink r:id="rId36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21.12.2001 № 178-ФЗ «О приватизации государственного и муниципального имущества», администрация Порецкого округа направляет арендаторам, указанным в </w:t>
      </w:r>
      <w:hyperlink w:anchor="sub_91" w:history="1">
        <w:r w:rsidR="00905418" w:rsidRPr="00905418">
          <w:rPr>
            <w:rStyle w:val="a3"/>
            <w:rFonts w:ascii="Times New Roman" w:hAnsi="Times New Roman" w:cs="Times New Roman"/>
            <w:b/>
          </w:rPr>
          <w:t>пункте 9.1</w:t>
        </w:r>
      </w:hyperlink>
      <w:r w:rsidR="00905418" w:rsidRPr="00905418">
        <w:rPr>
          <w:rFonts w:ascii="Times New Roman" w:hAnsi="Times New Roman" w:cs="Times New Roman"/>
        </w:rPr>
        <w:t xml:space="preserve"> 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</w:t>
      </w:r>
      <w:proofErr w:type="gramEnd"/>
      <w:r w:rsidR="00905418" w:rsidRPr="00905418">
        <w:rPr>
          <w:rFonts w:ascii="Times New Roman" w:hAnsi="Times New Roman" w:cs="Times New Roman"/>
        </w:rPr>
        <w:t xml:space="preserve"> арендной плате за арендуемое имущество, неустойкам (штрафам, пеням) требования о погашении такой задолженности с указанием ее размера.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sub_922"/>
      <w:bookmarkEnd w:id="43"/>
      <w:r w:rsidRPr="00905418">
        <w:rPr>
          <w:rFonts w:ascii="Times New Roman" w:hAnsi="Times New Roman" w:cs="Times New Roman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bookmarkEnd w:id="44"/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 xml:space="preserve">Течение срока, указанного в </w:t>
      </w:r>
      <w:hyperlink w:anchor="sub_922" w:history="1">
        <w:r w:rsidRPr="00905418">
          <w:rPr>
            <w:rStyle w:val="a3"/>
            <w:rFonts w:ascii="Times New Roman" w:hAnsi="Times New Roman" w:cs="Times New Roman"/>
            <w:b/>
          </w:rPr>
          <w:t>абзаце 2</w:t>
        </w:r>
      </w:hyperlink>
      <w:r w:rsidRPr="00905418">
        <w:rPr>
          <w:rFonts w:ascii="Times New Roman" w:hAnsi="Times New Roman" w:cs="Times New Roman"/>
        </w:rPr>
        <w:t xml:space="preserve"> настоящего пункта,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sub_9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9.3. В 30-дневный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r:id="rId37" w:history="1">
        <w:r w:rsidR="00905418" w:rsidRPr="00905418">
          <w:rPr>
            <w:rStyle w:val="a3"/>
            <w:rFonts w:ascii="Times New Roman" w:hAnsi="Times New Roman" w:cs="Times New Roman"/>
            <w:b/>
          </w:rPr>
          <w:t>частью 9 статьи 4</w:t>
        </w:r>
      </w:hyperlink>
      <w:r w:rsidR="00905418" w:rsidRPr="00905418">
        <w:rPr>
          <w:rFonts w:ascii="Times New Roman" w:hAnsi="Times New Roman" w:cs="Times New Roman"/>
        </w:rPr>
        <w:t xml:space="preserve"> Федерального закона, администрация Порецкого муниципального округа в порядке, установленном </w:t>
      </w:r>
      <w:hyperlink r:id="rId38" w:history="1">
        <w:r w:rsidR="00905418" w:rsidRPr="00905418">
          <w:rPr>
            <w:rStyle w:val="a3"/>
            <w:rFonts w:ascii="Times New Roman" w:hAnsi="Times New Roman" w:cs="Times New Roman"/>
            <w:b/>
          </w:rPr>
          <w:t>законодательством</w:t>
        </w:r>
      </w:hyperlink>
      <w:r w:rsidR="00905418" w:rsidRPr="00905418">
        <w:rPr>
          <w:rFonts w:ascii="Times New Roman" w:hAnsi="Times New Roman" w:cs="Times New Roman"/>
        </w:rPr>
        <w:t xml:space="preserve"> Российской Федерации о приватизации, принимает одно из следующих решений: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sub_11411"/>
      <w:bookmarkEnd w:id="45"/>
      <w:r w:rsidRPr="00905418">
        <w:rPr>
          <w:rFonts w:ascii="Times New Roman" w:hAnsi="Times New Roman" w:cs="Times New Roman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hyperlink r:id="rId39" w:history="1">
        <w:r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Pr="00905418">
        <w:rPr>
          <w:rFonts w:ascii="Times New Roman" w:hAnsi="Times New Roman" w:cs="Times New Roman"/>
        </w:rPr>
        <w:t xml:space="preserve"> «О приватизации государственного и муниципального имущества»;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sub_11412"/>
      <w:bookmarkEnd w:id="46"/>
      <w:r w:rsidRPr="00905418">
        <w:rPr>
          <w:rFonts w:ascii="Times New Roman" w:hAnsi="Times New Roman" w:cs="Times New Roman"/>
        </w:rPr>
        <w:t>2) об отмене принятого решения об условиях приватизации арендуемого имущества.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sub_94"/>
      <w:bookmarkEnd w:id="4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9.4.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течение 5 лет.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sub_95"/>
      <w:bookmarkEnd w:id="4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9.5.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</w:t>
      </w:r>
      <w:r w:rsidR="00905418" w:rsidRPr="00905418">
        <w:rPr>
          <w:rFonts w:ascii="Times New Roman" w:hAnsi="Times New Roman" w:cs="Times New Roman"/>
        </w:rPr>
        <w:lastRenderedPageBreak/>
        <w:t>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0" w:name="sub_96"/>
      <w:bookmarkEnd w:id="49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9.6.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40" w:history="1">
        <w:r w:rsidR="00905418" w:rsidRPr="00905418">
          <w:rPr>
            <w:rStyle w:val="a3"/>
            <w:rFonts w:ascii="Times New Roman" w:hAnsi="Times New Roman" w:cs="Times New Roman"/>
            <w:b/>
          </w:rPr>
          <w:t>ставки рефинансирования</w:t>
        </w:r>
      </w:hyperlink>
      <w:r w:rsidR="00905418" w:rsidRPr="00905418">
        <w:rPr>
          <w:rFonts w:ascii="Times New Roman" w:hAnsi="Times New Roman" w:cs="Times New Roman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bookmarkEnd w:id="50"/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Объявление о продаже арендуемого имущества подлежит опубликованию в муниципальной газете «Вестник Поречья».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1" w:name="sub_9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9.7. В случае</w:t>
      </w:r>
      <w:proofErr w:type="gramStart"/>
      <w:r w:rsidR="00905418" w:rsidRPr="00905418">
        <w:rPr>
          <w:rFonts w:ascii="Times New Roman" w:hAnsi="Times New Roman" w:cs="Times New Roman"/>
        </w:rPr>
        <w:t>,</w:t>
      </w:r>
      <w:proofErr w:type="gramEnd"/>
      <w:r w:rsidR="00905418" w:rsidRPr="00905418">
        <w:rPr>
          <w:rFonts w:ascii="Times New Roman" w:hAnsi="Times New Roman" w:cs="Times New Roman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52" w:name="sub_1010"/>
      <w:bookmarkEnd w:id="51"/>
      <w:r w:rsidRPr="00905418">
        <w:rPr>
          <w:rFonts w:ascii="Times New Roman" w:hAnsi="Times New Roman" w:cs="Times New Roman"/>
        </w:rPr>
        <w:t>10. Порядок и сроки перечисления денежных сре</w:t>
      </w:r>
      <w:proofErr w:type="gramStart"/>
      <w:r w:rsidRPr="00905418">
        <w:rPr>
          <w:rFonts w:ascii="Times New Roman" w:hAnsi="Times New Roman" w:cs="Times New Roman"/>
        </w:rPr>
        <w:t>дств в сч</w:t>
      </w:r>
      <w:proofErr w:type="gramEnd"/>
      <w:r w:rsidRPr="00905418">
        <w:rPr>
          <w:rFonts w:ascii="Times New Roman" w:hAnsi="Times New Roman" w:cs="Times New Roman"/>
        </w:rPr>
        <w:t>ет оплаты приватизируемого муниципального имущества</w:t>
      </w:r>
      <w:bookmarkEnd w:id="52"/>
      <w:r w:rsidRPr="00905418">
        <w:rPr>
          <w:rFonts w:ascii="Times New Roman" w:hAnsi="Times New Roman" w:cs="Times New Roman"/>
        </w:rPr>
        <w:t>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3" w:name="sub_10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10.1. 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hyperlink r:id="rId41" w:history="1">
        <w:r w:rsidR="00905418" w:rsidRPr="00905418">
          <w:rPr>
            <w:rStyle w:val="a3"/>
            <w:rFonts w:ascii="Times New Roman" w:hAnsi="Times New Roman" w:cs="Times New Roman"/>
            <w:b/>
          </w:rPr>
          <w:t>законодательством</w:t>
        </w:r>
      </w:hyperlink>
      <w:r w:rsidR="00905418" w:rsidRPr="00905418">
        <w:rPr>
          <w:rFonts w:ascii="Times New Roman" w:hAnsi="Times New Roman" w:cs="Times New Roman"/>
        </w:rPr>
        <w:t xml:space="preserve"> Российской Федерации о приватизации.</w:t>
      </w:r>
    </w:p>
    <w:bookmarkEnd w:id="53"/>
    <w:p w:rsidR="00905418" w:rsidRPr="00905418" w:rsidRDefault="00F84C7D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10.2. </w:t>
      </w:r>
      <w:proofErr w:type="gramStart"/>
      <w:r w:rsidR="00905418" w:rsidRPr="00905418">
        <w:rPr>
          <w:rFonts w:ascii="Times New Roman" w:hAnsi="Times New Roman" w:cs="Times New Roman"/>
        </w:rPr>
        <w:t xml:space="preserve">При продаже муниципального имущества способами, определенными </w:t>
      </w:r>
      <w:hyperlink r:id="rId42" w:history="1">
        <w:r w:rsidR="00905418" w:rsidRPr="00905418">
          <w:rPr>
            <w:rStyle w:val="a3"/>
            <w:rFonts w:ascii="Times New Roman" w:hAnsi="Times New Roman" w:cs="Times New Roman"/>
            <w:b/>
          </w:rPr>
          <w:t>Федеральным законом</w:t>
        </w:r>
      </w:hyperlink>
      <w:r w:rsidR="00905418" w:rsidRPr="00905418">
        <w:rPr>
          <w:rFonts w:ascii="Times New Roman" w:hAnsi="Times New Roman" w:cs="Times New Roman"/>
        </w:rPr>
        <w:t xml:space="preserve"> от 21.12.2001 N 178-ФЗ «О приватизации государственного и муниципального имущества», денежные средства в счет оплаты приватизируемого имущества подлежат перечислению победителем торгов в бюджет Порецкого муниципального округа на счет, указанный в информационном сообщении о проведении торгов, в размере и сроки, указанные в договоре купли-продажи, но не позднее 15 рабочих дней со дня заключения</w:t>
      </w:r>
      <w:proofErr w:type="gramEnd"/>
      <w:r w:rsidR="00905418" w:rsidRPr="00905418">
        <w:rPr>
          <w:rFonts w:ascii="Times New Roman" w:hAnsi="Times New Roman" w:cs="Times New Roman"/>
        </w:rPr>
        <w:t xml:space="preserve"> договора купли-продажи, за исключением случаев оплаты приобретаемого муниципального имущества в рассрочку.</w:t>
      </w:r>
    </w:p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При продаже муниципального имущества на аукционе, конкурсе, посредством публичного предложения задаток победителя торгов (победителя продажи посредством публичного предложения) подлежит перечислению в бюджет Порецкого муниципального округа в счет оплаты приобретаемого муниципального имущества в течение 5 календарных дней со дня истечения срока, установленного для заключения договора купли-продажи муниципального имущества.</w:t>
      </w:r>
    </w:p>
    <w:p w:rsidR="00905418" w:rsidRPr="00905418" w:rsidRDefault="00F84C7D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4" w:name="sub_10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10.3. Решение о предоставлении рассрочки на внесение платежей, при оплате приобретаемого покупателями муниципального имущества, при продаже его без объявления цены принимает орган, принявший решение об условиях приватизации.</w:t>
      </w:r>
    </w:p>
    <w:bookmarkEnd w:id="54"/>
    <w:p w:rsidR="00905418" w:rsidRPr="00905418" w:rsidRDefault="00905418" w:rsidP="00F8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</w:rPr>
        <w:t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</w:t>
      </w:r>
    </w:p>
    <w:p w:rsidR="00905418" w:rsidRPr="00905418" w:rsidRDefault="00F84C7D" w:rsidP="00F84C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5" w:name="sub_104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10.4. Средства от продажи муниципального имущества подлежат перечислению в бюджет Порецкого муниципального округа в полном объеме.</w:t>
      </w:r>
    </w:p>
    <w:p w:rsidR="00905418" w:rsidRPr="00905418" w:rsidRDefault="00905418" w:rsidP="00905418">
      <w:pPr>
        <w:pStyle w:val="1"/>
        <w:rPr>
          <w:rFonts w:ascii="Times New Roman" w:hAnsi="Times New Roman" w:cs="Times New Roman"/>
        </w:rPr>
      </w:pPr>
      <w:bookmarkStart w:id="56" w:name="sub_1011"/>
      <w:bookmarkEnd w:id="55"/>
      <w:r w:rsidRPr="00905418">
        <w:rPr>
          <w:rFonts w:ascii="Times New Roman" w:hAnsi="Times New Roman" w:cs="Times New Roman"/>
        </w:rPr>
        <w:t>11. Информационное обеспечение приватизации муниципального имущества</w:t>
      </w:r>
    </w:p>
    <w:p w:rsidR="00905418" w:rsidRPr="00905418" w:rsidRDefault="00325D04" w:rsidP="00325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7" w:name="sub_111"/>
      <w:bookmarkEnd w:id="5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11.1. </w:t>
      </w:r>
      <w:r w:rsidR="00905418" w:rsidRPr="00905418">
        <w:rPr>
          <w:rFonts w:ascii="Times New Roman" w:hAnsi="Times New Roman" w:cs="Times New Roman"/>
          <w:color w:val="000000"/>
        </w:rPr>
        <w:t xml:space="preserve">Информационное обеспечение процесса приватизации муниципального имущества осуществляется администрация Порецкого </w:t>
      </w:r>
      <w:r w:rsidR="00905418" w:rsidRPr="00905418">
        <w:rPr>
          <w:rFonts w:ascii="Times New Roman" w:hAnsi="Times New Roman" w:cs="Times New Roman"/>
        </w:rPr>
        <w:t>муниципального</w:t>
      </w:r>
      <w:r w:rsidR="00905418" w:rsidRPr="00905418">
        <w:rPr>
          <w:rFonts w:ascii="Times New Roman" w:hAnsi="Times New Roman" w:cs="Times New Roman"/>
          <w:color w:val="000000"/>
        </w:rPr>
        <w:t xml:space="preserve"> округа в соответствии со </w:t>
      </w:r>
      <w:hyperlink r:id="rId43" w:anchor="/document/12125505/entry/15" w:history="1">
        <w:r w:rsidR="00905418" w:rsidRPr="00905418">
          <w:rPr>
            <w:rStyle w:val="ab"/>
            <w:rFonts w:ascii="Times New Roman" w:hAnsi="Times New Roman"/>
          </w:rPr>
          <w:t>статьей 15</w:t>
        </w:r>
      </w:hyperlink>
      <w:r w:rsidR="00905418" w:rsidRPr="00905418">
        <w:rPr>
          <w:rFonts w:ascii="Times New Roman" w:hAnsi="Times New Roman" w:cs="Times New Roman"/>
          <w:color w:val="000000"/>
        </w:rPr>
        <w:t xml:space="preserve"> Федерального закона «О приватизации государственного и муниципального имущества»</w:t>
      </w:r>
      <w:r w:rsidR="00905418" w:rsidRPr="00905418">
        <w:rPr>
          <w:rFonts w:ascii="Times New Roman" w:hAnsi="Times New Roman" w:cs="Times New Roman"/>
        </w:rPr>
        <w:t>.</w:t>
      </w:r>
    </w:p>
    <w:bookmarkEnd w:id="57"/>
    <w:p w:rsidR="00905418" w:rsidRPr="00905418" w:rsidRDefault="00905418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418">
        <w:rPr>
          <w:rFonts w:ascii="Times New Roman" w:hAnsi="Times New Roman" w:cs="Times New Roman"/>
          <w:color w:val="000000"/>
        </w:rPr>
        <w:t xml:space="preserve">Администрация Порецкого </w:t>
      </w:r>
      <w:r w:rsidRPr="00905418">
        <w:rPr>
          <w:rFonts w:ascii="Times New Roman" w:hAnsi="Times New Roman" w:cs="Times New Roman"/>
        </w:rPr>
        <w:t>муниципального</w:t>
      </w:r>
      <w:r w:rsidRPr="00905418">
        <w:rPr>
          <w:rFonts w:ascii="Times New Roman" w:hAnsi="Times New Roman" w:cs="Times New Roman"/>
          <w:color w:val="000000"/>
        </w:rPr>
        <w:t xml:space="preserve"> округа обеспечивает размещение на </w:t>
      </w:r>
      <w:hyperlink r:id="rId44" w:tgtFrame="_blank" w:history="1">
        <w:r w:rsidRPr="00905418">
          <w:rPr>
            <w:rStyle w:val="ab"/>
            <w:rFonts w:ascii="Times New Roman" w:hAnsi="Times New Roman"/>
          </w:rPr>
          <w:t>официальном сайте</w:t>
        </w:r>
      </w:hyperlink>
      <w:r w:rsidRPr="00905418">
        <w:rPr>
          <w:rFonts w:ascii="Times New Roman" w:hAnsi="Times New Roman" w:cs="Times New Roman"/>
          <w:color w:val="000000"/>
        </w:rPr>
        <w:t xml:space="preserve"> в сети «Интернет»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выполнении прогнозных планов (программ) приватизации муниципального имущества.</w:t>
      </w:r>
    </w:p>
    <w:p w:rsidR="00905418" w:rsidRPr="00905418" w:rsidRDefault="00325D04" w:rsidP="00325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11.2. </w:t>
      </w:r>
      <w:bookmarkStart w:id="58" w:name="sub_113"/>
      <w:r w:rsidR="00905418" w:rsidRPr="00905418">
        <w:rPr>
          <w:rFonts w:ascii="Times New Roman" w:hAnsi="Times New Roman" w:cs="Times New Roman"/>
          <w:color w:val="000000"/>
        </w:rPr>
        <w:t xml:space="preserve">Информация о приватизации республиканского имущества, указанная в </w:t>
      </w:r>
      <w:hyperlink r:id="rId45" w:anchor="/document/17601734/entry/121" w:history="1">
        <w:r w:rsidR="00905418" w:rsidRPr="00905418">
          <w:rPr>
            <w:rStyle w:val="ab"/>
            <w:rFonts w:ascii="Times New Roman" w:hAnsi="Times New Roman"/>
          </w:rPr>
          <w:t>пункте 11.1</w:t>
        </w:r>
      </w:hyperlink>
      <w:r w:rsidR="00905418" w:rsidRPr="00905418">
        <w:rPr>
          <w:rFonts w:ascii="Times New Roman" w:hAnsi="Times New Roman" w:cs="Times New Roman"/>
          <w:color w:val="000000"/>
        </w:rPr>
        <w:t xml:space="preserve"> настоящего Порядка, подлежит размещению на </w:t>
      </w:r>
      <w:hyperlink r:id="rId46" w:anchor="/document/990941/entry/2782" w:history="1">
        <w:r w:rsidR="00905418" w:rsidRPr="00905418">
          <w:rPr>
            <w:rStyle w:val="ab"/>
            <w:rFonts w:ascii="Times New Roman" w:hAnsi="Times New Roman"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  <w:color w:val="000000"/>
        </w:rPr>
        <w:t xml:space="preserve"> в сети «Интернет» и на </w:t>
      </w:r>
      <w:hyperlink r:id="rId47" w:tgtFrame="_blank" w:history="1">
        <w:r w:rsidR="00905418" w:rsidRPr="00905418">
          <w:rPr>
            <w:rStyle w:val="ab"/>
            <w:rFonts w:ascii="Times New Roman" w:hAnsi="Times New Roman"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</w:rPr>
        <w:t xml:space="preserve"> </w:t>
      </w:r>
      <w:r w:rsidR="00905418" w:rsidRPr="00905418">
        <w:rPr>
          <w:rFonts w:ascii="Times New Roman" w:hAnsi="Times New Roman" w:cs="Times New Roman"/>
          <w:color w:val="000000"/>
        </w:rPr>
        <w:t>администрации Порецкого</w:t>
      </w:r>
      <w:r w:rsidR="00905418" w:rsidRPr="00905418">
        <w:rPr>
          <w:rFonts w:ascii="Times New Roman" w:hAnsi="Times New Roman" w:cs="Times New Roman"/>
        </w:rPr>
        <w:t xml:space="preserve"> муниципального</w:t>
      </w:r>
      <w:r w:rsidR="00905418" w:rsidRPr="00905418">
        <w:rPr>
          <w:rFonts w:ascii="Times New Roman" w:hAnsi="Times New Roman" w:cs="Times New Roman"/>
          <w:color w:val="000000"/>
        </w:rPr>
        <w:t xml:space="preserve"> округа в сети «Интернет» в сроки, установленные законодательством Российской Федерации о приватизации.</w:t>
      </w:r>
      <w:r w:rsidR="00905418" w:rsidRPr="00905418"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  <w:t xml:space="preserve"> </w:t>
      </w:r>
      <w:bookmarkEnd w:id="58"/>
    </w:p>
    <w:p w:rsidR="00905418" w:rsidRPr="00905418" w:rsidRDefault="00325D04" w:rsidP="00325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0F0F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905418" w:rsidRPr="00905418">
        <w:rPr>
          <w:rFonts w:ascii="Times New Roman" w:hAnsi="Times New Roman" w:cs="Times New Roman"/>
          <w:color w:val="000000"/>
        </w:rPr>
        <w:t xml:space="preserve">11.3. В местах подачи заявок и на </w:t>
      </w:r>
      <w:hyperlink r:id="rId48" w:tgtFrame="_blank" w:history="1">
        <w:r w:rsidR="00905418" w:rsidRPr="00905418">
          <w:rPr>
            <w:rStyle w:val="ab"/>
            <w:rFonts w:ascii="Times New Roman" w:hAnsi="Times New Roman"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  <w:color w:val="000000"/>
        </w:rPr>
        <w:t xml:space="preserve"> администрация Порецкого </w:t>
      </w:r>
      <w:r w:rsidR="00905418" w:rsidRPr="00905418">
        <w:rPr>
          <w:rFonts w:ascii="Times New Roman" w:hAnsi="Times New Roman" w:cs="Times New Roman"/>
        </w:rPr>
        <w:t>муниципального</w:t>
      </w:r>
      <w:r w:rsidR="00905418" w:rsidRPr="00905418">
        <w:rPr>
          <w:rFonts w:ascii="Times New Roman" w:hAnsi="Times New Roman" w:cs="Times New Roman"/>
          <w:color w:val="000000"/>
        </w:rPr>
        <w:t xml:space="preserve"> округа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05418" w:rsidRPr="00905418" w:rsidRDefault="00325D04" w:rsidP="00325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11.4. Информационное сообщение о продаже муниципального имущества, должно </w:t>
      </w:r>
      <w:r w:rsidR="00905418" w:rsidRPr="00905418">
        <w:rPr>
          <w:rFonts w:ascii="Times New Roman" w:hAnsi="Times New Roman" w:cs="Times New Roman"/>
          <w:color w:val="000000"/>
        </w:rPr>
        <w:t xml:space="preserve">Федерального закона </w:t>
      </w:r>
      <w:r w:rsidR="00905418" w:rsidRPr="00905418">
        <w:rPr>
          <w:rFonts w:ascii="Times New Roman" w:hAnsi="Times New Roman" w:cs="Times New Roman"/>
        </w:rPr>
        <w:t>№ 178-ФЗ «О приватизации государственного и муниципального имущества», следующие сведения: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9" w:name="sub_113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1) наименование органа местного самоуправления, принявшее решение об условиях приватизации такого имущества, реквизиты указанного решения;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0" w:name="sub_1132"/>
      <w:bookmarkEnd w:id="59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1" w:name="sub_1133"/>
      <w:bookmarkEnd w:id="60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3) способ приватизации такого имущества;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62" w:name="sub_1134"/>
      <w:bookmarkEnd w:id="6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4) начальная цена продажи такого имущества;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3" w:name="sub_1135"/>
      <w:bookmarkEnd w:id="62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5) форма подачи предложений о цене такого имущества;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4" w:name="sub_1136"/>
      <w:bookmarkEnd w:id="6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6) условия и сроки платежа, необходимые реквизиты счетов;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5" w:name="sub_1137"/>
      <w:bookmarkEnd w:id="64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7) размер задатка, срок и порядок его внесения, необходимые реквизиты счетов;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6" w:name="sub_1138"/>
      <w:bookmarkEnd w:id="6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8) порядок, место, даты начала и окончания подачи заявок, предложений;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7" w:name="sub_1139"/>
      <w:bookmarkEnd w:id="6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8" w:name="sub_11310"/>
      <w:bookmarkEnd w:id="6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10) срок заключения договора купли-продажи такого имущества;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69" w:name="sub_11311"/>
      <w:bookmarkEnd w:id="6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0" w:name="sub_11312"/>
      <w:bookmarkEnd w:id="69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1" w:name="sub_11313"/>
      <w:bookmarkEnd w:id="70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13) порядок определения победителей (при проведен</w:t>
      </w:r>
      <w:proofErr w:type="gramStart"/>
      <w:r w:rsidR="00905418" w:rsidRPr="00905418">
        <w:rPr>
          <w:rFonts w:ascii="Times New Roman" w:hAnsi="Times New Roman" w:cs="Times New Roman"/>
        </w:rPr>
        <w:t>ии ау</w:t>
      </w:r>
      <w:proofErr w:type="gramEnd"/>
      <w:r w:rsidR="00905418" w:rsidRPr="00905418">
        <w:rPr>
          <w:rFonts w:ascii="Times New Roman" w:hAnsi="Times New Roman" w:cs="Times New Roman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2" w:name="sub_11314"/>
      <w:bookmarkEnd w:id="7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14) место и срок подведения итогов продажи муниципального имущества;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73" w:name="sub_11315"/>
      <w:bookmarkEnd w:id="72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4" w:name="sub_114"/>
      <w:bookmarkEnd w:id="73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11.5. При продаже, находящихся в муниципальной собственности,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5" w:name="sub_1141"/>
      <w:bookmarkEnd w:id="74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6" w:name="sub_1142"/>
      <w:bookmarkEnd w:id="7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принадлежащая Порецкому муниципальному округу Чувашской Республики;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77" w:name="sub_1143"/>
      <w:bookmarkEnd w:id="7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8" w:name="sub_1144"/>
      <w:bookmarkEnd w:id="7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9" w:name="sub_1145"/>
      <w:bookmarkEnd w:id="7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bookmarkEnd w:id="79"/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6) адрес сайта в сети «Интернет», на котором размещен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49" w:history="1">
        <w:r w:rsidR="00905418" w:rsidRPr="00905418">
          <w:rPr>
            <w:rStyle w:val="a3"/>
            <w:rFonts w:ascii="Times New Roman" w:hAnsi="Times New Roman" w:cs="Times New Roman"/>
            <w:b/>
          </w:rPr>
          <w:t>статьей 10.1</w:t>
        </w:r>
      </w:hyperlink>
      <w:r w:rsidR="00905418" w:rsidRPr="00905418">
        <w:rPr>
          <w:rFonts w:ascii="Times New Roman" w:hAnsi="Times New Roman" w:cs="Times New Roman"/>
        </w:rPr>
        <w:t xml:space="preserve"> Федерального закона от 21.12.2001 № 178-ФЗ «О приватизации государственного и муниципального имущества»;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0" w:name="sub_114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905418" w:rsidRPr="00905418" w:rsidRDefault="009A15EB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1" w:name="sub_1148"/>
      <w:bookmarkEnd w:id="80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8) численность работников хозяйственного общества;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2" w:name="sub_1149"/>
      <w:bookmarkEnd w:id="8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05418" w:rsidRPr="00905418" w:rsidRDefault="009A15EB" w:rsidP="009A15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3" w:name="sub_11410"/>
      <w:bookmarkEnd w:id="82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05418" w:rsidRPr="00905418" w:rsidRDefault="00EE73EF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4" w:name="sub_115"/>
      <w:bookmarkEnd w:id="83"/>
      <w:r>
        <w:rPr>
          <w:rFonts w:ascii="Times New Roman" w:hAnsi="Times New Roman" w:cs="Times New Roman"/>
        </w:rPr>
        <w:lastRenderedPageBreak/>
        <w:t xml:space="preserve">          </w:t>
      </w:r>
      <w:r w:rsidR="00905418" w:rsidRPr="00905418">
        <w:rPr>
          <w:rFonts w:ascii="Times New Roman" w:hAnsi="Times New Roman" w:cs="Times New Roman"/>
        </w:rPr>
        <w:t>11.6. По решению администрации Порецкого муниципального округа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5" w:name="sub_116"/>
      <w:bookmarkEnd w:id="84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11.7. С момента включения в прогнозный план (программу) приватизации муниципального имущества, муниципального имущества акционерных обществ, обществ с ограниченной ответственностью и муниципальных унитарных предприятий,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6" w:name="sub_117"/>
      <w:bookmarkEnd w:id="85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11.8.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муниципальном имуществе.</w:t>
      </w:r>
    </w:p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7" w:name="sub_118"/>
      <w:bookmarkEnd w:id="86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11.9. Информация о результатах сделок приватизации муниципального имущества подлежит размещению на </w:t>
      </w:r>
      <w:hyperlink r:id="rId50" w:history="1">
        <w:r w:rsidR="00905418" w:rsidRPr="00905418">
          <w:rPr>
            <w:rStyle w:val="a3"/>
            <w:rFonts w:ascii="Times New Roman" w:hAnsi="Times New Roman" w:cs="Times New Roman"/>
            <w:b/>
          </w:rPr>
          <w:t>официальном сайте</w:t>
        </w:r>
      </w:hyperlink>
      <w:r w:rsidR="00905418" w:rsidRPr="00905418">
        <w:rPr>
          <w:rFonts w:ascii="Times New Roman" w:hAnsi="Times New Roman" w:cs="Times New Roman"/>
        </w:rPr>
        <w:t xml:space="preserve"> в сети «Интернет» в течение десяти дней со дня совершения указанных сделок.</w:t>
      </w:r>
    </w:p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8" w:name="sub_119"/>
      <w:bookmarkEnd w:id="87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11.10. К информации о результатах сделок </w:t>
      </w:r>
      <w:proofErr w:type="gramStart"/>
      <w:r w:rsidR="00905418" w:rsidRPr="00905418">
        <w:rPr>
          <w:rFonts w:ascii="Times New Roman" w:hAnsi="Times New Roman" w:cs="Times New Roman"/>
        </w:rPr>
        <w:t>приватизации муниципального имущества, подлежащей размещению относятся</w:t>
      </w:r>
      <w:proofErr w:type="gramEnd"/>
      <w:r w:rsidR="00905418" w:rsidRPr="00905418">
        <w:rPr>
          <w:rFonts w:ascii="Times New Roman" w:hAnsi="Times New Roman" w:cs="Times New Roman"/>
        </w:rPr>
        <w:t>:</w:t>
      </w:r>
    </w:p>
    <w:p w:rsidR="00905418" w:rsidRPr="00905418" w:rsidRDefault="00EE73EF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9" w:name="sub_1191"/>
      <w:bookmarkEnd w:id="88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1) наименование продавца такого имущества;</w:t>
      </w:r>
    </w:p>
    <w:p w:rsidR="00905418" w:rsidRPr="00905418" w:rsidRDefault="00EE73EF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0" w:name="sub_1192"/>
      <w:bookmarkEnd w:id="89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05418" w:rsidRPr="00905418" w:rsidRDefault="00EE73EF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1" w:name="sub_1193"/>
      <w:bookmarkEnd w:id="90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3) дата, время и место проведения торгов;</w:t>
      </w:r>
    </w:p>
    <w:p w:rsidR="00905418" w:rsidRPr="00905418" w:rsidRDefault="00EE73EF" w:rsidP="00325D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2" w:name="sub_1194"/>
      <w:bookmarkEnd w:id="91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4) цена сделки приватизации;</w:t>
      </w:r>
    </w:p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93" w:name="sub_1195"/>
      <w:bookmarkEnd w:id="92"/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bookmarkEnd w:id="93"/>
    <w:p w:rsidR="00905418" w:rsidRPr="00905418" w:rsidRDefault="00EE73EF" w:rsidP="00EE73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418" w:rsidRPr="00905418">
        <w:rPr>
          <w:rFonts w:ascii="Times New Roman" w:hAnsi="Times New Roman" w:cs="Times New Roman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51" w:history="1">
        <w:r w:rsidR="00905418" w:rsidRPr="00905418">
          <w:rPr>
            <w:rStyle w:val="a3"/>
            <w:rFonts w:ascii="Times New Roman" w:hAnsi="Times New Roman" w:cs="Times New Roman"/>
            <w:b/>
          </w:rPr>
          <w:t>абзаце втором пункта 3 статьи 18</w:t>
        </w:r>
      </w:hyperlink>
      <w:r w:rsidR="00905418" w:rsidRPr="00905418">
        <w:rPr>
          <w:rFonts w:ascii="Times New Roman" w:hAnsi="Times New Roman" w:cs="Times New Roman"/>
        </w:rPr>
        <w:t xml:space="preserve"> Федерального закона о приватизации государственного и муниципального имущества.</w:t>
      </w:r>
    </w:p>
    <w:sectPr w:rsidR="00905418" w:rsidRPr="00905418" w:rsidSect="00BA2E06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32"/>
    <w:rsid w:val="00012BC0"/>
    <w:rsid w:val="00034D54"/>
    <w:rsid w:val="00051A2E"/>
    <w:rsid w:val="00051DD6"/>
    <w:rsid w:val="00052DAA"/>
    <w:rsid w:val="00104EFC"/>
    <w:rsid w:val="00124753"/>
    <w:rsid w:val="001501CB"/>
    <w:rsid w:val="001611B5"/>
    <w:rsid w:val="00164A6B"/>
    <w:rsid w:val="001B2220"/>
    <w:rsid w:val="001C3F76"/>
    <w:rsid w:val="001C68BD"/>
    <w:rsid w:val="001D2A2C"/>
    <w:rsid w:val="001D4C2C"/>
    <w:rsid w:val="001D4F03"/>
    <w:rsid w:val="001E651A"/>
    <w:rsid w:val="0021026D"/>
    <w:rsid w:val="002274CD"/>
    <w:rsid w:val="00244D45"/>
    <w:rsid w:val="00247829"/>
    <w:rsid w:val="00284E0F"/>
    <w:rsid w:val="0029114D"/>
    <w:rsid w:val="002A1A2F"/>
    <w:rsid w:val="00317EF9"/>
    <w:rsid w:val="00325D04"/>
    <w:rsid w:val="00336BA4"/>
    <w:rsid w:val="00347902"/>
    <w:rsid w:val="00350C75"/>
    <w:rsid w:val="003A19A4"/>
    <w:rsid w:val="003A1AC1"/>
    <w:rsid w:val="003A6AFD"/>
    <w:rsid w:val="003B7598"/>
    <w:rsid w:val="003B7DB3"/>
    <w:rsid w:val="003F3E1E"/>
    <w:rsid w:val="0040124C"/>
    <w:rsid w:val="00420987"/>
    <w:rsid w:val="0043360F"/>
    <w:rsid w:val="0043683F"/>
    <w:rsid w:val="00452732"/>
    <w:rsid w:val="00480B58"/>
    <w:rsid w:val="004A62D1"/>
    <w:rsid w:val="004C031C"/>
    <w:rsid w:val="004C093F"/>
    <w:rsid w:val="00521AC0"/>
    <w:rsid w:val="005357F4"/>
    <w:rsid w:val="0054007F"/>
    <w:rsid w:val="00547829"/>
    <w:rsid w:val="00574818"/>
    <w:rsid w:val="005A1EAF"/>
    <w:rsid w:val="005B26AA"/>
    <w:rsid w:val="005C3361"/>
    <w:rsid w:val="005C5A13"/>
    <w:rsid w:val="00606D81"/>
    <w:rsid w:val="006744EA"/>
    <w:rsid w:val="0067498D"/>
    <w:rsid w:val="00681483"/>
    <w:rsid w:val="006834CF"/>
    <w:rsid w:val="006975B5"/>
    <w:rsid w:val="006C6371"/>
    <w:rsid w:val="006D5650"/>
    <w:rsid w:val="006F79E9"/>
    <w:rsid w:val="00716869"/>
    <w:rsid w:val="0078094A"/>
    <w:rsid w:val="007932F6"/>
    <w:rsid w:val="0079572F"/>
    <w:rsid w:val="007A1204"/>
    <w:rsid w:val="007B532E"/>
    <w:rsid w:val="007B6EC5"/>
    <w:rsid w:val="007C3721"/>
    <w:rsid w:val="007D1418"/>
    <w:rsid w:val="007D490D"/>
    <w:rsid w:val="00802CA3"/>
    <w:rsid w:val="00835F02"/>
    <w:rsid w:val="008E017B"/>
    <w:rsid w:val="00905418"/>
    <w:rsid w:val="00907D54"/>
    <w:rsid w:val="00907E1D"/>
    <w:rsid w:val="00911548"/>
    <w:rsid w:val="00936DC8"/>
    <w:rsid w:val="00985730"/>
    <w:rsid w:val="009A15EB"/>
    <w:rsid w:val="009A2F95"/>
    <w:rsid w:val="009C0042"/>
    <w:rsid w:val="009C069A"/>
    <w:rsid w:val="009C1A78"/>
    <w:rsid w:val="009D0A15"/>
    <w:rsid w:val="009F51D7"/>
    <w:rsid w:val="00A045C9"/>
    <w:rsid w:val="00A222DF"/>
    <w:rsid w:val="00A27738"/>
    <w:rsid w:val="00AD2491"/>
    <w:rsid w:val="00B22FF5"/>
    <w:rsid w:val="00B24C63"/>
    <w:rsid w:val="00B410EB"/>
    <w:rsid w:val="00B56989"/>
    <w:rsid w:val="00B6730F"/>
    <w:rsid w:val="00B96AFD"/>
    <w:rsid w:val="00BA2E06"/>
    <w:rsid w:val="00BB23D5"/>
    <w:rsid w:val="00BF4367"/>
    <w:rsid w:val="00BF6739"/>
    <w:rsid w:val="00C01111"/>
    <w:rsid w:val="00C03235"/>
    <w:rsid w:val="00C10982"/>
    <w:rsid w:val="00C2524C"/>
    <w:rsid w:val="00C267A7"/>
    <w:rsid w:val="00C42E70"/>
    <w:rsid w:val="00C55670"/>
    <w:rsid w:val="00C83047"/>
    <w:rsid w:val="00C94FC4"/>
    <w:rsid w:val="00CA587C"/>
    <w:rsid w:val="00CB069A"/>
    <w:rsid w:val="00CB780E"/>
    <w:rsid w:val="00D12FB7"/>
    <w:rsid w:val="00D569E3"/>
    <w:rsid w:val="00D65CD6"/>
    <w:rsid w:val="00D706EC"/>
    <w:rsid w:val="00DB1199"/>
    <w:rsid w:val="00DC44DB"/>
    <w:rsid w:val="00DC58EC"/>
    <w:rsid w:val="00DD03D9"/>
    <w:rsid w:val="00DF0574"/>
    <w:rsid w:val="00DF20FF"/>
    <w:rsid w:val="00E05BED"/>
    <w:rsid w:val="00E11C8C"/>
    <w:rsid w:val="00E67E76"/>
    <w:rsid w:val="00E96386"/>
    <w:rsid w:val="00ED1584"/>
    <w:rsid w:val="00ED1996"/>
    <w:rsid w:val="00EE73EF"/>
    <w:rsid w:val="00F204F6"/>
    <w:rsid w:val="00F41E77"/>
    <w:rsid w:val="00F65C2B"/>
    <w:rsid w:val="00F72C03"/>
    <w:rsid w:val="00F84C7D"/>
    <w:rsid w:val="00FA7BC2"/>
    <w:rsid w:val="00FD66D6"/>
    <w:rsid w:val="00FF51B3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F204F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D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054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0431368/0" TargetMode="External"/><Relationship Id="rId18" Type="http://schemas.openxmlformats.org/officeDocument/2006/relationships/hyperlink" Target="garantF1://17508797.0" TargetMode="External"/><Relationship Id="rId26" Type="http://schemas.openxmlformats.org/officeDocument/2006/relationships/hyperlink" Target="http://internet.garant.ru/document/redirect/12125505/0" TargetMode="External"/><Relationship Id="rId39" Type="http://schemas.openxmlformats.org/officeDocument/2006/relationships/hyperlink" Target="http://internet.garant.ru/document/redirect/12125505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20999/473" TargetMode="External"/><Relationship Id="rId34" Type="http://schemas.openxmlformats.org/officeDocument/2006/relationships/hyperlink" Target="http://internet.garant.ru/document/redirect/17520999/473" TargetMode="External"/><Relationship Id="rId42" Type="http://schemas.openxmlformats.org/officeDocument/2006/relationships/hyperlink" Target="http://internet.garant.ru/document/redirect/12125505/0" TargetMode="External"/><Relationship Id="rId47" Type="http://schemas.openxmlformats.org/officeDocument/2006/relationships/hyperlink" Target="http://minec.cap.ru/" TargetMode="External"/><Relationship Id="rId50" Type="http://schemas.openxmlformats.org/officeDocument/2006/relationships/hyperlink" Target="http://internet.garant.ru/document/redirect/17520999/983" TargetMode="External"/><Relationship Id="rId7" Type="http://schemas.openxmlformats.org/officeDocument/2006/relationships/hyperlink" Target="http://internet.garant.ru/document/redirect/12125505/14" TargetMode="External"/><Relationship Id="rId12" Type="http://schemas.openxmlformats.org/officeDocument/2006/relationships/hyperlink" Target="http://internet.garant.ru/document/redirect/400431368/0" TargetMode="External"/><Relationship Id="rId17" Type="http://schemas.openxmlformats.org/officeDocument/2006/relationships/hyperlink" Target="http://internet.garant.ru/document/redirect/12125505/0" TargetMode="External"/><Relationship Id="rId25" Type="http://schemas.openxmlformats.org/officeDocument/2006/relationships/hyperlink" Target="http://internet.garant.ru/document/redirect/12125505/0" TargetMode="External"/><Relationship Id="rId33" Type="http://schemas.openxmlformats.org/officeDocument/2006/relationships/hyperlink" Target="http://internet.garant.ru/document/redirect/17520999/473" TargetMode="External"/><Relationship Id="rId38" Type="http://schemas.openxmlformats.org/officeDocument/2006/relationships/hyperlink" Target="http://internet.garant.ru/document/redirect/12125505/4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0431368/0" TargetMode="External"/><Relationship Id="rId20" Type="http://schemas.openxmlformats.org/officeDocument/2006/relationships/hyperlink" Target="http://internet.garant.ru/document/redirect/17520999/983" TargetMode="External"/><Relationship Id="rId29" Type="http://schemas.openxmlformats.org/officeDocument/2006/relationships/hyperlink" Target="http://internet.garant.ru/document/redirect/12112509/1" TargetMode="External"/><Relationship Id="rId41" Type="http://schemas.openxmlformats.org/officeDocument/2006/relationships/hyperlink" Target="http://internet.garant.ru/document/redirect/12125505/4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00431368/0" TargetMode="External"/><Relationship Id="rId24" Type="http://schemas.openxmlformats.org/officeDocument/2006/relationships/hyperlink" Target="http://internet.garant.ru/document/redirect/12125505/4" TargetMode="External"/><Relationship Id="rId32" Type="http://schemas.openxmlformats.org/officeDocument/2006/relationships/hyperlink" Target="http://internet.garant.ru/document/redirect/17520999/983" TargetMode="External"/><Relationship Id="rId37" Type="http://schemas.openxmlformats.org/officeDocument/2006/relationships/hyperlink" Target="http://internet.garant.ru/document/redirect/12161610/49" TargetMode="External"/><Relationship Id="rId40" Type="http://schemas.openxmlformats.org/officeDocument/2006/relationships/hyperlink" Target="http://internet.garant.ru/document/redirect/10180094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0431368/0" TargetMode="External"/><Relationship Id="rId23" Type="http://schemas.openxmlformats.org/officeDocument/2006/relationships/hyperlink" Target="http://internet.garant.ru/document/redirect/12125505/0" TargetMode="External"/><Relationship Id="rId28" Type="http://schemas.openxmlformats.org/officeDocument/2006/relationships/hyperlink" Target="http://internet.garant.ru/document/redirect/17520999/473" TargetMode="External"/><Relationship Id="rId36" Type="http://schemas.openxmlformats.org/officeDocument/2006/relationships/hyperlink" Target="http://internet.garant.ru/document/redirect/12125505/0" TargetMode="External"/><Relationship Id="rId49" Type="http://schemas.openxmlformats.org/officeDocument/2006/relationships/hyperlink" Target="http://internet.garant.ru/document/redirect/12125505/1010" TargetMode="External"/><Relationship Id="rId10" Type="http://schemas.openxmlformats.org/officeDocument/2006/relationships/hyperlink" Target="http://internet.garant.ru/document/redirect/73658010/0" TargetMode="External"/><Relationship Id="rId19" Type="http://schemas.openxmlformats.org/officeDocument/2006/relationships/hyperlink" Target="http://internet.garant.ru/document/redirect/17520999/983" TargetMode="External"/><Relationship Id="rId31" Type="http://schemas.openxmlformats.org/officeDocument/2006/relationships/hyperlink" Target="http://internet.garant.ru/document/redirect/12125505/29" TargetMode="External"/><Relationship Id="rId44" Type="http://schemas.openxmlformats.org/officeDocument/2006/relationships/hyperlink" Target="http://www.minust.cap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110241/1000" TargetMode="External"/><Relationship Id="rId14" Type="http://schemas.openxmlformats.org/officeDocument/2006/relationships/hyperlink" Target="http://internet.garant.ru/document/redirect/400431368/0" TargetMode="External"/><Relationship Id="rId22" Type="http://schemas.openxmlformats.org/officeDocument/2006/relationships/hyperlink" Target="http://internet.garant.ru/document/redirect/70353464/0" TargetMode="External"/><Relationship Id="rId27" Type="http://schemas.openxmlformats.org/officeDocument/2006/relationships/hyperlink" Target="http://internet.garant.ru/document/redirect/12112509/1" TargetMode="External"/><Relationship Id="rId30" Type="http://schemas.openxmlformats.org/officeDocument/2006/relationships/hyperlink" Target="http://internet.garant.ru/document/redirect/12125505/386" TargetMode="External"/><Relationship Id="rId35" Type="http://schemas.openxmlformats.org/officeDocument/2006/relationships/hyperlink" Target="http://internet.garant.ru/document/redirect/12161610/3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://minec.cap.ru/" TargetMode="External"/><Relationship Id="rId8" Type="http://schemas.openxmlformats.org/officeDocument/2006/relationships/hyperlink" Target="http://internet.garant.ru/document/redirect/17601734/0" TargetMode="External"/><Relationship Id="rId51" Type="http://schemas.openxmlformats.org/officeDocument/2006/relationships/hyperlink" Target="http://internet.garant.ru/document/redirect/12125505/33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8F21-541C-4B5D-8A0A-A0A33AF8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economy</cp:lastModifiedBy>
  <cp:revision>6</cp:revision>
  <cp:lastPrinted>2023-03-27T07:35:00Z</cp:lastPrinted>
  <dcterms:created xsi:type="dcterms:W3CDTF">2023-02-02T06:13:00Z</dcterms:created>
  <dcterms:modified xsi:type="dcterms:W3CDTF">2023-03-27T08:04:00Z</dcterms:modified>
</cp:coreProperties>
</file>