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A25F8" w:rsidTr="002A25F8">
        <w:tc>
          <w:tcPr>
            <w:tcW w:w="4962" w:type="dxa"/>
            <w:hideMark/>
          </w:tcPr>
          <w:p w:rsidR="002A25F8" w:rsidRDefault="002A25F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A25F8" w:rsidRDefault="002A25F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A25F8" w:rsidRDefault="002A25F8" w:rsidP="002A25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A25F8" w:rsidRDefault="002A25F8" w:rsidP="002A25F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A25F8" w:rsidRDefault="002A25F8" w:rsidP="002A25F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21:26:230101:41,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Афанасьева, д. 26, категория: земли населенных пунктов, для ведения личного подсобного хозяйства, общей площадью 900 кв. м., в качестве его правообладателя, владеющего данным объектом на праве собственности, выявлена Никитина </w:t>
      </w:r>
      <w:r w:rsidR="004053C6">
        <w:rPr>
          <w:sz w:val="28"/>
          <w:szCs w:val="28"/>
        </w:rPr>
        <w:t>Эвелина Васильевна, 00.00.0000</w:t>
      </w:r>
      <w:r>
        <w:rPr>
          <w:sz w:val="28"/>
          <w:szCs w:val="28"/>
        </w:rPr>
        <w:t xml:space="preserve"> г.р., место рождения: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 Янтиковского района Чувашской</w:t>
      </w:r>
      <w:r w:rsidR="004053C6">
        <w:rPr>
          <w:sz w:val="28"/>
          <w:szCs w:val="28"/>
        </w:rPr>
        <w:t xml:space="preserve"> Республики, паспорт 0000 № 000000</w:t>
      </w:r>
      <w:r>
        <w:rPr>
          <w:sz w:val="28"/>
          <w:szCs w:val="28"/>
        </w:rPr>
        <w:t>, выданный МП №</w:t>
      </w:r>
      <w:r w:rsidR="004053C6">
        <w:rPr>
          <w:sz w:val="28"/>
          <w:szCs w:val="28"/>
        </w:rPr>
        <w:t>0</w:t>
      </w:r>
      <w:r>
        <w:rPr>
          <w:sz w:val="28"/>
          <w:szCs w:val="28"/>
        </w:rPr>
        <w:t xml:space="preserve"> отдела по вопросам миграции УМВД России по Ленинскому городскому округу Химки ГУ МВД России по Московской области</w:t>
      </w:r>
      <w:r w:rsidR="004053C6">
        <w:rPr>
          <w:sz w:val="28"/>
          <w:szCs w:val="28"/>
        </w:rPr>
        <w:t xml:space="preserve"> от 00.00.0000</w:t>
      </w:r>
      <w:r>
        <w:rPr>
          <w:sz w:val="28"/>
          <w:szCs w:val="28"/>
        </w:rPr>
        <w:t xml:space="preserve"> г.</w:t>
      </w:r>
      <w:r w:rsidR="004053C6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проживающая по адресу: г. Москва.</w:t>
      </w:r>
    </w:p>
    <w:p w:rsidR="002A25F8" w:rsidRPr="002A25F8" w:rsidRDefault="002A25F8" w:rsidP="002A25F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29.12.1997 № 16. (копия прилагается)</w:t>
      </w:r>
    </w:p>
    <w:p w:rsidR="002A25F8" w:rsidRDefault="002A25F8" w:rsidP="002A25F8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2A25F8" w:rsidRDefault="002A25F8" w:rsidP="002A25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A25F8" w:rsidRDefault="002A25F8" w:rsidP="002A25F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A25F8" w:rsidRDefault="002A25F8" w:rsidP="002A25F8"/>
    <w:p w:rsidR="0055756E" w:rsidRDefault="00332B6D" w:rsidP="00332B6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5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9B"/>
    <w:rsid w:val="002A25F8"/>
    <w:rsid w:val="00332B6D"/>
    <w:rsid w:val="004053C6"/>
    <w:rsid w:val="0055756E"/>
    <w:rsid w:val="00C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DAA2-9AF1-4534-B754-81A44E1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2023-08-02T12:31:00Z</cp:lastPrinted>
  <dcterms:created xsi:type="dcterms:W3CDTF">2023-08-02T12:34:00Z</dcterms:created>
  <dcterms:modified xsi:type="dcterms:W3CDTF">2023-08-02T12:34:00Z</dcterms:modified>
</cp:coreProperties>
</file>