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4667" w:rsidRDefault="00D64667">
      <w:pPr>
        <w:pStyle w:val="ConsPlusTitlePage"/>
      </w:pPr>
      <w:r>
        <w:t xml:space="preserve">Документ предоставлен </w:t>
      </w:r>
      <w:hyperlink r:id="rId4">
        <w:r>
          <w:rPr>
            <w:color w:val="0000FF"/>
          </w:rPr>
          <w:t>КонсультантПлюс</w:t>
        </w:r>
      </w:hyperlink>
      <w:r>
        <w:br/>
      </w:r>
    </w:p>
    <w:p w:rsidR="00D64667" w:rsidRDefault="00D64667">
      <w:pPr>
        <w:pStyle w:val="ConsPlusNormal"/>
        <w:jc w:val="both"/>
        <w:outlineLvl w:val="0"/>
      </w:pPr>
    </w:p>
    <w:p w:rsidR="00D64667" w:rsidRDefault="00D64667">
      <w:pPr>
        <w:pStyle w:val="ConsPlusTitle"/>
        <w:jc w:val="center"/>
        <w:outlineLvl w:val="0"/>
      </w:pPr>
      <w:r>
        <w:t>АДМИНИСТРАЦИЯ ГОРОДА ЧЕБОКСАРЫ</w:t>
      </w:r>
    </w:p>
    <w:p w:rsidR="00D64667" w:rsidRDefault="00D64667">
      <w:pPr>
        <w:pStyle w:val="ConsPlusTitle"/>
        <w:jc w:val="center"/>
      </w:pPr>
      <w:r>
        <w:t>ЧУВАШСКОЙ РЕСПУБЛИКИ</w:t>
      </w:r>
    </w:p>
    <w:p w:rsidR="00D64667" w:rsidRDefault="00D64667">
      <w:pPr>
        <w:pStyle w:val="ConsPlusTitle"/>
        <w:jc w:val="both"/>
      </w:pPr>
    </w:p>
    <w:p w:rsidR="00D64667" w:rsidRDefault="00D64667">
      <w:pPr>
        <w:pStyle w:val="ConsPlusTitle"/>
        <w:jc w:val="center"/>
      </w:pPr>
      <w:r>
        <w:t>ПОСТАНОВЛЕНИЕ</w:t>
      </w:r>
    </w:p>
    <w:p w:rsidR="00D64667" w:rsidRDefault="00D64667">
      <w:pPr>
        <w:pStyle w:val="ConsPlusTitle"/>
        <w:jc w:val="center"/>
      </w:pPr>
      <w:r>
        <w:t>от 25 марта 2024 г. N 983</w:t>
      </w:r>
    </w:p>
    <w:p w:rsidR="00D64667" w:rsidRDefault="00D64667">
      <w:pPr>
        <w:pStyle w:val="ConsPlusTitle"/>
        <w:jc w:val="both"/>
      </w:pPr>
    </w:p>
    <w:p w:rsidR="00D64667" w:rsidRDefault="00D64667">
      <w:pPr>
        <w:pStyle w:val="ConsPlusTitle"/>
        <w:jc w:val="center"/>
      </w:pPr>
      <w:r>
        <w:t>ОБ УТВЕРЖДЕНИИ АДМИНИСТРАТИВНОГО РЕГЛАМЕНТА АДМИНИСТРАЦИИ</w:t>
      </w:r>
    </w:p>
    <w:p w:rsidR="00D64667" w:rsidRDefault="00D64667">
      <w:pPr>
        <w:pStyle w:val="ConsPlusTitle"/>
        <w:jc w:val="center"/>
      </w:pPr>
      <w:r>
        <w:t>ГОРОДА ЧЕБОКСАРЫ ПРЕДОСТАВЛЕНИЯ МУНИЦИПАЛЬНОЙ УСЛУГИ</w:t>
      </w:r>
    </w:p>
    <w:p w:rsidR="00D64667" w:rsidRDefault="00D64667">
      <w:pPr>
        <w:pStyle w:val="ConsPlusTitle"/>
        <w:jc w:val="center"/>
      </w:pPr>
      <w:r>
        <w:t>"ПРЕДОСТАВЛЕНИЕ ГРАЖДАНАМ ЖИЛЫХ ПОМЕЩЕНИЙ МУНИЦИПАЛЬНОГО</w:t>
      </w:r>
    </w:p>
    <w:p w:rsidR="00D64667" w:rsidRDefault="00D64667">
      <w:pPr>
        <w:pStyle w:val="ConsPlusTitle"/>
        <w:jc w:val="center"/>
      </w:pPr>
      <w:r>
        <w:t>СПЕЦИАЛИЗИРОВАННОГО ЖИЛИЩНОГО ФОНДА (МАНЕВРЕННОГО,</w:t>
      </w:r>
    </w:p>
    <w:p w:rsidR="00D64667" w:rsidRDefault="00D64667">
      <w:pPr>
        <w:pStyle w:val="ConsPlusTitle"/>
        <w:jc w:val="center"/>
      </w:pPr>
      <w:r>
        <w:t>СЛУЖЕБНОГО)"</w:t>
      </w:r>
    </w:p>
    <w:p w:rsidR="00D64667" w:rsidRDefault="00D64667">
      <w:pPr>
        <w:pStyle w:val="ConsPlusNormal"/>
        <w:jc w:val="both"/>
      </w:pPr>
    </w:p>
    <w:p w:rsidR="00D64667" w:rsidRDefault="00D64667">
      <w:pPr>
        <w:pStyle w:val="ConsPlusNormal"/>
        <w:ind w:firstLine="540"/>
        <w:jc w:val="both"/>
      </w:pPr>
      <w:r>
        <w:t xml:space="preserve">В соответствии с федеральными законами от 06.10.2003 </w:t>
      </w:r>
      <w:hyperlink r:id="rId5">
        <w:r>
          <w:rPr>
            <w:color w:val="0000FF"/>
          </w:rPr>
          <w:t>N 131-ФЗ</w:t>
        </w:r>
      </w:hyperlink>
      <w:r>
        <w:t xml:space="preserve"> "Об общих принципах организации местного самоуправления в Российской Федерации", от 27.07.2010 </w:t>
      </w:r>
      <w:hyperlink r:id="rId6">
        <w:r>
          <w:rPr>
            <w:color w:val="0000FF"/>
          </w:rPr>
          <w:t>N 210-ФЗ</w:t>
        </w:r>
      </w:hyperlink>
      <w:r>
        <w:t xml:space="preserve"> "Об организации предоставления государственных и муниципальных услуг", </w:t>
      </w:r>
      <w:hyperlink r:id="rId7">
        <w:r>
          <w:rPr>
            <w:color w:val="0000FF"/>
          </w:rPr>
          <w:t>Уставом</w:t>
        </w:r>
      </w:hyperlink>
      <w:r>
        <w:t xml:space="preserve"> муниципального образования города Чебоксары - столицы Чувашской Республики, принятым решением Чебоксарского городского Собрания депутатов Чувашской Республики от 30.11.2005 N 40, </w:t>
      </w:r>
      <w:hyperlink r:id="rId8">
        <w:r>
          <w:rPr>
            <w:color w:val="0000FF"/>
          </w:rPr>
          <w:t>постановлением</w:t>
        </w:r>
      </w:hyperlink>
      <w:r>
        <w:t xml:space="preserve"> администрации города Чебоксары от 07.04.2022 N 1203 "Об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 в целях повышения качества предоставления муниципальной услуги администрация города Чебоксары постановляет:</w:t>
      </w:r>
    </w:p>
    <w:p w:rsidR="00D64667" w:rsidRDefault="00D64667">
      <w:pPr>
        <w:pStyle w:val="ConsPlusNormal"/>
        <w:spacing w:before="220"/>
        <w:ind w:firstLine="540"/>
        <w:jc w:val="both"/>
      </w:pPr>
      <w:r>
        <w:t xml:space="preserve">1. Утвердить Административный </w:t>
      </w:r>
      <w:hyperlink w:anchor="P32">
        <w:r>
          <w:rPr>
            <w:color w:val="0000FF"/>
          </w:rPr>
          <w:t>регламент</w:t>
        </w:r>
      </w:hyperlink>
      <w:r>
        <w:t xml:space="preserve"> администрации города Чебоксары предоставления муниципальной услуги "Предоставление гражданам жилых помещений муниципального специализированного жилищного фонда (маневренного, служебного)" согласно приложению.</w:t>
      </w:r>
    </w:p>
    <w:p w:rsidR="00D64667" w:rsidRDefault="00D64667">
      <w:pPr>
        <w:pStyle w:val="ConsPlusNormal"/>
        <w:spacing w:before="220"/>
        <w:ind w:firstLine="540"/>
        <w:jc w:val="both"/>
      </w:pPr>
      <w:r>
        <w:t xml:space="preserve">2. Признать утратившим силу </w:t>
      </w:r>
      <w:hyperlink r:id="rId9">
        <w:r>
          <w:rPr>
            <w:color w:val="0000FF"/>
          </w:rPr>
          <w:t>постановление</w:t>
        </w:r>
      </w:hyperlink>
      <w:r>
        <w:t xml:space="preserve"> администрации города Чебоксары от 04.09.2023 N 3270 "Об утверждении административного регламента администрации города Чебоксары предоставления муниципальной услуги "Предоставление гражданам жилых помещений муниципального специализированного жилищного фонда (маневренного, служебного)".</w:t>
      </w:r>
    </w:p>
    <w:p w:rsidR="00D64667" w:rsidRDefault="00D64667">
      <w:pPr>
        <w:pStyle w:val="ConsPlusNormal"/>
        <w:spacing w:before="220"/>
        <w:ind w:firstLine="540"/>
        <w:jc w:val="both"/>
      </w:pPr>
      <w:r>
        <w:t>3. Настоящее постановление вступает в силу со дня его официального опубликования.</w:t>
      </w:r>
    </w:p>
    <w:p w:rsidR="00D64667" w:rsidRDefault="00D64667">
      <w:pPr>
        <w:pStyle w:val="ConsPlusNormal"/>
        <w:spacing w:before="220"/>
        <w:ind w:firstLine="540"/>
        <w:jc w:val="both"/>
      </w:pPr>
      <w:r>
        <w:t>4. Контроль за исполнением настоящего постановления возложить на заместителя главы администрации города Чебоксары по вопросам ЖКХ.</w:t>
      </w:r>
    </w:p>
    <w:p w:rsidR="00D64667" w:rsidRDefault="00D64667">
      <w:pPr>
        <w:pStyle w:val="ConsPlusNormal"/>
        <w:jc w:val="both"/>
      </w:pPr>
    </w:p>
    <w:p w:rsidR="00D64667" w:rsidRDefault="00D64667">
      <w:pPr>
        <w:pStyle w:val="ConsPlusNormal"/>
        <w:jc w:val="right"/>
      </w:pPr>
      <w:r>
        <w:t>Глава города Чебоксары</w:t>
      </w:r>
    </w:p>
    <w:p w:rsidR="00D64667" w:rsidRDefault="00D64667">
      <w:pPr>
        <w:pStyle w:val="ConsPlusNormal"/>
        <w:jc w:val="right"/>
      </w:pPr>
      <w:r>
        <w:t>Д.В.СПИРИН</w:t>
      </w:r>
    </w:p>
    <w:p w:rsidR="00D64667" w:rsidRDefault="00D64667">
      <w:pPr>
        <w:pStyle w:val="ConsPlusNormal"/>
        <w:jc w:val="both"/>
      </w:pPr>
    </w:p>
    <w:p w:rsidR="00D64667" w:rsidRDefault="00D64667">
      <w:pPr>
        <w:pStyle w:val="ConsPlusNormal"/>
        <w:jc w:val="both"/>
      </w:pPr>
    </w:p>
    <w:p w:rsidR="00D64667" w:rsidRDefault="00D64667">
      <w:pPr>
        <w:pStyle w:val="ConsPlusNormal"/>
        <w:jc w:val="both"/>
      </w:pPr>
    </w:p>
    <w:p w:rsidR="00D64667" w:rsidRDefault="00D64667">
      <w:pPr>
        <w:pStyle w:val="ConsPlusNormal"/>
        <w:jc w:val="both"/>
      </w:pPr>
    </w:p>
    <w:p w:rsidR="00D64667" w:rsidRDefault="00D64667">
      <w:pPr>
        <w:pStyle w:val="ConsPlusNormal"/>
        <w:jc w:val="both"/>
      </w:pPr>
    </w:p>
    <w:p w:rsidR="00D64667" w:rsidRDefault="00D64667">
      <w:pPr>
        <w:pStyle w:val="ConsPlusNormal"/>
        <w:jc w:val="right"/>
        <w:outlineLvl w:val="0"/>
      </w:pPr>
      <w:r>
        <w:t>Утвержден</w:t>
      </w:r>
    </w:p>
    <w:p w:rsidR="00D64667" w:rsidRDefault="00D64667">
      <w:pPr>
        <w:pStyle w:val="ConsPlusNormal"/>
        <w:jc w:val="right"/>
      </w:pPr>
      <w:r>
        <w:t>постановлением</w:t>
      </w:r>
    </w:p>
    <w:p w:rsidR="00D64667" w:rsidRDefault="00D64667">
      <w:pPr>
        <w:pStyle w:val="ConsPlusNormal"/>
        <w:jc w:val="right"/>
      </w:pPr>
      <w:r>
        <w:t>администрации</w:t>
      </w:r>
    </w:p>
    <w:p w:rsidR="00D64667" w:rsidRDefault="00D64667">
      <w:pPr>
        <w:pStyle w:val="ConsPlusNormal"/>
        <w:jc w:val="right"/>
      </w:pPr>
      <w:r>
        <w:t>города Чебоксары</w:t>
      </w:r>
    </w:p>
    <w:p w:rsidR="00D64667" w:rsidRDefault="00D64667">
      <w:pPr>
        <w:pStyle w:val="ConsPlusNormal"/>
        <w:jc w:val="right"/>
      </w:pPr>
      <w:r>
        <w:t>от 25.03.2024 N 983</w:t>
      </w:r>
    </w:p>
    <w:p w:rsidR="00D64667" w:rsidRDefault="00D64667">
      <w:pPr>
        <w:pStyle w:val="ConsPlusNormal"/>
        <w:jc w:val="both"/>
      </w:pPr>
    </w:p>
    <w:p w:rsidR="00D64667" w:rsidRDefault="00D64667">
      <w:pPr>
        <w:pStyle w:val="ConsPlusTitle"/>
        <w:jc w:val="center"/>
      </w:pPr>
      <w:bookmarkStart w:id="0" w:name="P32"/>
      <w:bookmarkEnd w:id="0"/>
      <w:r>
        <w:t>АДМИНИСТРАТИВНЫЙ РЕГЛАМЕНТ</w:t>
      </w:r>
    </w:p>
    <w:p w:rsidR="00D64667" w:rsidRDefault="00D64667">
      <w:pPr>
        <w:pStyle w:val="ConsPlusTitle"/>
        <w:jc w:val="center"/>
      </w:pPr>
      <w:r>
        <w:lastRenderedPageBreak/>
        <w:t>АДМИНИСТРАЦИИ ГОРОДА ЧЕБОКСАРЫ ПРЕДОСТАВЛЕНИЯ</w:t>
      </w:r>
    </w:p>
    <w:p w:rsidR="00D64667" w:rsidRDefault="00D64667">
      <w:pPr>
        <w:pStyle w:val="ConsPlusTitle"/>
        <w:jc w:val="center"/>
      </w:pPr>
      <w:r>
        <w:t>МУНИЦИПАЛЬНОЙ УСЛУГИ "ПРЕДОСТАВЛЕНИЕ ГРАЖДАНАМ ЖИЛЫХ</w:t>
      </w:r>
    </w:p>
    <w:p w:rsidR="00D64667" w:rsidRDefault="00D64667">
      <w:pPr>
        <w:pStyle w:val="ConsPlusTitle"/>
        <w:jc w:val="center"/>
      </w:pPr>
      <w:r>
        <w:t>ПОМЕЩЕНИЙ МУНИЦИПАЛЬНОГО СПЕЦИАЛИЗИРОВАННОГО ЖИЛИЩНОГО ФОНДА</w:t>
      </w:r>
    </w:p>
    <w:p w:rsidR="00D64667" w:rsidRDefault="00D64667">
      <w:pPr>
        <w:pStyle w:val="ConsPlusTitle"/>
        <w:jc w:val="center"/>
      </w:pPr>
      <w:r>
        <w:t>(МАНЕВРЕННОГО, СЛУЖЕБНОГО)"</w:t>
      </w:r>
    </w:p>
    <w:p w:rsidR="00D64667" w:rsidRDefault="00D64667">
      <w:pPr>
        <w:pStyle w:val="ConsPlusNormal"/>
        <w:jc w:val="both"/>
      </w:pPr>
    </w:p>
    <w:p w:rsidR="00D64667" w:rsidRDefault="00D64667">
      <w:pPr>
        <w:pStyle w:val="ConsPlusTitle"/>
        <w:jc w:val="center"/>
        <w:outlineLvl w:val="1"/>
      </w:pPr>
      <w:r>
        <w:t>I. Общие положения</w:t>
      </w:r>
    </w:p>
    <w:p w:rsidR="00D64667" w:rsidRDefault="00D64667">
      <w:pPr>
        <w:pStyle w:val="ConsPlusNormal"/>
        <w:jc w:val="both"/>
      </w:pPr>
    </w:p>
    <w:p w:rsidR="00D64667" w:rsidRDefault="00D64667">
      <w:pPr>
        <w:pStyle w:val="ConsPlusTitle"/>
        <w:ind w:firstLine="540"/>
        <w:jc w:val="both"/>
        <w:outlineLvl w:val="2"/>
      </w:pPr>
      <w:r>
        <w:t>1.1. Предмет регулирования административного регламента</w:t>
      </w:r>
    </w:p>
    <w:p w:rsidR="00D64667" w:rsidRDefault="00D64667">
      <w:pPr>
        <w:pStyle w:val="ConsPlusNormal"/>
        <w:jc w:val="both"/>
      </w:pPr>
    </w:p>
    <w:p w:rsidR="00D64667" w:rsidRDefault="00D64667">
      <w:pPr>
        <w:pStyle w:val="ConsPlusNormal"/>
        <w:ind w:firstLine="540"/>
        <w:jc w:val="both"/>
      </w:pPr>
      <w:r>
        <w:t>Административный регламент предоставления муниципальной услуги "Предоставление гражданам жилых помещений муниципального специализированного жилищного фонда (маневренного, служебного)"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администрации города Чебоксары при осуществлении полномочий по предоставлению гражданам, проживающих на территории города Чебоксары, работникам муниципальных учреждений города Чебоксары жилых помещений муниципального специализированного жилищного фонда (маневренного, служебного), на территории муниципального образования "город Чебоксары".</w:t>
      </w:r>
    </w:p>
    <w:p w:rsidR="00D64667" w:rsidRDefault="00D64667">
      <w:pPr>
        <w:pStyle w:val="ConsPlusNormal"/>
        <w:jc w:val="both"/>
      </w:pPr>
    </w:p>
    <w:p w:rsidR="00D64667" w:rsidRDefault="00D64667">
      <w:pPr>
        <w:pStyle w:val="ConsPlusTitle"/>
        <w:ind w:firstLine="540"/>
        <w:jc w:val="both"/>
        <w:outlineLvl w:val="2"/>
      </w:pPr>
      <w:bookmarkStart w:id="1" w:name="P44"/>
      <w:bookmarkEnd w:id="1"/>
      <w:r>
        <w:t>1.2. Круг заявителей</w:t>
      </w:r>
    </w:p>
    <w:p w:rsidR="00D64667" w:rsidRDefault="00D64667">
      <w:pPr>
        <w:pStyle w:val="ConsPlusNormal"/>
        <w:jc w:val="both"/>
      </w:pPr>
    </w:p>
    <w:p w:rsidR="00D64667" w:rsidRDefault="00D64667">
      <w:pPr>
        <w:pStyle w:val="ConsPlusNormal"/>
        <w:ind w:firstLine="540"/>
        <w:jc w:val="both"/>
      </w:pPr>
      <w:r>
        <w:t>1.2.1. Заявителями на предоставление жилых помещений маневренного фонда являются не обеспеченные жилыми помещениями на территории муниципального образования города Чебоксары:</w:t>
      </w:r>
    </w:p>
    <w:p w:rsidR="00D64667" w:rsidRDefault="00D64667">
      <w:pPr>
        <w:pStyle w:val="ConsPlusNormal"/>
        <w:spacing w:before="220"/>
        <w:ind w:firstLine="540"/>
        <w:jc w:val="both"/>
      </w:pPr>
      <w:bookmarkStart w:id="2" w:name="P47"/>
      <w:bookmarkEnd w:id="2"/>
      <w:r>
        <w:t>1) граждане в связи с капитальным ремонтом или реконструкцией дома, в котором находятся жилые помещения, занимаемые ими по договорам социального найма;</w:t>
      </w:r>
    </w:p>
    <w:p w:rsidR="00D64667" w:rsidRDefault="00D64667">
      <w:pPr>
        <w:pStyle w:val="ConsPlusNormal"/>
        <w:spacing w:before="220"/>
        <w:ind w:firstLine="540"/>
        <w:jc w:val="both"/>
      </w:pPr>
      <w:bookmarkStart w:id="3" w:name="P48"/>
      <w:bookmarkEnd w:id="3"/>
      <w:r>
        <w:t>2) граждане, утратившие жилые помещения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 если на момент обращения взыскания такие жилые помещения являются для них единственными;</w:t>
      </w:r>
    </w:p>
    <w:p w:rsidR="00D64667" w:rsidRDefault="00D64667">
      <w:pPr>
        <w:pStyle w:val="ConsPlusNormal"/>
        <w:spacing w:before="220"/>
        <w:ind w:firstLine="540"/>
        <w:jc w:val="both"/>
      </w:pPr>
      <w:r>
        <w:t>3) граждане, у которых единственное жилое помещение стало непригодным для проживания в результате чрезвычайных обстоятельств;</w:t>
      </w:r>
    </w:p>
    <w:p w:rsidR="00D64667" w:rsidRDefault="00D64667">
      <w:pPr>
        <w:pStyle w:val="ConsPlusNormal"/>
        <w:spacing w:before="220"/>
        <w:ind w:firstLine="540"/>
        <w:jc w:val="both"/>
      </w:pPr>
      <w:r>
        <w:t>4) граждане, у которых жилые помещения стали непригодными для проживания, в том числе в результате признания многоквартирного дома аварийным и подлежащим сносу или реконструкции;</w:t>
      </w:r>
    </w:p>
    <w:p w:rsidR="00D64667" w:rsidRDefault="00D64667">
      <w:pPr>
        <w:pStyle w:val="ConsPlusNormal"/>
        <w:spacing w:before="220"/>
        <w:ind w:firstLine="540"/>
        <w:jc w:val="both"/>
      </w:pPr>
      <w:r>
        <w:t>5) иные граждане в случаях, предусмотренных законодательством (далее - Заявители).</w:t>
      </w:r>
    </w:p>
    <w:p w:rsidR="00D64667" w:rsidRDefault="00D64667">
      <w:pPr>
        <w:pStyle w:val="ConsPlusNormal"/>
        <w:spacing w:before="220"/>
        <w:ind w:firstLine="540"/>
        <w:jc w:val="both"/>
      </w:pPr>
      <w:r>
        <w:t>1.2.2. Заявителями на предоставление служебных жилых помещений являются не обеспеченные жилыми помещениями на территории муниципального образования города Чебоксары:</w:t>
      </w:r>
    </w:p>
    <w:p w:rsidR="00D64667" w:rsidRDefault="00D64667">
      <w:pPr>
        <w:pStyle w:val="ConsPlusNormal"/>
        <w:spacing w:before="220"/>
        <w:ind w:firstLine="540"/>
        <w:jc w:val="both"/>
      </w:pPr>
      <w:r>
        <w:t>1) граждане в связи с характером их трудовых отношений с органами местного самоуправления, муниципальными унитарными предприятиями или муниципальными учреждениями;</w:t>
      </w:r>
    </w:p>
    <w:p w:rsidR="00D64667" w:rsidRDefault="00D64667">
      <w:pPr>
        <w:pStyle w:val="ConsPlusNormal"/>
        <w:spacing w:before="220"/>
        <w:ind w:firstLine="540"/>
        <w:jc w:val="both"/>
      </w:pPr>
      <w:r>
        <w:t>2) граждане в связи с прохождением службы;</w:t>
      </w:r>
    </w:p>
    <w:p w:rsidR="00D64667" w:rsidRDefault="00D64667">
      <w:pPr>
        <w:pStyle w:val="ConsPlusNormal"/>
        <w:spacing w:before="220"/>
        <w:ind w:firstLine="540"/>
        <w:jc w:val="both"/>
      </w:pPr>
      <w:r>
        <w:t>3) в связи с избранием на выборные должности в органы местного самоуправления;</w:t>
      </w:r>
    </w:p>
    <w:p w:rsidR="00D64667" w:rsidRDefault="00D64667">
      <w:pPr>
        <w:pStyle w:val="ConsPlusNormal"/>
        <w:spacing w:before="220"/>
        <w:ind w:firstLine="540"/>
        <w:jc w:val="both"/>
      </w:pPr>
      <w:r>
        <w:t xml:space="preserve">4) сотрудники, замещающие должность участкового уполномоченного полиции, не имеющие </w:t>
      </w:r>
      <w:r>
        <w:lastRenderedPageBreak/>
        <w:t xml:space="preserve">жилого помещения на территории города Чебоксары, в соответствии с </w:t>
      </w:r>
      <w:hyperlink r:id="rId10">
        <w:r>
          <w:rPr>
            <w:color w:val="0000FF"/>
          </w:rPr>
          <w:t>ч. 3 ст. 44</w:t>
        </w:r>
      </w:hyperlink>
      <w:r>
        <w:t xml:space="preserve"> Федерального закона "О полиции", при отсутствии в городе Чебоксары свободных жилых помещений специализированного жилищного фонда, формируемого федеральным органом исполнительной власти в сфере внутренних дел;</w:t>
      </w:r>
    </w:p>
    <w:p w:rsidR="00D64667" w:rsidRDefault="00D64667">
      <w:pPr>
        <w:pStyle w:val="ConsPlusNormal"/>
        <w:spacing w:before="220"/>
        <w:ind w:firstLine="540"/>
        <w:jc w:val="both"/>
      </w:pPr>
      <w:r>
        <w:t>5) сотрудники силовых структур Российской Федерации (далее - Заявители).</w:t>
      </w:r>
    </w:p>
    <w:p w:rsidR="00D64667" w:rsidRDefault="00D64667">
      <w:pPr>
        <w:pStyle w:val="ConsPlusNormal"/>
        <w:spacing w:before="220"/>
        <w:ind w:firstLine="540"/>
        <w:jc w:val="both"/>
      </w:pPr>
      <w:r>
        <w:t>С заявлением и документами для предоставления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rsidR="00D64667" w:rsidRDefault="00D64667">
      <w:pPr>
        <w:pStyle w:val="ConsPlusNormal"/>
        <w:jc w:val="both"/>
      </w:pPr>
    </w:p>
    <w:p w:rsidR="00D64667" w:rsidRDefault="00D64667">
      <w:pPr>
        <w:pStyle w:val="ConsPlusTitle"/>
        <w:ind w:firstLine="540"/>
        <w:jc w:val="both"/>
        <w:outlineLvl w:val="2"/>
      </w:pPr>
      <w: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города Чебоксары (далее - профилирование), а также результата, за предоставлением которого обратился заявитель</w:t>
      </w:r>
    </w:p>
    <w:p w:rsidR="00D64667" w:rsidRDefault="00D64667">
      <w:pPr>
        <w:pStyle w:val="ConsPlusNormal"/>
        <w:jc w:val="both"/>
      </w:pPr>
    </w:p>
    <w:p w:rsidR="00D64667" w:rsidRDefault="00D64667">
      <w:pPr>
        <w:pStyle w:val="ConsPlusNormal"/>
        <w:ind w:firstLine="540"/>
        <w:jc w:val="both"/>
      </w:pPr>
      <w: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D64667" w:rsidRDefault="00D64667">
      <w:pPr>
        <w:pStyle w:val="ConsPlusNormal"/>
        <w:spacing w:before="220"/>
        <w:ind w:firstLine="540"/>
        <w:jc w:val="both"/>
      </w:pPr>
      <w:r>
        <w:t>Вариант, в соответствии с которым заявителю будут предоставлены муниципальная услуга и результат, определяется в соответствии с Административным регламентом, исходя из признаков заявителя и показателей таких признаков.</w:t>
      </w:r>
    </w:p>
    <w:p w:rsidR="00D64667" w:rsidRDefault="00D64667">
      <w:pPr>
        <w:pStyle w:val="ConsPlusNormal"/>
        <w:jc w:val="both"/>
      </w:pPr>
    </w:p>
    <w:p w:rsidR="00D64667" w:rsidRDefault="00D64667">
      <w:pPr>
        <w:pStyle w:val="ConsPlusTitle"/>
        <w:jc w:val="center"/>
        <w:outlineLvl w:val="1"/>
      </w:pPr>
      <w:r>
        <w:t>II. Стандарт предоставления муниципальной услуги</w:t>
      </w:r>
    </w:p>
    <w:p w:rsidR="00D64667" w:rsidRDefault="00D64667">
      <w:pPr>
        <w:pStyle w:val="ConsPlusNormal"/>
        <w:jc w:val="both"/>
      </w:pPr>
    </w:p>
    <w:p w:rsidR="00D64667" w:rsidRDefault="00D64667">
      <w:pPr>
        <w:pStyle w:val="ConsPlusTitle"/>
        <w:ind w:firstLine="540"/>
        <w:jc w:val="both"/>
        <w:outlineLvl w:val="2"/>
      </w:pPr>
      <w:r>
        <w:t>2.1. Наименование муниципальной услуги</w:t>
      </w:r>
    </w:p>
    <w:p w:rsidR="00D64667" w:rsidRDefault="00D64667">
      <w:pPr>
        <w:pStyle w:val="ConsPlusNormal"/>
        <w:jc w:val="both"/>
      </w:pPr>
    </w:p>
    <w:p w:rsidR="00D64667" w:rsidRDefault="00D64667">
      <w:pPr>
        <w:pStyle w:val="ConsPlusNormal"/>
        <w:ind w:firstLine="540"/>
        <w:jc w:val="both"/>
      </w:pPr>
      <w:r>
        <w:t>Муниципальная услуга "Предоставление гражданам жилых помещений муниципального специализированного жилищного фонда (маневренного, служебного)".</w:t>
      </w:r>
    </w:p>
    <w:p w:rsidR="00D64667" w:rsidRDefault="00D64667">
      <w:pPr>
        <w:pStyle w:val="ConsPlusNormal"/>
        <w:jc w:val="both"/>
      </w:pPr>
    </w:p>
    <w:p w:rsidR="00D64667" w:rsidRDefault="00D64667">
      <w:pPr>
        <w:pStyle w:val="ConsPlusTitle"/>
        <w:ind w:firstLine="540"/>
        <w:jc w:val="both"/>
        <w:outlineLvl w:val="2"/>
      </w:pPr>
      <w:r>
        <w:t>2.2. Наименование органа, предоставляющего муниципальную услугу</w:t>
      </w:r>
    </w:p>
    <w:p w:rsidR="00D64667" w:rsidRDefault="00D64667">
      <w:pPr>
        <w:pStyle w:val="ConsPlusNormal"/>
        <w:jc w:val="both"/>
      </w:pPr>
    </w:p>
    <w:p w:rsidR="00D64667" w:rsidRDefault="00D64667">
      <w:pPr>
        <w:pStyle w:val="ConsPlusNormal"/>
        <w:ind w:firstLine="540"/>
        <w:jc w:val="both"/>
      </w:pPr>
      <w:r>
        <w:t>Муниципальная услуга предоставляется администрацией города Чебоксары (далее также - администрация) и осуществляется Управлением ЖКХ, энергетики, транспорта и связи и управами по Калининскому, Ленинскому, Московскому районам администрации города Чебоксары по месту постоянного жительства гражданина в городе Чебоксары.</w:t>
      </w:r>
    </w:p>
    <w:p w:rsidR="00D64667" w:rsidRDefault="00D64667">
      <w:pPr>
        <w:pStyle w:val="ConsPlusNormal"/>
        <w:spacing w:before="220"/>
        <w:ind w:firstLine="540"/>
        <w:jc w:val="both"/>
      </w:pPr>
      <w:r>
        <w:t>Уполномоченными подразделениями по предоставлению муниципальной услуги являются отдел по регулированию жилищных отношений, отделы учета и распределения жилья по Калининскому, Ленинскому, Московскому районам Управления ЖКХ, энергетики, транспорта и связи (далее также - уполномоченное структурное подразделение).</w:t>
      </w:r>
    </w:p>
    <w:p w:rsidR="00D64667" w:rsidRDefault="00D64667">
      <w:pPr>
        <w:pStyle w:val="ConsPlusNormal"/>
        <w:spacing w:before="220"/>
        <w:ind w:firstLine="540"/>
        <w:jc w:val="both"/>
      </w:pPr>
      <w: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D64667" w:rsidRDefault="00D64667">
      <w:pPr>
        <w:pStyle w:val="ConsPlusNormal"/>
        <w:spacing w:before="220"/>
        <w:ind w:firstLine="540"/>
        <w:jc w:val="both"/>
      </w:pPr>
      <w: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D64667" w:rsidRDefault="00D64667">
      <w:pPr>
        <w:pStyle w:val="ConsPlusNormal"/>
        <w:jc w:val="both"/>
      </w:pPr>
    </w:p>
    <w:p w:rsidR="00D64667" w:rsidRDefault="00D64667">
      <w:pPr>
        <w:pStyle w:val="ConsPlusTitle"/>
        <w:ind w:firstLine="540"/>
        <w:jc w:val="both"/>
        <w:outlineLvl w:val="2"/>
      </w:pPr>
      <w:r>
        <w:t>2.3. Результат предоставления муниципальной услуги</w:t>
      </w:r>
    </w:p>
    <w:p w:rsidR="00D64667" w:rsidRDefault="00D64667">
      <w:pPr>
        <w:pStyle w:val="ConsPlusNormal"/>
        <w:jc w:val="both"/>
      </w:pPr>
    </w:p>
    <w:p w:rsidR="00D64667" w:rsidRDefault="00D64667">
      <w:pPr>
        <w:pStyle w:val="ConsPlusNormal"/>
        <w:ind w:firstLine="540"/>
        <w:jc w:val="both"/>
      </w:pPr>
      <w:r>
        <w:t>2.3.1. Результатом предоставления муниципальной услуги является:</w:t>
      </w:r>
    </w:p>
    <w:p w:rsidR="00D64667" w:rsidRDefault="00D64667">
      <w:pPr>
        <w:pStyle w:val="ConsPlusNormal"/>
        <w:spacing w:before="220"/>
        <w:ind w:firstLine="540"/>
        <w:jc w:val="both"/>
      </w:pPr>
      <w:r>
        <w:lastRenderedPageBreak/>
        <w:t>решение о предоставлении жилого помещения муниципального специализированного жилищного фонда (маневренного, служебного);</w:t>
      </w:r>
    </w:p>
    <w:p w:rsidR="00D64667" w:rsidRDefault="00D64667">
      <w:pPr>
        <w:pStyle w:val="ConsPlusNormal"/>
        <w:spacing w:before="220"/>
        <w:ind w:firstLine="540"/>
        <w:jc w:val="both"/>
      </w:pPr>
      <w:r>
        <w:t>уведомление уполномоченного подразделения об отказе в предоставлении жилого помещения муниципального специализированного жилищного фонда (маневренного, служебного);</w:t>
      </w:r>
    </w:p>
    <w:p w:rsidR="00D64667" w:rsidRDefault="00D64667">
      <w:pPr>
        <w:pStyle w:val="ConsPlusNormal"/>
        <w:spacing w:before="220"/>
        <w:ind w:firstLine="540"/>
        <w:jc w:val="both"/>
      </w:pPr>
      <w:r>
        <w:t>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rsidR="00D64667" w:rsidRDefault="00D64667">
      <w:pPr>
        <w:pStyle w:val="ConsPlusNormal"/>
        <w:spacing w:before="220"/>
        <w:ind w:firstLine="540"/>
        <w:jc w:val="both"/>
      </w:pPr>
      <w:r>
        <w:t>2.3.2. Документом, содержащим положительное решение о предоставлении муниципальной услуги, на основании которого заявителю предоставляется результат услуги, является постановление администрации о предоставлении жилого помещения специализированного жилищного фонда (маневренного, служебного) администрации города Чебоксары, содержащее следующие сведения:</w:t>
      </w:r>
    </w:p>
    <w:p w:rsidR="00D64667" w:rsidRDefault="00D64667">
      <w:pPr>
        <w:pStyle w:val="ConsPlusNormal"/>
        <w:spacing w:before="220"/>
        <w:ind w:firstLine="540"/>
        <w:jc w:val="both"/>
      </w:pPr>
      <w:r>
        <w:t>дату;</w:t>
      </w:r>
    </w:p>
    <w:p w:rsidR="00D64667" w:rsidRDefault="00D64667">
      <w:pPr>
        <w:pStyle w:val="ConsPlusNormal"/>
        <w:spacing w:before="220"/>
        <w:ind w:firstLine="540"/>
        <w:jc w:val="both"/>
      </w:pPr>
      <w:r>
        <w:t>номер;</w:t>
      </w:r>
    </w:p>
    <w:p w:rsidR="00D64667" w:rsidRDefault="00D64667">
      <w:pPr>
        <w:pStyle w:val="ConsPlusNormal"/>
        <w:spacing w:before="220"/>
        <w:ind w:firstLine="540"/>
        <w:jc w:val="both"/>
      </w:pPr>
      <w:r>
        <w:t>информацию о принятом решении;</w:t>
      </w:r>
    </w:p>
    <w:p w:rsidR="00D64667" w:rsidRDefault="00D64667">
      <w:pPr>
        <w:pStyle w:val="ConsPlusNormal"/>
        <w:spacing w:before="220"/>
        <w:ind w:firstLine="540"/>
        <w:jc w:val="both"/>
      </w:pPr>
      <w:r>
        <w:t>подпись должностного лица, принявшего решение.</w:t>
      </w:r>
    </w:p>
    <w:p w:rsidR="00D64667" w:rsidRDefault="00D64667">
      <w:pPr>
        <w:pStyle w:val="ConsPlusNormal"/>
        <w:spacing w:before="220"/>
        <w:ind w:firstLine="540"/>
        <w:jc w:val="both"/>
      </w:pPr>
      <w:r>
        <w:t>Документом, содержащим решение об отказе в предоставлении муниципальной услуги, является уведомление об отказе в предоставлении муниципального специализированного жилищного фонда (маневренного, служебного), содержащее:</w:t>
      </w:r>
    </w:p>
    <w:p w:rsidR="00D64667" w:rsidRDefault="00D64667">
      <w:pPr>
        <w:pStyle w:val="ConsPlusNormal"/>
        <w:spacing w:before="220"/>
        <w:ind w:firstLine="540"/>
        <w:jc w:val="both"/>
      </w:pPr>
      <w:r>
        <w:t>дату;</w:t>
      </w:r>
    </w:p>
    <w:p w:rsidR="00D64667" w:rsidRDefault="00D64667">
      <w:pPr>
        <w:pStyle w:val="ConsPlusNormal"/>
        <w:spacing w:before="220"/>
        <w:ind w:firstLine="540"/>
        <w:jc w:val="both"/>
      </w:pPr>
      <w:r>
        <w:t>номер;</w:t>
      </w:r>
    </w:p>
    <w:p w:rsidR="00D64667" w:rsidRDefault="00D64667">
      <w:pPr>
        <w:pStyle w:val="ConsPlusNormal"/>
        <w:spacing w:before="220"/>
        <w:ind w:firstLine="540"/>
        <w:jc w:val="both"/>
      </w:pPr>
      <w:r>
        <w:t>информацию о принятом решении;</w:t>
      </w:r>
    </w:p>
    <w:p w:rsidR="00D64667" w:rsidRDefault="00D64667">
      <w:pPr>
        <w:pStyle w:val="ConsPlusNormal"/>
        <w:spacing w:before="220"/>
        <w:ind w:firstLine="540"/>
        <w:jc w:val="both"/>
      </w:pPr>
      <w:r>
        <w:t>основания для отказа и возможности их устранения;</w:t>
      </w:r>
    </w:p>
    <w:p w:rsidR="00D64667" w:rsidRDefault="00D64667">
      <w:pPr>
        <w:pStyle w:val="ConsPlusNormal"/>
        <w:spacing w:before="220"/>
        <w:ind w:firstLine="540"/>
        <w:jc w:val="both"/>
      </w:pPr>
      <w:r>
        <w:t>подпись руководителя уполномоченного структурного подразделения.</w:t>
      </w:r>
    </w:p>
    <w:p w:rsidR="00D64667" w:rsidRDefault="00D64667">
      <w:pPr>
        <w:pStyle w:val="ConsPlusNormal"/>
        <w:spacing w:before="220"/>
        <w:ind w:firstLine="540"/>
        <w:jc w:val="both"/>
      </w:pPr>
      <w:r>
        <w:t>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D64667" w:rsidRDefault="00D64667">
      <w:pPr>
        <w:pStyle w:val="ConsPlusNormal"/>
        <w:spacing w:before="220"/>
        <w:ind w:firstLine="540"/>
        <w:jc w:val="both"/>
      </w:pPr>
      <w:r>
        <w:t>В случае подачи заявления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D64667" w:rsidRDefault="00D64667">
      <w:pPr>
        <w:pStyle w:val="ConsPlusNormal"/>
        <w:jc w:val="both"/>
      </w:pPr>
    </w:p>
    <w:p w:rsidR="00D64667" w:rsidRDefault="00D64667">
      <w:pPr>
        <w:pStyle w:val="ConsPlusTitle"/>
        <w:ind w:firstLine="540"/>
        <w:jc w:val="both"/>
        <w:outlineLvl w:val="2"/>
      </w:pPr>
      <w:r>
        <w:t>2.4. Срок предоставления муниципальной услуги</w:t>
      </w:r>
    </w:p>
    <w:p w:rsidR="00D64667" w:rsidRDefault="00D64667">
      <w:pPr>
        <w:pStyle w:val="ConsPlusNormal"/>
        <w:jc w:val="both"/>
      </w:pPr>
    </w:p>
    <w:p w:rsidR="00D64667" w:rsidRDefault="00D64667">
      <w:pPr>
        <w:pStyle w:val="ConsPlusNormal"/>
        <w:ind w:firstLine="540"/>
        <w:jc w:val="both"/>
      </w:pPr>
      <w:r>
        <w:t>Срок предоставления муниципальной услуги не должен превышать 30 рабочих дней со дня регистрации в администрации либо в МФЦ заявления и документов, необходимых для предоставления муниципальной услуги.</w:t>
      </w:r>
    </w:p>
    <w:p w:rsidR="00D64667" w:rsidRDefault="00D64667">
      <w:pPr>
        <w:pStyle w:val="ConsPlusNormal"/>
        <w:spacing w:before="220"/>
        <w:ind w:firstLine="540"/>
        <w:jc w:val="both"/>
      </w:pPr>
      <w:r>
        <w:t xml:space="preserve">В случае подачи заявления и документов посредством Единого портала государственных и </w:t>
      </w:r>
      <w:r>
        <w:lastRenderedPageBreak/>
        <w:t>муниципальных услуг с момента создания соответствующей информационной и телекоммуникационной инфраструктуры датой обращения считается дата автоматической регистрации заявления на Едином портале государственных и муниципальных услуг.</w:t>
      </w:r>
    </w:p>
    <w:p w:rsidR="00D64667" w:rsidRDefault="00D64667">
      <w:pPr>
        <w:pStyle w:val="ConsPlusNormal"/>
        <w:spacing w:before="220"/>
        <w:ind w:firstLine="540"/>
        <w:jc w:val="both"/>
      </w:pPr>
      <w:r>
        <w:t>Срок исправления допущенных опечаток и (или)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об ошибке.</w:t>
      </w:r>
    </w:p>
    <w:p w:rsidR="00D64667" w:rsidRDefault="00D64667">
      <w:pPr>
        <w:pStyle w:val="ConsPlusNormal"/>
        <w:jc w:val="both"/>
      </w:pPr>
    </w:p>
    <w:p w:rsidR="00D64667" w:rsidRDefault="00D64667">
      <w:pPr>
        <w:pStyle w:val="ConsPlusTitle"/>
        <w:ind w:firstLine="540"/>
        <w:jc w:val="both"/>
        <w:outlineLvl w:val="2"/>
      </w:pPr>
      <w:r>
        <w:t>2.5. Правовые основания для предоставления муниципальной услуги</w:t>
      </w:r>
    </w:p>
    <w:p w:rsidR="00D64667" w:rsidRDefault="00D64667">
      <w:pPr>
        <w:pStyle w:val="ConsPlusNormal"/>
        <w:jc w:val="both"/>
      </w:pPr>
    </w:p>
    <w:p w:rsidR="00D64667" w:rsidRDefault="00D64667">
      <w:pPr>
        <w:pStyle w:val="ConsPlusNormal"/>
        <w:ind w:firstLine="540"/>
        <w:jc w:val="both"/>
      </w:pPr>
      <w: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города Чебоксары ее должностных лиц либо муниципальных служащих, МФЦ, его работников, размещается на официальном сайте города Чебоксары в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 на Едином портале государственных и муниципальных услуг.</w:t>
      </w:r>
    </w:p>
    <w:p w:rsidR="00D64667" w:rsidRDefault="00D64667">
      <w:pPr>
        <w:pStyle w:val="ConsPlusNormal"/>
        <w:jc w:val="both"/>
      </w:pPr>
    </w:p>
    <w:p w:rsidR="00D64667" w:rsidRDefault="00D64667">
      <w:pPr>
        <w:pStyle w:val="ConsPlusTitle"/>
        <w:ind w:firstLine="540"/>
        <w:jc w:val="both"/>
        <w:outlineLvl w:val="2"/>
      </w:pPr>
      <w:r>
        <w:t>2.6. Исчерпывающий перечень документов, необходимых для предоставления муниципальной услуги</w:t>
      </w:r>
    </w:p>
    <w:p w:rsidR="00D64667" w:rsidRDefault="00D64667">
      <w:pPr>
        <w:pStyle w:val="ConsPlusNormal"/>
        <w:jc w:val="both"/>
      </w:pPr>
    </w:p>
    <w:p w:rsidR="00D64667" w:rsidRDefault="00D64667">
      <w:pPr>
        <w:pStyle w:val="ConsPlusTitle"/>
        <w:ind w:firstLine="540"/>
        <w:jc w:val="both"/>
        <w:outlineLvl w:val="3"/>
      </w:pPr>
      <w:bookmarkStart w:id="4" w:name="P110"/>
      <w:bookmarkEnd w:id="4"/>
      <w:r>
        <w:t>2.6.1. Сведения и документы, которые заявитель должен представить самостоятельно</w:t>
      </w:r>
    </w:p>
    <w:p w:rsidR="00D64667" w:rsidRDefault="00D64667">
      <w:pPr>
        <w:pStyle w:val="ConsPlusNormal"/>
        <w:jc w:val="both"/>
      </w:pPr>
    </w:p>
    <w:p w:rsidR="00D64667" w:rsidRDefault="00D64667">
      <w:pPr>
        <w:pStyle w:val="ConsPlusNormal"/>
        <w:ind w:firstLine="540"/>
        <w:jc w:val="both"/>
      </w:pPr>
      <w:r>
        <w:t xml:space="preserve">Для получения муниципальной услуги в администрацию подается </w:t>
      </w:r>
      <w:hyperlink w:anchor="P451">
        <w:r>
          <w:rPr>
            <w:color w:val="0000FF"/>
          </w:rPr>
          <w:t>заявление</w:t>
        </w:r>
      </w:hyperlink>
      <w:r>
        <w:t xml:space="preserve"> по форме согласно приложению N 1 к Административному регламенту (далее - заявление), в котором указываются:</w:t>
      </w:r>
    </w:p>
    <w:p w:rsidR="00D64667" w:rsidRDefault="00D64667">
      <w:pPr>
        <w:pStyle w:val="ConsPlusNormal"/>
        <w:spacing w:before="220"/>
        <w:ind w:firstLine="540"/>
        <w:jc w:val="both"/>
      </w:pPr>
      <w:r>
        <w:t>фамилия, имя, отчество (последнее - при наличии) (в именительном падеже) заявителя и членов его семьи, дата рождения;</w:t>
      </w:r>
    </w:p>
    <w:p w:rsidR="00D64667" w:rsidRDefault="00D64667">
      <w:pPr>
        <w:pStyle w:val="ConsPlusNormal"/>
        <w:spacing w:before="220"/>
        <w:ind w:firstLine="540"/>
        <w:jc w:val="both"/>
      </w:pPr>
      <w:r>
        <w:t>фамилия, имя, отчество (последнее - при наличии) (в именительном падеже) представителя заявителя, дата рождения;</w:t>
      </w:r>
    </w:p>
    <w:p w:rsidR="00D64667" w:rsidRDefault="00D64667">
      <w:pPr>
        <w:pStyle w:val="ConsPlusNormal"/>
        <w:spacing w:before="220"/>
        <w:ind w:firstLine="540"/>
        <w:jc w:val="both"/>
      </w:pPr>
      <w:r>
        <w:t>родственное отношение: "заявитель" для заявителя, и определение родственного отношения для членов его семьи ("супруг(а)", "сын", "дочь", "мать", "отец", или др.);</w:t>
      </w:r>
    </w:p>
    <w:p w:rsidR="00D64667" w:rsidRDefault="00D64667">
      <w:pPr>
        <w:pStyle w:val="ConsPlusNormal"/>
        <w:spacing w:before="220"/>
        <w:ind w:firstLine="540"/>
        <w:jc w:val="both"/>
      </w:pPr>
      <w:r>
        <w:t>реквизиты документа, удостоверяющего личность гражданина и членов его семьи;</w:t>
      </w:r>
    </w:p>
    <w:p w:rsidR="00D64667" w:rsidRDefault="00D64667">
      <w:pPr>
        <w:pStyle w:val="ConsPlusNormal"/>
        <w:spacing w:before="220"/>
        <w:ind w:firstLine="540"/>
        <w:jc w:val="both"/>
      </w:pPr>
      <w:r>
        <w:t>адрес, в котором зарегистрирован по месту жительства заявитель или член его семьи;</w:t>
      </w:r>
    </w:p>
    <w:p w:rsidR="00D64667" w:rsidRDefault="00D64667">
      <w:pPr>
        <w:pStyle w:val="ConsPlusNormal"/>
        <w:spacing w:before="220"/>
        <w:ind w:firstLine="540"/>
        <w:jc w:val="both"/>
      </w:pPr>
      <w:r>
        <w:t>номера телефонов для связи.</w:t>
      </w:r>
    </w:p>
    <w:p w:rsidR="00D64667" w:rsidRDefault="00D64667">
      <w:pPr>
        <w:pStyle w:val="ConsPlusNormal"/>
        <w:spacing w:before="220"/>
        <w:ind w:firstLine="540"/>
        <w:jc w:val="both"/>
      </w:pPr>
      <w:bookmarkStart w:id="5" w:name="P119"/>
      <w:bookmarkEnd w:id="5"/>
      <w:r>
        <w:t>2.6.1.1. Предоставление жилого помещения маневренного фонда:</w:t>
      </w:r>
    </w:p>
    <w:p w:rsidR="00D64667" w:rsidRDefault="00D64667">
      <w:pPr>
        <w:pStyle w:val="ConsPlusNormal"/>
        <w:spacing w:before="220"/>
        <w:ind w:firstLine="540"/>
        <w:jc w:val="both"/>
      </w:pPr>
      <w:r>
        <w:t>К заявлению прилагаются:</w:t>
      </w:r>
    </w:p>
    <w:p w:rsidR="00D64667" w:rsidRDefault="00D64667">
      <w:pPr>
        <w:pStyle w:val="ConsPlusNormal"/>
        <w:spacing w:before="220"/>
        <w:ind w:firstLine="540"/>
        <w:jc w:val="both"/>
      </w:pPr>
      <w:hyperlink w:anchor="P496">
        <w:r>
          <w:rPr>
            <w:color w:val="0000FF"/>
          </w:rPr>
          <w:t>согласие</w:t>
        </w:r>
      </w:hyperlink>
      <w:r>
        <w:t xml:space="preserve"> на обработку персональных данных в соответствии с Федеральным </w:t>
      </w:r>
      <w:hyperlink r:id="rId11">
        <w:r>
          <w:rPr>
            <w:color w:val="0000FF"/>
          </w:rPr>
          <w:t>законом</w:t>
        </w:r>
      </w:hyperlink>
      <w:r>
        <w:t xml:space="preserve"> "О персональных данных" (приложение к Заявлению);</w:t>
      </w:r>
    </w:p>
    <w:p w:rsidR="00D64667" w:rsidRDefault="00D64667">
      <w:pPr>
        <w:pStyle w:val="ConsPlusNormal"/>
        <w:spacing w:before="220"/>
        <w:ind w:firstLine="540"/>
        <w:jc w:val="both"/>
      </w:pPr>
      <w:r>
        <w:t>копии документов, удостоверяющих личность заявителя и всех членов его семьи:</w:t>
      </w:r>
    </w:p>
    <w:p w:rsidR="00D64667" w:rsidRDefault="00D64667">
      <w:pPr>
        <w:pStyle w:val="ConsPlusNormal"/>
        <w:spacing w:before="220"/>
        <w:jc w:val="both"/>
      </w:pPr>
      <w:r>
        <w:t>паспорта (четыре страницы: страницы, удостоверяющие личность заявителя, регистрацию по месту жительства, семейное положение, дети);</w:t>
      </w:r>
    </w:p>
    <w:p w:rsidR="00D64667" w:rsidRDefault="00D64667">
      <w:pPr>
        <w:pStyle w:val="ConsPlusNormal"/>
        <w:spacing w:before="220"/>
        <w:ind w:firstLine="540"/>
        <w:jc w:val="both"/>
      </w:pPr>
      <w:r>
        <w:t xml:space="preserve">копии свидетельства о заключении (расторжении) брака, выданного компетентными </w:t>
      </w:r>
      <w:r>
        <w:lastRenderedPageBreak/>
        <w:t>органами иностранного государства, и его нотариально удостоверенного перевода на русский язык (при наличии данного факта);</w:t>
      </w:r>
    </w:p>
    <w:p w:rsidR="00D64667" w:rsidRDefault="00D64667">
      <w:pPr>
        <w:pStyle w:val="ConsPlusNormal"/>
        <w:spacing w:before="220"/>
        <w:ind w:firstLine="540"/>
        <w:jc w:val="both"/>
      </w:pPr>
      <w:r>
        <w:t>копии свидетельства о рождении, выданного компетентными органами иностранного государства, и его нотариально удостоверенного перевода на русский язык (при наличии данного факта), копию свидетельства об усыновлении, выданного органами записи актов гражданского состояния или консульскими учреждениями Российской Федерации (при наличии данного факта);</w:t>
      </w:r>
    </w:p>
    <w:p w:rsidR="00D64667" w:rsidRDefault="00D64667">
      <w:pPr>
        <w:pStyle w:val="ConsPlusNormal"/>
        <w:spacing w:before="220"/>
        <w:ind w:firstLine="540"/>
        <w:jc w:val="both"/>
      </w:pPr>
      <w:r>
        <w:t>документы с места жительства гражданина: копия финансового лицевого счета (по последнему месту его регистрации и по всем адресам перерегистрации начиная с адреса сохраненного за ним жилого помещения) (при наличии);</w:t>
      </w:r>
    </w:p>
    <w:p w:rsidR="00D64667" w:rsidRDefault="00D64667">
      <w:pPr>
        <w:pStyle w:val="ConsPlusNormal"/>
        <w:spacing w:before="220"/>
        <w:ind w:firstLine="540"/>
        <w:jc w:val="both"/>
      </w:pPr>
      <w:r>
        <w:t xml:space="preserve">копия решения о капитальном ремонте или реконструкции дома, договора социального найма жилого помещения государственного жилищного фонда Чувашской Республики в случае, указанном в </w:t>
      </w:r>
      <w:hyperlink w:anchor="P47">
        <w:r>
          <w:rPr>
            <w:color w:val="0000FF"/>
          </w:rPr>
          <w:t>подпункте 1 пункта 1.2.1 раздела I</w:t>
        </w:r>
      </w:hyperlink>
      <w:r>
        <w:t xml:space="preserve"> Административного регламента;</w:t>
      </w:r>
    </w:p>
    <w:p w:rsidR="00D64667" w:rsidRDefault="00D64667">
      <w:pPr>
        <w:pStyle w:val="ConsPlusNormal"/>
        <w:spacing w:before="220"/>
        <w:ind w:firstLine="540"/>
        <w:jc w:val="both"/>
      </w:pPr>
      <w:r>
        <w:t xml:space="preserve">копия решения суда об обращении взыскания на жилые помещения с отметкой о вступлении судебного акта в законную силу, в случае, указанном в </w:t>
      </w:r>
      <w:hyperlink w:anchor="P48">
        <w:r>
          <w:rPr>
            <w:color w:val="0000FF"/>
          </w:rPr>
          <w:t>подпункте 2 пункта 1.2.1 раздела I</w:t>
        </w:r>
      </w:hyperlink>
      <w:r>
        <w:t xml:space="preserve"> Административного регламента.</w:t>
      </w:r>
    </w:p>
    <w:p w:rsidR="00D64667" w:rsidRDefault="00D64667">
      <w:pPr>
        <w:pStyle w:val="ConsPlusNormal"/>
        <w:spacing w:before="220"/>
        <w:ind w:firstLine="540"/>
        <w:jc w:val="both"/>
      </w:pPr>
      <w:r>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D64667" w:rsidRDefault="00D64667">
      <w:pPr>
        <w:pStyle w:val="ConsPlusNormal"/>
        <w:spacing w:before="220"/>
        <w:ind w:firstLine="540"/>
        <w:jc w:val="both"/>
      </w:pPr>
      <w: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уполномоченного структурного подразделения,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D64667" w:rsidRDefault="00D64667">
      <w:pPr>
        <w:pStyle w:val="ConsPlusNormal"/>
        <w:spacing w:before="220"/>
        <w:ind w:firstLine="540"/>
        <w:jc w:val="both"/>
      </w:pPr>
      <w:r>
        <w:t>Заявление и документы на предоставление муниципальной услуги могут быть представлены заявителем следующими способами:</w:t>
      </w:r>
    </w:p>
    <w:p w:rsidR="00D64667" w:rsidRDefault="00D64667">
      <w:pPr>
        <w:pStyle w:val="ConsPlusNormal"/>
        <w:spacing w:before="220"/>
        <w:ind w:firstLine="540"/>
        <w:jc w:val="both"/>
      </w:pPr>
      <w:r>
        <w:t>путем личного обращения;</w:t>
      </w:r>
    </w:p>
    <w:p w:rsidR="00D64667" w:rsidRDefault="00D64667">
      <w:pPr>
        <w:pStyle w:val="ConsPlusNormal"/>
        <w:spacing w:before="220"/>
        <w:ind w:firstLine="540"/>
        <w:jc w:val="both"/>
      </w:pPr>
      <w:r>
        <w:t>через МФЦ;</w:t>
      </w:r>
    </w:p>
    <w:p w:rsidR="00D64667" w:rsidRDefault="00D64667">
      <w:pPr>
        <w:pStyle w:val="ConsPlusNormal"/>
        <w:spacing w:before="220"/>
        <w:ind w:firstLine="540"/>
        <w:jc w:val="both"/>
      </w:pPr>
      <w:r>
        <w:t>посредством электронной почты;</w:t>
      </w:r>
    </w:p>
    <w:p w:rsidR="00D64667" w:rsidRDefault="00D64667">
      <w:pPr>
        <w:pStyle w:val="ConsPlusNormal"/>
        <w:spacing w:before="220"/>
        <w:ind w:firstLine="540"/>
        <w:jc w:val="both"/>
      </w:pPr>
      <w:r>
        <w:t>через организации федеральной почтовой связи;</w:t>
      </w:r>
    </w:p>
    <w:p w:rsidR="00D64667" w:rsidRDefault="00D64667">
      <w:pPr>
        <w:pStyle w:val="ConsPlusNormal"/>
        <w:spacing w:before="220"/>
        <w:ind w:firstLine="540"/>
        <w:jc w:val="both"/>
      </w:pPr>
      <w:r>
        <w:t>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w:t>
      </w:r>
    </w:p>
    <w:p w:rsidR="00D64667" w:rsidRDefault="00D64667">
      <w:pPr>
        <w:pStyle w:val="ConsPlusNormal"/>
        <w:spacing w:before="220"/>
        <w:ind w:firstLine="540"/>
        <w:jc w:val="both"/>
      </w:pPr>
      <w: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w:t>
      </w:r>
      <w:hyperlink r:id="rId12">
        <w:r>
          <w:rPr>
            <w:color w:val="0000FF"/>
          </w:rPr>
          <w:t>закона</w:t>
        </w:r>
      </w:hyperlink>
      <w:r>
        <w:t xml:space="preserve"> "Об электронной подписи" и </w:t>
      </w:r>
      <w:hyperlink r:id="rId13">
        <w:r>
          <w:rPr>
            <w:color w:val="0000FF"/>
          </w:rPr>
          <w:t>статьями 21.1</w:t>
        </w:r>
      </w:hyperlink>
      <w:r>
        <w:t xml:space="preserve"> и </w:t>
      </w:r>
      <w:hyperlink r:id="rId14">
        <w:r>
          <w:rPr>
            <w:color w:val="0000FF"/>
          </w:rPr>
          <w:t>21.2</w:t>
        </w:r>
      </w:hyperlink>
      <w:r>
        <w:t xml:space="preserve"> Федерального закона "Об организации предоставления государственных и муниципальных услуг".</w:t>
      </w:r>
    </w:p>
    <w:p w:rsidR="00D64667" w:rsidRDefault="00D64667">
      <w:pPr>
        <w:pStyle w:val="ConsPlusNormal"/>
        <w:spacing w:before="220"/>
        <w:ind w:firstLine="540"/>
        <w:jc w:val="both"/>
      </w:pPr>
      <w:bookmarkStart w:id="6" w:name="P138"/>
      <w:bookmarkEnd w:id="6"/>
      <w:r>
        <w:t>2.6.1.2. Предоставление служебного жилого помещения:</w:t>
      </w:r>
    </w:p>
    <w:p w:rsidR="00D64667" w:rsidRDefault="00D64667">
      <w:pPr>
        <w:pStyle w:val="ConsPlusNormal"/>
        <w:spacing w:before="220"/>
        <w:ind w:firstLine="540"/>
        <w:jc w:val="both"/>
      </w:pPr>
      <w:r>
        <w:t>К заявлению прилагаются документы:</w:t>
      </w:r>
    </w:p>
    <w:p w:rsidR="00D64667" w:rsidRDefault="00D64667">
      <w:pPr>
        <w:pStyle w:val="ConsPlusNormal"/>
        <w:spacing w:before="220"/>
        <w:ind w:firstLine="540"/>
        <w:jc w:val="both"/>
      </w:pPr>
      <w:r>
        <w:t xml:space="preserve">согласие на обработку персональных данных в соответствии с Федеральным </w:t>
      </w:r>
      <w:hyperlink r:id="rId15">
        <w:r>
          <w:rPr>
            <w:color w:val="0000FF"/>
          </w:rPr>
          <w:t>законом</w:t>
        </w:r>
      </w:hyperlink>
      <w:r>
        <w:t xml:space="preserve"> "О персональных данных" (приложение к Заявлению);</w:t>
      </w:r>
    </w:p>
    <w:p w:rsidR="00D64667" w:rsidRDefault="00D64667">
      <w:pPr>
        <w:pStyle w:val="ConsPlusNormal"/>
        <w:spacing w:before="220"/>
        <w:ind w:firstLine="540"/>
        <w:jc w:val="both"/>
      </w:pPr>
      <w:r>
        <w:lastRenderedPageBreak/>
        <w:t>копии документов, удостоверяющих личность заявителя и всех членов его семьи: паспорта (четыре страницы: страницы, удостоверяющие личность заявителя, регистрацию по месту жительства, семейное положение, дети);</w:t>
      </w:r>
    </w:p>
    <w:p w:rsidR="00D64667" w:rsidRDefault="00D64667">
      <w:pPr>
        <w:pStyle w:val="ConsPlusNormal"/>
        <w:spacing w:before="220"/>
        <w:ind w:firstLine="540"/>
        <w:jc w:val="both"/>
      </w:pPr>
      <w:r>
        <w:t>копии свидетельства о заключении (расторжении) брака, выданного компетентными органами иностранного государства, и его нотариально удостоверенного перевода на русский язык (при наличии данного факта);</w:t>
      </w:r>
    </w:p>
    <w:p w:rsidR="00D64667" w:rsidRDefault="00D64667">
      <w:pPr>
        <w:pStyle w:val="ConsPlusNormal"/>
        <w:spacing w:before="220"/>
        <w:ind w:firstLine="540"/>
        <w:jc w:val="both"/>
      </w:pPr>
      <w:r>
        <w:t>копии свидетельства о рождении, выданного компетентными органами иностранного государства, и его нотариально удостоверенного перевода на русский язык (при наличии данного факта), копию свидетельства об усыновлении, выданного органами записи актов гражданского состояния или консульскими учреждениями Российской Федерации (при наличии данного факта);</w:t>
      </w:r>
    </w:p>
    <w:p w:rsidR="00D64667" w:rsidRDefault="00D64667">
      <w:pPr>
        <w:pStyle w:val="ConsPlusNormal"/>
        <w:spacing w:before="220"/>
        <w:ind w:firstLine="540"/>
        <w:jc w:val="both"/>
      </w:pPr>
      <w:r>
        <w:t>ходатайство органа государственной власти Чувашской Республики (государственного учреждения Чувашской Республики, государственного унитарного предприятия Чувашской Республики), в трудовых отношениях с которым состоит гражданин;</w:t>
      </w:r>
    </w:p>
    <w:p w:rsidR="00D64667" w:rsidRDefault="00D64667">
      <w:pPr>
        <w:pStyle w:val="ConsPlusNormal"/>
        <w:spacing w:before="220"/>
        <w:ind w:firstLine="540"/>
        <w:jc w:val="both"/>
      </w:pPr>
      <w:r>
        <w:t>ходатайство органа исполнительной власти Чувашской Республики, в ведении которого находится государственное учреждение Чувашской Республики (государственное унитарное предприятие Чувашской Республики), в трудовых отношениях с которым состоит гражданин;</w:t>
      </w:r>
    </w:p>
    <w:p w:rsidR="00D64667" w:rsidRDefault="00D64667">
      <w:pPr>
        <w:pStyle w:val="ConsPlusNormal"/>
        <w:spacing w:before="220"/>
        <w:ind w:firstLine="540"/>
        <w:jc w:val="both"/>
      </w:pPr>
      <w:r>
        <w:t>ходатайство федерального органа исполнительной власти, в пользовании которых находятся жилые помещения муниципального жилищного фонда.</w:t>
      </w:r>
    </w:p>
    <w:p w:rsidR="00D64667" w:rsidRDefault="00D64667">
      <w:pPr>
        <w:pStyle w:val="ConsPlusNormal"/>
        <w:spacing w:before="220"/>
        <w:ind w:firstLine="540"/>
        <w:jc w:val="both"/>
      </w:pPr>
      <w:r>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D64667" w:rsidRDefault="00D64667">
      <w:pPr>
        <w:pStyle w:val="ConsPlusNormal"/>
        <w:spacing w:before="220"/>
        <w:ind w:firstLine="540"/>
        <w:jc w:val="both"/>
      </w:pPr>
      <w: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уполномоченного структурного подразделения,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D64667" w:rsidRDefault="00D64667">
      <w:pPr>
        <w:pStyle w:val="ConsPlusNormal"/>
        <w:spacing w:before="220"/>
        <w:ind w:firstLine="540"/>
        <w:jc w:val="both"/>
      </w:pPr>
      <w:r>
        <w:t>Заявление и документы на предоставление муниципальной услуги могут быть представлены заявителем следующими способами:</w:t>
      </w:r>
    </w:p>
    <w:p w:rsidR="00D64667" w:rsidRDefault="00D64667">
      <w:pPr>
        <w:pStyle w:val="ConsPlusNormal"/>
        <w:spacing w:before="220"/>
        <w:ind w:firstLine="540"/>
        <w:jc w:val="both"/>
      </w:pPr>
      <w:r>
        <w:t>путем личного обращения;</w:t>
      </w:r>
    </w:p>
    <w:p w:rsidR="00D64667" w:rsidRDefault="00D64667">
      <w:pPr>
        <w:pStyle w:val="ConsPlusNormal"/>
        <w:spacing w:before="220"/>
        <w:ind w:firstLine="540"/>
        <w:jc w:val="both"/>
      </w:pPr>
      <w:r>
        <w:t>через МФЦ;</w:t>
      </w:r>
    </w:p>
    <w:p w:rsidR="00D64667" w:rsidRDefault="00D64667">
      <w:pPr>
        <w:pStyle w:val="ConsPlusNormal"/>
        <w:spacing w:before="220"/>
        <w:ind w:firstLine="540"/>
        <w:jc w:val="both"/>
      </w:pPr>
      <w:r>
        <w:t>посредством электронной почты;</w:t>
      </w:r>
    </w:p>
    <w:p w:rsidR="00D64667" w:rsidRDefault="00D64667">
      <w:pPr>
        <w:pStyle w:val="ConsPlusNormal"/>
        <w:spacing w:before="220"/>
        <w:ind w:firstLine="540"/>
        <w:jc w:val="both"/>
      </w:pPr>
      <w:r>
        <w:t>через организации федеральной почтовой связи;</w:t>
      </w:r>
    </w:p>
    <w:p w:rsidR="00D64667" w:rsidRDefault="00D64667">
      <w:pPr>
        <w:pStyle w:val="ConsPlusNormal"/>
        <w:spacing w:before="220"/>
        <w:ind w:firstLine="540"/>
        <w:jc w:val="both"/>
      </w:pPr>
      <w:r>
        <w:t>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w:t>
      </w:r>
    </w:p>
    <w:p w:rsidR="00D64667" w:rsidRDefault="00D64667">
      <w:pPr>
        <w:pStyle w:val="ConsPlusNormal"/>
        <w:spacing w:before="220"/>
        <w:ind w:firstLine="540"/>
        <w:jc w:val="both"/>
      </w:pPr>
      <w: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w:t>
      </w:r>
      <w:hyperlink r:id="rId16">
        <w:r>
          <w:rPr>
            <w:color w:val="0000FF"/>
          </w:rPr>
          <w:t>закона</w:t>
        </w:r>
      </w:hyperlink>
      <w:r>
        <w:t xml:space="preserve"> "Об электронной подписи" и </w:t>
      </w:r>
      <w:hyperlink r:id="rId17">
        <w:r>
          <w:rPr>
            <w:color w:val="0000FF"/>
          </w:rPr>
          <w:t>статьями 21.1</w:t>
        </w:r>
      </w:hyperlink>
      <w:r>
        <w:t xml:space="preserve"> и </w:t>
      </w:r>
      <w:hyperlink r:id="rId18">
        <w:r>
          <w:rPr>
            <w:color w:val="0000FF"/>
          </w:rPr>
          <w:t>21.2</w:t>
        </w:r>
      </w:hyperlink>
      <w:r>
        <w:t xml:space="preserve"> Федерального закона "Об организации предоставления государственных и муниципальных услуг".</w:t>
      </w:r>
    </w:p>
    <w:p w:rsidR="00D64667" w:rsidRDefault="00D64667">
      <w:pPr>
        <w:pStyle w:val="ConsPlusNormal"/>
        <w:jc w:val="both"/>
      </w:pPr>
    </w:p>
    <w:p w:rsidR="00D64667" w:rsidRDefault="00D64667">
      <w:pPr>
        <w:pStyle w:val="ConsPlusTitle"/>
        <w:ind w:firstLine="540"/>
        <w:jc w:val="both"/>
        <w:outlineLvl w:val="3"/>
      </w:pPr>
      <w:bookmarkStart w:id="7" w:name="P157"/>
      <w:bookmarkEnd w:id="7"/>
      <w:r>
        <w:t xml:space="preserve">2.6.2. Документы и сведения, которые заявитель вправе представить по собственной инициативе, так как они подлежат представлению в рамках межведомственного </w:t>
      </w:r>
      <w:r>
        <w:lastRenderedPageBreak/>
        <w:t>информационного взаимодействия</w:t>
      </w:r>
    </w:p>
    <w:p w:rsidR="00D64667" w:rsidRDefault="00D64667">
      <w:pPr>
        <w:pStyle w:val="ConsPlusNormal"/>
        <w:jc w:val="both"/>
      </w:pPr>
    </w:p>
    <w:p w:rsidR="00D64667" w:rsidRDefault="00D64667">
      <w:pPr>
        <w:pStyle w:val="ConsPlusNormal"/>
        <w:ind w:firstLine="540"/>
        <w:jc w:val="both"/>
      </w:pPr>
      <w:r>
        <w:t>По собственной инициативе заявителем могут быть представлены:</w:t>
      </w:r>
    </w:p>
    <w:p w:rsidR="00D64667" w:rsidRDefault="00D64667">
      <w:pPr>
        <w:pStyle w:val="ConsPlusNormal"/>
        <w:spacing w:before="220"/>
        <w:ind w:firstLine="540"/>
        <w:jc w:val="both"/>
      </w:pPr>
      <w:r>
        <w:t>выписка (выписки) из Единого государственного реестра недвижимости о правах на жилое помещение (жилой дом), приобретенное (построенное) с использованием средств жилищного кредита;</w:t>
      </w:r>
    </w:p>
    <w:p w:rsidR="00D64667" w:rsidRDefault="00D64667">
      <w:pPr>
        <w:pStyle w:val="ConsPlusNormal"/>
        <w:spacing w:before="220"/>
        <w:ind w:firstLine="540"/>
        <w:jc w:val="both"/>
      </w:pPr>
      <w:r>
        <w:t>сведения об обращении взыскания на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w:t>
      </w:r>
    </w:p>
    <w:p w:rsidR="00D64667" w:rsidRDefault="00D64667">
      <w:pPr>
        <w:pStyle w:val="ConsPlusNormal"/>
        <w:spacing w:before="220"/>
        <w:ind w:firstLine="540"/>
        <w:jc w:val="both"/>
      </w:pPr>
      <w:r>
        <w:t xml:space="preserve">В случае непредставления заявителем документов и сведений, указанных в </w:t>
      </w:r>
      <w:hyperlink w:anchor="P157">
        <w:r>
          <w:rPr>
            <w:color w:val="0000FF"/>
          </w:rPr>
          <w:t>пункте 2.6.2</w:t>
        </w:r>
      </w:hyperlink>
      <w:r>
        <w:t xml:space="preserve"> Административного регламента, специалистами администрации осуществляется межведомственное взаимодействие с органами, указанными в </w:t>
      </w:r>
      <w:hyperlink w:anchor="P285">
        <w:r>
          <w:rPr>
            <w:color w:val="0000FF"/>
          </w:rPr>
          <w:t>пункте 3.3.6.2 подраздела 3.3 раздела III</w:t>
        </w:r>
      </w:hyperlink>
      <w:r>
        <w:t xml:space="preserve"> Административного регламента соответственно.</w:t>
      </w:r>
    </w:p>
    <w:p w:rsidR="00D64667" w:rsidRDefault="00D64667">
      <w:pPr>
        <w:pStyle w:val="ConsPlusNormal"/>
        <w:jc w:val="both"/>
      </w:pPr>
    </w:p>
    <w:p w:rsidR="00D64667" w:rsidRDefault="00D64667">
      <w:pPr>
        <w:pStyle w:val="ConsPlusTitle"/>
        <w:ind w:firstLine="540"/>
        <w:jc w:val="both"/>
        <w:outlineLvl w:val="2"/>
      </w:pPr>
      <w:r>
        <w:t>2.7. Исчерпывающий перечень оснований для отказа в приеме документов, необходимых для предоставления муниципальной услуги</w:t>
      </w:r>
    </w:p>
    <w:p w:rsidR="00D64667" w:rsidRDefault="00D64667">
      <w:pPr>
        <w:pStyle w:val="ConsPlusNormal"/>
        <w:jc w:val="both"/>
      </w:pPr>
    </w:p>
    <w:p w:rsidR="00D64667" w:rsidRDefault="00D64667">
      <w:pPr>
        <w:pStyle w:val="ConsPlusNormal"/>
        <w:ind w:firstLine="540"/>
        <w:jc w:val="both"/>
      </w:pPr>
      <w:r>
        <w:t>Оснований для отказа в приеме документов, необходимых для предоставления муниципальной услуги, не предусмотрено.</w:t>
      </w:r>
    </w:p>
    <w:p w:rsidR="00D64667" w:rsidRDefault="00D64667">
      <w:pPr>
        <w:pStyle w:val="ConsPlusNormal"/>
        <w:jc w:val="both"/>
      </w:pPr>
    </w:p>
    <w:p w:rsidR="00D64667" w:rsidRDefault="00D64667">
      <w:pPr>
        <w:pStyle w:val="ConsPlusTitle"/>
        <w:ind w:firstLine="540"/>
        <w:jc w:val="both"/>
        <w:outlineLvl w:val="2"/>
      </w:pPr>
      <w: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D64667" w:rsidRDefault="00D64667">
      <w:pPr>
        <w:pStyle w:val="ConsPlusNormal"/>
        <w:jc w:val="both"/>
      </w:pPr>
    </w:p>
    <w:p w:rsidR="00D64667" w:rsidRDefault="00D64667">
      <w:pPr>
        <w:pStyle w:val="ConsPlusNormal"/>
        <w:ind w:firstLine="540"/>
        <w:jc w:val="both"/>
      </w:pPr>
      <w:r>
        <w:t>2.8.1.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D64667" w:rsidRDefault="00D64667">
      <w:pPr>
        <w:pStyle w:val="ConsPlusNormal"/>
        <w:spacing w:before="220"/>
        <w:ind w:firstLine="540"/>
        <w:jc w:val="both"/>
      </w:pPr>
      <w:bookmarkStart w:id="8" w:name="P171"/>
      <w:bookmarkEnd w:id="8"/>
      <w:r>
        <w:t>2.8.2. Основаниями для отказа в предоставлении муниципальной услуги являются:</w:t>
      </w:r>
    </w:p>
    <w:p w:rsidR="00D64667" w:rsidRDefault="00D64667">
      <w:pPr>
        <w:pStyle w:val="ConsPlusNormal"/>
        <w:spacing w:before="220"/>
        <w:ind w:firstLine="540"/>
        <w:jc w:val="both"/>
      </w:pPr>
      <w:r>
        <w:t xml:space="preserve">1) несоответствие заявителя требованиям, предусмотренным </w:t>
      </w:r>
      <w:hyperlink w:anchor="P44">
        <w:r>
          <w:rPr>
            <w:color w:val="0000FF"/>
          </w:rPr>
          <w:t>подразделом 1.2</w:t>
        </w:r>
      </w:hyperlink>
      <w:r>
        <w:t xml:space="preserve"> Административного регламента;</w:t>
      </w:r>
    </w:p>
    <w:p w:rsidR="00D64667" w:rsidRDefault="00D64667">
      <w:pPr>
        <w:pStyle w:val="ConsPlusNormal"/>
        <w:spacing w:before="220"/>
        <w:ind w:firstLine="540"/>
        <w:jc w:val="both"/>
      </w:pPr>
      <w:r>
        <w:t xml:space="preserve">2) непредставление или представление не в полном объеме документов, предусмотренных </w:t>
      </w:r>
      <w:hyperlink w:anchor="P119">
        <w:r>
          <w:rPr>
            <w:color w:val="0000FF"/>
          </w:rPr>
          <w:t>пунктами 2.6.1.1</w:t>
        </w:r>
      </w:hyperlink>
      <w:r>
        <w:t xml:space="preserve"> и </w:t>
      </w:r>
      <w:hyperlink w:anchor="P138">
        <w:r>
          <w:rPr>
            <w:color w:val="0000FF"/>
          </w:rPr>
          <w:t>2.6.1.2</w:t>
        </w:r>
      </w:hyperlink>
      <w:r>
        <w:t xml:space="preserve"> Административного регламента;</w:t>
      </w:r>
    </w:p>
    <w:p w:rsidR="00D64667" w:rsidRDefault="00D64667">
      <w:pPr>
        <w:pStyle w:val="ConsPlusNormal"/>
        <w:spacing w:before="220"/>
        <w:ind w:firstLine="540"/>
        <w:jc w:val="both"/>
      </w:pPr>
      <w:r>
        <w:t>3) документы, представленные заявителем, по форме или содержанию не соответствуют требованиям, определенным Административным регламентом;</w:t>
      </w:r>
    </w:p>
    <w:p w:rsidR="00D64667" w:rsidRDefault="00D64667">
      <w:pPr>
        <w:pStyle w:val="ConsPlusNormal"/>
        <w:spacing w:before="220"/>
        <w:ind w:firstLine="540"/>
        <w:jc w:val="both"/>
      </w:pPr>
      <w:r>
        <w:t>4) недостоверность сведений, содержащихся в представленных документах.</w:t>
      </w:r>
    </w:p>
    <w:p w:rsidR="00D64667" w:rsidRDefault="00D64667">
      <w:pPr>
        <w:pStyle w:val="ConsPlusNormal"/>
        <w:spacing w:before="220"/>
        <w:ind w:firstLine="540"/>
        <w:jc w:val="both"/>
      </w:pPr>
      <w:r>
        <w:t>2.8.3.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D64667" w:rsidRDefault="00D64667">
      <w:pPr>
        <w:pStyle w:val="ConsPlusNormal"/>
        <w:spacing w:before="220"/>
        <w:ind w:firstLine="540"/>
        <w:jc w:val="both"/>
      </w:pPr>
      <w:r>
        <w:t>отсутствие опечаток и (или) ошибок в выданных в результате предоставления муниципальной услуги.</w:t>
      </w:r>
    </w:p>
    <w:p w:rsidR="00D64667" w:rsidRDefault="00D64667">
      <w:pPr>
        <w:pStyle w:val="ConsPlusNormal"/>
        <w:jc w:val="both"/>
      </w:pPr>
    </w:p>
    <w:p w:rsidR="00D64667" w:rsidRDefault="00D64667">
      <w:pPr>
        <w:pStyle w:val="ConsPlusTitle"/>
        <w:ind w:firstLine="540"/>
        <w:jc w:val="both"/>
        <w:outlineLvl w:val="2"/>
      </w:pPr>
      <w:r>
        <w:t>2.9. Размер платы, взимаемой с заявителя при предоставлении муниципальной услуги, и способы ее взимания</w:t>
      </w:r>
    </w:p>
    <w:p w:rsidR="00D64667" w:rsidRDefault="00D64667">
      <w:pPr>
        <w:pStyle w:val="ConsPlusNormal"/>
        <w:jc w:val="both"/>
      </w:pPr>
    </w:p>
    <w:p w:rsidR="00D64667" w:rsidRDefault="00D64667">
      <w:pPr>
        <w:pStyle w:val="ConsPlusNormal"/>
        <w:ind w:firstLine="540"/>
        <w:jc w:val="both"/>
      </w:pPr>
      <w:r>
        <w:t>Предоставление муниципальной услуги осуществляется без взимания государственной пошлины или иной платы.</w:t>
      </w:r>
    </w:p>
    <w:p w:rsidR="00D64667" w:rsidRDefault="00D64667">
      <w:pPr>
        <w:pStyle w:val="ConsPlusNormal"/>
        <w:jc w:val="both"/>
      </w:pPr>
    </w:p>
    <w:p w:rsidR="00D64667" w:rsidRDefault="00D64667">
      <w:pPr>
        <w:pStyle w:val="ConsPlusTitle"/>
        <w:ind w:firstLine="540"/>
        <w:jc w:val="both"/>
        <w:outlineLvl w:val="2"/>
      </w:pPr>
      <w: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D64667" w:rsidRDefault="00D64667">
      <w:pPr>
        <w:pStyle w:val="ConsPlusNormal"/>
        <w:jc w:val="both"/>
      </w:pPr>
    </w:p>
    <w:p w:rsidR="00D64667" w:rsidRDefault="00D64667">
      <w:pPr>
        <w:pStyle w:val="ConsPlusNormal"/>
        <w:ind w:firstLine="540"/>
        <w:jc w:val="both"/>
      </w:pPr>
      <w: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D64667" w:rsidRDefault="00D64667">
      <w:pPr>
        <w:pStyle w:val="ConsPlusNormal"/>
        <w:jc w:val="both"/>
      </w:pPr>
    </w:p>
    <w:p w:rsidR="00D64667" w:rsidRDefault="00D64667">
      <w:pPr>
        <w:pStyle w:val="ConsPlusTitle"/>
        <w:ind w:firstLine="540"/>
        <w:jc w:val="both"/>
        <w:outlineLvl w:val="2"/>
      </w:pPr>
      <w:bookmarkStart w:id="9" w:name="P187"/>
      <w:bookmarkEnd w:id="9"/>
      <w:r>
        <w:t>2.11. Срок и порядок регистрации заявления</w:t>
      </w:r>
    </w:p>
    <w:p w:rsidR="00D64667" w:rsidRDefault="00D64667">
      <w:pPr>
        <w:pStyle w:val="ConsPlusNormal"/>
        <w:jc w:val="both"/>
      </w:pPr>
    </w:p>
    <w:p w:rsidR="00D64667" w:rsidRDefault="00D64667">
      <w:pPr>
        <w:pStyle w:val="ConsPlusNormal"/>
        <w:ind w:firstLine="540"/>
        <w:jc w:val="both"/>
      </w:pPr>
      <w:r>
        <w:t>Заявление и документы, необходимые для предоставления муниципальной услуги, регистрируются не позднее 1 рабочего дня со дня их поступления:</w:t>
      </w:r>
    </w:p>
    <w:p w:rsidR="00D64667" w:rsidRDefault="00D64667">
      <w:pPr>
        <w:pStyle w:val="ConsPlusNormal"/>
        <w:spacing w:before="220"/>
        <w:ind w:firstLine="540"/>
        <w:jc w:val="both"/>
      </w:pPr>
      <w:r>
        <w:t>в журнале входящей документации в уполномоченном структурном подразделении путем присвоения входящего номера и даты поступления документа;</w:t>
      </w:r>
    </w:p>
    <w:p w:rsidR="00D64667" w:rsidRDefault="00D64667">
      <w:pPr>
        <w:pStyle w:val="ConsPlusNormal"/>
        <w:spacing w:before="220"/>
        <w:ind w:firstLine="540"/>
        <w:jc w:val="both"/>
      </w:pPr>
      <w:r>
        <w:t>в системе электронного документооборота (далее - СЭД) с присвоением статуса "зарегистрировано";</w:t>
      </w:r>
    </w:p>
    <w:p w:rsidR="00D64667" w:rsidRDefault="00D64667">
      <w:pPr>
        <w:pStyle w:val="ConsPlusNormal"/>
        <w:spacing w:before="220"/>
        <w:ind w:firstLine="540"/>
        <w:jc w:val="both"/>
      </w:pPr>
      <w:r>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w:t>
      </w:r>
    </w:p>
    <w:p w:rsidR="00D64667" w:rsidRDefault="00D64667">
      <w:pPr>
        <w:pStyle w:val="ConsPlusNormal"/>
        <w:spacing w:before="220"/>
        <w:ind w:firstLine="540"/>
        <w:jc w:val="both"/>
      </w:pPr>
      <w:r>
        <w:t>Если заявление поступило после 16 часов, датой поступления считается следующий рабочий день.</w:t>
      </w:r>
    </w:p>
    <w:p w:rsidR="00D64667" w:rsidRDefault="00D64667">
      <w:pPr>
        <w:pStyle w:val="ConsPlusNormal"/>
        <w:jc w:val="both"/>
      </w:pPr>
    </w:p>
    <w:p w:rsidR="00D64667" w:rsidRDefault="00D64667">
      <w:pPr>
        <w:pStyle w:val="ConsPlusTitle"/>
        <w:ind w:firstLine="540"/>
        <w:jc w:val="both"/>
        <w:outlineLvl w:val="2"/>
      </w:pPr>
      <w:r>
        <w:t>2.12. Требования к помещениям, в которых предоставляется муниципальная услуга</w:t>
      </w:r>
    </w:p>
    <w:p w:rsidR="00D64667" w:rsidRDefault="00D64667">
      <w:pPr>
        <w:pStyle w:val="ConsPlusNormal"/>
        <w:jc w:val="both"/>
      </w:pPr>
    </w:p>
    <w:p w:rsidR="00D64667" w:rsidRDefault="00D64667">
      <w:pPr>
        <w:pStyle w:val="ConsPlusNormal"/>
        <w:ind w:firstLine="540"/>
        <w:jc w:val="both"/>
      </w:pPr>
      <w:r>
        <w:t>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 администрации, возможность самостоятельного передвижения, надлежащее размещение оборудования и носителей информации, дублирование необходимой для инвалидов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64667" w:rsidRDefault="00D64667">
      <w:pPr>
        <w:pStyle w:val="ConsPlusNormal"/>
        <w:spacing w:before="220"/>
        <w:ind w:firstLine="540"/>
        <w:jc w:val="both"/>
      </w:pPr>
      <w: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для следующих категорий граждан из числа инвалидов III группы:</w:t>
      </w:r>
    </w:p>
    <w:p w:rsidR="00D64667" w:rsidRDefault="00D64667">
      <w:pPr>
        <w:pStyle w:val="ConsPlusNormal"/>
        <w:spacing w:before="220"/>
        <w:ind w:firstLine="540"/>
        <w:jc w:val="both"/>
      </w:pPr>
      <w:r>
        <w:t>граждане, имеющие ограничение способности к самостоятельному передвижению любой степени выраженности (1, 2 или 3 степени);</w:t>
      </w:r>
    </w:p>
    <w:p w:rsidR="00D64667" w:rsidRDefault="00D64667">
      <w:pPr>
        <w:pStyle w:val="ConsPlusNormal"/>
        <w:spacing w:before="220"/>
        <w:ind w:firstLine="540"/>
        <w:jc w:val="both"/>
      </w:pPr>
      <w:r>
        <w:t xml:space="preserve">граждане, получившие до вступления в силу </w:t>
      </w:r>
      <w:hyperlink r:id="rId19">
        <w:r>
          <w:rPr>
            <w:color w:val="0000FF"/>
          </w:rPr>
          <w:t>постановления</w:t>
        </w:r>
      </w:hyperlink>
      <w:r>
        <w:t xml:space="preserve"> Правительства Российской Федерации от 10.02.2020 N 115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D64667" w:rsidRDefault="00D64667">
      <w:pPr>
        <w:pStyle w:val="ConsPlusNormal"/>
        <w:spacing w:before="220"/>
        <w:ind w:firstLine="540"/>
        <w:jc w:val="both"/>
      </w:pPr>
      <w: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D64667" w:rsidRDefault="00D64667">
      <w:pPr>
        <w:pStyle w:val="ConsPlusNormal"/>
        <w:spacing w:before="220"/>
        <w:ind w:firstLine="540"/>
        <w:jc w:val="both"/>
      </w:pPr>
      <w:r>
        <w:lastRenderedPageBreak/>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(при наличии),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D64667" w:rsidRDefault="00D64667">
      <w:pPr>
        <w:pStyle w:val="ConsPlusNormal"/>
        <w:spacing w:before="220"/>
        <w:ind w:firstLine="540"/>
        <w:jc w:val="both"/>
      </w:pPr>
      <w: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(при наличии) и должности, крепящимися с помощью зажимов к одежде, либо настольными табличками аналогичного содержания.</w:t>
      </w:r>
    </w:p>
    <w:p w:rsidR="00D64667" w:rsidRDefault="00D64667">
      <w:pPr>
        <w:pStyle w:val="ConsPlusNormal"/>
        <w:spacing w:before="220"/>
        <w:ind w:firstLine="540"/>
        <w:jc w:val="both"/>
      </w:pPr>
      <w: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D64667" w:rsidRDefault="00D64667">
      <w:pPr>
        <w:pStyle w:val="ConsPlusNormal"/>
        <w:spacing w:before="220"/>
        <w:ind w:firstLine="540"/>
        <w:jc w:val="both"/>
      </w:pPr>
      <w:r>
        <w:t>Визуальная, текстовая информация о порядке предоставления муниципальной услуги размещается на информационном стенде структурного подразделения администрации города Чебоксары, на официальном сайте органа местного самоуправления, на Едином портале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w:t>
      </w:r>
    </w:p>
    <w:p w:rsidR="00D64667" w:rsidRDefault="00D64667">
      <w:pPr>
        <w:pStyle w:val="ConsPlusNormal"/>
        <w:jc w:val="both"/>
      </w:pPr>
    </w:p>
    <w:p w:rsidR="00D64667" w:rsidRDefault="00D64667">
      <w:pPr>
        <w:pStyle w:val="ConsPlusTitle"/>
        <w:ind w:firstLine="540"/>
        <w:jc w:val="both"/>
        <w:outlineLvl w:val="2"/>
      </w:pPr>
      <w:r>
        <w:t>2.13. Показатели доступности и качества муниципальной услуги</w:t>
      </w:r>
    </w:p>
    <w:p w:rsidR="00D64667" w:rsidRDefault="00D64667">
      <w:pPr>
        <w:pStyle w:val="ConsPlusNormal"/>
        <w:jc w:val="both"/>
      </w:pPr>
    </w:p>
    <w:p w:rsidR="00D64667" w:rsidRDefault="00D64667">
      <w:pPr>
        <w:pStyle w:val="ConsPlusNormal"/>
        <w:ind w:firstLine="540"/>
        <w:jc w:val="both"/>
      </w:pPr>
      <w:r>
        <w:t>2.13.1. Показателями доступности муниципальной услуги являются:</w:t>
      </w:r>
    </w:p>
    <w:p w:rsidR="00D64667" w:rsidRDefault="00D64667">
      <w:pPr>
        <w:pStyle w:val="ConsPlusNormal"/>
        <w:spacing w:before="220"/>
        <w:ind w:firstLine="540"/>
        <w:jc w:val="both"/>
      </w:pPr>
      <w:r>
        <w:t>обеспечение информирования о работе структурного подразделения администрации и предоставляемой муниципальной услуге (размещение информации на Едином портале государственных и муниципальных услуг);</w:t>
      </w:r>
    </w:p>
    <w:p w:rsidR="00D64667" w:rsidRDefault="00D64667">
      <w:pPr>
        <w:pStyle w:val="ConsPlusNormal"/>
        <w:spacing w:before="220"/>
        <w:ind w:firstLine="540"/>
        <w:jc w:val="both"/>
      </w:pPr>
      <w: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D64667" w:rsidRDefault="00D64667">
      <w:pPr>
        <w:pStyle w:val="ConsPlusNormal"/>
        <w:spacing w:before="220"/>
        <w:ind w:firstLine="540"/>
        <w:jc w:val="both"/>
      </w:pPr>
      <w: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D64667" w:rsidRDefault="00D64667">
      <w:pPr>
        <w:pStyle w:val="ConsPlusNormal"/>
        <w:spacing w:before="220"/>
        <w:ind w:firstLine="540"/>
        <w:jc w:val="both"/>
      </w:pPr>
      <w:r>
        <w:t>обеспечение свободного доступа в здание администрации;</w:t>
      </w:r>
    </w:p>
    <w:p w:rsidR="00D64667" w:rsidRDefault="00D64667">
      <w:pPr>
        <w:pStyle w:val="ConsPlusNormal"/>
        <w:spacing w:before="220"/>
        <w:ind w:firstLine="540"/>
        <w:jc w:val="both"/>
      </w:pPr>
      <w:r>
        <w:t>доступность электронных форм документов, необходимых для предоставления муниципальной услуги;</w:t>
      </w:r>
    </w:p>
    <w:p w:rsidR="00D64667" w:rsidRDefault="00D64667">
      <w:pPr>
        <w:pStyle w:val="ConsPlusNormal"/>
        <w:spacing w:before="220"/>
        <w:ind w:firstLine="540"/>
        <w:jc w:val="both"/>
      </w:pPr>
      <w:r>
        <w:t>возможность подачи заявления на получение муниципальной услуги и документов в электронной форме;</w:t>
      </w:r>
    </w:p>
    <w:p w:rsidR="00D64667" w:rsidRDefault="00D64667">
      <w:pPr>
        <w:pStyle w:val="ConsPlusNormal"/>
        <w:spacing w:before="220"/>
        <w:ind w:firstLine="540"/>
        <w:jc w:val="both"/>
      </w:pPr>
      <w:r>
        <w:t>предоставление муниципальной услуги в соответствии с вариантом предоставления муниципальной услуги;</w:t>
      </w:r>
    </w:p>
    <w:p w:rsidR="00D64667" w:rsidRDefault="00D64667">
      <w:pPr>
        <w:pStyle w:val="ConsPlusNormal"/>
        <w:spacing w:before="220"/>
        <w:ind w:firstLine="540"/>
        <w:jc w:val="both"/>
      </w:pPr>
      <w:r>
        <w:t>организация предоставления муниципальной услуги через МФЦ.</w:t>
      </w:r>
    </w:p>
    <w:p w:rsidR="00D64667" w:rsidRDefault="00D64667">
      <w:pPr>
        <w:pStyle w:val="ConsPlusNormal"/>
        <w:spacing w:before="220"/>
        <w:ind w:firstLine="540"/>
        <w:jc w:val="both"/>
      </w:pPr>
      <w:r>
        <w:t>2.13.2. Показателями качества муниципальной услуги являются:</w:t>
      </w:r>
    </w:p>
    <w:p w:rsidR="00D64667" w:rsidRDefault="00D64667">
      <w:pPr>
        <w:pStyle w:val="ConsPlusNormal"/>
        <w:spacing w:before="220"/>
        <w:ind w:firstLine="540"/>
        <w:jc w:val="both"/>
      </w:pPr>
      <w:r>
        <w:t xml:space="preserve">комфортность ожидания и получения муниципальной услуги (оснащенные места ожидания, </w:t>
      </w:r>
      <w:r>
        <w:lastRenderedPageBreak/>
        <w:t>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D64667" w:rsidRDefault="00D64667">
      <w:pPr>
        <w:pStyle w:val="ConsPlusNormal"/>
        <w:spacing w:before="220"/>
        <w:ind w:firstLine="540"/>
        <w:jc w:val="both"/>
      </w:pPr>
      <w:r>
        <w:t>компетентность специалистов, предоставляющих муниципальную услугу, в вопросах предоставления муниципальной услуги;</w:t>
      </w:r>
    </w:p>
    <w:p w:rsidR="00D64667" w:rsidRDefault="00D64667">
      <w:pPr>
        <w:pStyle w:val="ConsPlusNormal"/>
        <w:spacing w:before="220"/>
        <w:ind w:firstLine="540"/>
        <w:jc w:val="both"/>
      </w:pPr>
      <w: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D64667" w:rsidRDefault="00D64667">
      <w:pPr>
        <w:pStyle w:val="ConsPlusNormal"/>
        <w:spacing w:before="220"/>
        <w:ind w:firstLine="540"/>
        <w:jc w:val="both"/>
      </w:pPr>
      <w:r>
        <w:t>строгое соблюдение стандарта и порядка предоставления муниципальной услуги;</w:t>
      </w:r>
    </w:p>
    <w:p w:rsidR="00D64667" w:rsidRDefault="00D64667">
      <w:pPr>
        <w:pStyle w:val="ConsPlusNormal"/>
        <w:spacing w:before="220"/>
        <w:ind w:firstLine="540"/>
        <w:jc w:val="both"/>
      </w:pPr>
      <w:r>
        <w:t>эффективность и своевременность рассмотрения поступивших обращений по вопросам предоставления муниципальной услуги;</w:t>
      </w:r>
    </w:p>
    <w:p w:rsidR="00D64667" w:rsidRDefault="00D64667">
      <w:pPr>
        <w:pStyle w:val="ConsPlusNormal"/>
        <w:spacing w:before="220"/>
        <w:ind w:firstLine="540"/>
        <w:jc w:val="both"/>
      </w:pPr>
      <w:r>
        <w:t>своевременное предоставление муниципальной услуги (отсутствие нарушений сроков предоставления муниципальной услуги);</w:t>
      </w:r>
    </w:p>
    <w:p w:rsidR="00D64667" w:rsidRDefault="00D64667">
      <w:pPr>
        <w:pStyle w:val="ConsPlusNormal"/>
        <w:spacing w:before="220"/>
        <w:ind w:firstLine="540"/>
        <w:jc w:val="both"/>
      </w:pPr>
      <w: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D64667" w:rsidRDefault="00D64667">
      <w:pPr>
        <w:pStyle w:val="ConsPlusNormal"/>
        <w:spacing w:before="220"/>
        <w:ind w:firstLine="540"/>
        <w:jc w:val="both"/>
      </w:pPr>
      <w:r>
        <w:t>удовлетворенность заявителя качеством предоставления муниципальной услуги;</w:t>
      </w:r>
    </w:p>
    <w:p w:rsidR="00D64667" w:rsidRDefault="00D64667">
      <w:pPr>
        <w:pStyle w:val="ConsPlusNormal"/>
        <w:spacing w:before="220"/>
        <w:ind w:firstLine="540"/>
        <w:jc w:val="both"/>
      </w:pPr>
      <w:r>
        <w:t>отсутствие жалоб.</w:t>
      </w:r>
    </w:p>
    <w:p w:rsidR="00D64667" w:rsidRDefault="00D64667">
      <w:pPr>
        <w:pStyle w:val="ConsPlusNormal"/>
        <w:jc w:val="both"/>
      </w:pPr>
    </w:p>
    <w:p w:rsidR="00D64667" w:rsidRDefault="00D64667">
      <w:pPr>
        <w:pStyle w:val="ConsPlusTitle"/>
        <w:ind w:firstLine="540"/>
        <w:jc w:val="both"/>
        <w:outlineLvl w:val="2"/>
      </w:pPr>
      <w: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D64667" w:rsidRDefault="00D64667">
      <w:pPr>
        <w:pStyle w:val="ConsPlusNormal"/>
        <w:jc w:val="both"/>
      </w:pPr>
    </w:p>
    <w:p w:rsidR="00D64667" w:rsidRDefault="00D64667">
      <w:pPr>
        <w:pStyle w:val="ConsPlusNormal"/>
        <w:ind w:firstLine="540"/>
        <w:jc w:val="both"/>
      </w:pPr>
      <w: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D64667" w:rsidRDefault="00D64667">
      <w:pPr>
        <w:pStyle w:val="ConsPlusNormal"/>
        <w:spacing w:before="220"/>
        <w:ind w:firstLine="540"/>
        <w:jc w:val="both"/>
      </w:pPr>
      <w:r>
        <w:t xml:space="preserve">2.14.2. При предоставлении муниципальной услуги специалисты администрации не вправе требовать от заявителя представления документов, информации и осуществления действий, предусмотренных </w:t>
      </w:r>
      <w:hyperlink r:id="rId20">
        <w:r>
          <w:rPr>
            <w:color w:val="0000FF"/>
          </w:rPr>
          <w:t>частью 1 статьи 7</w:t>
        </w:r>
      </w:hyperlink>
      <w:r>
        <w:t xml:space="preserve"> Федерального закона "Об организации предоставления государственных и муниципальных услуг".</w:t>
      </w:r>
    </w:p>
    <w:p w:rsidR="00D64667" w:rsidRDefault="00D64667">
      <w:pPr>
        <w:pStyle w:val="ConsPlusNormal"/>
        <w:spacing w:before="220"/>
        <w:ind w:firstLine="540"/>
        <w:jc w:val="both"/>
      </w:pPr>
      <w:r>
        <w:t>2.14.3.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D64667" w:rsidRDefault="00D64667">
      <w:pPr>
        <w:pStyle w:val="ConsPlusNormal"/>
        <w:spacing w:before="220"/>
        <w:ind w:firstLine="540"/>
        <w:jc w:val="both"/>
      </w:pPr>
      <w:r>
        <w:t>В соответствии с соглашением МФЦ осуществляет следующие административные процедуры:</w:t>
      </w:r>
    </w:p>
    <w:p w:rsidR="00D64667" w:rsidRDefault="00D64667">
      <w:pPr>
        <w:pStyle w:val="ConsPlusNormal"/>
        <w:spacing w:before="220"/>
        <w:ind w:firstLine="540"/>
        <w:jc w:val="both"/>
      </w:pPr>
      <w:r>
        <w:t>информирование (консультирование) заявителей о порядке предоставления муниципальной услуги в МФЦ;</w:t>
      </w:r>
    </w:p>
    <w:p w:rsidR="00D64667" w:rsidRDefault="00D64667">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D64667" w:rsidRDefault="00D64667">
      <w:pPr>
        <w:pStyle w:val="ConsPlusNormal"/>
        <w:spacing w:before="220"/>
        <w:ind w:firstLine="540"/>
        <w:jc w:val="both"/>
      </w:pPr>
      <w:r>
        <w:t>выдача результата предоставления муниципальной услуги.</w:t>
      </w:r>
    </w:p>
    <w:p w:rsidR="00D64667" w:rsidRDefault="00D64667">
      <w:pPr>
        <w:pStyle w:val="ConsPlusNormal"/>
        <w:spacing w:before="220"/>
        <w:ind w:firstLine="540"/>
        <w:jc w:val="both"/>
      </w:pPr>
      <w:r>
        <w:t>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w:t>
      </w:r>
    </w:p>
    <w:p w:rsidR="00D64667" w:rsidRDefault="00D64667">
      <w:pPr>
        <w:pStyle w:val="ConsPlusNormal"/>
        <w:spacing w:before="220"/>
        <w:ind w:firstLine="540"/>
        <w:jc w:val="both"/>
      </w:pPr>
      <w:r>
        <w:t xml:space="preserve">При предоставлении муниципальной услуги в МФЦ работники МФЦ не вправе требовать от </w:t>
      </w:r>
      <w:r>
        <w:lastRenderedPageBreak/>
        <w:t xml:space="preserve">заявителя представления документов, информации и осуществления действий, предусмотренных </w:t>
      </w:r>
      <w:hyperlink r:id="rId21">
        <w:r>
          <w:rPr>
            <w:color w:val="0000FF"/>
          </w:rPr>
          <w:t>частью 3 статьи 16</w:t>
        </w:r>
      </w:hyperlink>
      <w:r>
        <w:t xml:space="preserve"> Федерального закона "Об организации предоставления государственных и муниципальных услуг".</w:t>
      </w:r>
    </w:p>
    <w:p w:rsidR="00D64667" w:rsidRDefault="00D64667">
      <w:pPr>
        <w:pStyle w:val="ConsPlusNormal"/>
        <w:spacing w:before="220"/>
        <w:ind w:firstLine="540"/>
        <w:jc w:val="both"/>
      </w:pPr>
      <w:r>
        <w:t>Датой приема заявления, поданного через МФЦ, считается дата его регистрации в МФЦ. МФЦ направляет в администрацию заявление и документы в электронной форме, подписанные усиленной квалифицированной электронной подписью, в соответствии с порядком организации защищенного электронного взаимодействия. Прием и рассмотрение заявления и документов, полученных от МФЦ в электронной форме, администрацией осуществляются без получения заявления и документов на бумажном носителе.</w:t>
      </w:r>
    </w:p>
    <w:p w:rsidR="00D64667" w:rsidRDefault="00D64667">
      <w:pPr>
        <w:pStyle w:val="ConsPlusNormal"/>
        <w:spacing w:before="220"/>
        <w:ind w:firstLine="540"/>
        <w:jc w:val="both"/>
      </w:pPr>
      <w:r>
        <w:t>В случае подачи заявления через МФЦ уведомление о принятом решении, в том числе о решении об отказе,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 установленным соглашением, в срок, не превышающий одного рабочего дня со дня принятия такого решения.</w:t>
      </w:r>
    </w:p>
    <w:p w:rsidR="00D64667" w:rsidRDefault="00D64667">
      <w:pPr>
        <w:pStyle w:val="ConsPlusNormal"/>
        <w:spacing w:before="220"/>
        <w:ind w:firstLine="540"/>
        <w:jc w:val="both"/>
      </w:pPr>
      <w:r>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w:t>
      </w:r>
      <w:hyperlink r:id="rId22">
        <w:r>
          <w:rPr>
            <w:color w:val="0000FF"/>
          </w:rPr>
          <w:t>требованиями</w:t>
        </w:r>
      </w:hyperlink>
      <w: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Российской Федерации от 18 марта 2015 г. N 250.</w:t>
      </w:r>
    </w:p>
    <w:p w:rsidR="00D64667" w:rsidRDefault="00D64667">
      <w:pPr>
        <w:pStyle w:val="ConsPlusNormal"/>
        <w:spacing w:before="220"/>
        <w:ind w:firstLine="540"/>
        <w:jc w:val="both"/>
      </w:pPr>
      <w:r>
        <w:t>Предоставление бесплатного доступа к Единому порталу государственных и муниципальных услуг для подачи заявления и документов, необходимых для получения муниципальной услуги, в электронной форме,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D64667" w:rsidRDefault="00D64667">
      <w:pPr>
        <w:pStyle w:val="ConsPlusNormal"/>
        <w:spacing w:before="220"/>
        <w:ind w:firstLine="540"/>
        <w:jc w:val="both"/>
      </w:pPr>
      <w:r>
        <w:t xml:space="preserve">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w:t>
      </w:r>
      <w:hyperlink r:id="rId23">
        <w:r>
          <w:rPr>
            <w:color w:val="0000FF"/>
          </w:rPr>
          <w:t>статьей 15.1</w:t>
        </w:r>
      </w:hyperlink>
      <w:r>
        <w:t xml:space="preserve"> Федерального закона "Об организации предоставления государственных и муниципальных услуг" не предусмотрена.</w:t>
      </w:r>
    </w:p>
    <w:p w:rsidR="00D64667" w:rsidRDefault="00D64667">
      <w:pPr>
        <w:pStyle w:val="ConsPlusNormal"/>
        <w:spacing w:before="220"/>
        <w:ind w:firstLine="540"/>
        <w:jc w:val="both"/>
      </w:pPr>
      <w:r>
        <w:t xml:space="preserve">2.14.4. 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 Указанные заявление и документы подписываются электронной подписью в соответствии с требованиями Федерального </w:t>
      </w:r>
      <w:hyperlink r:id="rId24">
        <w:r>
          <w:rPr>
            <w:color w:val="0000FF"/>
          </w:rPr>
          <w:t>закона</w:t>
        </w:r>
      </w:hyperlink>
      <w:r>
        <w:t xml:space="preserve"> "Об электронной подписи" и требованиями Федерального </w:t>
      </w:r>
      <w:hyperlink r:id="rId25">
        <w:r>
          <w:rPr>
            <w:color w:val="0000FF"/>
          </w:rPr>
          <w:t>закона</w:t>
        </w:r>
      </w:hyperlink>
      <w:r>
        <w:t xml:space="preserve"> "Об организации предоставления государственных и муниципальных услуг".</w:t>
      </w:r>
    </w:p>
    <w:p w:rsidR="00D64667" w:rsidRDefault="00D64667">
      <w:pPr>
        <w:pStyle w:val="ConsPlusNormal"/>
        <w:spacing w:before="220"/>
        <w:ind w:firstLine="540"/>
        <w:jc w:val="both"/>
      </w:pPr>
      <w:r>
        <w:t xml:space="preserve">Информация о порядке предоставления муниципальной услуги, образцы заявлений для предоставления муниципальной услуги и примеры их оформления размещаются в электронном </w:t>
      </w:r>
      <w:r>
        <w:lastRenderedPageBreak/>
        <w:t>виде на Едином портале государственных и муниципальных услуг, официальном сайте администрации города Чебоксары в сети "Интернет".</w:t>
      </w:r>
    </w:p>
    <w:p w:rsidR="00D64667" w:rsidRDefault="00D64667">
      <w:pPr>
        <w:pStyle w:val="ConsPlusNormal"/>
        <w:spacing w:before="220"/>
        <w:ind w:firstLine="540"/>
        <w:jc w:val="both"/>
      </w:pPr>
      <w:r>
        <w:t>В случае поступления документов в электронной форме специалист уполномоченного структурного подразделения проверяет действительность электронной подписи, и дальнейшая работа с ними ведется как с документами заявителя, поступившими в письменном виде.</w:t>
      </w:r>
    </w:p>
    <w:p w:rsidR="00D64667" w:rsidRDefault="00D64667">
      <w:pPr>
        <w:pStyle w:val="ConsPlusNormal"/>
        <w:spacing w:before="220"/>
        <w:ind w:firstLine="540"/>
        <w:jc w:val="both"/>
      </w:pPr>
      <w:r>
        <w:t>Заявитель имеет возможность получения сведений о ходе рассмотрения заявления на предоставление муниципальной услуги в случае, если заявление с документами было представлено через Единый портал государственных и муниципальных услуг.</w:t>
      </w:r>
    </w:p>
    <w:p w:rsidR="00D64667" w:rsidRDefault="00D64667">
      <w:pPr>
        <w:pStyle w:val="ConsPlusNormal"/>
        <w:spacing w:before="220"/>
        <w:ind w:firstLine="540"/>
        <w:jc w:val="both"/>
      </w:pPr>
      <w:r>
        <w:t>2.14.5.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D64667" w:rsidRDefault="00D64667">
      <w:pPr>
        <w:pStyle w:val="ConsPlusNormal"/>
        <w:jc w:val="both"/>
      </w:pPr>
    </w:p>
    <w:p w:rsidR="00D64667" w:rsidRDefault="00D64667">
      <w:pPr>
        <w:pStyle w:val="ConsPlusTitle"/>
        <w:jc w:val="center"/>
        <w:outlineLvl w:val="1"/>
      </w:pPr>
      <w:r>
        <w:t>III. Состав, последовательность и сроки выполнения</w:t>
      </w:r>
    </w:p>
    <w:p w:rsidR="00D64667" w:rsidRDefault="00D64667">
      <w:pPr>
        <w:pStyle w:val="ConsPlusTitle"/>
        <w:jc w:val="center"/>
      </w:pPr>
      <w:r>
        <w:t>административных процедур</w:t>
      </w:r>
    </w:p>
    <w:p w:rsidR="00D64667" w:rsidRDefault="00D64667">
      <w:pPr>
        <w:pStyle w:val="ConsPlusNormal"/>
        <w:jc w:val="both"/>
      </w:pPr>
    </w:p>
    <w:p w:rsidR="00D64667" w:rsidRDefault="00D64667">
      <w:pPr>
        <w:pStyle w:val="ConsPlusTitle"/>
        <w:ind w:firstLine="540"/>
        <w:jc w:val="both"/>
        <w:outlineLvl w:val="2"/>
      </w:pPr>
      <w:r>
        <w:t>3.1. Перечень вариантов предоставления муниципальной услуги</w:t>
      </w:r>
    </w:p>
    <w:p w:rsidR="00D64667" w:rsidRDefault="00D64667">
      <w:pPr>
        <w:pStyle w:val="ConsPlusNormal"/>
        <w:jc w:val="both"/>
      </w:pPr>
    </w:p>
    <w:p w:rsidR="00D64667" w:rsidRDefault="00D64667">
      <w:pPr>
        <w:pStyle w:val="ConsPlusNormal"/>
        <w:ind w:firstLine="540"/>
        <w:jc w:val="both"/>
      </w:pPr>
      <w:r>
        <w:t>1. Предоставление жилого помещения маневренного фонда.</w:t>
      </w:r>
    </w:p>
    <w:p w:rsidR="00D64667" w:rsidRDefault="00D64667">
      <w:pPr>
        <w:pStyle w:val="ConsPlusNormal"/>
        <w:spacing w:before="220"/>
        <w:ind w:firstLine="540"/>
        <w:jc w:val="both"/>
      </w:pPr>
      <w:r>
        <w:t>2. Предоставление служебного жилого помещения.</w:t>
      </w:r>
    </w:p>
    <w:p w:rsidR="00D64667" w:rsidRDefault="00D64667">
      <w:pPr>
        <w:pStyle w:val="ConsPlusNormal"/>
        <w:spacing w:before="220"/>
        <w:ind w:firstLine="540"/>
        <w:jc w:val="both"/>
      </w:pPr>
      <w:r>
        <w:t>3. Исправление допущенных опечаток и ошибок в выданных в результате предоставления муниципальной услуги документах.</w:t>
      </w:r>
    </w:p>
    <w:p w:rsidR="00D64667" w:rsidRDefault="00D64667">
      <w:pPr>
        <w:pStyle w:val="ConsPlusNormal"/>
        <w:jc w:val="both"/>
      </w:pPr>
    </w:p>
    <w:p w:rsidR="00D64667" w:rsidRDefault="00D64667">
      <w:pPr>
        <w:pStyle w:val="ConsPlusTitle"/>
        <w:ind w:firstLine="540"/>
        <w:jc w:val="both"/>
        <w:outlineLvl w:val="2"/>
      </w:pPr>
      <w:r>
        <w:t>3.2. Профилирование заявителя</w:t>
      </w:r>
    </w:p>
    <w:p w:rsidR="00D64667" w:rsidRDefault="00D64667">
      <w:pPr>
        <w:pStyle w:val="ConsPlusNormal"/>
        <w:jc w:val="both"/>
      </w:pPr>
    </w:p>
    <w:p w:rsidR="00D64667" w:rsidRDefault="00D64667">
      <w:pPr>
        <w:pStyle w:val="ConsPlusNormal"/>
        <w:ind w:firstLine="540"/>
        <w:jc w:val="both"/>
      </w:pPr>
      <w:r>
        <w:t>Вариант предоставления муниципальной услуги определяется путем анкетирования заявителя в администрации, МФЦ, а также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w:t>
      </w:r>
    </w:p>
    <w:p w:rsidR="00D64667" w:rsidRDefault="00D64667">
      <w:pPr>
        <w:pStyle w:val="ConsPlusNormal"/>
        <w:spacing w:before="220"/>
        <w:ind w:firstLine="540"/>
        <w:jc w:val="both"/>
      </w:pPr>
      <w:r>
        <w:t>На основании ответов заявителя на вопросы анкетирования определяется вариант предоставления муниципальной услуги.</w:t>
      </w:r>
    </w:p>
    <w:p w:rsidR="00D64667" w:rsidRDefault="00D64667">
      <w:pPr>
        <w:pStyle w:val="ConsPlusNormal"/>
        <w:spacing w:before="220"/>
        <w:ind w:firstLine="540"/>
        <w:jc w:val="both"/>
      </w:pPr>
      <w:hyperlink w:anchor="P545">
        <w:r>
          <w:rPr>
            <w:color w:val="0000FF"/>
          </w:rPr>
          <w:t>Перечень</w:t>
        </w:r>
      </w:hyperlink>
      <w:r>
        <w:t xml:space="preserve"> признаков заявителей приведен в приложении N 2 к Административному регламенту.</w:t>
      </w:r>
    </w:p>
    <w:p w:rsidR="00D64667" w:rsidRDefault="00D64667">
      <w:pPr>
        <w:pStyle w:val="ConsPlusNormal"/>
        <w:jc w:val="both"/>
      </w:pPr>
    </w:p>
    <w:p w:rsidR="00D64667" w:rsidRDefault="00D64667">
      <w:pPr>
        <w:pStyle w:val="ConsPlusTitle"/>
        <w:ind w:firstLine="540"/>
        <w:jc w:val="both"/>
        <w:outlineLvl w:val="2"/>
      </w:pPr>
      <w:r>
        <w:t>3.3. Предоставление жилого помещения маневренного фонда</w:t>
      </w:r>
    </w:p>
    <w:p w:rsidR="00D64667" w:rsidRDefault="00D64667">
      <w:pPr>
        <w:pStyle w:val="ConsPlusNormal"/>
        <w:jc w:val="both"/>
      </w:pPr>
    </w:p>
    <w:p w:rsidR="00D64667" w:rsidRDefault="00D64667">
      <w:pPr>
        <w:pStyle w:val="ConsPlusNormal"/>
        <w:ind w:firstLine="540"/>
        <w:jc w:val="both"/>
      </w:pPr>
      <w:r>
        <w:t>3.3.1. Максимальный срок предоставления муниципальной услуги в соответствии с вариантом составляет 30 рабочих дней.</w:t>
      </w:r>
    </w:p>
    <w:p w:rsidR="00D64667" w:rsidRDefault="00D64667">
      <w:pPr>
        <w:pStyle w:val="ConsPlusNormal"/>
        <w:spacing w:before="220"/>
        <w:ind w:firstLine="540"/>
        <w:jc w:val="both"/>
      </w:pPr>
      <w:r>
        <w:t>3.3.2. Результатом предоставления муниципальной услуги является выдача заявителю копии постановления администрации о предоставлении жилого помещения муниципального специализированного жилищного фонда (маневренного, служебного) либо письменное уведомление администрации или уполномоченного структурного подразделения об отказе в предоставлении жилого помещения муниципального специализированного жилищного фонда (маневренного, служебного).</w:t>
      </w:r>
    </w:p>
    <w:p w:rsidR="00D64667" w:rsidRDefault="00D64667">
      <w:pPr>
        <w:pStyle w:val="ConsPlusNormal"/>
        <w:spacing w:before="220"/>
        <w:ind w:firstLine="540"/>
        <w:jc w:val="both"/>
      </w:pPr>
      <w:r>
        <w:t>3.3.3. Оснований для отказа в приеме заявления и документов и (или) информации не предусмотрено.</w:t>
      </w:r>
    </w:p>
    <w:p w:rsidR="00D64667" w:rsidRDefault="00D64667">
      <w:pPr>
        <w:pStyle w:val="ConsPlusNormal"/>
        <w:spacing w:before="220"/>
        <w:ind w:firstLine="540"/>
        <w:jc w:val="both"/>
      </w:pPr>
      <w:r>
        <w:t xml:space="preserve">3.3.4. Оснований для приостановления предоставления муниципальной услуги не </w:t>
      </w:r>
      <w:r>
        <w:lastRenderedPageBreak/>
        <w:t>предусмотрено.</w:t>
      </w:r>
    </w:p>
    <w:p w:rsidR="00D64667" w:rsidRDefault="00D64667">
      <w:pPr>
        <w:pStyle w:val="ConsPlusNormal"/>
        <w:spacing w:before="220"/>
        <w:ind w:firstLine="540"/>
        <w:jc w:val="both"/>
      </w:pPr>
      <w:r>
        <w:t xml:space="preserve">3.3.5. Основания для отказа в предоставлении муниципальной услуги предусмотрены </w:t>
      </w:r>
      <w:hyperlink w:anchor="P171">
        <w:r>
          <w:rPr>
            <w:color w:val="0000FF"/>
          </w:rPr>
          <w:t>пунктом 2.8.2 раздела II</w:t>
        </w:r>
      </w:hyperlink>
      <w:r>
        <w:t xml:space="preserve"> Административного регламента.</w:t>
      </w:r>
    </w:p>
    <w:p w:rsidR="00D64667" w:rsidRDefault="00D64667">
      <w:pPr>
        <w:pStyle w:val="ConsPlusNormal"/>
        <w:spacing w:before="220"/>
        <w:ind w:firstLine="540"/>
        <w:jc w:val="both"/>
      </w:pPr>
      <w:r>
        <w:t>3.3.6. Для предоставления муниципальной услуги в соответствии с вариантом осуществляются следующие административные процедуры:</w:t>
      </w:r>
    </w:p>
    <w:p w:rsidR="00D64667" w:rsidRDefault="00D64667">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D64667" w:rsidRDefault="00D64667">
      <w:pPr>
        <w:pStyle w:val="ConsPlusNormal"/>
        <w:spacing w:before="220"/>
        <w:ind w:firstLine="540"/>
        <w:jc w:val="both"/>
      </w:pPr>
      <w:r>
        <w:t>межведомственное информационное взаимодействие;</w:t>
      </w:r>
    </w:p>
    <w:p w:rsidR="00D64667" w:rsidRDefault="00D64667">
      <w:pPr>
        <w:pStyle w:val="ConsPlusNormal"/>
        <w:spacing w:before="220"/>
        <w:ind w:firstLine="540"/>
        <w:jc w:val="both"/>
      </w:pPr>
      <w:r>
        <w:t>принятие решения о предоставлении либо об отказе в предоставлении муниципальной услуги;</w:t>
      </w:r>
    </w:p>
    <w:p w:rsidR="00D64667" w:rsidRDefault="00D64667">
      <w:pPr>
        <w:pStyle w:val="ConsPlusNormal"/>
        <w:spacing w:before="220"/>
        <w:ind w:firstLine="540"/>
        <w:jc w:val="both"/>
      </w:pPr>
      <w:r>
        <w:t>выдача (направление) результата предоставления муниципальной услуги.</w:t>
      </w:r>
    </w:p>
    <w:p w:rsidR="00D64667" w:rsidRDefault="00D64667">
      <w:pPr>
        <w:pStyle w:val="ConsPlusNormal"/>
        <w:spacing w:before="220"/>
        <w:ind w:firstLine="540"/>
        <w:jc w:val="both"/>
      </w:pPr>
      <w:bookmarkStart w:id="10" w:name="P278"/>
      <w:bookmarkEnd w:id="10"/>
      <w:r>
        <w:t xml:space="preserve">3.3.6.1. Для получения муниципальной услуги в администрацию представляются документы, указанные в </w:t>
      </w:r>
      <w:hyperlink w:anchor="P110">
        <w:r>
          <w:rPr>
            <w:color w:val="0000FF"/>
          </w:rPr>
          <w:t>пункте 2.6.1 раздела II</w:t>
        </w:r>
      </w:hyperlink>
      <w:r>
        <w:t xml:space="preserve">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 МФЦ.</w:t>
      </w:r>
    </w:p>
    <w:p w:rsidR="00D64667" w:rsidRDefault="00D64667">
      <w:pPr>
        <w:pStyle w:val="ConsPlusNormal"/>
        <w:spacing w:before="220"/>
        <w:ind w:firstLine="540"/>
        <w:jc w:val="both"/>
      </w:pPr>
      <w: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D64667" w:rsidRDefault="00D64667">
      <w:pPr>
        <w:pStyle w:val="ConsPlusNormal"/>
        <w:spacing w:before="220"/>
        <w:ind w:firstLine="540"/>
        <w:jc w:val="both"/>
      </w:pPr>
      <w:r>
        <w:t xml:space="preserve">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26">
        <w:r>
          <w:rPr>
            <w:color w:val="0000FF"/>
          </w:rPr>
          <w:t>частью 18 статьи 14.1</w:t>
        </w:r>
      </w:hyperlink>
      <w:r>
        <w:t xml:space="preserve"> Федерального закона от 27.07.2006 N 149-ФЗ "Об информации, информационных технологиях и о защите информации".</w:t>
      </w:r>
    </w:p>
    <w:p w:rsidR="00D64667" w:rsidRDefault="00D64667">
      <w:pPr>
        <w:pStyle w:val="ConsPlusNormal"/>
        <w:spacing w:before="220"/>
        <w:ind w:firstLine="540"/>
        <w:jc w:val="both"/>
      </w:pPr>
      <w:r>
        <w:t xml:space="preserve">Регистрация заявления и документов, необходимых для предоставления муниципальной услуги, в администрации, МФЦ осуществляется в срок, предусмотренный </w:t>
      </w:r>
      <w:hyperlink w:anchor="P187">
        <w:r>
          <w:rPr>
            <w:color w:val="0000FF"/>
          </w:rPr>
          <w:t>подразделом 2.11</w:t>
        </w:r>
      </w:hyperlink>
      <w:r>
        <w:t xml:space="preserve"> Административного регламента.</w:t>
      </w:r>
    </w:p>
    <w:p w:rsidR="00D64667" w:rsidRDefault="00D64667">
      <w:pPr>
        <w:pStyle w:val="ConsPlusNormal"/>
        <w:spacing w:before="220"/>
        <w:ind w:firstLine="540"/>
        <w:jc w:val="both"/>
      </w:pPr>
      <w:r>
        <w:t>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D64667" w:rsidRDefault="00D64667">
      <w:pPr>
        <w:pStyle w:val="ConsPlusNormal"/>
        <w:spacing w:before="220"/>
        <w:ind w:firstLine="540"/>
        <w:jc w:val="both"/>
      </w:pPr>
      <w: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D64667" w:rsidRDefault="00D64667">
      <w:pPr>
        <w:pStyle w:val="ConsPlusNormal"/>
        <w:spacing w:before="220"/>
        <w:ind w:firstLine="540"/>
        <w:jc w:val="both"/>
      </w:pPr>
      <w:r>
        <w:t>В случае поступления документов в электронной форме специалист, осуществляющий прием документов, проверяет действительность электронной подписи, и дальнейшая работа с ними ведется как с документами заявителя, поступившими в письменном виде.</w:t>
      </w:r>
    </w:p>
    <w:p w:rsidR="00D64667" w:rsidRDefault="00D64667">
      <w:pPr>
        <w:pStyle w:val="ConsPlusNormal"/>
        <w:spacing w:before="220"/>
        <w:ind w:firstLine="540"/>
        <w:jc w:val="both"/>
      </w:pPr>
      <w:bookmarkStart w:id="11" w:name="P285"/>
      <w:bookmarkEnd w:id="11"/>
      <w:r>
        <w:t xml:space="preserve">3.3.6.2. Межведомственное информационное взаимодействие при предоставлении </w:t>
      </w:r>
      <w:r>
        <w:lastRenderedPageBreak/>
        <w:t>муниципальной услуги осуществляется со следующими органами и организациями:</w:t>
      </w:r>
    </w:p>
    <w:p w:rsidR="00D64667" w:rsidRDefault="00D64667">
      <w:pPr>
        <w:pStyle w:val="ConsPlusNormal"/>
        <w:spacing w:before="220"/>
        <w:ind w:firstLine="540"/>
        <w:jc w:val="both"/>
      </w:pPr>
      <w:r>
        <w:t>в Управлении Росреестра Российской Федерации запрашиваются сведения из Единого государственного реестра недвижимости о правах на объекты недвижимого имущества, принадлежащие заявителю и членам его семьи;</w:t>
      </w:r>
    </w:p>
    <w:p w:rsidR="00D64667" w:rsidRDefault="00D64667">
      <w:pPr>
        <w:pStyle w:val="ConsPlusNormal"/>
        <w:spacing w:before="220"/>
        <w:ind w:firstLine="540"/>
        <w:jc w:val="both"/>
      </w:pPr>
      <w:r>
        <w:t>в Управлении Федеральной службы судебных приставов России по Чувашской Республике - Чувашии запрашиваются сведения об обращении взыскания на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w:t>
      </w:r>
    </w:p>
    <w:p w:rsidR="00D64667" w:rsidRDefault="00D64667">
      <w:pPr>
        <w:pStyle w:val="ConsPlusNormal"/>
        <w:spacing w:before="220"/>
        <w:ind w:firstLine="540"/>
        <w:jc w:val="both"/>
      </w:pPr>
      <w:r>
        <w:t xml:space="preserve">Специалист администрации в течение 2-х рабочих дней со дня поступления запроса и документов и (или) информации, необходимых для предоставления услуги, направляют межведомственные запросы о предоставлении сведений, указанных в </w:t>
      </w:r>
      <w:hyperlink w:anchor="P157">
        <w:r>
          <w:rPr>
            <w:color w:val="0000FF"/>
          </w:rPr>
          <w:t>пункте 2.6.2 раздела II</w:t>
        </w:r>
      </w:hyperlink>
      <w:r>
        <w:t xml:space="preserve"> Административного регламента.</w:t>
      </w:r>
    </w:p>
    <w:p w:rsidR="00D64667" w:rsidRDefault="00D64667">
      <w:pPr>
        <w:pStyle w:val="ConsPlusNormal"/>
        <w:spacing w:before="220"/>
        <w:ind w:firstLine="540"/>
        <w:jc w:val="both"/>
      </w:pPr>
      <w: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D64667" w:rsidRDefault="00D64667">
      <w:pPr>
        <w:pStyle w:val="ConsPlusNormal"/>
        <w:spacing w:before="220"/>
        <w:ind w:firstLine="540"/>
        <w:jc w:val="both"/>
      </w:pPr>
      <w:r>
        <w:t>Межведомственный запрос должен содержать следующие сведения:</w:t>
      </w:r>
    </w:p>
    <w:p w:rsidR="00D64667" w:rsidRDefault="00D64667">
      <w:pPr>
        <w:pStyle w:val="ConsPlusNormal"/>
        <w:spacing w:before="220"/>
        <w:ind w:firstLine="540"/>
        <w:jc w:val="both"/>
      </w:pPr>
      <w:r>
        <w:t>наименование органа, направляющего межведомственный запрос;</w:t>
      </w:r>
    </w:p>
    <w:p w:rsidR="00D64667" w:rsidRDefault="00D64667">
      <w:pPr>
        <w:pStyle w:val="ConsPlusNormal"/>
        <w:spacing w:before="220"/>
        <w:ind w:firstLine="540"/>
        <w:jc w:val="both"/>
      </w:pPr>
      <w:r>
        <w:t>наименование органа, в адрес которого направляется межведомственный запрос;</w:t>
      </w:r>
    </w:p>
    <w:p w:rsidR="00D64667" w:rsidRDefault="00D64667">
      <w:pPr>
        <w:pStyle w:val="ConsPlusNormal"/>
        <w:spacing w:before="220"/>
        <w:ind w:firstLine="540"/>
        <w:jc w:val="both"/>
      </w:pPr>
      <w: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D64667" w:rsidRDefault="00D64667">
      <w:pPr>
        <w:pStyle w:val="ConsPlusNormal"/>
        <w:spacing w:before="220"/>
        <w:ind w:firstLine="540"/>
        <w:jc w:val="both"/>
      </w:pPr>
      <w: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D64667" w:rsidRDefault="00D64667">
      <w:pPr>
        <w:pStyle w:val="ConsPlusNormal"/>
        <w:spacing w:before="220"/>
        <w:ind w:firstLine="540"/>
        <w:jc w:val="both"/>
      </w:pPr>
      <w: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документов и (или) информации;</w:t>
      </w:r>
    </w:p>
    <w:p w:rsidR="00D64667" w:rsidRDefault="00D64667">
      <w:pPr>
        <w:pStyle w:val="ConsPlusNormal"/>
        <w:spacing w:before="220"/>
        <w:ind w:firstLine="540"/>
        <w:jc w:val="both"/>
      </w:pPr>
      <w:r>
        <w:t>контактную информацию для направления ответа на межведомственный запрос;</w:t>
      </w:r>
    </w:p>
    <w:p w:rsidR="00D64667" w:rsidRDefault="00D64667">
      <w:pPr>
        <w:pStyle w:val="ConsPlusNormal"/>
        <w:spacing w:before="220"/>
        <w:ind w:firstLine="540"/>
        <w:jc w:val="both"/>
      </w:pPr>
      <w:r>
        <w:t>дату направления межведомственного запроса;</w:t>
      </w:r>
    </w:p>
    <w:p w:rsidR="00D64667" w:rsidRDefault="00D64667">
      <w:pPr>
        <w:pStyle w:val="ConsPlusNormal"/>
        <w:spacing w:before="220"/>
        <w:ind w:firstLine="540"/>
        <w:jc w:val="both"/>
      </w:pPr>
      <w:r>
        <w:t>фамилию,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D64667" w:rsidRDefault="00D64667">
      <w:pPr>
        <w:pStyle w:val="ConsPlusNormal"/>
        <w:spacing w:before="220"/>
        <w:ind w:firstLine="540"/>
        <w:jc w:val="both"/>
      </w:pPr>
      <w:r>
        <w:t xml:space="preserve">информацию о факте получения согласия, предусмотренного </w:t>
      </w:r>
      <w:hyperlink r:id="rId27">
        <w:r>
          <w:rPr>
            <w:color w:val="0000FF"/>
          </w:rPr>
          <w:t>частью 5 статьи 7</w:t>
        </w:r>
      </w:hyperlink>
      <w:r>
        <w:t xml:space="preserve"> Федерального закона "Об организации предоставления государственных и муниципальных услуг" (при направлении межведомственного запроса в случае, предусмотренном частью 5 статьи 7 Федерального закона "Об организации предоставления государственных и муниципальных услуг").</w:t>
      </w:r>
    </w:p>
    <w:p w:rsidR="00D64667" w:rsidRDefault="00D64667">
      <w:pPr>
        <w:pStyle w:val="ConsPlusNormal"/>
        <w:spacing w:before="220"/>
        <w:ind w:firstLine="540"/>
        <w:jc w:val="both"/>
      </w:pPr>
      <w:r>
        <w:t xml:space="preserve">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w:t>
      </w:r>
      <w:r>
        <w:lastRenderedPageBreak/>
        <w:t>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D64667" w:rsidRDefault="00D64667">
      <w:pPr>
        <w:pStyle w:val="ConsPlusNormal"/>
        <w:spacing w:before="220"/>
        <w:ind w:firstLine="540"/>
        <w:jc w:val="both"/>
      </w:pPr>
      <w:r>
        <w:t>По вопросам предоставления муниципальной услуги специалист администрации или уполномоченного структурного подразделения в течение 2-х рабочих дней со дня поступления заявления и документов и (или) информации, необходимых для предоставления услуги, осуществляет взаимодействие:</w:t>
      </w:r>
    </w:p>
    <w:p w:rsidR="00D64667" w:rsidRDefault="00D64667">
      <w:pPr>
        <w:pStyle w:val="ConsPlusNormal"/>
        <w:spacing w:before="220"/>
        <w:ind w:firstLine="540"/>
        <w:jc w:val="both"/>
      </w:pPr>
      <w:r>
        <w:t>с МБУ "Управление жилищным фондом города Чебоксары" - запрашиваются сведения о капитальном ремонте или реконструкции дома, в котором находятся жилые помещения, занимаемые гражданами по договорам социального найма;</w:t>
      </w:r>
    </w:p>
    <w:p w:rsidR="00D64667" w:rsidRDefault="00D64667">
      <w:pPr>
        <w:pStyle w:val="ConsPlusNormal"/>
        <w:spacing w:before="220"/>
        <w:ind w:firstLine="540"/>
        <w:jc w:val="both"/>
      </w:pPr>
      <w:r>
        <w:t>с Управлением ЖКХ, энергетики, транспорта и связи администрации города Чебоксары (отдел ЖКХ) - запрашиваются сведения, подтверждающие непригодность жилого помещения для проживания в результате признания многоквартирного дома аварийным и подлежащим сносу или реконструкции.</w:t>
      </w:r>
    </w:p>
    <w:p w:rsidR="00D64667" w:rsidRDefault="00D64667">
      <w:pPr>
        <w:pStyle w:val="ConsPlusNormal"/>
        <w:spacing w:before="220"/>
        <w:ind w:firstLine="540"/>
        <w:jc w:val="both"/>
      </w:pPr>
      <w:r>
        <w:t>3.3.6.3. Решение о предоставлении (об отказе в предоставлении) муниципальной услуги принимается на основании следующих критериев принятия решения:</w:t>
      </w:r>
    </w:p>
    <w:p w:rsidR="00D64667" w:rsidRDefault="00D64667">
      <w:pPr>
        <w:pStyle w:val="ConsPlusNormal"/>
        <w:spacing w:before="220"/>
        <w:ind w:firstLine="540"/>
        <w:jc w:val="both"/>
      </w:pPr>
      <w:r>
        <w:t xml:space="preserve">отсутствие оснований для отказа в предоставлении муниципальной услуги, указанных в </w:t>
      </w:r>
      <w:hyperlink w:anchor="P171">
        <w:r>
          <w:rPr>
            <w:color w:val="0000FF"/>
          </w:rPr>
          <w:t>пункте 2.8.2 раздела II</w:t>
        </w:r>
      </w:hyperlink>
      <w:r>
        <w:t xml:space="preserve"> Административного регламента.</w:t>
      </w:r>
    </w:p>
    <w:p w:rsidR="00D64667" w:rsidRDefault="00D64667">
      <w:pPr>
        <w:pStyle w:val="ConsPlusNormal"/>
        <w:spacing w:before="220"/>
        <w:ind w:firstLine="540"/>
        <w:jc w:val="both"/>
      </w:pPr>
      <w:r>
        <w:t>Специалист уполномоченного структурного подразделения в течение 1 рабочего дня с даты получения органом, предоставляющим муниципальную услугу, всех сведений, необходимых для принятия решения, осуществляет проверку сведений, содержащихся в предоставленных документах.</w:t>
      </w:r>
    </w:p>
    <w:p w:rsidR="00D64667" w:rsidRDefault="00D64667">
      <w:pPr>
        <w:pStyle w:val="ConsPlusNormal"/>
        <w:spacing w:before="220"/>
        <w:ind w:firstLine="540"/>
        <w:jc w:val="both"/>
      </w:pPr>
      <w:r>
        <w:t>Заявление с документами выносится на рассмотрение жилищной комиссии при администрации города Чебоксары (далее - Комиссия).</w:t>
      </w:r>
    </w:p>
    <w:p w:rsidR="00D64667" w:rsidRDefault="00D64667">
      <w:pPr>
        <w:pStyle w:val="ConsPlusNormal"/>
        <w:spacing w:before="220"/>
        <w:ind w:firstLine="540"/>
        <w:jc w:val="both"/>
      </w:pPr>
      <w:r>
        <w:t>Заседания Комиссии проводятся еженедельно. Личное присутствие заявителей при рассмотрении Комиссией документов не требуется. Комиссия рассматривает заявление с документами на наличие (отсутствие) законных оснований для предоставления заявителям жилых помещений муниципального специализированного жилищного фонда (маневренного, служебного). Комиссия принимает одно из следующих решений:</w:t>
      </w:r>
    </w:p>
    <w:p w:rsidR="00D64667" w:rsidRDefault="00D64667">
      <w:pPr>
        <w:pStyle w:val="ConsPlusNormal"/>
        <w:spacing w:before="220"/>
        <w:ind w:firstLine="540"/>
        <w:jc w:val="both"/>
      </w:pPr>
      <w:r>
        <w:t>о предоставлении заявителям жилых помещений муниципального специализированного жилищного фонда (маневренного, служебного);</w:t>
      </w:r>
    </w:p>
    <w:p w:rsidR="00D64667" w:rsidRDefault="00D64667">
      <w:pPr>
        <w:pStyle w:val="ConsPlusNormal"/>
        <w:spacing w:before="220"/>
        <w:ind w:firstLine="540"/>
        <w:jc w:val="both"/>
      </w:pPr>
      <w:r>
        <w:t>об отказе в предоставлении заявителям жилых помещений муниципального специализированного жилищного фонда (маневренного, служебного).</w:t>
      </w:r>
    </w:p>
    <w:p w:rsidR="00D64667" w:rsidRDefault="00D64667">
      <w:pPr>
        <w:pStyle w:val="ConsPlusNormal"/>
        <w:spacing w:before="220"/>
        <w:ind w:firstLine="540"/>
        <w:jc w:val="both"/>
      </w:pPr>
      <w:r>
        <w:t>Решение Комиссии принимается в форме протокола заседания жилищной комиссии при администрации города Чебоксары (далее - Протокол), который подписывается секретарем и председателем Комиссии в день заседания. Выписка из протокола в течение 1 рабочего дня направляется специалистам уполномоченного структурного подразделения.</w:t>
      </w:r>
    </w:p>
    <w:p w:rsidR="00D64667" w:rsidRDefault="00D64667">
      <w:pPr>
        <w:pStyle w:val="ConsPlusNormal"/>
        <w:spacing w:before="220"/>
        <w:ind w:firstLine="540"/>
        <w:jc w:val="both"/>
      </w:pPr>
      <w:r>
        <w:t xml:space="preserve">После поступления выписки из Протокола, при принятии Комиссией решения о предоставлении жилого помещения муниципального специализированного жилищного фонда (маневренного, служебного), специалист уполномоченного структурного подразделения, являющийся ответственным исполнителем, в течение 1 рабочего дня со дня поступления выписки </w:t>
      </w:r>
      <w:r>
        <w:lastRenderedPageBreak/>
        <w:t>из Протокола готовит проект письма о передаче жилого помещения муниципального специализированного жилищного фонда (маневренного, служебного) в уполномоченное структурное подразделение.</w:t>
      </w:r>
    </w:p>
    <w:p w:rsidR="00D64667" w:rsidRDefault="00D64667">
      <w:pPr>
        <w:pStyle w:val="ConsPlusNormal"/>
        <w:spacing w:before="220"/>
        <w:ind w:firstLine="540"/>
        <w:jc w:val="both"/>
      </w:pPr>
      <w:r>
        <w:t>Проект письма в течение 1 рабочего дня подписывается председателем Комиссии администрации города Чебоксары и направляется в уполномоченное структурное подразделение.</w:t>
      </w:r>
    </w:p>
    <w:p w:rsidR="00D64667" w:rsidRDefault="00D64667">
      <w:pPr>
        <w:pStyle w:val="ConsPlusNormal"/>
        <w:spacing w:before="220"/>
        <w:ind w:firstLine="540"/>
        <w:jc w:val="both"/>
      </w:pPr>
      <w:r>
        <w:t>Специалист уполномоченного структурного подразделения, являющийся ответственным исполнителем, в течение 1 рабочего дня со дня получения письма о передаче жилого помещения муниципального специализированного жилищного фонда (маневренного, служебного) готовит проект постановления администрации о предоставлении заявителю жилого помещения муниципального специализированного жилищного фонда (маневренного, служебного).</w:t>
      </w:r>
    </w:p>
    <w:p w:rsidR="00D64667" w:rsidRDefault="00D64667">
      <w:pPr>
        <w:pStyle w:val="ConsPlusNormal"/>
        <w:spacing w:before="220"/>
        <w:ind w:firstLine="540"/>
        <w:jc w:val="both"/>
      </w:pPr>
      <w:r>
        <w:t>Постановление подписывается руководителем управы по Калининскому району, либо руководителем управы по Ленинскому району, либо руководителем управы по Московскому району администрации города Чебоксары, через которое принято заявление на оказание муниципальной услуги, в течение 1 рабочего дня и регистрируется в журнале регистрации выдачи копий постановлений администрации города Чебоксары с указанием даты и номера исходящего документа.</w:t>
      </w:r>
    </w:p>
    <w:p w:rsidR="00D64667" w:rsidRDefault="00D64667">
      <w:pPr>
        <w:pStyle w:val="ConsPlusNormal"/>
        <w:spacing w:before="220"/>
        <w:ind w:firstLine="540"/>
        <w:jc w:val="both"/>
      </w:pPr>
      <w:r>
        <w:t>При принятии Комиссией решения об отказе в предоставлении муниципальной услуги специалист уполномоченного структурного подразделения, являющийся ответственным исполнителем, в течение 1 рабочего дня со дня поступления выписки из Протокола готовит проект письменного уведомления об отказе в уполномоченное структурное подразделение.</w:t>
      </w:r>
    </w:p>
    <w:p w:rsidR="00D64667" w:rsidRDefault="00D64667">
      <w:pPr>
        <w:pStyle w:val="ConsPlusNormal"/>
        <w:spacing w:before="220"/>
        <w:ind w:firstLine="540"/>
        <w:jc w:val="both"/>
      </w:pPr>
      <w:r>
        <w:t>Проект письма в течение 1 рабочего дня подписывается председателем Комиссии администрации города Чебоксары и направляется в уполномоченное структурное подразделение.</w:t>
      </w:r>
    </w:p>
    <w:p w:rsidR="00D64667" w:rsidRDefault="00D64667">
      <w:pPr>
        <w:pStyle w:val="ConsPlusNormal"/>
        <w:spacing w:before="220"/>
        <w:ind w:firstLine="540"/>
        <w:jc w:val="both"/>
      </w:pPr>
      <w:r>
        <w:t>Специалист уполномоченного структурного подразделения, являющийся ответственным исполнителем, в течение 1 рабочего дня со дня получения уведомления об отказе в предоставлении жилого помещения муниципального специализированного жилищного фонда (маневренного, служебного) готовит проект письменного уведомления об отказе заявителю.</w:t>
      </w:r>
    </w:p>
    <w:p w:rsidR="00D64667" w:rsidRDefault="00D64667">
      <w:pPr>
        <w:pStyle w:val="ConsPlusNormal"/>
        <w:spacing w:before="220"/>
        <w:ind w:firstLine="540"/>
        <w:jc w:val="both"/>
      </w:pPr>
      <w:r>
        <w:t>Письменное уведомление об отказе в предоставлении услуги с указанием оснований для отказа и возможностей их устранения подписывается руководителем уполномоченного подразделения.</w:t>
      </w:r>
    </w:p>
    <w:p w:rsidR="00D64667" w:rsidRDefault="00D64667">
      <w:pPr>
        <w:pStyle w:val="ConsPlusNormal"/>
        <w:spacing w:before="220"/>
        <w:ind w:firstLine="540"/>
        <w:jc w:val="both"/>
      </w:pPr>
      <w:r>
        <w:t>Срок принятия решения о предоставлении (об отказе в предоставлении) муниципальной услуги - не более 2 рабочих дней с даты получения органом, предоставляющим муниципальную услугу, выписки из протокола либо письма, подписанного председателем Комиссии администрации города Чебоксары.</w:t>
      </w:r>
    </w:p>
    <w:p w:rsidR="00D64667" w:rsidRDefault="00D64667">
      <w:pPr>
        <w:pStyle w:val="ConsPlusNormal"/>
        <w:spacing w:before="220"/>
        <w:ind w:firstLine="540"/>
        <w:jc w:val="both"/>
      </w:pPr>
      <w:r>
        <w:t>Общий срок оказания муниципальной услуги составляет 30 рабочих дней.</w:t>
      </w:r>
    </w:p>
    <w:p w:rsidR="00D64667" w:rsidRDefault="00D64667">
      <w:pPr>
        <w:pStyle w:val="ConsPlusNormal"/>
        <w:spacing w:before="220"/>
        <w:ind w:firstLine="540"/>
        <w:jc w:val="both"/>
      </w:pPr>
      <w:r>
        <w:t>3.3.6.4. Предоставление заявителю результата муниципальной услуги</w:t>
      </w:r>
    </w:p>
    <w:p w:rsidR="00D64667" w:rsidRDefault="00D64667">
      <w:pPr>
        <w:pStyle w:val="ConsPlusNormal"/>
        <w:spacing w:before="220"/>
        <w:ind w:firstLine="540"/>
        <w:jc w:val="both"/>
      </w:pPr>
      <w:r>
        <w:t>Решение о предоставлении муниципальной услуги либо решение об отказе предоставления муниципальной услуги с указанием причин отказа и возможностей их устранения выдается (направляется) заявителю либо уполномоченным лицам при наличии надлежащим образом оформленных полномочий в течение 1 рабочего дня со дня подписания.</w:t>
      </w:r>
    </w:p>
    <w:p w:rsidR="00D64667" w:rsidRDefault="00D64667">
      <w:pPr>
        <w:pStyle w:val="ConsPlusNormal"/>
        <w:spacing w:before="220"/>
        <w:ind w:firstLine="540"/>
        <w:jc w:val="both"/>
      </w:pPr>
      <w:r>
        <w:t>В случае если заявление с приложенными документами поступило из МФЦ администрация обеспечивает направление в МФЦ конечного результата предоставления услуги в течение 1 рабочего дня со дня подписания.</w:t>
      </w:r>
    </w:p>
    <w:p w:rsidR="00D64667" w:rsidRDefault="00D64667">
      <w:pPr>
        <w:pStyle w:val="ConsPlusNormal"/>
        <w:spacing w:before="220"/>
        <w:ind w:firstLine="540"/>
        <w:jc w:val="both"/>
      </w:pPr>
      <w:r>
        <w:t xml:space="preserve">Возможность предоставления результата муниципальной услуги по выбору заявителя </w:t>
      </w:r>
      <w:r>
        <w:lastRenderedPageBreak/>
        <w:t>независимо от его места жительства или места пребывания либо места нахождения не предусмотрена.</w:t>
      </w:r>
    </w:p>
    <w:p w:rsidR="00D64667" w:rsidRDefault="00D64667">
      <w:pPr>
        <w:pStyle w:val="ConsPlusNormal"/>
        <w:spacing w:before="220"/>
        <w:ind w:firstLine="540"/>
        <w:jc w:val="both"/>
      </w:pPr>
      <w:r>
        <w:t>3.3.7. Необходимость получения дополнительных сведений от заявителя для предоставления муниципальной услуги не предусмотрена.</w:t>
      </w:r>
    </w:p>
    <w:p w:rsidR="00D64667" w:rsidRDefault="00D64667">
      <w:pPr>
        <w:pStyle w:val="ConsPlusNormal"/>
        <w:spacing w:before="220"/>
        <w:ind w:firstLine="540"/>
        <w:jc w:val="both"/>
      </w:pPr>
      <w:r>
        <w:t>3.3.8. Предоставление муниципальной услуги в упреждающем (проактивном) режиме не предусмотрено.</w:t>
      </w:r>
    </w:p>
    <w:p w:rsidR="00D64667" w:rsidRDefault="00D64667">
      <w:pPr>
        <w:pStyle w:val="ConsPlusNormal"/>
        <w:jc w:val="both"/>
      </w:pPr>
    </w:p>
    <w:p w:rsidR="00D64667" w:rsidRDefault="00D64667">
      <w:pPr>
        <w:pStyle w:val="ConsPlusTitle"/>
        <w:ind w:firstLine="540"/>
        <w:jc w:val="both"/>
        <w:outlineLvl w:val="2"/>
      </w:pPr>
      <w:r>
        <w:t>3.4. Предоставление служебного жилого помещения</w:t>
      </w:r>
    </w:p>
    <w:p w:rsidR="00D64667" w:rsidRDefault="00D64667">
      <w:pPr>
        <w:pStyle w:val="ConsPlusNormal"/>
        <w:jc w:val="both"/>
      </w:pPr>
    </w:p>
    <w:p w:rsidR="00D64667" w:rsidRDefault="00D64667">
      <w:pPr>
        <w:pStyle w:val="ConsPlusNormal"/>
        <w:ind w:firstLine="540"/>
        <w:jc w:val="both"/>
      </w:pPr>
      <w:r>
        <w:t>3.4.1. Максимальный срок предоставления муниципальной услуги в соответствии с вариантом составляет 30 рабочих дней.</w:t>
      </w:r>
    </w:p>
    <w:p w:rsidR="00D64667" w:rsidRDefault="00D64667">
      <w:pPr>
        <w:pStyle w:val="ConsPlusNormal"/>
        <w:spacing w:before="220"/>
        <w:ind w:firstLine="540"/>
        <w:jc w:val="both"/>
      </w:pPr>
      <w:r>
        <w:t>3.4.2. Результатом предоставления муниципальной услуги является выдача заявителю копии постановления администрации о предоставлении жилого помещения муниципального специализированного жилищного фонда либо письменное уведомление уполномоченного структурного подразделения об отказе в предоставлении жилого помещения муниципального специализированного жилищного фонда (маневренного, служебного).</w:t>
      </w:r>
    </w:p>
    <w:p w:rsidR="00D64667" w:rsidRDefault="00D64667">
      <w:pPr>
        <w:pStyle w:val="ConsPlusNormal"/>
        <w:spacing w:before="220"/>
        <w:ind w:firstLine="540"/>
        <w:jc w:val="both"/>
      </w:pPr>
      <w:r>
        <w:t>3.4.3. Оснований для отказа в приеме заявления и документов не предусмотрено.</w:t>
      </w:r>
    </w:p>
    <w:p w:rsidR="00D64667" w:rsidRDefault="00D64667">
      <w:pPr>
        <w:pStyle w:val="ConsPlusNormal"/>
        <w:spacing w:before="220"/>
        <w:ind w:firstLine="540"/>
        <w:jc w:val="both"/>
      </w:pPr>
      <w:r>
        <w:t>3.4.4. Оснований для приостановления предоставления муниципальной услуги не предусмотрено.</w:t>
      </w:r>
    </w:p>
    <w:p w:rsidR="00D64667" w:rsidRDefault="00D64667">
      <w:pPr>
        <w:pStyle w:val="ConsPlusNormal"/>
        <w:spacing w:before="220"/>
        <w:ind w:firstLine="540"/>
        <w:jc w:val="both"/>
      </w:pPr>
      <w:r>
        <w:t xml:space="preserve">3.4.5. Основания для отказа в предоставлении муниципальной услуги предусмотрены </w:t>
      </w:r>
      <w:hyperlink w:anchor="P171">
        <w:r>
          <w:rPr>
            <w:color w:val="0000FF"/>
          </w:rPr>
          <w:t>пунктом 2.8.2</w:t>
        </w:r>
      </w:hyperlink>
      <w:r>
        <w:t xml:space="preserve"> Административного регламента.</w:t>
      </w:r>
    </w:p>
    <w:p w:rsidR="00D64667" w:rsidRDefault="00D64667">
      <w:pPr>
        <w:pStyle w:val="ConsPlusNormal"/>
        <w:spacing w:before="220"/>
        <w:ind w:firstLine="540"/>
        <w:jc w:val="both"/>
      </w:pPr>
      <w:r>
        <w:t>3.4.6. Для предоставления муниципальной услуги осуществляются следующие административные процедуры:</w:t>
      </w:r>
    </w:p>
    <w:p w:rsidR="00D64667" w:rsidRDefault="00D64667">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D64667" w:rsidRDefault="00D64667">
      <w:pPr>
        <w:pStyle w:val="ConsPlusNormal"/>
        <w:spacing w:before="220"/>
        <w:ind w:firstLine="540"/>
        <w:jc w:val="both"/>
      </w:pPr>
      <w:r>
        <w:t>межведомственное информационное взаимодействие;</w:t>
      </w:r>
    </w:p>
    <w:p w:rsidR="00D64667" w:rsidRDefault="00D64667">
      <w:pPr>
        <w:pStyle w:val="ConsPlusNormal"/>
        <w:spacing w:before="220"/>
        <w:ind w:firstLine="540"/>
        <w:jc w:val="both"/>
      </w:pPr>
      <w:r>
        <w:t>принятие решения о предоставлении либо об отказе в предоставлении муниципальной услуги;</w:t>
      </w:r>
    </w:p>
    <w:p w:rsidR="00D64667" w:rsidRDefault="00D64667">
      <w:pPr>
        <w:pStyle w:val="ConsPlusNormal"/>
        <w:spacing w:before="220"/>
        <w:ind w:firstLine="540"/>
        <w:jc w:val="both"/>
      </w:pPr>
      <w:r>
        <w:t>выдача (направление) результата предоставления муниципальной услуги (положительного либо уведомления об отказе в предоставлении муниципальной услуги).</w:t>
      </w:r>
    </w:p>
    <w:p w:rsidR="00D64667" w:rsidRDefault="00D64667">
      <w:pPr>
        <w:pStyle w:val="ConsPlusNormal"/>
        <w:spacing w:before="220"/>
        <w:ind w:firstLine="540"/>
        <w:jc w:val="both"/>
      </w:pPr>
      <w:r>
        <w:t xml:space="preserve">3.4.6.1. Для получения муниципальной услуги в администрацию представляются документы, указанные в </w:t>
      </w:r>
      <w:hyperlink w:anchor="P110">
        <w:r>
          <w:rPr>
            <w:color w:val="0000FF"/>
          </w:rPr>
          <w:t>пункте 2.6.1 раздела II</w:t>
        </w:r>
      </w:hyperlink>
      <w:r>
        <w:t xml:space="preserve">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 МФЦ.</w:t>
      </w:r>
    </w:p>
    <w:p w:rsidR="00D64667" w:rsidRDefault="00D64667">
      <w:pPr>
        <w:pStyle w:val="ConsPlusNormal"/>
        <w:spacing w:before="220"/>
        <w:ind w:firstLine="540"/>
        <w:jc w:val="both"/>
      </w:pPr>
      <w:r>
        <w:t xml:space="preserve">Прием и регистрация заявления и документов, необходимых для предоставления муниципальной услуги, осуществляются в порядке, предусмотренном </w:t>
      </w:r>
      <w:hyperlink w:anchor="P278">
        <w:r>
          <w:rPr>
            <w:color w:val="0000FF"/>
          </w:rPr>
          <w:t>пунктом 3.3.6.1 подраздела 3.3</w:t>
        </w:r>
      </w:hyperlink>
      <w:r>
        <w:t xml:space="preserve"> Административного регламента.</w:t>
      </w:r>
    </w:p>
    <w:p w:rsidR="00D64667" w:rsidRDefault="00D64667">
      <w:pPr>
        <w:pStyle w:val="ConsPlusNormal"/>
        <w:spacing w:before="220"/>
        <w:ind w:firstLine="540"/>
        <w:jc w:val="both"/>
      </w:pPr>
      <w:r>
        <w:t>3.4.6.2. Межведомственное информационное взаимодействие при предоставлении муниципальной услуги осуществляется с Управлением Росреестра Российской Федерации, в котором запрашиваются сведения из Единого государственного реестра недвижимости о правах на объекты недвижимого имущества, принадлежащие заявителю и членам его семьи.</w:t>
      </w:r>
    </w:p>
    <w:p w:rsidR="00D64667" w:rsidRDefault="00D64667">
      <w:pPr>
        <w:pStyle w:val="ConsPlusNormal"/>
        <w:spacing w:before="220"/>
        <w:ind w:firstLine="540"/>
        <w:jc w:val="both"/>
      </w:pPr>
      <w:r>
        <w:lastRenderedPageBreak/>
        <w:t xml:space="preserve">Межведомственное информационное взаимодействие осуществляется в порядке, указанном в </w:t>
      </w:r>
      <w:hyperlink w:anchor="P285">
        <w:r>
          <w:rPr>
            <w:color w:val="0000FF"/>
          </w:rPr>
          <w:t>пункте 3.3.6.2 подраздела 3.3</w:t>
        </w:r>
      </w:hyperlink>
      <w:r>
        <w:t xml:space="preserve"> Административного регламента.</w:t>
      </w:r>
    </w:p>
    <w:p w:rsidR="00D64667" w:rsidRDefault="00D64667">
      <w:pPr>
        <w:pStyle w:val="ConsPlusNormal"/>
        <w:spacing w:before="220"/>
        <w:ind w:firstLine="540"/>
        <w:jc w:val="both"/>
      </w:pPr>
      <w:r>
        <w:t>3.4.6.3. Решение о предоставлении (об отказе в предоставлении) муниципальной услуги принимается на основании следующих критериев принятия решения:</w:t>
      </w:r>
    </w:p>
    <w:p w:rsidR="00D64667" w:rsidRDefault="00D64667">
      <w:pPr>
        <w:pStyle w:val="ConsPlusNormal"/>
        <w:spacing w:before="220"/>
        <w:ind w:firstLine="540"/>
        <w:jc w:val="both"/>
      </w:pPr>
      <w:r>
        <w:t xml:space="preserve">отсутствие оснований для отказа в предоставлении муниципальной услуги, указанных в </w:t>
      </w:r>
      <w:hyperlink w:anchor="P171">
        <w:r>
          <w:rPr>
            <w:color w:val="0000FF"/>
          </w:rPr>
          <w:t>пункте 2.8.2 раздела II</w:t>
        </w:r>
      </w:hyperlink>
      <w:r>
        <w:t xml:space="preserve"> Административного регламента.</w:t>
      </w:r>
    </w:p>
    <w:p w:rsidR="00D64667" w:rsidRDefault="00D64667">
      <w:pPr>
        <w:pStyle w:val="ConsPlusNormal"/>
        <w:spacing w:before="220"/>
        <w:ind w:firstLine="540"/>
        <w:jc w:val="both"/>
      </w:pPr>
      <w:r>
        <w:t>Специалист уполномоченного структурного подразделения в течение 1 рабочего дня с даты получения органом, предоставляющим муниципальную услугу, всех необходимых сведений, осуществляет проверку сведений, содержащихся в представленных документах.</w:t>
      </w:r>
    </w:p>
    <w:p w:rsidR="00D64667" w:rsidRDefault="00D64667">
      <w:pPr>
        <w:pStyle w:val="ConsPlusNormal"/>
        <w:spacing w:before="220"/>
        <w:ind w:firstLine="540"/>
        <w:jc w:val="both"/>
      </w:pPr>
      <w:r>
        <w:t>Заявление с документами выносится на рассмотрение жилищной комиссии при администрации города Чебоксары (далее - Комиссия).</w:t>
      </w:r>
    </w:p>
    <w:p w:rsidR="00D64667" w:rsidRDefault="00D64667">
      <w:pPr>
        <w:pStyle w:val="ConsPlusNormal"/>
        <w:spacing w:before="220"/>
        <w:ind w:firstLine="540"/>
        <w:jc w:val="both"/>
      </w:pPr>
      <w:r>
        <w:t>Заседания Комиссии проводятся еженедельно. Личное присутствие заявителей при рассмотрении Комиссией документов не требуется. Комиссия рассматривает заявление с документами на наличие (отсутствие) законных оснований для предоставления заявителям жилых помещений муниципального специализированного жилищного фонда (маневренного, служебного). Комиссия принимает одно из следующих решений:</w:t>
      </w:r>
    </w:p>
    <w:p w:rsidR="00D64667" w:rsidRDefault="00D64667">
      <w:pPr>
        <w:pStyle w:val="ConsPlusNormal"/>
        <w:spacing w:before="220"/>
        <w:ind w:firstLine="540"/>
        <w:jc w:val="both"/>
      </w:pPr>
      <w:r>
        <w:t>о предоставлении заявителям жилых помещений муниципального специализированного жилищного фонда (маневренного, служебного);</w:t>
      </w:r>
    </w:p>
    <w:p w:rsidR="00D64667" w:rsidRDefault="00D64667">
      <w:pPr>
        <w:pStyle w:val="ConsPlusNormal"/>
        <w:spacing w:before="220"/>
        <w:ind w:firstLine="540"/>
        <w:jc w:val="both"/>
      </w:pPr>
      <w:r>
        <w:t>об отказе в предоставлении заявителям жилых помещений муниципального специализированного жилищного фонда (маневренного, служебного).</w:t>
      </w:r>
    </w:p>
    <w:p w:rsidR="00D64667" w:rsidRDefault="00D64667">
      <w:pPr>
        <w:pStyle w:val="ConsPlusNormal"/>
        <w:spacing w:before="220"/>
        <w:ind w:firstLine="540"/>
        <w:jc w:val="both"/>
      </w:pPr>
      <w:r>
        <w:t>Решение Комиссии принимается в форме протокола заседания жилищной комиссии при администрации города Чебоксары (далее - Протокол), который подписывается секретарем и председателем Комиссии в день заседания. Выписка из Протокола в течение 1 рабочего дня направляется специалистам уполномоченного структурного подразделения.</w:t>
      </w:r>
    </w:p>
    <w:p w:rsidR="00D64667" w:rsidRDefault="00D64667">
      <w:pPr>
        <w:pStyle w:val="ConsPlusNormal"/>
        <w:spacing w:before="220"/>
        <w:ind w:firstLine="540"/>
        <w:jc w:val="both"/>
      </w:pPr>
      <w:r>
        <w:t>После поступления выписки из Протокола, при принятии Комиссией решения о предоставлении жилого помещения муниципального специализированного жилищного фонда (маневренного, служебного), специалист уполномоченного структурного подразделения, являющийся ответственным исполнителем, в течение 1 рабочего дня со дня поступления выписки из Протокола готовит проект письма о передаче жилого помещения муниципального специализированного жилищного фонда (маневренного, служебного) в уполномоченное структурное подразделение.</w:t>
      </w:r>
    </w:p>
    <w:p w:rsidR="00D64667" w:rsidRDefault="00D64667">
      <w:pPr>
        <w:pStyle w:val="ConsPlusNormal"/>
        <w:spacing w:before="220"/>
        <w:ind w:firstLine="540"/>
        <w:jc w:val="both"/>
      </w:pPr>
      <w:r>
        <w:t>Проект письма в течение 1 рабочего дня подписывается председателем Комиссии администрации города Чебоксары и направляется в уполномоченное структурное подразделение.</w:t>
      </w:r>
    </w:p>
    <w:p w:rsidR="00D64667" w:rsidRDefault="00D64667">
      <w:pPr>
        <w:pStyle w:val="ConsPlusNormal"/>
        <w:spacing w:before="220"/>
        <w:ind w:firstLine="540"/>
        <w:jc w:val="both"/>
      </w:pPr>
      <w:r>
        <w:t>Специалист уполномоченного структурного подразделения, являющийся ответственным исполнителем, в течение 1 рабочего дня со дня получения письма о передаче жилого помещения муниципального специализированного жилищного фонда (маневренного, служебного) готовит проект постановления администрации о предоставлении заявителю жилого помещения муниципального специализированного жилищного фонда (маневренного, служебного).</w:t>
      </w:r>
    </w:p>
    <w:p w:rsidR="00D64667" w:rsidRDefault="00D64667">
      <w:pPr>
        <w:pStyle w:val="ConsPlusNormal"/>
        <w:spacing w:before="220"/>
        <w:ind w:firstLine="540"/>
        <w:jc w:val="both"/>
      </w:pPr>
      <w:r>
        <w:t>Постановление подписывается руководителем управы по Калининскому району, либо руководителем управы по Ленинскому району, либо руководителем управы по Московскому району администрации города Чебоксары, через которое принято заявление на оказание муниципальной услуги, в течение 1 рабочего дня и регистрируется в журнале регистрации выдачи копий постановлений администрации города Чебоксары с указанием даты и номера исходящего документа.</w:t>
      </w:r>
    </w:p>
    <w:p w:rsidR="00D64667" w:rsidRDefault="00D64667">
      <w:pPr>
        <w:pStyle w:val="ConsPlusNormal"/>
        <w:spacing w:before="220"/>
        <w:ind w:firstLine="540"/>
        <w:jc w:val="both"/>
      </w:pPr>
      <w:r>
        <w:lastRenderedPageBreak/>
        <w:t>При принятии Комиссией решения об отказе в предоставлении муниципальной услуги специалист уполномоченного структурного подразделения, являющийся ответственным исполнителем, в течение 1 рабочего дня со дня поступления выписки из Протокола готовит проект письменного уведомления об отказе в уполномоченное структурное подразделение.</w:t>
      </w:r>
    </w:p>
    <w:p w:rsidR="00D64667" w:rsidRDefault="00D64667">
      <w:pPr>
        <w:pStyle w:val="ConsPlusNormal"/>
        <w:spacing w:before="220"/>
        <w:ind w:firstLine="540"/>
        <w:jc w:val="both"/>
      </w:pPr>
      <w:r>
        <w:t>Проект письма в течение 1 рабочего дня подписывается председателем Комиссии администрации города Чебоксары и направляется в уполномоченное структурное подразделение.</w:t>
      </w:r>
    </w:p>
    <w:p w:rsidR="00D64667" w:rsidRDefault="00D64667">
      <w:pPr>
        <w:pStyle w:val="ConsPlusNormal"/>
        <w:spacing w:before="220"/>
        <w:ind w:firstLine="540"/>
        <w:jc w:val="both"/>
      </w:pPr>
      <w:r>
        <w:t>Специалист уполномоченного структурного подразделения, являющийся ответственным исполнителем, в течение 1 рабочего дня со дня получения уведомления об отказе в предоставлении жилого помещения муниципального специализированного жилищного фонда (маневренного, служебного) готовит проект письменного уведомления об отказе заявителю.</w:t>
      </w:r>
    </w:p>
    <w:p w:rsidR="00D64667" w:rsidRDefault="00D64667">
      <w:pPr>
        <w:pStyle w:val="ConsPlusNormal"/>
        <w:spacing w:before="220"/>
        <w:ind w:firstLine="540"/>
        <w:jc w:val="both"/>
      </w:pPr>
      <w:r>
        <w:t>Письменное уведомление об отказе в предоставлении услуги с указанием оснований для отказа и возможностей их устранения подписывается руководителем уполномоченного подразделения.</w:t>
      </w:r>
    </w:p>
    <w:p w:rsidR="00D64667" w:rsidRDefault="00D64667">
      <w:pPr>
        <w:pStyle w:val="ConsPlusNormal"/>
        <w:spacing w:before="220"/>
        <w:ind w:firstLine="540"/>
        <w:jc w:val="both"/>
      </w:pPr>
      <w:r>
        <w:t>3.4.6.4. Предоставление заявителю результата муниципальной услуги</w:t>
      </w:r>
    </w:p>
    <w:p w:rsidR="00D64667" w:rsidRDefault="00D64667">
      <w:pPr>
        <w:pStyle w:val="ConsPlusNormal"/>
        <w:spacing w:before="220"/>
        <w:ind w:firstLine="540"/>
        <w:jc w:val="both"/>
      </w:pPr>
      <w:r>
        <w:t>Решение о предоставлении муниципальной услуги либо решение об отказе предоставления муниципальной услуги с указанием причин отказа и возможностей их устранения выдается (направляется) заявителю либо уполномоченным лицам при наличии надлежащим образом оформленных полномочий в течение 1 рабочего дня со дня подписания.</w:t>
      </w:r>
    </w:p>
    <w:p w:rsidR="00D64667" w:rsidRDefault="00D64667">
      <w:pPr>
        <w:pStyle w:val="ConsPlusNormal"/>
        <w:spacing w:before="220"/>
        <w:ind w:firstLine="540"/>
        <w:jc w:val="both"/>
      </w:pPr>
      <w:r>
        <w:t>Общий срок оказания муниципальной услуги составляет 30 рабочих дней.</w:t>
      </w:r>
    </w:p>
    <w:p w:rsidR="00D64667" w:rsidRDefault="00D64667">
      <w:pPr>
        <w:pStyle w:val="ConsPlusNormal"/>
        <w:spacing w:before="220"/>
        <w:ind w:firstLine="540"/>
        <w:jc w:val="both"/>
      </w:pPr>
      <w:r>
        <w:t>В случае если Заявление с приложенными документами поступило из МФЦ, специалист уполномоченного структурного подразделения организует доставку в МФЦ конечного результата предоставления услуги в течение 1 рабочего дня со дня подписания.</w:t>
      </w:r>
    </w:p>
    <w:p w:rsidR="00D64667" w:rsidRDefault="00D64667">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D64667" w:rsidRDefault="00D64667">
      <w:pPr>
        <w:pStyle w:val="ConsPlusNormal"/>
        <w:spacing w:before="220"/>
        <w:ind w:firstLine="540"/>
        <w:jc w:val="both"/>
      </w:pPr>
      <w:r>
        <w:t>3.4.7. Необходимость получения дополнительных сведений от заявителя для предоставления муниципальной услуги не предусмотрена.</w:t>
      </w:r>
    </w:p>
    <w:p w:rsidR="00D64667" w:rsidRDefault="00D64667">
      <w:pPr>
        <w:pStyle w:val="ConsPlusNormal"/>
        <w:spacing w:before="220"/>
        <w:ind w:firstLine="540"/>
        <w:jc w:val="both"/>
      </w:pPr>
      <w:r>
        <w:t>3.4.8. Предоставление муниципальной услуги в упреждающем (проактивном) режиме не предусмотрено.</w:t>
      </w:r>
    </w:p>
    <w:p w:rsidR="00D64667" w:rsidRDefault="00D64667">
      <w:pPr>
        <w:pStyle w:val="ConsPlusNormal"/>
        <w:jc w:val="both"/>
      </w:pPr>
    </w:p>
    <w:p w:rsidR="00D64667" w:rsidRDefault="00D64667">
      <w:pPr>
        <w:pStyle w:val="ConsPlusTitle"/>
        <w:ind w:firstLine="540"/>
        <w:jc w:val="both"/>
        <w:outlineLvl w:val="2"/>
      </w:pPr>
      <w:r>
        <w:t>3.5. Исправление допущенных опечаток и ошибок в выданных в результате предоставления муниципальной услуги документах</w:t>
      </w:r>
    </w:p>
    <w:p w:rsidR="00D64667" w:rsidRDefault="00D64667">
      <w:pPr>
        <w:pStyle w:val="ConsPlusNormal"/>
        <w:jc w:val="both"/>
      </w:pPr>
    </w:p>
    <w:p w:rsidR="00D64667" w:rsidRDefault="00D64667">
      <w:pPr>
        <w:pStyle w:val="ConsPlusNormal"/>
        <w:ind w:firstLine="540"/>
        <w:jc w:val="both"/>
      </w:pPr>
      <w:r>
        <w:t>3.5.1. Максимальный срок предоставления муниципальной услуги в соответствии с вариантом составляет 3 рабочих дня со дня получения заявления об ошибке.</w:t>
      </w:r>
    </w:p>
    <w:p w:rsidR="00D64667" w:rsidRDefault="00D64667">
      <w:pPr>
        <w:pStyle w:val="ConsPlusNormal"/>
        <w:spacing w:before="220"/>
        <w:ind w:firstLine="540"/>
        <w:jc w:val="both"/>
      </w:pPr>
      <w:r>
        <w:t>3.5.2. 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rsidR="00D64667" w:rsidRDefault="00D64667">
      <w:pPr>
        <w:pStyle w:val="ConsPlusNormal"/>
        <w:spacing w:before="220"/>
        <w:ind w:firstLine="540"/>
        <w:jc w:val="both"/>
      </w:pPr>
      <w:r>
        <w:t>3.5.3. Оснований для отказа в приеме заявления не предусмотрено.</w:t>
      </w:r>
    </w:p>
    <w:p w:rsidR="00D64667" w:rsidRDefault="00D64667">
      <w:pPr>
        <w:pStyle w:val="ConsPlusNormal"/>
        <w:spacing w:before="220"/>
        <w:ind w:firstLine="540"/>
        <w:jc w:val="both"/>
      </w:pPr>
      <w:r>
        <w:t>3.5.4. Оснований для приостановления предоставления муниципальной услуги не предусмотрено.</w:t>
      </w:r>
    </w:p>
    <w:p w:rsidR="00D64667" w:rsidRDefault="00D64667">
      <w:pPr>
        <w:pStyle w:val="ConsPlusNormal"/>
        <w:spacing w:before="220"/>
        <w:ind w:firstLine="540"/>
        <w:jc w:val="both"/>
      </w:pPr>
      <w:r>
        <w:t xml:space="preserve">3.5.5.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w:t>
      </w:r>
      <w:r>
        <w:lastRenderedPageBreak/>
        <w:t>муниципальной услуги.</w:t>
      </w:r>
    </w:p>
    <w:p w:rsidR="00D64667" w:rsidRDefault="00D64667">
      <w:pPr>
        <w:pStyle w:val="ConsPlusNormal"/>
        <w:spacing w:before="220"/>
        <w:ind w:firstLine="540"/>
        <w:jc w:val="both"/>
      </w:pPr>
      <w:r>
        <w:t>3.5.6. Для получения муниципальной услуги заявитель представляет в администрацию заявление в произвольной форме об исправлении опечаток и (или) ошибок.</w:t>
      </w:r>
    </w:p>
    <w:p w:rsidR="00D64667" w:rsidRDefault="00D64667">
      <w:pPr>
        <w:pStyle w:val="ConsPlusNormal"/>
        <w:spacing w:before="220"/>
        <w:ind w:firstLine="540"/>
        <w:jc w:val="both"/>
      </w:pPr>
      <w:r>
        <w:t xml:space="preserve">Регистрация заявления в администрации осуществляется в срок, предусмотренный </w:t>
      </w:r>
      <w:hyperlink w:anchor="P187">
        <w:r>
          <w:rPr>
            <w:color w:val="0000FF"/>
          </w:rPr>
          <w:t>подразделом 2.11</w:t>
        </w:r>
      </w:hyperlink>
      <w:r>
        <w:t xml:space="preserve"> Административного регламента.</w:t>
      </w:r>
    </w:p>
    <w:p w:rsidR="00D64667" w:rsidRDefault="00D64667">
      <w:pPr>
        <w:pStyle w:val="ConsPlusNormal"/>
        <w:spacing w:before="220"/>
        <w:ind w:firstLine="540"/>
        <w:jc w:val="both"/>
      </w:pPr>
      <w:r>
        <w:t>3.5.7.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D64667" w:rsidRDefault="00D64667">
      <w:pPr>
        <w:pStyle w:val="ConsPlusNormal"/>
        <w:spacing w:before="220"/>
        <w:ind w:firstLine="540"/>
        <w:jc w:val="both"/>
      </w:pPr>
      <w:r>
        <w:t>В случае выявления допущенных опечаток и (или) ошибок в выданных в результате предоставления муниципальной услуги документах специалист администрации осуществляет замену указанных документов в срок, не превышающий 3 рабочих дней со дня получения заявления об ошибке.</w:t>
      </w:r>
    </w:p>
    <w:p w:rsidR="00D64667" w:rsidRDefault="00D64667">
      <w:pPr>
        <w:pStyle w:val="ConsPlusNormal"/>
        <w:spacing w:before="220"/>
        <w:ind w:firstLine="540"/>
        <w:jc w:val="both"/>
      </w:pPr>
      <w:r>
        <w:t>В случае отсутствия опечаток и (или) ошибок в выданных в результате предоставления муниципальной услуги документах специалист администрации письменно сообщает заявителю об отсутствии таких опечаток и (или) ошибок в срок, не превышающий 3 рабочих дней со дня получения заявления об ошибке.</w:t>
      </w:r>
    </w:p>
    <w:p w:rsidR="00D64667" w:rsidRDefault="00D64667">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либо места нахождения не предусмотрена.</w:t>
      </w:r>
    </w:p>
    <w:p w:rsidR="00D64667" w:rsidRDefault="00D64667">
      <w:pPr>
        <w:pStyle w:val="ConsPlusNormal"/>
        <w:spacing w:before="220"/>
        <w:ind w:firstLine="540"/>
        <w:jc w:val="both"/>
      </w:pPr>
      <w:r>
        <w:t>3.5.8. 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администрации в срок, не превышающий 1 рабочего дня с момента обнаружения ошибки, готовит документ о внесении исправлений в результат предоставления муниципальной услуги и в срок, не превышающий 1 рабочего дня со дня подписания указанного документа, уведомляет заявителя о необходимости замены указанных документов.</w:t>
      </w:r>
    </w:p>
    <w:p w:rsidR="00D64667" w:rsidRDefault="00D64667">
      <w:pPr>
        <w:pStyle w:val="ConsPlusNormal"/>
        <w:jc w:val="both"/>
      </w:pPr>
    </w:p>
    <w:p w:rsidR="00D64667" w:rsidRDefault="00D64667">
      <w:pPr>
        <w:pStyle w:val="ConsPlusTitle"/>
        <w:jc w:val="center"/>
        <w:outlineLvl w:val="1"/>
      </w:pPr>
      <w:r>
        <w:t>IV. Формы контроля за исполнением Административного</w:t>
      </w:r>
    </w:p>
    <w:p w:rsidR="00D64667" w:rsidRDefault="00D64667">
      <w:pPr>
        <w:pStyle w:val="ConsPlusTitle"/>
        <w:jc w:val="center"/>
      </w:pPr>
      <w:r>
        <w:t>регламента</w:t>
      </w:r>
    </w:p>
    <w:p w:rsidR="00D64667" w:rsidRDefault="00D64667">
      <w:pPr>
        <w:pStyle w:val="ConsPlusNormal"/>
        <w:jc w:val="both"/>
      </w:pPr>
    </w:p>
    <w:p w:rsidR="00D64667" w:rsidRDefault="00D64667">
      <w:pPr>
        <w:pStyle w:val="ConsPlusTitle"/>
        <w:ind w:firstLine="540"/>
        <w:jc w:val="both"/>
        <w:outlineLvl w:val="2"/>
      </w:pPr>
      <w: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D64667" w:rsidRDefault="00D64667">
      <w:pPr>
        <w:pStyle w:val="ConsPlusNormal"/>
        <w:jc w:val="both"/>
      </w:pPr>
    </w:p>
    <w:p w:rsidR="00D64667" w:rsidRDefault="00D64667">
      <w:pPr>
        <w:pStyle w:val="ConsPlusNormal"/>
        <w:ind w:firstLine="540"/>
        <w:jc w:val="both"/>
      </w:pPr>
      <w:r>
        <w:t>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заместитель главы администрации города Чебоксары по вопросам ЖКХ - начальник управления ЖКХ, энергетики, транспорта и связи, курирующий предоставление муниципальной услуги, и заместитель руководителя управы района администрации города Чебоксары, ответственный за организацию работы по предоставлению муниципальной услуги, путем проверки своевременности, полноты и качества выполнения процедур при предоставлении муниципальной услуги.</w:t>
      </w:r>
    </w:p>
    <w:p w:rsidR="00D64667" w:rsidRDefault="00D64667">
      <w:pPr>
        <w:pStyle w:val="ConsPlusNormal"/>
        <w:jc w:val="both"/>
      </w:pPr>
    </w:p>
    <w:p w:rsidR="00D64667" w:rsidRDefault="00D64667">
      <w:pPr>
        <w:pStyle w:val="ConsPlusTitle"/>
        <w:ind w:firstLine="540"/>
        <w:jc w:val="both"/>
        <w:outlineLvl w:val="2"/>
      </w:pPr>
      <w: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D64667" w:rsidRDefault="00D64667">
      <w:pPr>
        <w:pStyle w:val="ConsPlusNormal"/>
        <w:jc w:val="both"/>
      </w:pPr>
    </w:p>
    <w:p w:rsidR="00D64667" w:rsidRDefault="00D64667">
      <w:pPr>
        <w:pStyle w:val="ConsPlusNormal"/>
        <w:ind w:firstLine="540"/>
        <w:jc w:val="both"/>
      </w:pPr>
      <w:r>
        <w:lastRenderedPageBreak/>
        <w:t>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D64667" w:rsidRDefault="00D64667">
      <w:pPr>
        <w:pStyle w:val="ConsPlusNormal"/>
        <w:spacing w:before="220"/>
        <w:ind w:firstLine="540"/>
        <w:jc w:val="both"/>
      </w:pPr>
      <w:r>
        <w:t>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D64667" w:rsidRDefault="00D64667">
      <w:pPr>
        <w:pStyle w:val="ConsPlusNormal"/>
        <w:spacing w:before="220"/>
        <w:ind w:firstLine="540"/>
        <w:jc w:val="both"/>
      </w:pPr>
      <w:r>
        <w:t>Плановые и внеплановые проверки полноты и качества предоставления муниципальной услуги организуются на основании распоряжений администрации города Чебоксары.</w:t>
      </w:r>
    </w:p>
    <w:p w:rsidR="00D64667" w:rsidRDefault="00D64667">
      <w:pPr>
        <w:pStyle w:val="ConsPlusNormal"/>
        <w:spacing w:before="220"/>
        <w:ind w:firstLine="540"/>
        <w:jc w:val="both"/>
      </w:pPr>
      <w:r>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руководителей и работников учреждений, предоставляющих муниципальную услугу.</w:t>
      </w:r>
    </w:p>
    <w:p w:rsidR="00D64667" w:rsidRDefault="00D64667">
      <w:pPr>
        <w:pStyle w:val="ConsPlusNormal"/>
        <w:jc w:val="both"/>
      </w:pPr>
    </w:p>
    <w:p w:rsidR="00D64667" w:rsidRDefault="00D64667">
      <w:pPr>
        <w:pStyle w:val="ConsPlusTitle"/>
        <w:ind w:firstLine="540"/>
        <w:jc w:val="both"/>
        <w:outlineLvl w:val="2"/>
      </w:pPr>
      <w:r>
        <w:t>4.3. Ответственность должностных лиц территориальных органов администрации города Чебоксары за решения и действия (бездействие), принимаемые (осуществляемые) в ходе предоставления муниципальной услуги</w:t>
      </w:r>
    </w:p>
    <w:p w:rsidR="00D64667" w:rsidRDefault="00D64667">
      <w:pPr>
        <w:pStyle w:val="ConsPlusNormal"/>
        <w:jc w:val="both"/>
      </w:pPr>
    </w:p>
    <w:p w:rsidR="00D64667" w:rsidRDefault="00D64667">
      <w:pPr>
        <w:pStyle w:val="ConsPlusNormal"/>
        <w:ind w:firstLine="540"/>
        <w:jc w:val="both"/>
      </w:pPr>
      <w:r>
        <w:t>Должностные лица, муниципальные служащие администрации,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D64667" w:rsidRDefault="00D64667">
      <w:pPr>
        <w:pStyle w:val="ConsPlusNormal"/>
        <w:spacing w:before="220"/>
        <w:ind w:firstLine="540"/>
        <w:jc w:val="both"/>
      </w:pPr>
      <w:r>
        <w:t>Персональная ответственность должностных лиц, муниципальных служащих администрации,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D64667" w:rsidRDefault="00D64667">
      <w:pPr>
        <w:pStyle w:val="ConsPlusNormal"/>
        <w:jc w:val="both"/>
      </w:pPr>
    </w:p>
    <w:p w:rsidR="00D64667" w:rsidRDefault="00D64667">
      <w:pPr>
        <w:pStyle w:val="ConsPlusTitle"/>
        <w:ind w:firstLine="540"/>
        <w:jc w:val="both"/>
        <w:outlineLvl w:val="2"/>
      </w:pPr>
      <w: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D64667" w:rsidRDefault="00D64667">
      <w:pPr>
        <w:pStyle w:val="ConsPlusNormal"/>
        <w:jc w:val="both"/>
      </w:pPr>
    </w:p>
    <w:p w:rsidR="00D64667" w:rsidRDefault="00D64667">
      <w:pPr>
        <w:pStyle w:val="ConsPlusNormal"/>
        <w:ind w:firstLine="540"/>
        <w:jc w:val="both"/>
      </w:pPr>
      <w: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D64667" w:rsidRDefault="00D64667">
      <w:pPr>
        <w:pStyle w:val="ConsPlusNormal"/>
        <w:jc w:val="both"/>
      </w:pPr>
    </w:p>
    <w:p w:rsidR="00D64667" w:rsidRDefault="00D64667">
      <w:pPr>
        <w:pStyle w:val="ConsPlusTitle"/>
        <w:jc w:val="center"/>
        <w:outlineLvl w:val="1"/>
      </w:pPr>
      <w:r>
        <w:t>V. Досудебный (внесудебный) порядок обжалования решений</w:t>
      </w:r>
    </w:p>
    <w:p w:rsidR="00D64667" w:rsidRDefault="00D64667">
      <w:pPr>
        <w:pStyle w:val="ConsPlusTitle"/>
        <w:jc w:val="center"/>
      </w:pPr>
      <w:r>
        <w:t>и действий (бездействия) органа, предоставляющего</w:t>
      </w:r>
    </w:p>
    <w:p w:rsidR="00D64667" w:rsidRDefault="00D64667">
      <w:pPr>
        <w:pStyle w:val="ConsPlusTitle"/>
        <w:jc w:val="center"/>
      </w:pPr>
      <w:r>
        <w:t>муниципальную услугу, а также его должностных лиц,</w:t>
      </w:r>
    </w:p>
    <w:p w:rsidR="00D64667" w:rsidRDefault="00D64667">
      <w:pPr>
        <w:pStyle w:val="ConsPlusTitle"/>
        <w:jc w:val="center"/>
      </w:pPr>
      <w:r>
        <w:t>муниципальных служащих, МФЦ, его работников</w:t>
      </w:r>
    </w:p>
    <w:p w:rsidR="00D64667" w:rsidRDefault="00D64667">
      <w:pPr>
        <w:pStyle w:val="ConsPlusNormal"/>
        <w:jc w:val="both"/>
      </w:pPr>
    </w:p>
    <w:p w:rsidR="00D64667" w:rsidRDefault="00D64667">
      <w:pPr>
        <w:pStyle w:val="ConsPlusTitle"/>
        <w:ind w:firstLine="540"/>
        <w:jc w:val="both"/>
        <w:outlineLvl w:val="2"/>
      </w:pPr>
      <w:r>
        <w:t>5.1. Способы информирования заявителей о порядке досудебного (внесудебного) обжалования</w:t>
      </w:r>
    </w:p>
    <w:p w:rsidR="00D64667" w:rsidRDefault="00D64667">
      <w:pPr>
        <w:pStyle w:val="ConsPlusNormal"/>
        <w:jc w:val="both"/>
      </w:pPr>
    </w:p>
    <w:p w:rsidR="00D64667" w:rsidRDefault="00D64667">
      <w:pPr>
        <w:pStyle w:val="ConsPlusNormal"/>
        <w:ind w:firstLine="540"/>
        <w:jc w:val="both"/>
      </w:pPr>
      <w: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при предоставлении муниципальной услуги в досудебном (внесудебном) порядке.</w:t>
      </w:r>
    </w:p>
    <w:p w:rsidR="00D64667" w:rsidRDefault="00D64667">
      <w:pPr>
        <w:pStyle w:val="ConsPlusNormal"/>
        <w:spacing w:before="220"/>
        <w:ind w:firstLine="540"/>
        <w:jc w:val="both"/>
      </w:pPr>
      <w:r>
        <w:lastRenderedPageBreak/>
        <w:t>Информацию о порядке подачи и рассмотрения жалобы заявители могут получить на информационном стенде в структурном подразделении администрации, МФЦ,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D64667" w:rsidRDefault="00D64667">
      <w:pPr>
        <w:pStyle w:val="ConsPlusNormal"/>
        <w:spacing w:before="220"/>
        <w:ind w:firstLine="540"/>
        <w:jc w:val="both"/>
      </w:pPr>
      <w:r>
        <w:t>Для получения информации о порядке подачи и рассмотрения жалобы заявитель вправе обратиться в администрацию:</w:t>
      </w:r>
    </w:p>
    <w:p w:rsidR="00D64667" w:rsidRDefault="00D64667">
      <w:pPr>
        <w:pStyle w:val="ConsPlusNormal"/>
        <w:spacing w:before="220"/>
        <w:ind w:firstLine="540"/>
        <w:jc w:val="both"/>
      </w:pPr>
      <w:r>
        <w:t>в устной форме;</w:t>
      </w:r>
    </w:p>
    <w:p w:rsidR="00D64667" w:rsidRDefault="00D64667">
      <w:pPr>
        <w:pStyle w:val="ConsPlusNormal"/>
        <w:spacing w:before="220"/>
        <w:ind w:firstLine="540"/>
        <w:jc w:val="both"/>
      </w:pPr>
      <w:r>
        <w:t>в форме электронного документа;</w:t>
      </w:r>
    </w:p>
    <w:p w:rsidR="00D64667" w:rsidRDefault="00D64667">
      <w:pPr>
        <w:pStyle w:val="ConsPlusNormal"/>
        <w:spacing w:before="220"/>
        <w:ind w:firstLine="540"/>
        <w:jc w:val="both"/>
      </w:pPr>
      <w:r>
        <w:t>по телефону;</w:t>
      </w:r>
    </w:p>
    <w:p w:rsidR="00D64667" w:rsidRDefault="00D64667">
      <w:pPr>
        <w:pStyle w:val="ConsPlusNormal"/>
        <w:spacing w:before="220"/>
        <w:ind w:firstLine="540"/>
        <w:jc w:val="both"/>
      </w:pPr>
      <w:r>
        <w:t>в письменной форме.</w:t>
      </w:r>
    </w:p>
    <w:p w:rsidR="00D64667" w:rsidRDefault="00D64667">
      <w:pPr>
        <w:pStyle w:val="ConsPlusNormal"/>
        <w:jc w:val="both"/>
      </w:pPr>
    </w:p>
    <w:p w:rsidR="00D64667" w:rsidRDefault="00D64667">
      <w:pPr>
        <w:pStyle w:val="ConsPlusTitle"/>
        <w:ind w:firstLine="540"/>
        <w:jc w:val="both"/>
        <w:outlineLvl w:val="2"/>
      </w:pPr>
      <w:r>
        <w:t>5.2. Формы и способы подачи жалобы</w:t>
      </w:r>
    </w:p>
    <w:p w:rsidR="00D64667" w:rsidRDefault="00D64667">
      <w:pPr>
        <w:pStyle w:val="ConsPlusNormal"/>
        <w:jc w:val="both"/>
      </w:pPr>
    </w:p>
    <w:p w:rsidR="00D64667" w:rsidRDefault="00D64667">
      <w:pPr>
        <w:pStyle w:val="ConsPlusNormal"/>
        <w:ind w:firstLine="540"/>
        <w:jc w:val="both"/>
      </w:pPr>
      <w:r>
        <w:t>Жалоба в администрацию может быть направлена по почте, через МФЦ, в электронном виде с использованием сети "Интернет", официального сайта органа местного самоуправления,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D64667" w:rsidRDefault="00D64667">
      <w:pPr>
        <w:pStyle w:val="ConsPlusNormal"/>
        <w:spacing w:before="220"/>
        <w:ind w:firstLine="540"/>
        <w:jc w:val="both"/>
      </w:pPr>
      <w:hyperlink w:anchor="P578">
        <w:r>
          <w:rPr>
            <w:color w:val="0000FF"/>
          </w:rPr>
          <w:t>Жалоба</w:t>
        </w:r>
      </w:hyperlink>
      <w:r>
        <w:t xml:space="preserve"> (приложение N 3 к Административному регламенту) в соответствии с Федеральным </w:t>
      </w:r>
      <w:hyperlink r:id="rId28">
        <w:r>
          <w:rPr>
            <w:color w:val="0000FF"/>
          </w:rPr>
          <w:t>законом</w:t>
        </w:r>
      </w:hyperlink>
      <w:r>
        <w:t xml:space="preserve"> "Об организации предоставления государственных и муниципальных услуг" должна содержать:</w:t>
      </w:r>
    </w:p>
    <w:p w:rsidR="00D64667" w:rsidRDefault="00D64667">
      <w:pPr>
        <w:pStyle w:val="ConsPlusNormal"/>
        <w:spacing w:before="220"/>
        <w:ind w:firstLine="540"/>
        <w:jc w:val="both"/>
      </w:pPr>
      <w:r>
        <w:t>наименование органа местного самоуправления, должностного лица органа местного самоуправления либо муниципального служащего, решения и действия (бездействие) которых обжалуются;</w:t>
      </w:r>
    </w:p>
    <w:p w:rsidR="00D64667" w:rsidRDefault="00D64667">
      <w:pPr>
        <w:pStyle w:val="ConsPlusNormal"/>
        <w:spacing w:before="220"/>
        <w:ind w:firstLine="540"/>
        <w:jc w:val="both"/>
      </w:pPr>
      <w: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64667" w:rsidRDefault="00D64667">
      <w:pPr>
        <w:pStyle w:val="ConsPlusNormal"/>
        <w:spacing w:before="220"/>
        <w:ind w:firstLine="540"/>
        <w:jc w:val="both"/>
      </w:pPr>
      <w:r>
        <w:t>сведения об обжалуемых решениях и действиях (бездействии) органа местного самоуправления, его должностного лица либо муниципального служащего;</w:t>
      </w:r>
    </w:p>
    <w:p w:rsidR="00D64667" w:rsidRDefault="00D64667">
      <w:pPr>
        <w:pStyle w:val="ConsPlusNormal"/>
        <w:spacing w:before="220"/>
        <w:ind w:firstLine="540"/>
        <w:jc w:val="both"/>
      </w:pPr>
      <w: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D64667" w:rsidRDefault="00D64667">
      <w:pPr>
        <w:pStyle w:val="ConsPlusNormal"/>
        <w:spacing w:before="220"/>
        <w:ind w:firstLine="540"/>
        <w:jc w:val="both"/>
      </w:pPr>
      <w: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D64667" w:rsidRDefault="00D64667">
      <w:pPr>
        <w:pStyle w:val="ConsPlusNormal"/>
        <w:spacing w:before="220"/>
        <w:ind w:firstLine="540"/>
        <w:jc w:val="both"/>
      </w:pPr>
      <w: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D64667" w:rsidRDefault="00D64667">
      <w:pPr>
        <w:pStyle w:val="ConsPlusNormal"/>
        <w:spacing w:before="220"/>
        <w:ind w:firstLine="540"/>
        <w:jc w:val="both"/>
      </w:pPr>
      <w:r>
        <w:lastRenderedPageBreak/>
        <w:t>Решения и действия (бездействие) МФЦ, его работников обжалуются в соответствии с действующим законодательством.</w:t>
      </w:r>
    </w:p>
    <w:p w:rsidR="00D64667" w:rsidRDefault="00D64667">
      <w:pPr>
        <w:pStyle w:val="ConsPlusNormal"/>
        <w:spacing w:before="220"/>
        <w:ind w:firstLine="540"/>
        <w:jc w:val="both"/>
      </w:pPr>
      <w:hyperlink r:id="rId29">
        <w:r>
          <w:rPr>
            <w:color w:val="0000FF"/>
          </w:rPr>
          <w:t>Порядок</w:t>
        </w:r>
      </w:hyperlink>
      <w:r>
        <w:t>, сроки рассмотрения жалобы, виды принимаемых решений по результатам рассмотрения жалобы установлены постановлением администрации города Чебоксары от 16.10.2013 N 3391.</w:t>
      </w:r>
    </w:p>
    <w:p w:rsidR="00D64667" w:rsidRDefault="00D64667">
      <w:pPr>
        <w:pStyle w:val="ConsPlusNormal"/>
        <w:jc w:val="both"/>
      </w:pPr>
    </w:p>
    <w:p w:rsidR="00D64667" w:rsidRDefault="00D64667">
      <w:pPr>
        <w:pStyle w:val="ConsPlusNormal"/>
        <w:jc w:val="both"/>
      </w:pPr>
    </w:p>
    <w:p w:rsidR="00D64667" w:rsidRDefault="00D64667">
      <w:pPr>
        <w:pStyle w:val="ConsPlusNormal"/>
        <w:jc w:val="both"/>
      </w:pPr>
    </w:p>
    <w:p w:rsidR="00D64667" w:rsidRDefault="00D64667">
      <w:pPr>
        <w:pStyle w:val="ConsPlusNormal"/>
        <w:jc w:val="both"/>
      </w:pPr>
    </w:p>
    <w:p w:rsidR="00D64667" w:rsidRDefault="00D64667">
      <w:pPr>
        <w:pStyle w:val="ConsPlusNormal"/>
        <w:jc w:val="both"/>
      </w:pPr>
    </w:p>
    <w:p w:rsidR="00D64667" w:rsidRDefault="00D64667">
      <w:pPr>
        <w:pStyle w:val="ConsPlusNormal"/>
        <w:jc w:val="right"/>
        <w:outlineLvl w:val="1"/>
      </w:pPr>
      <w:r>
        <w:t>Приложение N 1</w:t>
      </w:r>
    </w:p>
    <w:p w:rsidR="00D64667" w:rsidRDefault="00D64667">
      <w:pPr>
        <w:pStyle w:val="ConsPlusNormal"/>
        <w:jc w:val="right"/>
      </w:pPr>
      <w:r>
        <w:t>к Административному регламенту</w:t>
      </w:r>
    </w:p>
    <w:p w:rsidR="00D64667" w:rsidRDefault="00D64667">
      <w:pPr>
        <w:pStyle w:val="ConsPlusNormal"/>
        <w:jc w:val="right"/>
      </w:pPr>
      <w:r>
        <w:t>администрации города Чебоксары</w:t>
      </w:r>
    </w:p>
    <w:p w:rsidR="00D64667" w:rsidRDefault="00D64667">
      <w:pPr>
        <w:pStyle w:val="ConsPlusNormal"/>
        <w:jc w:val="both"/>
      </w:pPr>
    </w:p>
    <w:p w:rsidR="00D64667" w:rsidRDefault="00D64667">
      <w:pPr>
        <w:pStyle w:val="ConsPlusNonformat"/>
        <w:jc w:val="both"/>
      </w:pPr>
      <w:r>
        <w:t xml:space="preserve">                                    Администрация города Чебоксары</w:t>
      </w:r>
    </w:p>
    <w:p w:rsidR="00D64667" w:rsidRDefault="00D64667">
      <w:pPr>
        <w:pStyle w:val="ConsPlusNonformat"/>
        <w:jc w:val="both"/>
      </w:pPr>
      <w:r>
        <w:t xml:space="preserve">                                    _______________________________________</w:t>
      </w:r>
    </w:p>
    <w:p w:rsidR="00D64667" w:rsidRDefault="00D64667">
      <w:pPr>
        <w:pStyle w:val="ConsPlusNonformat"/>
        <w:jc w:val="both"/>
      </w:pPr>
      <w:r>
        <w:t xml:space="preserve">                                    Заявителя: ___________________________,</w:t>
      </w:r>
    </w:p>
    <w:p w:rsidR="00D64667" w:rsidRDefault="00D64667">
      <w:pPr>
        <w:pStyle w:val="ConsPlusNonformat"/>
        <w:jc w:val="both"/>
      </w:pPr>
      <w:r>
        <w:t xml:space="preserve">                                                         (Ф.И.О.)</w:t>
      </w:r>
    </w:p>
    <w:p w:rsidR="00D64667" w:rsidRDefault="00D64667">
      <w:pPr>
        <w:pStyle w:val="ConsPlusNonformat"/>
        <w:jc w:val="both"/>
      </w:pPr>
      <w:r>
        <w:t xml:space="preserve">                                    проживающего(-ей) по адресу:</w:t>
      </w:r>
    </w:p>
    <w:p w:rsidR="00D64667" w:rsidRDefault="00D64667">
      <w:pPr>
        <w:pStyle w:val="ConsPlusNonformat"/>
        <w:jc w:val="both"/>
      </w:pPr>
      <w:r>
        <w:t xml:space="preserve">                                    _______________________________________</w:t>
      </w:r>
    </w:p>
    <w:p w:rsidR="00D64667" w:rsidRDefault="00D64667">
      <w:pPr>
        <w:pStyle w:val="ConsPlusNonformat"/>
        <w:jc w:val="both"/>
      </w:pPr>
      <w:r>
        <w:t xml:space="preserve">                                    тел. __________________________________</w:t>
      </w:r>
    </w:p>
    <w:p w:rsidR="00D64667" w:rsidRDefault="00D64667">
      <w:pPr>
        <w:pStyle w:val="ConsPlusNonformat"/>
        <w:jc w:val="both"/>
      </w:pPr>
    </w:p>
    <w:p w:rsidR="00D64667" w:rsidRDefault="00D64667">
      <w:pPr>
        <w:pStyle w:val="ConsPlusNonformat"/>
        <w:jc w:val="both"/>
      </w:pPr>
      <w:bookmarkStart w:id="12" w:name="P451"/>
      <w:bookmarkEnd w:id="12"/>
      <w:r>
        <w:t xml:space="preserve">                                 ЗАЯВЛЕНИЕ</w:t>
      </w:r>
    </w:p>
    <w:p w:rsidR="00D64667" w:rsidRDefault="00D64667">
      <w:pPr>
        <w:pStyle w:val="ConsPlusNonformat"/>
        <w:jc w:val="both"/>
      </w:pPr>
      <w:r>
        <w:t xml:space="preserve">    О предоставлении жилого помещения муниципального специализированного</w:t>
      </w:r>
    </w:p>
    <w:p w:rsidR="00D64667" w:rsidRDefault="00D64667">
      <w:pPr>
        <w:pStyle w:val="ConsPlusNonformat"/>
        <w:jc w:val="both"/>
      </w:pPr>
      <w:r>
        <w:t xml:space="preserve">                 жилищного фонда (маневренного, служебного)</w:t>
      </w:r>
    </w:p>
    <w:p w:rsidR="00D64667" w:rsidRDefault="00D64667">
      <w:pPr>
        <w:pStyle w:val="ConsPlusNonformat"/>
        <w:jc w:val="both"/>
      </w:pPr>
    </w:p>
    <w:p w:rsidR="00D64667" w:rsidRDefault="00D64667">
      <w:pPr>
        <w:pStyle w:val="ConsPlusNonformat"/>
        <w:jc w:val="both"/>
      </w:pPr>
      <w:r>
        <w:t xml:space="preserve">    Прошу   предоставить   мне   и   членам   моей  семьи  жилое  помещение</w:t>
      </w:r>
    </w:p>
    <w:p w:rsidR="00D64667" w:rsidRDefault="00D64667">
      <w:pPr>
        <w:pStyle w:val="ConsPlusNonformat"/>
        <w:jc w:val="both"/>
      </w:pPr>
      <w:r>
        <w:t>специализированного  жилищного  фонда  (маневренного,  служебного)  (нужное</w:t>
      </w:r>
    </w:p>
    <w:p w:rsidR="00D64667" w:rsidRDefault="00D64667">
      <w:pPr>
        <w:pStyle w:val="ConsPlusNonformat"/>
        <w:jc w:val="both"/>
      </w:pPr>
      <w:r>
        <w:t>подчеркнуть), в связи с __________________________________________________.</w:t>
      </w:r>
    </w:p>
    <w:p w:rsidR="00D64667" w:rsidRDefault="00D64667">
      <w:pPr>
        <w:pStyle w:val="ConsPlusNonformat"/>
        <w:jc w:val="both"/>
      </w:pPr>
      <w:r>
        <w:t xml:space="preserve">                                (указать причину отсутствия жилья)</w:t>
      </w:r>
    </w:p>
    <w:p w:rsidR="00D64667" w:rsidRDefault="00D64667">
      <w:pPr>
        <w:pStyle w:val="ConsPlusNonformat"/>
        <w:jc w:val="both"/>
      </w:pPr>
      <w:r>
        <w:t>Члены моей семьи:</w:t>
      </w:r>
    </w:p>
    <w:p w:rsidR="00D64667" w:rsidRDefault="00D64667">
      <w:pPr>
        <w:pStyle w:val="ConsPlusNonformat"/>
        <w:jc w:val="both"/>
      </w:pPr>
      <w:r>
        <w:t>супруг (супруга) __________________________________________________________</w:t>
      </w:r>
    </w:p>
    <w:p w:rsidR="00D64667" w:rsidRDefault="00D64667">
      <w:pPr>
        <w:pStyle w:val="ConsPlusNonformat"/>
        <w:jc w:val="both"/>
      </w:pPr>
      <w:r>
        <w:t xml:space="preserve">                     (фамилия, имя, отчество (последнее - при наличии),</w:t>
      </w:r>
    </w:p>
    <w:p w:rsidR="00D64667" w:rsidRDefault="00D64667">
      <w:pPr>
        <w:pStyle w:val="ConsPlusNonformat"/>
        <w:jc w:val="both"/>
      </w:pPr>
      <w:r>
        <w:t xml:space="preserve">                                        год рождения)</w:t>
      </w:r>
    </w:p>
    <w:p w:rsidR="00D64667" w:rsidRDefault="00D64667">
      <w:pPr>
        <w:pStyle w:val="ConsPlusNonformat"/>
        <w:jc w:val="both"/>
      </w:pPr>
      <w:r>
        <w:t>дети:</w:t>
      </w:r>
    </w:p>
    <w:p w:rsidR="00D64667" w:rsidRDefault="00D64667">
      <w:pPr>
        <w:pStyle w:val="ConsPlusNonformat"/>
        <w:jc w:val="both"/>
      </w:pPr>
      <w:r>
        <w:t>1. ________________________________________________________________________</w:t>
      </w:r>
    </w:p>
    <w:p w:rsidR="00D64667" w:rsidRDefault="00D64667">
      <w:pPr>
        <w:pStyle w:val="ConsPlusNonformat"/>
        <w:jc w:val="both"/>
      </w:pPr>
      <w:r>
        <w:t xml:space="preserve">       (фамилия, имя, отчество (последнее - при наличии), год рождения)</w:t>
      </w:r>
    </w:p>
    <w:p w:rsidR="00D64667" w:rsidRDefault="00D64667">
      <w:pPr>
        <w:pStyle w:val="ConsPlusNonformat"/>
        <w:jc w:val="both"/>
      </w:pPr>
    </w:p>
    <w:p w:rsidR="00D64667" w:rsidRDefault="00D64667">
      <w:pPr>
        <w:pStyle w:val="ConsPlusNonformat"/>
        <w:jc w:val="both"/>
      </w:pPr>
      <w:r>
        <w:t>2. ________________________________________________________________________</w:t>
      </w:r>
    </w:p>
    <w:p w:rsidR="00D64667" w:rsidRDefault="00D64667">
      <w:pPr>
        <w:pStyle w:val="ConsPlusNonformat"/>
        <w:jc w:val="both"/>
      </w:pPr>
      <w:r>
        <w:t xml:space="preserve">       (фамилия, имя, отчество (последнее - при наличии), год рождения)</w:t>
      </w:r>
    </w:p>
    <w:p w:rsidR="00D64667" w:rsidRDefault="00D64667">
      <w:pPr>
        <w:pStyle w:val="ConsPlusNonformat"/>
        <w:jc w:val="both"/>
      </w:pPr>
    </w:p>
    <w:p w:rsidR="00D64667" w:rsidRDefault="00D64667">
      <w:pPr>
        <w:pStyle w:val="ConsPlusNonformat"/>
        <w:jc w:val="both"/>
      </w:pPr>
      <w:r>
        <w:t>родители:</w:t>
      </w:r>
    </w:p>
    <w:p w:rsidR="00D64667" w:rsidRDefault="00D64667">
      <w:pPr>
        <w:pStyle w:val="ConsPlusNonformat"/>
        <w:jc w:val="both"/>
      </w:pPr>
      <w:r>
        <w:t>1. ________________________________________________________________________</w:t>
      </w:r>
    </w:p>
    <w:p w:rsidR="00D64667" w:rsidRDefault="00D64667">
      <w:pPr>
        <w:pStyle w:val="ConsPlusNonformat"/>
        <w:jc w:val="both"/>
      </w:pPr>
      <w:r>
        <w:t xml:space="preserve">       (фамилия, имя, отчество (последнее - при наличии), год рождения)</w:t>
      </w:r>
    </w:p>
    <w:p w:rsidR="00D64667" w:rsidRDefault="00D64667">
      <w:pPr>
        <w:pStyle w:val="ConsPlusNonformat"/>
        <w:jc w:val="both"/>
      </w:pPr>
    </w:p>
    <w:p w:rsidR="00D64667" w:rsidRDefault="00D64667">
      <w:pPr>
        <w:pStyle w:val="ConsPlusNonformat"/>
        <w:jc w:val="both"/>
      </w:pPr>
      <w:r>
        <w:t>2. ________________________________________________________________________</w:t>
      </w:r>
    </w:p>
    <w:p w:rsidR="00D64667" w:rsidRDefault="00D64667">
      <w:pPr>
        <w:pStyle w:val="ConsPlusNonformat"/>
        <w:jc w:val="both"/>
      </w:pPr>
      <w:r>
        <w:t xml:space="preserve">       (фамилия, имя, отчество (последнее - при наличии), год рождения)</w:t>
      </w:r>
    </w:p>
    <w:p w:rsidR="00D64667" w:rsidRDefault="00D64667">
      <w:pPr>
        <w:pStyle w:val="ConsPlusNonformat"/>
        <w:jc w:val="both"/>
      </w:pPr>
    </w:p>
    <w:p w:rsidR="00D64667" w:rsidRDefault="00D64667">
      <w:pPr>
        <w:pStyle w:val="ConsPlusNonformat"/>
        <w:jc w:val="both"/>
      </w:pPr>
      <w:r>
        <w:t>иные лица:</w:t>
      </w:r>
    </w:p>
    <w:p w:rsidR="00D64667" w:rsidRDefault="00D64667">
      <w:pPr>
        <w:pStyle w:val="ConsPlusNonformat"/>
        <w:jc w:val="both"/>
      </w:pPr>
      <w:r>
        <w:t>1. ________________________________________________________________________</w:t>
      </w:r>
    </w:p>
    <w:p w:rsidR="00D64667" w:rsidRDefault="00D64667">
      <w:pPr>
        <w:pStyle w:val="ConsPlusNonformat"/>
        <w:jc w:val="both"/>
      </w:pPr>
      <w:r>
        <w:t xml:space="preserve">      (фамилия, имя, отчество (последнее - при наличии), степень родства,</w:t>
      </w:r>
    </w:p>
    <w:p w:rsidR="00D64667" w:rsidRDefault="00D64667">
      <w:pPr>
        <w:pStyle w:val="ConsPlusNonformat"/>
        <w:jc w:val="both"/>
      </w:pPr>
      <w:r>
        <w:t xml:space="preserve">                                 год рождения)</w:t>
      </w:r>
    </w:p>
    <w:p w:rsidR="00D64667" w:rsidRDefault="00D64667">
      <w:pPr>
        <w:pStyle w:val="ConsPlusNonformat"/>
        <w:jc w:val="both"/>
      </w:pPr>
    </w:p>
    <w:p w:rsidR="00D64667" w:rsidRDefault="00D64667">
      <w:pPr>
        <w:pStyle w:val="ConsPlusNonformat"/>
        <w:jc w:val="both"/>
      </w:pPr>
      <w:r>
        <w:t>К заявлению прилагаются следующие документы:</w:t>
      </w:r>
    </w:p>
    <w:p w:rsidR="00D64667" w:rsidRDefault="00D64667">
      <w:pPr>
        <w:pStyle w:val="ConsPlusNonformat"/>
        <w:jc w:val="both"/>
      </w:pPr>
    </w:p>
    <w:p w:rsidR="00D64667" w:rsidRDefault="00D64667">
      <w:pPr>
        <w:pStyle w:val="ConsPlusNonformat"/>
        <w:jc w:val="both"/>
      </w:pPr>
      <w:r>
        <w:t>Подпись _____________________________________/____________________________/</w:t>
      </w:r>
    </w:p>
    <w:p w:rsidR="00D64667" w:rsidRDefault="00D64667">
      <w:pPr>
        <w:pStyle w:val="ConsPlusNonformat"/>
        <w:jc w:val="both"/>
      </w:pPr>
      <w:r>
        <w:t xml:space="preserve">              (фамилия, имя, отчество)</w:t>
      </w:r>
    </w:p>
    <w:p w:rsidR="00D64667" w:rsidRDefault="00D64667">
      <w:pPr>
        <w:pStyle w:val="ConsPlusNonformat"/>
        <w:jc w:val="both"/>
      </w:pPr>
    </w:p>
    <w:p w:rsidR="00D64667" w:rsidRDefault="00D64667">
      <w:pPr>
        <w:pStyle w:val="ConsPlusNonformat"/>
        <w:jc w:val="both"/>
      </w:pPr>
      <w:r>
        <w:t>Дата "___" __________ 20___ г.</w:t>
      </w:r>
    </w:p>
    <w:p w:rsidR="00D64667" w:rsidRDefault="00D64667">
      <w:pPr>
        <w:pStyle w:val="ConsPlusNormal"/>
        <w:jc w:val="both"/>
      </w:pPr>
    </w:p>
    <w:p w:rsidR="00D64667" w:rsidRDefault="00D64667">
      <w:pPr>
        <w:pStyle w:val="ConsPlusNormal"/>
        <w:jc w:val="both"/>
      </w:pPr>
    </w:p>
    <w:p w:rsidR="00D64667" w:rsidRDefault="00D64667">
      <w:pPr>
        <w:pStyle w:val="ConsPlusNormal"/>
        <w:jc w:val="both"/>
      </w:pPr>
    </w:p>
    <w:p w:rsidR="00D64667" w:rsidRDefault="00D64667">
      <w:pPr>
        <w:pStyle w:val="ConsPlusNormal"/>
        <w:jc w:val="both"/>
      </w:pPr>
    </w:p>
    <w:p w:rsidR="00D64667" w:rsidRDefault="00D64667">
      <w:pPr>
        <w:pStyle w:val="ConsPlusNormal"/>
        <w:jc w:val="both"/>
      </w:pPr>
    </w:p>
    <w:p w:rsidR="00D64667" w:rsidRDefault="00D64667">
      <w:pPr>
        <w:pStyle w:val="ConsPlusNormal"/>
        <w:jc w:val="right"/>
        <w:outlineLvl w:val="2"/>
      </w:pPr>
      <w:r>
        <w:t>Приложение</w:t>
      </w:r>
    </w:p>
    <w:p w:rsidR="00D64667" w:rsidRDefault="00D64667">
      <w:pPr>
        <w:pStyle w:val="ConsPlusNormal"/>
        <w:jc w:val="right"/>
      </w:pPr>
      <w:r>
        <w:t>к заявлению</w:t>
      </w:r>
    </w:p>
    <w:p w:rsidR="00D64667" w:rsidRDefault="00D64667">
      <w:pPr>
        <w:pStyle w:val="ConsPlusNormal"/>
        <w:jc w:val="both"/>
      </w:pPr>
    </w:p>
    <w:p w:rsidR="00D64667" w:rsidRDefault="00D64667">
      <w:pPr>
        <w:pStyle w:val="ConsPlusNonformat"/>
        <w:jc w:val="both"/>
      </w:pPr>
      <w:bookmarkStart w:id="13" w:name="P496"/>
      <w:bookmarkEnd w:id="13"/>
      <w:r>
        <w:t xml:space="preserve">                 </w:t>
      </w:r>
      <w:r>
        <w:rPr>
          <w:b/>
        </w:rPr>
        <w:t>СОГЛАСИЕ НА ОБРАБОТКУ ПЕРСОНАЛЬНЫХ ДАННЫХ</w:t>
      </w:r>
    </w:p>
    <w:p w:rsidR="00D64667" w:rsidRDefault="00D64667">
      <w:pPr>
        <w:pStyle w:val="ConsPlusNonformat"/>
        <w:jc w:val="both"/>
      </w:pPr>
    </w:p>
    <w:p w:rsidR="00D64667" w:rsidRDefault="00D64667">
      <w:pPr>
        <w:pStyle w:val="ConsPlusNonformat"/>
        <w:jc w:val="both"/>
      </w:pPr>
      <w:r>
        <w:t xml:space="preserve">    Я ____________________________________________________________________,</w:t>
      </w:r>
    </w:p>
    <w:p w:rsidR="00D64667" w:rsidRDefault="00D64667">
      <w:pPr>
        <w:pStyle w:val="ConsPlusNonformat"/>
        <w:jc w:val="both"/>
      </w:pPr>
      <w:r>
        <w:t xml:space="preserve">             (фамилия, имя, отчество субъекта персональных данных)</w:t>
      </w:r>
    </w:p>
    <w:p w:rsidR="00D64667" w:rsidRDefault="00D64667">
      <w:pPr>
        <w:pStyle w:val="ConsPlusNonformat"/>
        <w:jc w:val="both"/>
      </w:pPr>
      <w:r>
        <w:t>документ, удостоверяющий личность _________________ _______________________</w:t>
      </w:r>
    </w:p>
    <w:p w:rsidR="00D64667" w:rsidRDefault="00D64667">
      <w:pPr>
        <w:pStyle w:val="ConsPlusNonformat"/>
        <w:jc w:val="both"/>
      </w:pPr>
      <w:r>
        <w:t xml:space="preserve">                                   (вид документа)       серия, номер</w:t>
      </w:r>
    </w:p>
    <w:p w:rsidR="00D64667" w:rsidRDefault="00D64667">
      <w:pPr>
        <w:pStyle w:val="ConsPlusNonformat"/>
        <w:jc w:val="both"/>
      </w:pPr>
      <w:r>
        <w:t>выдан ____________________________________________________________________,</w:t>
      </w:r>
    </w:p>
    <w:p w:rsidR="00D64667" w:rsidRDefault="00D64667">
      <w:pPr>
        <w:pStyle w:val="ConsPlusNonformat"/>
        <w:jc w:val="both"/>
      </w:pPr>
      <w:r>
        <w:t xml:space="preserve">             (дата выдачи указанного документа, наименование органа,</w:t>
      </w:r>
    </w:p>
    <w:p w:rsidR="00D64667" w:rsidRDefault="00D64667">
      <w:pPr>
        <w:pStyle w:val="ConsPlusNonformat"/>
        <w:jc w:val="both"/>
      </w:pPr>
      <w:r>
        <w:t xml:space="preserve">                               выдавшего документ)</w:t>
      </w:r>
    </w:p>
    <w:p w:rsidR="00D64667" w:rsidRDefault="00D64667">
      <w:pPr>
        <w:pStyle w:val="ConsPlusNonformat"/>
        <w:jc w:val="both"/>
      </w:pPr>
      <w:r>
        <w:t>зарегистрирован(на) по адресу:</w:t>
      </w:r>
    </w:p>
    <w:p w:rsidR="00D64667" w:rsidRDefault="00D64667">
      <w:pPr>
        <w:pStyle w:val="ConsPlusNonformat"/>
        <w:jc w:val="both"/>
      </w:pPr>
      <w:r>
        <w:t>__________________________________________________________________________,</w:t>
      </w:r>
    </w:p>
    <w:p w:rsidR="00D64667" w:rsidRDefault="00D64667">
      <w:pPr>
        <w:pStyle w:val="ConsPlusNonformat"/>
        <w:jc w:val="both"/>
      </w:pPr>
      <w:r>
        <w:t>в целях оказания муниципальной услуги _____________________________________</w:t>
      </w:r>
    </w:p>
    <w:p w:rsidR="00D64667" w:rsidRDefault="00D64667">
      <w:pPr>
        <w:pStyle w:val="ConsPlusNonformat"/>
        <w:jc w:val="both"/>
      </w:pPr>
      <w:r>
        <w:t>___________________________________________________________________________</w:t>
      </w:r>
    </w:p>
    <w:p w:rsidR="00D64667" w:rsidRDefault="00D64667">
      <w:pPr>
        <w:pStyle w:val="ConsPlusNonformat"/>
        <w:jc w:val="both"/>
      </w:pPr>
      <w:r>
        <w:t>даю  согласие  администрации  города  Чебоксары,  находящейся по адресу: г.</w:t>
      </w:r>
    </w:p>
    <w:p w:rsidR="00D64667" w:rsidRDefault="00D64667">
      <w:pPr>
        <w:pStyle w:val="ConsPlusNonformat"/>
        <w:jc w:val="both"/>
      </w:pPr>
      <w:r>
        <w:t>Чебоксары,  ул.  Карла  Маркса,  36,  ИНН  2126003194,  ОГРН 1022101150037,</w:t>
      </w:r>
    </w:p>
    <w:p w:rsidR="00D64667" w:rsidRDefault="00D64667">
      <w:pPr>
        <w:pStyle w:val="ConsPlusNonformat"/>
        <w:jc w:val="both"/>
      </w:pPr>
      <w:r>
        <w:t>администрации района</w:t>
      </w:r>
    </w:p>
    <w:p w:rsidR="00D64667" w:rsidRDefault="00D64667">
      <w:pPr>
        <w:pStyle w:val="ConsPlusNonformat"/>
        <w:jc w:val="both"/>
      </w:pPr>
    </w:p>
    <w:p w:rsidR="00D64667" w:rsidRDefault="00D64667">
      <w:pPr>
        <w:pStyle w:val="ConsPlusNonformat"/>
        <w:jc w:val="both"/>
      </w:pPr>
      <w:r>
        <w:t>на  обработку  следующих  персональных  данных:  фамилии,  имени, отчества,</w:t>
      </w:r>
    </w:p>
    <w:p w:rsidR="00D64667" w:rsidRDefault="00D64667">
      <w:pPr>
        <w:pStyle w:val="ConsPlusNonformat"/>
        <w:jc w:val="both"/>
      </w:pPr>
      <w:r>
        <w:t>адреса  места  жительства  (по  паспорту  и  фактический), номера основного</w:t>
      </w:r>
    </w:p>
    <w:p w:rsidR="00D64667" w:rsidRDefault="00D64667">
      <w:pPr>
        <w:pStyle w:val="ConsPlusNonformat"/>
        <w:jc w:val="both"/>
      </w:pPr>
      <w:r>
        <w:t>документа,  удостоверяющего  личность,  сведений  о  дате выдачи указанного</w:t>
      </w:r>
    </w:p>
    <w:p w:rsidR="00D64667" w:rsidRDefault="00D64667">
      <w:pPr>
        <w:pStyle w:val="ConsPlusNonformat"/>
        <w:jc w:val="both"/>
      </w:pPr>
      <w:r>
        <w:t>документа  и  выдавшем  его  органе;  контактных телефонов, сведения о дате</w:t>
      </w:r>
    </w:p>
    <w:p w:rsidR="00D64667" w:rsidRDefault="00D64667">
      <w:pPr>
        <w:pStyle w:val="ConsPlusNonformat"/>
        <w:jc w:val="both"/>
      </w:pPr>
      <w:r>
        <w:t>рождения,  семейном  положении  (состояние  в браке, данные свидетельства о</w:t>
      </w:r>
    </w:p>
    <w:p w:rsidR="00D64667" w:rsidRDefault="00D64667">
      <w:pPr>
        <w:pStyle w:val="ConsPlusNonformat"/>
        <w:jc w:val="both"/>
      </w:pPr>
      <w:r>
        <w:t>заключении брака, фамилия, имя, отчество супруга(и), фамилия, имя, отчество</w:t>
      </w:r>
    </w:p>
    <w:p w:rsidR="00D64667" w:rsidRDefault="00D64667">
      <w:pPr>
        <w:pStyle w:val="ConsPlusNonformat"/>
        <w:jc w:val="both"/>
      </w:pPr>
      <w:r>
        <w:t>детей,  даты  рождения  членов  семьи)  то  есть  на  совершение  действий,</w:t>
      </w:r>
    </w:p>
    <w:p w:rsidR="00D64667" w:rsidRDefault="00D64667">
      <w:pPr>
        <w:pStyle w:val="ConsPlusNonformat"/>
        <w:jc w:val="both"/>
      </w:pPr>
      <w:r>
        <w:t xml:space="preserve">предусмотренных  </w:t>
      </w:r>
      <w:hyperlink r:id="rId30">
        <w:r>
          <w:rPr>
            <w:color w:val="0000FF"/>
          </w:rPr>
          <w:t>п.  3  ст. 3</w:t>
        </w:r>
      </w:hyperlink>
      <w:r>
        <w:t xml:space="preserve"> Федерального закона от 27.07.2006 N 152-ФЗ "О</w:t>
      </w:r>
    </w:p>
    <w:p w:rsidR="00D64667" w:rsidRDefault="00D64667">
      <w:pPr>
        <w:pStyle w:val="ConsPlusNonformat"/>
        <w:jc w:val="both"/>
      </w:pPr>
      <w:r>
        <w:t>персональных данных".</w:t>
      </w:r>
    </w:p>
    <w:p w:rsidR="00D64667" w:rsidRDefault="00D64667">
      <w:pPr>
        <w:pStyle w:val="ConsPlusNonformat"/>
        <w:jc w:val="both"/>
      </w:pPr>
      <w:r>
        <w:t xml:space="preserve">    Перечень действий с персональными данными: получение (сбор) информации,</w:t>
      </w:r>
    </w:p>
    <w:p w:rsidR="00D64667" w:rsidRDefault="00D64667">
      <w:pPr>
        <w:pStyle w:val="ConsPlusNonformat"/>
        <w:jc w:val="both"/>
      </w:pPr>
      <w:r>
        <w:t>ее   хранение,   комбинирование,   систематизация,   накопление,  уточнение</w:t>
      </w:r>
    </w:p>
    <w:p w:rsidR="00D64667" w:rsidRDefault="00D64667">
      <w:pPr>
        <w:pStyle w:val="ConsPlusNonformat"/>
        <w:jc w:val="both"/>
      </w:pPr>
      <w:r>
        <w:t>(обновление,    изменение),   использование,   передачу   (распространение,</w:t>
      </w:r>
    </w:p>
    <w:p w:rsidR="00D64667" w:rsidRDefault="00D64667">
      <w:pPr>
        <w:pStyle w:val="ConsPlusNonformat"/>
        <w:jc w:val="both"/>
      </w:pPr>
      <w:r>
        <w:t>предоставление, доступ), обезличивание, блокирование, удаление, уничтожение</w:t>
      </w:r>
    </w:p>
    <w:p w:rsidR="00D64667" w:rsidRDefault="00D64667">
      <w:pPr>
        <w:pStyle w:val="ConsPlusNonformat"/>
        <w:jc w:val="both"/>
      </w:pPr>
      <w:r>
        <w:t>персональных  данных.  Обработка  вышеуказанных  персональных  данных будет</w:t>
      </w:r>
    </w:p>
    <w:p w:rsidR="00D64667" w:rsidRDefault="00D64667">
      <w:pPr>
        <w:pStyle w:val="ConsPlusNonformat"/>
        <w:jc w:val="both"/>
      </w:pPr>
      <w:r>
        <w:t>осуществляться    путем   смешанной   обработки   персональных   данных   с</w:t>
      </w:r>
    </w:p>
    <w:p w:rsidR="00D64667" w:rsidRDefault="00D64667">
      <w:pPr>
        <w:pStyle w:val="ConsPlusNonformat"/>
        <w:jc w:val="both"/>
      </w:pPr>
      <w:r>
        <w:t>использованием  ПЭВМ,  с  передачей  полученной  информации  по  внутренней</w:t>
      </w:r>
    </w:p>
    <w:p w:rsidR="00D64667" w:rsidRDefault="00D64667">
      <w:pPr>
        <w:pStyle w:val="ConsPlusNonformat"/>
        <w:jc w:val="both"/>
      </w:pPr>
      <w:r>
        <w:t>(локальной) сети организации.</w:t>
      </w:r>
    </w:p>
    <w:p w:rsidR="00D64667" w:rsidRDefault="00D64667">
      <w:pPr>
        <w:pStyle w:val="ConsPlusNonformat"/>
        <w:jc w:val="both"/>
      </w:pPr>
    </w:p>
    <w:p w:rsidR="00D64667" w:rsidRDefault="00D64667">
      <w:pPr>
        <w:pStyle w:val="ConsPlusNonformat"/>
        <w:jc w:val="both"/>
      </w:pPr>
      <w:r>
        <w:t xml:space="preserve">    Настоящее  согласие  действует  со  дня  его подписания до дня отзыва в</w:t>
      </w:r>
    </w:p>
    <w:p w:rsidR="00D64667" w:rsidRDefault="00D64667">
      <w:pPr>
        <w:pStyle w:val="ConsPlusNonformat"/>
        <w:jc w:val="both"/>
      </w:pPr>
      <w:r>
        <w:t>письменной форме.</w:t>
      </w:r>
    </w:p>
    <w:p w:rsidR="00D64667" w:rsidRDefault="00D64667">
      <w:pPr>
        <w:pStyle w:val="ConsPlusNonformat"/>
        <w:jc w:val="both"/>
      </w:pPr>
    </w:p>
    <w:p w:rsidR="00D64667" w:rsidRDefault="00D64667">
      <w:pPr>
        <w:pStyle w:val="ConsPlusNonformat"/>
        <w:jc w:val="both"/>
      </w:pPr>
      <w:r>
        <w:t>Дата ___________________ _____________ ____________________________________</w:t>
      </w:r>
    </w:p>
    <w:p w:rsidR="00D64667" w:rsidRDefault="00D64667">
      <w:pPr>
        <w:pStyle w:val="ConsPlusNonformat"/>
        <w:jc w:val="both"/>
      </w:pPr>
      <w:r>
        <w:t xml:space="preserve">                           (подпись)                (Ф.И.О.)</w:t>
      </w:r>
    </w:p>
    <w:p w:rsidR="00D64667" w:rsidRDefault="00D64667">
      <w:pPr>
        <w:pStyle w:val="ConsPlusNormal"/>
        <w:jc w:val="both"/>
      </w:pPr>
    </w:p>
    <w:p w:rsidR="00D64667" w:rsidRDefault="00D64667">
      <w:pPr>
        <w:pStyle w:val="ConsPlusNormal"/>
        <w:jc w:val="both"/>
      </w:pPr>
    </w:p>
    <w:p w:rsidR="00D64667" w:rsidRDefault="00D64667">
      <w:pPr>
        <w:pStyle w:val="ConsPlusNormal"/>
        <w:jc w:val="both"/>
      </w:pPr>
    </w:p>
    <w:p w:rsidR="00D64667" w:rsidRDefault="00D64667">
      <w:pPr>
        <w:pStyle w:val="ConsPlusNormal"/>
        <w:jc w:val="both"/>
      </w:pPr>
    </w:p>
    <w:p w:rsidR="00D64667" w:rsidRDefault="00D64667">
      <w:pPr>
        <w:pStyle w:val="ConsPlusNormal"/>
        <w:jc w:val="both"/>
      </w:pPr>
    </w:p>
    <w:p w:rsidR="00D64667" w:rsidRDefault="00D64667">
      <w:pPr>
        <w:pStyle w:val="ConsPlusNormal"/>
        <w:jc w:val="right"/>
        <w:outlineLvl w:val="1"/>
      </w:pPr>
      <w:r>
        <w:t>Приложение N 2</w:t>
      </w:r>
    </w:p>
    <w:p w:rsidR="00D64667" w:rsidRDefault="00D64667">
      <w:pPr>
        <w:pStyle w:val="ConsPlusNormal"/>
        <w:jc w:val="right"/>
      </w:pPr>
      <w:r>
        <w:t>к Административному регламенту</w:t>
      </w:r>
    </w:p>
    <w:p w:rsidR="00D64667" w:rsidRDefault="00D64667">
      <w:pPr>
        <w:pStyle w:val="ConsPlusNormal"/>
        <w:jc w:val="right"/>
      </w:pPr>
      <w:r>
        <w:t>администрации города Чебоксары</w:t>
      </w:r>
    </w:p>
    <w:p w:rsidR="00D64667" w:rsidRDefault="00D64667">
      <w:pPr>
        <w:pStyle w:val="ConsPlusNormal"/>
        <w:jc w:val="both"/>
      </w:pPr>
    </w:p>
    <w:p w:rsidR="00D64667" w:rsidRDefault="00D64667">
      <w:pPr>
        <w:pStyle w:val="ConsPlusTitle"/>
        <w:jc w:val="center"/>
      </w:pPr>
      <w:bookmarkStart w:id="14" w:name="P545"/>
      <w:bookmarkEnd w:id="14"/>
      <w:r>
        <w:t>ПЕРЕЧЕНЬ</w:t>
      </w:r>
    </w:p>
    <w:p w:rsidR="00D64667" w:rsidRDefault="00D64667">
      <w:pPr>
        <w:pStyle w:val="ConsPlusTitle"/>
        <w:jc w:val="center"/>
      </w:pPr>
      <w:r>
        <w:t>ПРИЗНАКОВ ЗАЯВИТЕЛЕЙ</w:t>
      </w:r>
    </w:p>
    <w:p w:rsidR="00D64667" w:rsidRDefault="00D6466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397"/>
        <w:gridCol w:w="6576"/>
      </w:tblGrid>
      <w:tr w:rsidR="00D64667">
        <w:tc>
          <w:tcPr>
            <w:tcW w:w="2098" w:type="dxa"/>
          </w:tcPr>
          <w:p w:rsidR="00D64667" w:rsidRDefault="00D64667">
            <w:pPr>
              <w:pStyle w:val="ConsPlusNormal"/>
              <w:jc w:val="center"/>
            </w:pPr>
            <w:r>
              <w:lastRenderedPageBreak/>
              <w:t>Признак заявителя</w:t>
            </w:r>
          </w:p>
        </w:tc>
        <w:tc>
          <w:tcPr>
            <w:tcW w:w="397" w:type="dxa"/>
          </w:tcPr>
          <w:p w:rsidR="00D64667" w:rsidRDefault="00D64667">
            <w:pPr>
              <w:pStyle w:val="ConsPlusNormal"/>
              <w:jc w:val="center"/>
            </w:pPr>
            <w:r>
              <w:t>N</w:t>
            </w:r>
          </w:p>
        </w:tc>
        <w:tc>
          <w:tcPr>
            <w:tcW w:w="6576" w:type="dxa"/>
          </w:tcPr>
          <w:p w:rsidR="00D64667" w:rsidRDefault="00D64667">
            <w:pPr>
              <w:pStyle w:val="ConsPlusNormal"/>
              <w:jc w:val="center"/>
            </w:pPr>
            <w:r>
              <w:t>Значения признака заявителя</w:t>
            </w:r>
          </w:p>
        </w:tc>
      </w:tr>
      <w:tr w:rsidR="00D64667">
        <w:tc>
          <w:tcPr>
            <w:tcW w:w="2098" w:type="dxa"/>
          </w:tcPr>
          <w:p w:rsidR="00D64667" w:rsidRDefault="00D64667">
            <w:pPr>
              <w:pStyle w:val="ConsPlusNormal"/>
              <w:jc w:val="center"/>
            </w:pPr>
            <w:r>
              <w:t>Статус заявителя</w:t>
            </w:r>
          </w:p>
        </w:tc>
        <w:tc>
          <w:tcPr>
            <w:tcW w:w="397" w:type="dxa"/>
          </w:tcPr>
          <w:p w:rsidR="00D64667" w:rsidRDefault="00D64667">
            <w:pPr>
              <w:pStyle w:val="ConsPlusNormal"/>
              <w:jc w:val="center"/>
            </w:pPr>
            <w:r>
              <w:t>1</w:t>
            </w:r>
          </w:p>
        </w:tc>
        <w:tc>
          <w:tcPr>
            <w:tcW w:w="6576" w:type="dxa"/>
          </w:tcPr>
          <w:p w:rsidR="00D64667" w:rsidRDefault="00D64667">
            <w:pPr>
              <w:pStyle w:val="ConsPlusNormal"/>
              <w:jc w:val="both"/>
            </w:pPr>
            <w:r>
              <w:t>граждане, не обеспеченные жилыми помещениями и проживающие на территории муниципального образования города Чебоксары, в связи с капитальным ремонтом или реконструкцией дома, в котором находятся жилые помещения, занимаемые ими по договорам социального найма; утратившие жилые помещения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 если на момент обращения взыскания такие жилые помещения являются для них единственными; у которых единственное жилое помещение стало непригодным для проживания в результате чрезвычайных обстоятельств; у которых жилые помещения стали непригодными для проживания в результате признания многоквартирного дома аварийным и подлежащим сносу или реконструкции</w:t>
            </w:r>
          </w:p>
        </w:tc>
      </w:tr>
      <w:tr w:rsidR="00D64667">
        <w:tc>
          <w:tcPr>
            <w:tcW w:w="2098" w:type="dxa"/>
          </w:tcPr>
          <w:p w:rsidR="00D64667" w:rsidRDefault="00D64667">
            <w:pPr>
              <w:pStyle w:val="ConsPlusNormal"/>
            </w:pPr>
          </w:p>
        </w:tc>
        <w:tc>
          <w:tcPr>
            <w:tcW w:w="397" w:type="dxa"/>
          </w:tcPr>
          <w:p w:rsidR="00D64667" w:rsidRDefault="00D64667">
            <w:pPr>
              <w:pStyle w:val="ConsPlusNormal"/>
              <w:jc w:val="center"/>
            </w:pPr>
            <w:r>
              <w:t>2</w:t>
            </w:r>
          </w:p>
        </w:tc>
        <w:tc>
          <w:tcPr>
            <w:tcW w:w="6576" w:type="dxa"/>
          </w:tcPr>
          <w:p w:rsidR="00D64667" w:rsidRDefault="00D64667">
            <w:pPr>
              <w:pStyle w:val="ConsPlusNormal"/>
              <w:jc w:val="both"/>
            </w:pPr>
            <w:r>
              <w:t>граждане в связи с характером их трудовых отношений с органами местного самоуправления, муниципальными унитарными предприятиями или муниципальными учреждениями; граждане в связи с прохождением службы;</w:t>
            </w:r>
          </w:p>
          <w:p w:rsidR="00D64667" w:rsidRDefault="00D64667">
            <w:pPr>
              <w:pStyle w:val="ConsPlusNormal"/>
              <w:jc w:val="both"/>
            </w:pPr>
            <w:r>
              <w:t xml:space="preserve">граждане в связи с избранием на выборные должности в органы местного самоуправления; сотрудники, замещающие должность участкового уполномоченного полиции, не имеющие жилого помещения на территории города Чебоксары, в соответствии с </w:t>
            </w:r>
            <w:hyperlink r:id="rId31">
              <w:r>
                <w:rPr>
                  <w:color w:val="0000FF"/>
                </w:rPr>
                <w:t>ч. 3 ст. 44</w:t>
              </w:r>
            </w:hyperlink>
            <w:r>
              <w:t xml:space="preserve"> Федерального закона "О полиции", сотрудники Управления Федеральной службы безопасности</w:t>
            </w:r>
          </w:p>
        </w:tc>
      </w:tr>
    </w:tbl>
    <w:p w:rsidR="00D64667" w:rsidRDefault="00D64667">
      <w:pPr>
        <w:pStyle w:val="ConsPlusNormal"/>
        <w:jc w:val="both"/>
      </w:pPr>
    </w:p>
    <w:p w:rsidR="00D64667" w:rsidRDefault="00D64667">
      <w:pPr>
        <w:pStyle w:val="ConsPlusNormal"/>
        <w:jc w:val="both"/>
      </w:pPr>
    </w:p>
    <w:p w:rsidR="00D64667" w:rsidRDefault="00D64667">
      <w:pPr>
        <w:pStyle w:val="ConsPlusNormal"/>
        <w:jc w:val="both"/>
      </w:pPr>
    </w:p>
    <w:p w:rsidR="00D64667" w:rsidRDefault="00D64667">
      <w:pPr>
        <w:pStyle w:val="ConsPlusNormal"/>
        <w:jc w:val="both"/>
      </w:pPr>
    </w:p>
    <w:p w:rsidR="00D64667" w:rsidRDefault="00D64667">
      <w:pPr>
        <w:pStyle w:val="ConsPlusNormal"/>
        <w:jc w:val="both"/>
      </w:pPr>
    </w:p>
    <w:p w:rsidR="00D64667" w:rsidRDefault="00D64667">
      <w:pPr>
        <w:pStyle w:val="ConsPlusNormal"/>
        <w:jc w:val="right"/>
        <w:outlineLvl w:val="1"/>
      </w:pPr>
      <w:r>
        <w:t>Приложение N 3</w:t>
      </w:r>
    </w:p>
    <w:p w:rsidR="00D64667" w:rsidRDefault="00D64667">
      <w:pPr>
        <w:pStyle w:val="ConsPlusNormal"/>
        <w:jc w:val="right"/>
      </w:pPr>
      <w:r>
        <w:t>к Административному регламенту</w:t>
      </w:r>
    </w:p>
    <w:p w:rsidR="00D64667" w:rsidRDefault="00D64667">
      <w:pPr>
        <w:pStyle w:val="ConsPlusNormal"/>
        <w:jc w:val="right"/>
      </w:pPr>
      <w:r>
        <w:t>администрации города Чебоксары</w:t>
      </w:r>
    </w:p>
    <w:p w:rsidR="00D64667" w:rsidRDefault="00D64667">
      <w:pPr>
        <w:pStyle w:val="ConsPlusNormal"/>
        <w:jc w:val="both"/>
      </w:pPr>
    </w:p>
    <w:p w:rsidR="00D64667" w:rsidRDefault="00D64667">
      <w:pPr>
        <w:pStyle w:val="ConsPlusNonformat"/>
        <w:jc w:val="both"/>
      </w:pPr>
      <w:r>
        <w:t xml:space="preserve">                                     ______________________________________</w:t>
      </w:r>
    </w:p>
    <w:p w:rsidR="00D64667" w:rsidRDefault="00D64667">
      <w:pPr>
        <w:pStyle w:val="ConsPlusNonformat"/>
        <w:jc w:val="both"/>
      </w:pPr>
      <w:r>
        <w:t xml:space="preserve">                                           должностное лицо, которому</w:t>
      </w:r>
    </w:p>
    <w:p w:rsidR="00D64667" w:rsidRDefault="00D64667">
      <w:pPr>
        <w:pStyle w:val="ConsPlusNonformat"/>
        <w:jc w:val="both"/>
      </w:pPr>
      <w:r>
        <w:t xml:space="preserve">                                              направляется жалоба</w:t>
      </w:r>
    </w:p>
    <w:p w:rsidR="00D64667" w:rsidRDefault="00D64667">
      <w:pPr>
        <w:pStyle w:val="ConsPlusNonformat"/>
        <w:jc w:val="both"/>
      </w:pPr>
      <w:r>
        <w:t xml:space="preserve">                                     от ___________________________________</w:t>
      </w:r>
    </w:p>
    <w:p w:rsidR="00D64667" w:rsidRDefault="00D64667">
      <w:pPr>
        <w:pStyle w:val="ConsPlusNonformat"/>
        <w:jc w:val="both"/>
      </w:pPr>
      <w:r>
        <w:t xml:space="preserve">                                                 Ф.И.О., полностью</w:t>
      </w:r>
    </w:p>
    <w:p w:rsidR="00D64667" w:rsidRDefault="00D64667">
      <w:pPr>
        <w:pStyle w:val="ConsPlusNonformat"/>
        <w:jc w:val="both"/>
      </w:pPr>
      <w:r>
        <w:t xml:space="preserve">                                     _____________________________________,</w:t>
      </w:r>
    </w:p>
    <w:p w:rsidR="00D64667" w:rsidRDefault="00D64667">
      <w:pPr>
        <w:pStyle w:val="ConsPlusNonformat"/>
        <w:jc w:val="both"/>
      </w:pPr>
      <w:r>
        <w:t xml:space="preserve">                                     зарегистрированного(-ой) по адресу:</w:t>
      </w:r>
    </w:p>
    <w:p w:rsidR="00D64667" w:rsidRDefault="00D64667">
      <w:pPr>
        <w:pStyle w:val="ConsPlusNonformat"/>
        <w:jc w:val="both"/>
      </w:pPr>
      <w:r>
        <w:t xml:space="preserve">                                     ______________________________________</w:t>
      </w:r>
    </w:p>
    <w:p w:rsidR="00D64667" w:rsidRDefault="00D64667">
      <w:pPr>
        <w:pStyle w:val="ConsPlusNonformat"/>
        <w:jc w:val="both"/>
      </w:pPr>
      <w:r>
        <w:t xml:space="preserve">                                     ______________________________________</w:t>
      </w:r>
    </w:p>
    <w:p w:rsidR="00D64667" w:rsidRDefault="00D64667">
      <w:pPr>
        <w:pStyle w:val="ConsPlusNonformat"/>
        <w:jc w:val="both"/>
      </w:pPr>
      <w:r>
        <w:t xml:space="preserve">                                     телефон ______________________________</w:t>
      </w:r>
    </w:p>
    <w:p w:rsidR="00D64667" w:rsidRDefault="00D64667">
      <w:pPr>
        <w:pStyle w:val="ConsPlusNonformat"/>
        <w:jc w:val="both"/>
      </w:pPr>
    </w:p>
    <w:p w:rsidR="00D64667" w:rsidRDefault="00D64667">
      <w:pPr>
        <w:pStyle w:val="ConsPlusNonformat"/>
        <w:jc w:val="both"/>
      </w:pPr>
      <w:bookmarkStart w:id="15" w:name="P578"/>
      <w:bookmarkEnd w:id="15"/>
      <w:r>
        <w:t xml:space="preserve">                                   ЖАЛОБА</w:t>
      </w:r>
    </w:p>
    <w:p w:rsidR="00D64667" w:rsidRDefault="00D64667">
      <w:pPr>
        <w:pStyle w:val="ConsPlusNonformat"/>
        <w:jc w:val="both"/>
      </w:pPr>
      <w:r>
        <w:t xml:space="preserve">      на действия (бездействия) или решения, осуществленные (принятые)</w:t>
      </w:r>
    </w:p>
    <w:p w:rsidR="00D64667" w:rsidRDefault="00D64667">
      <w:pPr>
        <w:pStyle w:val="ConsPlusNonformat"/>
        <w:jc w:val="both"/>
      </w:pPr>
      <w:r>
        <w:t xml:space="preserve">                 в ходе предоставления муниципальной услуги</w:t>
      </w:r>
    </w:p>
    <w:p w:rsidR="00D64667" w:rsidRDefault="00D64667">
      <w:pPr>
        <w:pStyle w:val="ConsPlusNonformat"/>
        <w:jc w:val="both"/>
      </w:pPr>
      <w:r>
        <w:t xml:space="preserve">    ___________________________________________________________________</w:t>
      </w:r>
    </w:p>
    <w:p w:rsidR="00D64667" w:rsidRDefault="00D64667">
      <w:pPr>
        <w:pStyle w:val="ConsPlusNonformat"/>
        <w:jc w:val="both"/>
      </w:pPr>
      <w:r>
        <w:t xml:space="preserve">            (наименование структурного подразделения, должность,</w:t>
      </w:r>
    </w:p>
    <w:p w:rsidR="00D64667" w:rsidRDefault="00D64667">
      <w:pPr>
        <w:pStyle w:val="ConsPlusNonformat"/>
        <w:jc w:val="both"/>
      </w:pPr>
      <w:r>
        <w:t xml:space="preserve">     Ф.И.О. должностного лица администрации, МФЦ, Ф.И.О. руководителя,</w:t>
      </w:r>
    </w:p>
    <w:p w:rsidR="00D64667" w:rsidRDefault="00D64667">
      <w:pPr>
        <w:pStyle w:val="ConsPlusNonformat"/>
        <w:jc w:val="both"/>
      </w:pPr>
      <w:r>
        <w:t xml:space="preserve">          работника, организации, Ф.И.О. руководителя, работника,</w:t>
      </w:r>
    </w:p>
    <w:p w:rsidR="00D64667" w:rsidRDefault="00D64667">
      <w:pPr>
        <w:pStyle w:val="ConsPlusNonformat"/>
        <w:jc w:val="both"/>
      </w:pPr>
      <w:r>
        <w:lastRenderedPageBreak/>
        <w:t xml:space="preserve">                        на которых подается жалоба)</w:t>
      </w:r>
    </w:p>
    <w:p w:rsidR="00D64667" w:rsidRDefault="00D64667">
      <w:pPr>
        <w:pStyle w:val="ConsPlusNonformat"/>
        <w:jc w:val="both"/>
      </w:pPr>
    </w:p>
    <w:p w:rsidR="00D64667" w:rsidRDefault="00D64667">
      <w:pPr>
        <w:pStyle w:val="ConsPlusNonformat"/>
        <w:jc w:val="both"/>
      </w:pPr>
      <w:r>
        <w:t>1.  Предмет жалобы (краткое изложение обжалуемых действий (бездействий) или</w:t>
      </w:r>
    </w:p>
    <w:p w:rsidR="00D64667" w:rsidRDefault="00D64667">
      <w:pPr>
        <w:pStyle w:val="ConsPlusNonformat"/>
        <w:jc w:val="both"/>
      </w:pPr>
      <w:r>
        <w:t>решений)</w:t>
      </w:r>
    </w:p>
    <w:p w:rsidR="00D64667" w:rsidRDefault="00D64667">
      <w:pPr>
        <w:pStyle w:val="ConsPlusNonformat"/>
        <w:jc w:val="both"/>
      </w:pPr>
      <w:r>
        <w:t>___________________________________________________________________________</w:t>
      </w:r>
    </w:p>
    <w:p w:rsidR="00D64667" w:rsidRDefault="00D64667">
      <w:pPr>
        <w:pStyle w:val="ConsPlusNonformat"/>
        <w:jc w:val="both"/>
      </w:pPr>
      <w:r>
        <w:t>___________________________________________________________________________</w:t>
      </w:r>
    </w:p>
    <w:p w:rsidR="00D64667" w:rsidRDefault="00D64667">
      <w:pPr>
        <w:pStyle w:val="ConsPlusNonformat"/>
        <w:jc w:val="both"/>
      </w:pPr>
      <w:r>
        <w:t>___________________________________________________________________________</w:t>
      </w:r>
    </w:p>
    <w:p w:rsidR="00D64667" w:rsidRDefault="00D64667">
      <w:pPr>
        <w:pStyle w:val="ConsPlusNonformat"/>
        <w:jc w:val="both"/>
      </w:pPr>
    </w:p>
    <w:p w:rsidR="00D64667" w:rsidRDefault="00D64667">
      <w:pPr>
        <w:pStyle w:val="ConsPlusNonformat"/>
        <w:jc w:val="both"/>
      </w:pPr>
      <w:r>
        <w:t>2.  Причина  несогласия  (основания,  по  которым  лицо,  подающее  жалобу,</w:t>
      </w:r>
    </w:p>
    <w:p w:rsidR="00D64667" w:rsidRDefault="00D64667">
      <w:pPr>
        <w:pStyle w:val="ConsPlusNonformat"/>
        <w:jc w:val="both"/>
      </w:pPr>
      <w:r>
        <w:t>несогласно  с  действием  (бездействием) или решением со ссылками на пункты</w:t>
      </w:r>
    </w:p>
    <w:p w:rsidR="00D64667" w:rsidRDefault="00D64667">
      <w:pPr>
        <w:pStyle w:val="ConsPlusNonformat"/>
        <w:jc w:val="both"/>
      </w:pPr>
      <w:r>
        <w:t>административного регламента, либо статьи закона)</w:t>
      </w:r>
    </w:p>
    <w:p w:rsidR="00D64667" w:rsidRDefault="00D64667">
      <w:pPr>
        <w:pStyle w:val="ConsPlusNonformat"/>
        <w:jc w:val="both"/>
      </w:pPr>
      <w:r>
        <w:t>___________________________________________________________________________</w:t>
      </w:r>
    </w:p>
    <w:p w:rsidR="00D64667" w:rsidRDefault="00D64667">
      <w:pPr>
        <w:pStyle w:val="ConsPlusNonformat"/>
        <w:jc w:val="both"/>
      </w:pPr>
      <w:r>
        <w:t>___________________________________________________________________________</w:t>
      </w:r>
    </w:p>
    <w:p w:rsidR="00D64667" w:rsidRDefault="00D64667">
      <w:pPr>
        <w:pStyle w:val="ConsPlusNonformat"/>
        <w:jc w:val="both"/>
      </w:pPr>
    </w:p>
    <w:p w:rsidR="00D64667" w:rsidRDefault="00D64667">
      <w:pPr>
        <w:pStyle w:val="ConsPlusNonformat"/>
        <w:jc w:val="both"/>
      </w:pPr>
      <w:r>
        <w:t>3. Приложение: (документы, либо копии документов, подтверждающие изложенные</w:t>
      </w:r>
    </w:p>
    <w:p w:rsidR="00D64667" w:rsidRDefault="00D64667">
      <w:pPr>
        <w:pStyle w:val="ConsPlusNonformat"/>
        <w:jc w:val="both"/>
      </w:pPr>
      <w:r>
        <w:t>обстоятельства)</w:t>
      </w:r>
    </w:p>
    <w:p w:rsidR="00D64667" w:rsidRDefault="00D64667">
      <w:pPr>
        <w:pStyle w:val="ConsPlusNonformat"/>
        <w:jc w:val="both"/>
      </w:pPr>
      <w:r>
        <w:t>___________________________________________________________________________</w:t>
      </w:r>
    </w:p>
    <w:p w:rsidR="00D64667" w:rsidRDefault="00D64667">
      <w:pPr>
        <w:pStyle w:val="ConsPlusNonformat"/>
        <w:jc w:val="both"/>
      </w:pPr>
      <w:r>
        <w:t>___________________________________________________________________________</w:t>
      </w:r>
    </w:p>
    <w:p w:rsidR="00D64667" w:rsidRDefault="00D64667">
      <w:pPr>
        <w:pStyle w:val="ConsPlusNonformat"/>
        <w:jc w:val="both"/>
      </w:pPr>
      <w:r>
        <w:t>___________________________________________________________________________</w:t>
      </w:r>
    </w:p>
    <w:p w:rsidR="00D64667" w:rsidRDefault="00D64667">
      <w:pPr>
        <w:pStyle w:val="ConsPlusNonformat"/>
        <w:jc w:val="both"/>
      </w:pPr>
    </w:p>
    <w:p w:rsidR="00D64667" w:rsidRDefault="00D64667">
      <w:pPr>
        <w:pStyle w:val="ConsPlusNonformat"/>
        <w:jc w:val="both"/>
      </w:pPr>
      <w:r>
        <w:t>Способ получения ответа (нужное подчеркнуть):</w:t>
      </w:r>
    </w:p>
    <w:p w:rsidR="00D64667" w:rsidRDefault="00D64667">
      <w:pPr>
        <w:pStyle w:val="ConsPlusNonformat"/>
        <w:jc w:val="both"/>
      </w:pPr>
      <w:r>
        <w:t>- при личном обращении;</w:t>
      </w:r>
    </w:p>
    <w:p w:rsidR="00D64667" w:rsidRDefault="00D64667">
      <w:pPr>
        <w:pStyle w:val="ConsPlusNonformat"/>
        <w:jc w:val="both"/>
      </w:pPr>
      <w:r>
        <w:t>- посредством почтового отправления на адрес, указанного в заявлении;</w:t>
      </w:r>
    </w:p>
    <w:p w:rsidR="00D64667" w:rsidRDefault="00D64667">
      <w:pPr>
        <w:pStyle w:val="ConsPlusNonformat"/>
        <w:jc w:val="both"/>
      </w:pPr>
      <w:r>
        <w:t>- посредством электронной почты __________________________________________.</w:t>
      </w:r>
    </w:p>
    <w:p w:rsidR="00D64667" w:rsidRDefault="00D64667">
      <w:pPr>
        <w:pStyle w:val="ConsPlusNonformat"/>
        <w:jc w:val="both"/>
      </w:pPr>
    </w:p>
    <w:p w:rsidR="00D64667" w:rsidRDefault="00D64667">
      <w:pPr>
        <w:pStyle w:val="ConsPlusNonformat"/>
        <w:jc w:val="both"/>
      </w:pPr>
      <w:r>
        <w:t>_______________________ ___________________________________________________</w:t>
      </w:r>
    </w:p>
    <w:p w:rsidR="00D64667" w:rsidRDefault="00D64667">
      <w:pPr>
        <w:pStyle w:val="ConsPlusNonformat"/>
        <w:jc w:val="both"/>
      </w:pPr>
      <w:r>
        <w:t xml:space="preserve">   подпись заявителя              фамилия, имя, отчество заявителя</w:t>
      </w:r>
    </w:p>
    <w:p w:rsidR="00D64667" w:rsidRDefault="00D64667">
      <w:pPr>
        <w:pStyle w:val="ConsPlusNonformat"/>
        <w:jc w:val="both"/>
      </w:pPr>
    </w:p>
    <w:p w:rsidR="00D64667" w:rsidRDefault="00D64667">
      <w:pPr>
        <w:pStyle w:val="ConsPlusNonformat"/>
        <w:jc w:val="both"/>
      </w:pPr>
      <w:r>
        <w:t xml:space="preserve">                                                 "___" ___________ 20___ г.</w:t>
      </w:r>
    </w:p>
    <w:p w:rsidR="00D64667" w:rsidRDefault="00D64667">
      <w:pPr>
        <w:pStyle w:val="ConsPlusNormal"/>
        <w:jc w:val="both"/>
      </w:pPr>
    </w:p>
    <w:p w:rsidR="00D64667" w:rsidRDefault="00D64667">
      <w:pPr>
        <w:pStyle w:val="ConsPlusNormal"/>
        <w:jc w:val="both"/>
      </w:pPr>
    </w:p>
    <w:p w:rsidR="00D64667" w:rsidRDefault="00D64667">
      <w:pPr>
        <w:pStyle w:val="ConsPlusNormal"/>
        <w:pBdr>
          <w:bottom w:val="single" w:sz="6" w:space="0" w:color="auto"/>
        </w:pBdr>
        <w:spacing w:before="100" w:after="100"/>
        <w:jc w:val="both"/>
        <w:rPr>
          <w:sz w:val="2"/>
          <w:szCs w:val="2"/>
        </w:rPr>
      </w:pPr>
    </w:p>
    <w:p w:rsidR="00FE064D" w:rsidRDefault="00FE064D">
      <w:bookmarkStart w:id="16" w:name="_GoBack"/>
      <w:bookmarkEnd w:id="16"/>
    </w:p>
    <w:sectPr w:rsidR="00FE064D" w:rsidSect="008C6E8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667"/>
    <w:rsid w:val="00D64667"/>
    <w:rsid w:val="00FE06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1549F1-339D-411E-B173-FE0304060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6466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6466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64667"/>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D64667"/>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94996&amp;dst=1" TargetMode="External"/><Relationship Id="rId18" Type="http://schemas.openxmlformats.org/officeDocument/2006/relationships/hyperlink" Target="https://login.consultant.ru/link/?req=doc&amp;base=LAW&amp;n=494996&amp;dst=4" TargetMode="External"/><Relationship Id="rId26" Type="http://schemas.openxmlformats.org/officeDocument/2006/relationships/hyperlink" Target="https://login.consultant.ru/link/?req=doc&amp;base=LAW&amp;n=483355&amp;dst=100273"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94996&amp;dst=171" TargetMode="External"/><Relationship Id="rId7" Type="http://schemas.openxmlformats.org/officeDocument/2006/relationships/hyperlink" Target="https://login.consultant.ru/link/?req=doc&amp;base=RLAW098&amp;n=184286&amp;dst=101263" TargetMode="External"/><Relationship Id="rId12" Type="http://schemas.openxmlformats.org/officeDocument/2006/relationships/hyperlink" Target="https://login.consultant.ru/link/?req=doc&amp;base=LAW&amp;n=494998" TargetMode="External"/><Relationship Id="rId17" Type="http://schemas.openxmlformats.org/officeDocument/2006/relationships/hyperlink" Target="https://login.consultant.ru/link/?req=doc&amp;base=LAW&amp;n=494996&amp;dst=1" TargetMode="External"/><Relationship Id="rId25" Type="http://schemas.openxmlformats.org/officeDocument/2006/relationships/hyperlink" Target="https://login.consultant.ru/link/?req=doc&amp;base=LAW&amp;n=494996"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login.consultant.ru/link/?req=doc&amp;base=LAW&amp;n=494998" TargetMode="External"/><Relationship Id="rId20" Type="http://schemas.openxmlformats.org/officeDocument/2006/relationships/hyperlink" Target="https://login.consultant.ru/link/?req=doc&amp;base=LAW&amp;n=494996&amp;dst=35" TargetMode="External"/><Relationship Id="rId29" Type="http://schemas.openxmlformats.org/officeDocument/2006/relationships/hyperlink" Target="https://login.consultant.ru/link/?req=doc&amp;base=RLAW098&amp;n=170836&amp;dst=100098" TargetMode="External"/><Relationship Id="rId1" Type="http://schemas.openxmlformats.org/officeDocument/2006/relationships/styles" Target="styles.xml"/><Relationship Id="rId6" Type="http://schemas.openxmlformats.org/officeDocument/2006/relationships/hyperlink" Target="https://login.consultant.ru/link/?req=doc&amp;base=LAW&amp;n=494996&amp;dst=100094" TargetMode="External"/><Relationship Id="rId11" Type="http://schemas.openxmlformats.org/officeDocument/2006/relationships/hyperlink" Target="https://login.consultant.ru/link/?req=doc&amp;base=LAW&amp;n=482686" TargetMode="External"/><Relationship Id="rId24" Type="http://schemas.openxmlformats.org/officeDocument/2006/relationships/hyperlink" Target="https://login.consultant.ru/link/?req=doc&amp;base=LAW&amp;n=494998" TargetMode="External"/><Relationship Id="rId32" Type="http://schemas.openxmlformats.org/officeDocument/2006/relationships/fontTable" Target="fontTable.xml"/><Relationship Id="rId5" Type="http://schemas.openxmlformats.org/officeDocument/2006/relationships/hyperlink" Target="https://login.consultant.ru/link/?req=doc&amp;base=LAW&amp;n=480999&amp;dst=101363" TargetMode="External"/><Relationship Id="rId15" Type="http://schemas.openxmlformats.org/officeDocument/2006/relationships/hyperlink" Target="https://login.consultant.ru/link/?req=doc&amp;base=LAW&amp;n=482686" TargetMode="External"/><Relationship Id="rId23" Type="http://schemas.openxmlformats.org/officeDocument/2006/relationships/hyperlink" Target="https://login.consultant.ru/link/?req=doc&amp;base=LAW&amp;n=494996&amp;dst=244" TargetMode="External"/><Relationship Id="rId28" Type="http://schemas.openxmlformats.org/officeDocument/2006/relationships/hyperlink" Target="https://login.consultant.ru/link/?req=doc&amp;base=LAW&amp;n=494996" TargetMode="External"/><Relationship Id="rId10" Type="http://schemas.openxmlformats.org/officeDocument/2006/relationships/hyperlink" Target="https://login.consultant.ru/link/?req=doc&amp;base=LAW&amp;n=481288&amp;dst=100547" TargetMode="External"/><Relationship Id="rId19" Type="http://schemas.openxmlformats.org/officeDocument/2006/relationships/hyperlink" Target="https://login.consultant.ru/link/?req=doc&amp;base=LAW&amp;n=463596" TargetMode="External"/><Relationship Id="rId31" Type="http://schemas.openxmlformats.org/officeDocument/2006/relationships/hyperlink" Target="https://login.consultant.ru/link/?req=doc&amp;base=LAW&amp;n=481288&amp;dst=100547"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098&amp;n=166671" TargetMode="External"/><Relationship Id="rId14" Type="http://schemas.openxmlformats.org/officeDocument/2006/relationships/hyperlink" Target="https://login.consultant.ru/link/?req=doc&amp;base=LAW&amp;n=494996&amp;dst=4" TargetMode="External"/><Relationship Id="rId22" Type="http://schemas.openxmlformats.org/officeDocument/2006/relationships/hyperlink" Target="https://login.consultant.ru/link/?req=doc&amp;base=LAW&amp;n=197748&amp;dst=100008" TargetMode="External"/><Relationship Id="rId27" Type="http://schemas.openxmlformats.org/officeDocument/2006/relationships/hyperlink" Target="https://login.consultant.ru/link/?req=doc&amp;base=LAW&amp;n=494996&amp;dst=328" TargetMode="External"/><Relationship Id="rId30" Type="http://schemas.openxmlformats.org/officeDocument/2006/relationships/hyperlink" Target="https://login.consultant.ru/link/?req=doc&amp;base=LAW&amp;n=482686&amp;dst=100239" TargetMode="External"/><Relationship Id="rId8" Type="http://schemas.openxmlformats.org/officeDocument/2006/relationships/hyperlink" Target="https://login.consultant.ru/link/?req=doc&amp;base=RLAW098&amp;n=178173&amp;dst=1000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27</Pages>
  <Words>11619</Words>
  <Characters>66229</Characters>
  <Application>Microsoft Office Word</Application>
  <DocSecurity>0</DocSecurity>
  <Lines>551</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gcheb_omu3  Ильина Вероника Викторовна</dc:creator>
  <cp:keywords/>
  <dc:description/>
  <cp:lastModifiedBy>gcheb_omu3  Ильина Вероника Викторовна</cp:lastModifiedBy>
  <cp:revision>1</cp:revision>
  <dcterms:created xsi:type="dcterms:W3CDTF">2025-03-21T06:57:00Z</dcterms:created>
  <dcterms:modified xsi:type="dcterms:W3CDTF">2025-03-21T06:58:00Z</dcterms:modified>
</cp:coreProperties>
</file>