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09" w:tblpY="63"/>
        <w:tblW w:w="9747" w:type="dxa"/>
        <w:tblLayout w:type="fixed"/>
        <w:tblLook w:val="0000"/>
      </w:tblPr>
      <w:tblGrid>
        <w:gridCol w:w="4252"/>
        <w:gridCol w:w="1526"/>
        <w:gridCol w:w="3969"/>
      </w:tblGrid>
      <w:tr w:rsidR="00924356" w:rsidRPr="00806A99" w:rsidTr="00F567DE">
        <w:trPr>
          <w:trHeight w:val="1058"/>
        </w:trPr>
        <w:tc>
          <w:tcPr>
            <w:tcW w:w="4252" w:type="dxa"/>
          </w:tcPr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ОКРУГĔН</w:t>
            </w:r>
          </w:p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Администраций</w:t>
            </w:r>
            <w:r w:rsidRPr="00806A99"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924356" w:rsidRPr="00806A99" w:rsidRDefault="00924356" w:rsidP="00F567DE">
            <w:pPr>
              <w:ind w:left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sz w:val="24"/>
                <w:szCs w:val="24"/>
              </w:rPr>
              <w:t>ЙЫШ</w:t>
            </w:r>
            <w:r w:rsidRPr="00806A99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Ă</w:t>
            </w:r>
            <w:r w:rsidRPr="00806A99">
              <w:rPr>
                <w:rFonts w:ascii="Times New Roman" w:hAnsi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526" w:type="dxa"/>
          </w:tcPr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</w:tcPr>
          <w:p w:rsidR="00924356" w:rsidRPr="00806A99" w:rsidRDefault="00924356" w:rsidP="00F567DE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924356" w:rsidRPr="00806A99" w:rsidRDefault="00924356" w:rsidP="00F567DE">
            <w:pPr>
              <w:ind w:left="2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АДМИНИСТРАЦИЯ</w:t>
            </w:r>
          </w:p>
          <w:p w:rsidR="00924356" w:rsidRPr="00806A99" w:rsidRDefault="00924356" w:rsidP="00F567DE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4356" w:rsidRPr="00806A99" w:rsidRDefault="00924356" w:rsidP="00F567D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A99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F567DE" w:rsidRPr="00806A99" w:rsidTr="00F567DE">
        <w:trPr>
          <w:trHeight w:val="335"/>
        </w:trPr>
        <w:tc>
          <w:tcPr>
            <w:tcW w:w="4252" w:type="dxa"/>
          </w:tcPr>
          <w:p w:rsidR="00F567DE" w:rsidRPr="00806A99" w:rsidRDefault="00F567DE" w:rsidP="00F567D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26" w:type="dxa"/>
          </w:tcPr>
          <w:p w:rsidR="00F567DE" w:rsidRPr="00806A99" w:rsidRDefault="00F567DE" w:rsidP="00F567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:rsidR="00F567DE" w:rsidRPr="00806A99" w:rsidRDefault="00F567DE" w:rsidP="00F567DE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F567DE" w:rsidRPr="00806A99" w:rsidTr="00F567DE">
        <w:trPr>
          <w:trHeight w:val="1058"/>
        </w:trPr>
        <w:tc>
          <w:tcPr>
            <w:tcW w:w="4252" w:type="dxa"/>
          </w:tcPr>
          <w:p w:rsidR="00F567DE" w:rsidRDefault="00056297" w:rsidP="00F567D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 w:rsidR="00F567DE" w:rsidRPr="00806A99">
              <w:rPr>
                <w:rFonts w:ascii="Times New Roman" w:hAnsi="Times New Roman"/>
                <w:sz w:val="24"/>
                <w:szCs w:val="24"/>
              </w:rPr>
              <w:t>2025</w:t>
            </w:r>
            <w:r w:rsidR="006A33E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  <w:r w:rsidR="00F567DE" w:rsidRPr="00806A99">
              <w:rPr>
                <w:rFonts w:ascii="Times New Roman" w:hAnsi="Times New Roman"/>
                <w:bCs/>
                <w:sz w:val="24"/>
                <w:szCs w:val="24"/>
              </w:rPr>
              <w:t xml:space="preserve">№ </w:t>
            </w:r>
          </w:p>
          <w:p w:rsidR="00F567DE" w:rsidRPr="00806A99" w:rsidRDefault="00F567DE" w:rsidP="00F567DE">
            <w:pPr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proofErr w:type="spellStart"/>
            <w:r w:rsidRPr="00806A99">
              <w:rPr>
                <w:rFonts w:ascii="Times New Roman" w:hAnsi="Times New Roman"/>
                <w:sz w:val="24"/>
                <w:szCs w:val="24"/>
              </w:rPr>
              <w:t>Куславкка</w:t>
            </w:r>
            <w:proofErr w:type="spellEnd"/>
            <w:r w:rsidRPr="00806A99">
              <w:rPr>
                <w:rFonts w:ascii="Times New Roman" w:hAnsi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526" w:type="dxa"/>
          </w:tcPr>
          <w:p w:rsidR="00F567DE" w:rsidRPr="00806A99" w:rsidRDefault="00F567DE" w:rsidP="00F567DE">
            <w:pPr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3969" w:type="dxa"/>
          </w:tcPr>
          <w:p w:rsidR="00F567DE" w:rsidRDefault="00056297" w:rsidP="00F567DE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</w:t>
            </w:r>
            <w:r w:rsidR="00F567DE" w:rsidRPr="00806A99">
              <w:rPr>
                <w:rFonts w:ascii="Times New Roman" w:hAnsi="Times New Roman"/>
                <w:sz w:val="24"/>
                <w:szCs w:val="24"/>
              </w:rPr>
              <w:t xml:space="preserve">2025 № </w:t>
            </w:r>
            <w:r>
              <w:rPr>
                <w:rFonts w:ascii="Times New Roman" w:hAnsi="Times New Roman"/>
                <w:sz w:val="24"/>
                <w:szCs w:val="24"/>
              </w:rPr>
              <w:t>234</w:t>
            </w:r>
          </w:p>
          <w:p w:rsidR="00F567DE" w:rsidRPr="00806A99" w:rsidRDefault="00F567DE" w:rsidP="00F567DE">
            <w:pPr>
              <w:ind w:left="-108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806A99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proofErr w:type="spellStart"/>
            <w:r w:rsidRPr="00806A99">
              <w:rPr>
                <w:rFonts w:ascii="Times New Roman" w:hAnsi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EB2A6A" w:rsidRPr="00806A99" w:rsidRDefault="00EB2A6A" w:rsidP="00EB2A6A">
      <w:pPr>
        <w:ind w:right="4813"/>
        <w:jc w:val="both"/>
        <w:rPr>
          <w:rFonts w:ascii="Times New Roman" w:hAnsi="Times New Roman"/>
          <w:bCs/>
          <w:sz w:val="24"/>
          <w:szCs w:val="24"/>
        </w:rPr>
      </w:pPr>
    </w:p>
    <w:p w:rsidR="00BB04FA" w:rsidRPr="00806A99" w:rsidRDefault="00EB2A6A" w:rsidP="000C7D20">
      <w:pPr>
        <w:ind w:right="4813"/>
        <w:jc w:val="both"/>
        <w:rPr>
          <w:rFonts w:ascii="Times New Roman" w:hAnsi="Times New Roman"/>
          <w:bCs/>
          <w:sz w:val="24"/>
          <w:szCs w:val="24"/>
        </w:rPr>
      </w:pPr>
      <w:r w:rsidRPr="00806A99">
        <w:rPr>
          <w:rFonts w:ascii="Times New Roman" w:hAnsi="Times New Roman"/>
          <w:bCs/>
          <w:sz w:val="24"/>
          <w:szCs w:val="24"/>
        </w:rPr>
        <w:t xml:space="preserve">О мерах по обеспечению </w:t>
      </w:r>
      <w:r w:rsidR="00CD2035" w:rsidRPr="00806A99">
        <w:rPr>
          <w:rFonts w:ascii="Times New Roman" w:hAnsi="Times New Roman"/>
          <w:bCs/>
          <w:sz w:val="24"/>
          <w:szCs w:val="24"/>
        </w:rPr>
        <w:t>сохранности междугородних</w:t>
      </w:r>
      <w:r w:rsidRPr="00806A99">
        <w:rPr>
          <w:rFonts w:ascii="Times New Roman" w:hAnsi="Times New Roman"/>
          <w:bCs/>
          <w:sz w:val="24"/>
          <w:szCs w:val="24"/>
        </w:rPr>
        <w:t xml:space="preserve">, международных и местных </w:t>
      </w:r>
      <w:r w:rsidR="00CD2035" w:rsidRPr="00806A99">
        <w:rPr>
          <w:rFonts w:ascii="Times New Roman" w:hAnsi="Times New Roman"/>
          <w:bCs/>
          <w:sz w:val="24"/>
          <w:szCs w:val="24"/>
        </w:rPr>
        <w:t>линий и</w:t>
      </w:r>
      <w:r w:rsidRPr="00806A99">
        <w:rPr>
          <w:rFonts w:ascii="Times New Roman" w:hAnsi="Times New Roman"/>
          <w:bCs/>
          <w:sz w:val="24"/>
          <w:szCs w:val="24"/>
        </w:rPr>
        <w:t xml:space="preserve"> сооружений связи (далее объекты связи), </w:t>
      </w:r>
      <w:r w:rsidR="00CD2035" w:rsidRPr="00806A99">
        <w:rPr>
          <w:rFonts w:ascii="Times New Roman" w:hAnsi="Times New Roman"/>
          <w:bCs/>
          <w:sz w:val="24"/>
          <w:szCs w:val="24"/>
        </w:rPr>
        <w:t>расположенных на</w:t>
      </w:r>
      <w:r w:rsidRPr="00806A99">
        <w:rPr>
          <w:rFonts w:ascii="Times New Roman" w:hAnsi="Times New Roman"/>
          <w:bCs/>
          <w:sz w:val="24"/>
          <w:szCs w:val="24"/>
        </w:rPr>
        <w:t xml:space="preserve"> территории Козловского </w:t>
      </w:r>
      <w:proofErr w:type="gramStart"/>
      <w:r w:rsidR="00806A99">
        <w:rPr>
          <w:rFonts w:ascii="Times New Roman" w:hAnsi="Times New Roman"/>
          <w:bCs/>
          <w:sz w:val="24"/>
          <w:szCs w:val="24"/>
        </w:rPr>
        <w:t>муниципального</w:t>
      </w:r>
      <w:proofErr w:type="gramEnd"/>
      <w:r w:rsidR="00806A99">
        <w:rPr>
          <w:rFonts w:ascii="Times New Roman" w:hAnsi="Times New Roman"/>
          <w:bCs/>
          <w:sz w:val="24"/>
          <w:szCs w:val="24"/>
        </w:rPr>
        <w:t xml:space="preserve"> округа</w:t>
      </w:r>
      <w:r w:rsidRPr="00806A99">
        <w:rPr>
          <w:rFonts w:ascii="Times New Roman" w:hAnsi="Times New Roman"/>
          <w:bCs/>
          <w:sz w:val="24"/>
          <w:szCs w:val="24"/>
        </w:rPr>
        <w:t xml:space="preserve"> Чувашской Республики</w:t>
      </w:r>
    </w:p>
    <w:p w:rsidR="00EB2A6A" w:rsidRPr="00806A99" w:rsidRDefault="00EB2A6A" w:rsidP="00BD5EC7">
      <w:pPr>
        <w:ind w:right="4813" w:firstLine="567"/>
        <w:jc w:val="both"/>
        <w:rPr>
          <w:rFonts w:ascii="Times New Roman" w:hAnsi="Times New Roman"/>
          <w:sz w:val="24"/>
          <w:szCs w:val="24"/>
        </w:rPr>
      </w:pPr>
    </w:p>
    <w:p w:rsidR="00EB2A6A" w:rsidRPr="00806A99" w:rsidRDefault="00EB2A6A" w:rsidP="00F567D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500"/>
      <w:r w:rsidRPr="00806A99">
        <w:rPr>
          <w:rFonts w:ascii="Times New Roman" w:hAnsi="Times New Roman"/>
          <w:sz w:val="24"/>
          <w:szCs w:val="24"/>
        </w:rPr>
        <w:t>Руководствуясь постановлением Правительства Рос</w:t>
      </w:r>
      <w:r w:rsidR="00CD2035">
        <w:rPr>
          <w:rFonts w:ascii="Times New Roman" w:hAnsi="Times New Roman"/>
          <w:sz w:val="24"/>
          <w:szCs w:val="24"/>
        </w:rPr>
        <w:t xml:space="preserve">сийской Федерации </w:t>
      </w:r>
      <w:r w:rsidR="00F567DE">
        <w:rPr>
          <w:rFonts w:ascii="Times New Roman" w:hAnsi="Times New Roman"/>
          <w:sz w:val="24"/>
          <w:szCs w:val="24"/>
        </w:rPr>
        <w:br/>
      </w:r>
      <w:r w:rsidR="00CD2035">
        <w:rPr>
          <w:rFonts w:ascii="Times New Roman" w:hAnsi="Times New Roman"/>
          <w:sz w:val="24"/>
          <w:szCs w:val="24"/>
        </w:rPr>
        <w:t xml:space="preserve">от 09.06.1995 </w:t>
      </w:r>
      <w:r w:rsidRPr="00806A99">
        <w:rPr>
          <w:rFonts w:ascii="Times New Roman" w:hAnsi="Times New Roman"/>
          <w:sz w:val="24"/>
          <w:szCs w:val="24"/>
        </w:rPr>
        <w:t>№ 578 «Об утверждении Правил охраны линий и сооружений связи Российской Федерации» (далее – Правила</w:t>
      </w:r>
      <w:r w:rsidR="00CD2035" w:rsidRPr="00806A99">
        <w:rPr>
          <w:rFonts w:ascii="Times New Roman" w:hAnsi="Times New Roman"/>
          <w:sz w:val="24"/>
          <w:szCs w:val="24"/>
        </w:rPr>
        <w:t>), администрация</w:t>
      </w:r>
      <w:r w:rsidRPr="00806A99">
        <w:rPr>
          <w:rFonts w:ascii="Times New Roman" w:hAnsi="Times New Roman"/>
          <w:sz w:val="24"/>
          <w:szCs w:val="24"/>
        </w:rPr>
        <w:t xml:space="preserve"> Козловского </w:t>
      </w:r>
      <w:r w:rsidR="002E1CF4" w:rsidRPr="00806A99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806A99">
        <w:rPr>
          <w:rFonts w:ascii="Times New Roman" w:hAnsi="Times New Roman"/>
          <w:bCs/>
          <w:sz w:val="24"/>
          <w:szCs w:val="24"/>
        </w:rPr>
        <w:t xml:space="preserve">Чувашской </w:t>
      </w:r>
      <w:r w:rsidR="00CD2035" w:rsidRPr="00806A99">
        <w:rPr>
          <w:rFonts w:ascii="Times New Roman" w:hAnsi="Times New Roman"/>
          <w:bCs/>
          <w:sz w:val="24"/>
          <w:szCs w:val="24"/>
        </w:rPr>
        <w:t xml:space="preserve">Республики </w:t>
      </w:r>
      <w:r w:rsidR="00CD2035" w:rsidRPr="00806A99">
        <w:rPr>
          <w:rFonts w:ascii="Times New Roman" w:hAnsi="Times New Roman"/>
          <w:sz w:val="24"/>
          <w:szCs w:val="24"/>
        </w:rPr>
        <w:t>п</w:t>
      </w:r>
      <w:r w:rsidRPr="00806A99">
        <w:rPr>
          <w:rFonts w:ascii="Times New Roman" w:hAnsi="Times New Roman"/>
          <w:sz w:val="24"/>
          <w:szCs w:val="24"/>
        </w:rPr>
        <w:t>остановляет:</w:t>
      </w:r>
    </w:p>
    <w:p w:rsidR="00EB2A6A" w:rsidRPr="00806A99" w:rsidRDefault="00EB2A6A" w:rsidP="00F567DE">
      <w:pPr>
        <w:numPr>
          <w:ilvl w:val="0"/>
          <w:numId w:val="11"/>
        </w:numPr>
        <w:tabs>
          <w:tab w:val="clear" w:pos="720"/>
          <w:tab w:val="num" w:pos="851"/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Рекомендовать руководителям предприятий, организаций, учреждений всех форм собственности, </w:t>
      </w:r>
      <w:r w:rsidR="00335BA6" w:rsidRPr="00806A99">
        <w:rPr>
          <w:rFonts w:ascii="Times New Roman" w:hAnsi="Times New Roman"/>
          <w:sz w:val="24"/>
          <w:szCs w:val="24"/>
        </w:rPr>
        <w:t xml:space="preserve">сотрудникам </w:t>
      </w:r>
      <w:r w:rsidR="009131C0" w:rsidRPr="00806A99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proofErr w:type="gramStart"/>
      <w:r w:rsidR="009131C0" w:rsidRPr="00806A99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9131C0" w:rsidRPr="00806A99">
        <w:rPr>
          <w:rFonts w:ascii="Times New Roman" w:hAnsi="Times New Roman"/>
          <w:sz w:val="24"/>
          <w:szCs w:val="24"/>
        </w:rPr>
        <w:t xml:space="preserve"> округа Чувашской Республики</w:t>
      </w:r>
      <w:r w:rsidR="0040576F" w:rsidRPr="00806A99">
        <w:rPr>
          <w:rFonts w:ascii="Times New Roman" w:hAnsi="Times New Roman"/>
          <w:sz w:val="24"/>
          <w:szCs w:val="24"/>
        </w:rPr>
        <w:t xml:space="preserve"> в пределах своих полномочий</w:t>
      </w:r>
      <w:r w:rsidRPr="00806A99">
        <w:rPr>
          <w:rFonts w:ascii="Times New Roman" w:hAnsi="Times New Roman"/>
          <w:sz w:val="24"/>
          <w:szCs w:val="24"/>
        </w:rPr>
        <w:t>:</w:t>
      </w:r>
    </w:p>
    <w:p w:rsidR="00EB2A6A" w:rsidRPr="00806A99" w:rsidRDefault="00EB2A6A" w:rsidP="00F567DE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оказывать содействие </w:t>
      </w:r>
      <w:r w:rsidR="0040576F" w:rsidRPr="00806A99">
        <w:rPr>
          <w:rFonts w:ascii="Times New Roman" w:hAnsi="Times New Roman"/>
          <w:sz w:val="24"/>
          <w:szCs w:val="24"/>
        </w:rPr>
        <w:t xml:space="preserve">в сохранности объектов связи </w:t>
      </w:r>
      <w:r w:rsidRPr="00806A99">
        <w:rPr>
          <w:rFonts w:ascii="Times New Roman" w:hAnsi="Times New Roman"/>
          <w:sz w:val="24"/>
          <w:szCs w:val="24"/>
        </w:rPr>
        <w:t>предприятиям, учреждениям, организациям связи, в ведении которых находятся объекты связи, в предупреждение повреждений объектов</w:t>
      </w:r>
      <w:r w:rsidR="004A699E">
        <w:rPr>
          <w:rFonts w:ascii="Times New Roman" w:hAnsi="Times New Roman"/>
          <w:sz w:val="24"/>
          <w:szCs w:val="24"/>
        </w:rPr>
        <w:t xml:space="preserve"> связи</w:t>
      </w:r>
      <w:r w:rsidRPr="00806A99">
        <w:rPr>
          <w:rFonts w:ascii="Times New Roman" w:hAnsi="Times New Roman"/>
          <w:sz w:val="24"/>
          <w:szCs w:val="24"/>
        </w:rPr>
        <w:t>;</w:t>
      </w:r>
    </w:p>
    <w:p w:rsidR="00EB2A6A" w:rsidRPr="00806A99" w:rsidRDefault="00EB2A6A" w:rsidP="00F567DE">
      <w:pPr>
        <w:numPr>
          <w:ilvl w:val="0"/>
          <w:numId w:val="12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при отводе для строительства земельных участков</w:t>
      </w:r>
      <w:r w:rsidR="004A699E">
        <w:rPr>
          <w:rFonts w:ascii="Times New Roman" w:hAnsi="Times New Roman"/>
          <w:sz w:val="24"/>
          <w:szCs w:val="24"/>
        </w:rPr>
        <w:t>, расположенных вблизи объектов связи,</w:t>
      </w:r>
      <w:r w:rsidRPr="00806A99">
        <w:rPr>
          <w:rFonts w:ascii="Times New Roman" w:hAnsi="Times New Roman"/>
          <w:sz w:val="24"/>
          <w:szCs w:val="24"/>
        </w:rPr>
        <w:t xml:space="preserve"> требовать от застройщиков предварительного согласования с представителем предприятий связи: </w:t>
      </w:r>
    </w:p>
    <w:p w:rsidR="00EB2A6A" w:rsidRPr="00806A99" w:rsidRDefault="00EB2A6A" w:rsidP="00F567D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а) </w:t>
      </w:r>
      <w:r w:rsidR="00530B44" w:rsidRPr="00806A99">
        <w:rPr>
          <w:rFonts w:ascii="Times New Roman" w:hAnsi="Times New Roman"/>
          <w:sz w:val="24"/>
          <w:szCs w:val="24"/>
        </w:rPr>
        <w:t xml:space="preserve">Филиал акционерного общества «Связь объектов транспорта и добычи нефти» - «Волго-Камского производственного </w:t>
      </w:r>
      <w:r w:rsidR="00CD2035" w:rsidRPr="00806A99">
        <w:rPr>
          <w:rFonts w:ascii="Times New Roman" w:hAnsi="Times New Roman"/>
          <w:sz w:val="24"/>
          <w:szCs w:val="24"/>
        </w:rPr>
        <w:t>технического управления</w:t>
      </w:r>
      <w:r w:rsidR="00530B44" w:rsidRPr="00806A99">
        <w:rPr>
          <w:rFonts w:ascii="Times New Roman" w:hAnsi="Times New Roman"/>
          <w:sz w:val="24"/>
          <w:szCs w:val="24"/>
        </w:rPr>
        <w:t xml:space="preserve"> связи»</w:t>
      </w:r>
      <w:r w:rsidRPr="00806A99">
        <w:rPr>
          <w:rFonts w:ascii="Times New Roman" w:hAnsi="Times New Roman"/>
          <w:sz w:val="24"/>
          <w:szCs w:val="24"/>
        </w:rPr>
        <w:t xml:space="preserve">, </w:t>
      </w:r>
      <w:r w:rsidR="00CD2035" w:rsidRPr="00806A99">
        <w:rPr>
          <w:rFonts w:ascii="Times New Roman" w:hAnsi="Times New Roman"/>
          <w:sz w:val="24"/>
          <w:szCs w:val="24"/>
        </w:rPr>
        <w:t>расположенн</w:t>
      </w:r>
      <w:r w:rsidR="00CD2035">
        <w:rPr>
          <w:rFonts w:ascii="Times New Roman" w:hAnsi="Times New Roman"/>
          <w:sz w:val="24"/>
          <w:szCs w:val="24"/>
        </w:rPr>
        <w:t xml:space="preserve">ый </w:t>
      </w:r>
      <w:r w:rsidR="00CD2035" w:rsidRPr="00806A99">
        <w:rPr>
          <w:rFonts w:ascii="Times New Roman" w:hAnsi="Times New Roman"/>
          <w:sz w:val="24"/>
          <w:szCs w:val="24"/>
        </w:rPr>
        <w:t>по</w:t>
      </w:r>
      <w:r w:rsidRPr="00806A99">
        <w:rPr>
          <w:rFonts w:ascii="Times New Roman" w:hAnsi="Times New Roman"/>
          <w:sz w:val="24"/>
          <w:szCs w:val="24"/>
        </w:rPr>
        <w:t xml:space="preserve"> адресу: 42006</w:t>
      </w:r>
      <w:r w:rsidR="00530B44" w:rsidRPr="00806A99">
        <w:rPr>
          <w:rFonts w:ascii="Times New Roman" w:hAnsi="Times New Roman"/>
          <w:sz w:val="24"/>
          <w:szCs w:val="24"/>
        </w:rPr>
        <w:t>1</w:t>
      </w:r>
      <w:r w:rsidRPr="00806A99">
        <w:rPr>
          <w:rFonts w:ascii="Times New Roman" w:hAnsi="Times New Roman"/>
          <w:sz w:val="24"/>
          <w:szCs w:val="24"/>
        </w:rPr>
        <w:t xml:space="preserve">, Республика Татарстан, </w:t>
      </w:r>
      <w:proofErr w:type="gramStart"/>
      <w:r w:rsidRPr="00806A99">
        <w:rPr>
          <w:rFonts w:ascii="Times New Roman" w:hAnsi="Times New Roman"/>
          <w:sz w:val="24"/>
          <w:szCs w:val="24"/>
        </w:rPr>
        <w:t>г</w:t>
      </w:r>
      <w:proofErr w:type="gramEnd"/>
      <w:r w:rsidRPr="00806A99">
        <w:rPr>
          <w:rFonts w:ascii="Times New Roman" w:hAnsi="Times New Roman"/>
          <w:sz w:val="24"/>
          <w:szCs w:val="24"/>
        </w:rPr>
        <w:t xml:space="preserve">. Казань, ул. </w:t>
      </w:r>
      <w:r w:rsidR="00530B44" w:rsidRPr="00806A99">
        <w:rPr>
          <w:rFonts w:ascii="Times New Roman" w:hAnsi="Times New Roman"/>
          <w:sz w:val="24"/>
          <w:szCs w:val="24"/>
        </w:rPr>
        <w:t>Н.Ершова, д. 2г</w:t>
      </w:r>
      <w:r w:rsidR="00CD2035">
        <w:rPr>
          <w:rFonts w:ascii="Times New Roman" w:hAnsi="Times New Roman"/>
          <w:sz w:val="24"/>
          <w:szCs w:val="24"/>
        </w:rPr>
        <w:t xml:space="preserve">, </w:t>
      </w:r>
      <w:r w:rsidR="006A33EE">
        <w:rPr>
          <w:rFonts w:ascii="Times New Roman" w:hAnsi="Times New Roman"/>
          <w:sz w:val="24"/>
          <w:szCs w:val="24"/>
        </w:rPr>
        <w:br/>
      </w:r>
      <w:r w:rsidRPr="00806A99">
        <w:rPr>
          <w:rFonts w:ascii="Times New Roman" w:hAnsi="Times New Roman"/>
          <w:sz w:val="24"/>
          <w:szCs w:val="24"/>
        </w:rPr>
        <w:t>тел. 8(</w:t>
      </w:r>
      <w:r w:rsidR="00CD2035" w:rsidRPr="00806A99">
        <w:rPr>
          <w:rFonts w:ascii="Times New Roman" w:hAnsi="Times New Roman"/>
          <w:sz w:val="24"/>
          <w:szCs w:val="24"/>
        </w:rPr>
        <w:t>843) -</w:t>
      </w:r>
      <w:r w:rsidRPr="00806A99">
        <w:rPr>
          <w:rFonts w:ascii="Times New Roman" w:hAnsi="Times New Roman"/>
          <w:sz w:val="24"/>
          <w:szCs w:val="24"/>
        </w:rPr>
        <w:t>2</w:t>
      </w:r>
      <w:r w:rsidR="00CD2035">
        <w:rPr>
          <w:rFonts w:ascii="Times New Roman" w:hAnsi="Times New Roman"/>
          <w:sz w:val="24"/>
          <w:szCs w:val="24"/>
        </w:rPr>
        <w:t xml:space="preserve">49-23-00, 8 </w:t>
      </w:r>
      <w:r w:rsidR="00530B44" w:rsidRPr="00806A99">
        <w:rPr>
          <w:rFonts w:ascii="Times New Roman" w:hAnsi="Times New Roman"/>
          <w:sz w:val="24"/>
          <w:szCs w:val="24"/>
        </w:rPr>
        <w:t>(843)-249-23-10</w:t>
      </w:r>
      <w:r w:rsidRPr="00806A99">
        <w:rPr>
          <w:rFonts w:ascii="Times New Roman" w:hAnsi="Times New Roman"/>
          <w:sz w:val="24"/>
          <w:szCs w:val="24"/>
        </w:rPr>
        <w:t>;</w:t>
      </w:r>
    </w:p>
    <w:p w:rsidR="00EB2A6A" w:rsidRPr="00806A99" w:rsidRDefault="00530B44" w:rsidP="00F567D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б) Центр эксплуатации Филиала </w:t>
      </w:r>
      <w:r w:rsidR="00CD2035" w:rsidRPr="00806A99">
        <w:rPr>
          <w:rFonts w:ascii="Times New Roman" w:hAnsi="Times New Roman"/>
          <w:sz w:val="24"/>
          <w:szCs w:val="24"/>
        </w:rPr>
        <w:t>в Чувашские Республики</w:t>
      </w:r>
      <w:r w:rsidR="00056297">
        <w:rPr>
          <w:rFonts w:ascii="Times New Roman" w:hAnsi="Times New Roman"/>
          <w:sz w:val="24"/>
          <w:szCs w:val="24"/>
        </w:rPr>
        <w:t xml:space="preserve"> </w:t>
      </w:r>
      <w:r w:rsidR="004A699E">
        <w:rPr>
          <w:rFonts w:ascii="Times New Roman" w:hAnsi="Times New Roman"/>
          <w:sz w:val="24"/>
          <w:szCs w:val="24"/>
        </w:rPr>
        <w:t>ПАО «</w:t>
      </w:r>
      <w:proofErr w:type="spellStart"/>
      <w:r w:rsidR="004A699E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4A699E">
        <w:rPr>
          <w:rFonts w:ascii="Times New Roman" w:hAnsi="Times New Roman"/>
          <w:sz w:val="24"/>
          <w:szCs w:val="24"/>
        </w:rPr>
        <w:t>»</w:t>
      </w:r>
      <w:r w:rsidR="00EB2A6A" w:rsidRPr="00806A99">
        <w:rPr>
          <w:rFonts w:ascii="Times New Roman" w:hAnsi="Times New Roman"/>
          <w:sz w:val="24"/>
          <w:szCs w:val="24"/>
        </w:rPr>
        <w:t xml:space="preserve">, </w:t>
      </w:r>
      <w:r w:rsidR="00CD2035" w:rsidRPr="00806A99">
        <w:rPr>
          <w:rFonts w:ascii="Times New Roman" w:hAnsi="Times New Roman"/>
          <w:sz w:val="24"/>
          <w:szCs w:val="24"/>
        </w:rPr>
        <w:t>расположенн</w:t>
      </w:r>
      <w:r w:rsidR="00CD2035">
        <w:rPr>
          <w:rFonts w:ascii="Times New Roman" w:hAnsi="Times New Roman"/>
          <w:sz w:val="24"/>
          <w:szCs w:val="24"/>
        </w:rPr>
        <w:t xml:space="preserve">ый </w:t>
      </w:r>
      <w:r w:rsidR="00CD2035" w:rsidRPr="00806A99">
        <w:rPr>
          <w:rFonts w:ascii="Times New Roman" w:hAnsi="Times New Roman"/>
          <w:sz w:val="24"/>
          <w:szCs w:val="24"/>
        </w:rPr>
        <w:t>по</w:t>
      </w:r>
      <w:r w:rsidR="00EB2A6A" w:rsidRPr="00806A99">
        <w:rPr>
          <w:rFonts w:ascii="Times New Roman" w:hAnsi="Times New Roman"/>
          <w:sz w:val="24"/>
          <w:szCs w:val="24"/>
        </w:rPr>
        <w:t xml:space="preserve"> адресу: </w:t>
      </w:r>
      <w:r w:rsidR="00387E41" w:rsidRPr="00806A99">
        <w:rPr>
          <w:rFonts w:ascii="Times New Roman" w:hAnsi="Times New Roman"/>
          <w:sz w:val="24"/>
          <w:szCs w:val="24"/>
        </w:rPr>
        <w:t xml:space="preserve">428000, Чувашская Республика – Чувашия, </w:t>
      </w:r>
      <w:proofErr w:type="gramStart"/>
      <w:r w:rsidR="00387E41" w:rsidRPr="00806A99">
        <w:rPr>
          <w:rFonts w:ascii="Times New Roman" w:hAnsi="Times New Roman"/>
          <w:sz w:val="24"/>
          <w:szCs w:val="24"/>
        </w:rPr>
        <w:t>г</w:t>
      </w:r>
      <w:proofErr w:type="gramEnd"/>
      <w:r w:rsidR="00387E41" w:rsidRPr="00806A99">
        <w:rPr>
          <w:rFonts w:ascii="Times New Roman" w:hAnsi="Times New Roman"/>
          <w:sz w:val="24"/>
          <w:szCs w:val="24"/>
        </w:rPr>
        <w:t xml:space="preserve">. Чебоксары, </w:t>
      </w:r>
      <w:r w:rsidR="006A33EE">
        <w:rPr>
          <w:rFonts w:ascii="Times New Roman" w:hAnsi="Times New Roman"/>
          <w:sz w:val="24"/>
          <w:szCs w:val="24"/>
        </w:rPr>
        <w:br/>
      </w:r>
      <w:r w:rsidR="00387E41" w:rsidRPr="00806A99">
        <w:rPr>
          <w:rFonts w:ascii="Times New Roman" w:hAnsi="Times New Roman"/>
          <w:sz w:val="24"/>
          <w:szCs w:val="24"/>
        </w:rPr>
        <w:t>ул. Шумилова, д.20, тел 8-(</w:t>
      </w:r>
      <w:r w:rsidR="00CD2035" w:rsidRPr="00806A99">
        <w:rPr>
          <w:rFonts w:ascii="Times New Roman" w:hAnsi="Times New Roman"/>
          <w:sz w:val="24"/>
          <w:szCs w:val="24"/>
        </w:rPr>
        <w:t>8352) -</w:t>
      </w:r>
      <w:r w:rsidR="00387E41" w:rsidRPr="00806A99">
        <w:rPr>
          <w:rFonts w:ascii="Times New Roman" w:hAnsi="Times New Roman"/>
          <w:sz w:val="24"/>
          <w:szCs w:val="24"/>
        </w:rPr>
        <w:t>28-92-23, 8-(</w:t>
      </w:r>
      <w:r w:rsidR="00CD2035" w:rsidRPr="00806A99">
        <w:rPr>
          <w:rFonts w:ascii="Times New Roman" w:hAnsi="Times New Roman"/>
          <w:sz w:val="24"/>
          <w:szCs w:val="24"/>
        </w:rPr>
        <w:t>8352) -</w:t>
      </w:r>
      <w:r w:rsidR="00387E41" w:rsidRPr="00806A99">
        <w:rPr>
          <w:rFonts w:ascii="Times New Roman" w:hAnsi="Times New Roman"/>
          <w:sz w:val="24"/>
          <w:szCs w:val="24"/>
        </w:rPr>
        <w:t>62-75-50</w:t>
      </w:r>
      <w:r w:rsidR="00EB2A6A" w:rsidRPr="00806A99">
        <w:rPr>
          <w:rFonts w:ascii="Times New Roman" w:hAnsi="Times New Roman"/>
          <w:sz w:val="24"/>
          <w:szCs w:val="24"/>
        </w:rPr>
        <w:t>;</w:t>
      </w:r>
    </w:p>
    <w:p w:rsidR="00EB2A6A" w:rsidRPr="00806A99" w:rsidRDefault="00EB2A6A" w:rsidP="00F567D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в) </w:t>
      </w:r>
      <w:r w:rsidR="00387E41" w:rsidRPr="00806A99">
        <w:rPr>
          <w:rFonts w:ascii="Times New Roman" w:hAnsi="Times New Roman"/>
          <w:sz w:val="24"/>
          <w:szCs w:val="24"/>
        </w:rPr>
        <w:t>Сервисны</w:t>
      </w:r>
      <w:r w:rsidR="009063E0">
        <w:rPr>
          <w:rFonts w:ascii="Times New Roman" w:hAnsi="Times New Roman"/>
          <w:sz w:val="24"/>
          <w:szCs w:val="24"/>
        </w:rPr>
        <w:t>й</w:t>
      </w:r>
      <w:r w:rsidR="00387E41" w:rsidRPr="00806A99">
        <w:rPr>
          <w:rFonts w:ascii="Times New Roman" w:hAnsi="Times New Roman"/>
          <w:sz w:val="24"/>
          <w:szCs w:val="24"/>
        </w:rPr>
        <w:t xml:space="preserve"> цент</w:t>
      </w:r>
      <w:r w:rsidR="0040576F" w:rsidRPr="00806A99">
        <w:rPr>
          <w:rFonts w:ascii="Times New Roman" w:hAnsi="Times New Roman"/>
          <w:sz w:val="24"/>
          <w:szCs w:val="24"/>
        </w:rPr>
        <w:t>р</w:t>
      </w:r>
      <w:r w:rsidR="000562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425ED" w:rsidRPr="00806A99">
        <w:rPr>
          <w:rFonts w:ascii="Times New Roman" w:hAnsi="Times New Roman"/>
          <w:sz w:val="24"/>
          <w:szCs w:val="24"/>
        </w:rPr>
        <w:t>г</w:t>
      </w:r>
      <w:proofErr w:type="gramEnd"/>
      <w:r w:rsidR="007425ED" w:rsidRPr="00806A99">
        <w:rPr>
          <w:rFonts w:ascii="Times New Roman" w:hAnsi="Times New Roman"/>
          <w:sz w:val="24"/>
          <w:szCs w:val="24"/>
        </w:rPr>
        <w:t>. Цивильска ф</w:t>
      </w:r>
      <w:r w:rsidR="00387E41" w:rsidRPr="00806A99">
        <w:rPr>
          <w:rFonts w:ascii="Times New Roman" w:hAnsi="Times New Roman"/>
          <w:sz w:val="24"/>
          <w:szCs w:val="24"/>
        </w:rPr>
        <w:t xml:space="preserve">илиала в Чувашской Республики </w:t>
      </w:r>
      <w:r w:rsidR="004A699E">
        <w:rPr>
          <w:rFonts w:ascii="Times New Roman" w:hAnsi="Times New Roman"/>
          <w:sz w:val="24"/>
          <w:szCs w:val="24"/>
        </w:rPr>
        <w:t>ПАО «</w:t>
      </w:r>
      <w:proofErr w:type="spellStart"/>
      <w:r w:rsidR="004A699E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4A699E">
        <w:rPr>
          <w:rFonts w:ascii="Times New Roman" w:hAnsi="Times New Roman"/>
          <w:sz w:val="24"/>
          <w:szCs w:val="24"/>
        </w:rPr>
        <w:t>»</w:t>
      </w:r>
      <w:r w:rsidR="00387E41" w:rsidRPr="00806A99">
        <w:rPr>
          <w:rFonts w:ascii="Times New Roman" w:hAnsi="Times New Roman"/>
          <w:sz w:val="24"/>
          <w:szCs w:val="24"/>
        </w:rPr>
        <w:t>, расположенн</w:t>
      </w:r>
      <w:r w:rsidR="009063E0">
        <w:rPr>
          <w:rFonts w:ascii="Times New Roman" w:hAnsi="Times New Roman"/>
          <w:sz w:val="24"/>
          <w:szCs w:val="24"/>
        </w:rPr>
        <w:t xml:space="preserve">ый </w:t>
      </w:r>
      <w:r w:rsidR="00387E41" w:rsidRPr="00806A99">
        <w:rPr>
          <w:rFonts w:ascii="Times New Roman" w:hAnsi="Times New Roman"/>
          <w:sz w:val="24"/>
          <w:szCs w:val="24"/>
        </w:rPr>
        <w:t>по адресу:</w:t>
      </w:r>
      <w:r w:rsidRPr="00806A99">
        <w:rPr>
          <w:rFonts w:ascii="Times New Roman" w:hAnsi="Times New Roman"/>
          <w:sz w:val="24"/>
          <w:szCs w:val="24"/>
        </w:rPr>
        <w:t xml:space="preserve"> 42</w:t>
      </w:r>
      <w:r w:rsidR="007425ED" w:rsidRPr="00806A99">
        <w:rPr>
          <w:rFonts w:ascii="Times New Roman" w:hAnsi="Times New Roman"/>
          <w:sz w:val="24"/>
          <w:szCs w:val="24"/>
        </w:rPr>
        <w:t>9900</w:t>
      </w:r>
      <w:r w:rsidRPr="00806A99">
        <w:rPr>
          <w:rFonts w:ascii="Times New Roman" w:hAnsi="Times New Roman"/>
          <w:sz w:val="24"/>
          <w:szCs w:val="24"/>
        </w:rPr>
        <w:t xml:space="preserve">, </w:t>
      </w:r>
      <w:r w:rsidR="00DA735F" w:rsidRPr="00806A99">
        <w:rPr>
          <w:rFonts w:ascii="Times New Roman" w:hAnsi="Times New Roman"/>
          <w:sz w:val="24"/>
          <w:szCs w:val="24"/>
        </w:rPr>
        <w:t xml:space="preserve">Чувашская Республика – Чувашия </w:t>
      </w:r>
      <w:r w:rsidR="006A33EE">
        <w:rPr>
          <w:rFonts w:ascii="Times New Roman" w:hAnsi="Times New Roman"/>
          <w:sz w:val="24"/>
          <w:szCs w:val="24"/>
        </w:rPr>
        <w:br/>
      </w:r>
      <w:r w:rsidRPr="00806A99">
        <w:rPr>
          <w:rFonts w:ascii="Times New Roman" w:hAnsi="Times New Roman"/>
          <w:sz w:val="24"/>
          <w:szCs w:val="24"/>
        </w:rPr>
        <w:t xml:space="preserve">г. </w:t>
      </w:r>
      <w:r w:rsidR="007425ED" w:rsidRPr="00806A99">
        <w:rPr>
          <w:rFonts w:ascii="Times New Roman" w:hAnsi="Times New Roman"/>
          <w:sz w:val="24"/>
          <w:szCs w:val="24"/>
        </w:rPr>
        <w:t>Цивильск, ул. Николаева, д. 2</w:t>
      </w:r>
      <w:r w:rsidRPr="00806A99">
        <w:rPr>
          <w:rFonts w:ascii="Times New Roman" w:hAnsi="Times New Roman"/>
          <w:sz w:val="24"/>
          <w:szCs w:val="24"/>
        </w:rPr>
        <w:t>, тел 8-(835</w:t>
      </w:r>
      <w:r w:rsidR="007425ED" w:rsidRPr="00806A99">
        <w:rPr>
          <w:rFonts w:ascii="Times New Roman" w:hAnsi="Times New Roman"/>
          <w:sz w:val="24"/>
          <w:szCs w:val="24"/>
        </w:rPr>
        <w:t>45</w:t>
      </w:r>
      <w:r w:rsidRPr="00806A99">
        <w:rPr>
          <w:rFonts w:ascii="Times New Roman" w:hAnsi="Times New Roman"/>
          <w:sz w:val="24"/>
          <w:szCs w:val="24"/>
        </w:rPr>
        <w:t>)-2</w:t>
      </w:r>
      <w:r w:rsidR="007425ED" w:rsidRPr="00806A99">
        <w:rPr>
          <w:rFonts w:ascii="Times New Roman" w:hAnsi="Times New Roman"/>
          <w:sz w:val="24"/>
          <w:szCs w:val="24"/>
        </w:rPr>
        <w:t>-16-15</w:t>
      </w:r>
      <w:r w:rsidRPr="00806A99">
        <w:rPr>
          <w:rFonts w:ascii="Times New Roman" w:hAnsi="Times New Roman"/>
          <w:sz w:val="24"/>
          <w:szCs w:val="24"/>
        </w:rPr>
        <w:t>;</w:t>
      </w:r>
    </w:p>
    <w:p w:rsidR="00EB2A6A" w:rsidRPr="00806A99" w:rsidRDefault="00EB2A6A" w:rsidP="00F567D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г) </w:t>
      </w:r>
      <w:r w:rsidR="009063E0">
        <w:rPr>
          <w:rFonts w:ascii="Times New Roman" w:hAnsi="Times New Roman"/>
          <w:sz w:val="24"/>
          <w:szCs w:val="24"/>
        </w:rPr>
        <w:t>С</w:t>
      </w:r>
      <w:r w:rsidR="007425ED" w:rsidRPr="00806A99">
        <w:rPr>
          <w:rFonts w:ascii="Times New Roman" w:hAnsi="Times New Roman"/>
          <w:sz w:val="24"/>
          <w:szCs w:val="24"/>
        </w:rPr>
        <w:t>труктурн</w:t>
      </w:r>
      <w:r w:rsidR="009063E0">
        <w:rPr>
          <w:rFonts w:ascii="Times New Roman" w:hAnsi="Times New Roman"/>
          <w:sz w:val="24"/>
          <w:szCs w:val="24"/>
        </w:rPr>
        <w:t xml:space="preserve">ое </w:t>
      </w:r>
      <w:r w:rsidR="007425ED" w:rsidRPr="00806A99">
        <w:rPr>
          <w:rFonts w:ascii="Times New Roman" w:hAnsi="Times New Roman"/>
          <w:sz w:val="24"/>
          <w:szCs w:val="24"/>
        </w:rPr>
        <w:t>подразделение</w:t>
      </w:r>
      <w:r w:rsidR="006A33EE">
        <w:rPr>
          <w:rFonts w:ascii="Times New Roman" w:hAnsi="Times New Roman"/>
          <w:sz w:val="24"/>
          <w:szCs w:val="24"/>
        </w:rPr>
        <w:t xml:space="preserve"> </w:t>
      </w:r>
      <w:r w:rsidR="004A699E">
        <w:rPr>
          <w:rFonts w:ascii="Times New Roman" w:hAnsi="Times New Roman"/>
          <w:sz w:val="24"/>
          <w:szCs w:val="24"/>
        </w:rPr>
        <w:t>«</w:t>
      </w:r>
      <w:r w:rsidR="007425ED" w:rsidRPr="00806A99">
        <w:rPr>
          <w:rFonts w:ascii="Times New Roman" w:hAnsi="Times New Roman"/>
          <w:sz w:val="24"/>
          <w:szCs w:val="24"/>
        </w:rPr>
        <w:t>Козловский</w:t>
      </w:r>
      <w:r w:rsidR="004A699E">
        <w:rPr>
          <w:rFonts w:ascii="Times New Roman" w:hAnsi="Times New Roman"/>
          <w:sz w:val="24"/>
          <w:szCs w:val="24"/>
        </w:rPr>
        <w:t>»</w:t>
      </w:r>
      <w:r w:rsidR="006A33EE">
        <w:rPr>
          <w:rFonts w:ascii="Times New Roman" w:hAnsi="Times New Roman"/>
          <w:sz w:val="24"/>
          <w:szCs w:val="24"/>
        </w:rPr>
        <w:t xml:space="preserve"> </w:t>
      </w:r>
      <w:r w:rsidR="0040576F" w:rsidRPr="00806A99">
        <w:rPr>
          <w:rFonts w:ascii="Times New Roman" w:hAnsi="Times New Roman"/>
          <w:sz w:val="24"/>
          <w:szCs w:val="24"/>
        </w:rPr>
        <w:t xml:space="preserve">сервисного центра </w:t>
      </w:r>
      <w:proofErr w:type="gramStart"/>
      <w:r w:rsidR="0040576F" w:rsidRPr="00806A99">
        <w:rPr>
          <w:rFonts w:ascii="Times New Roman" w:hAnsi="Times New Roman"/>
          <w:sz w:val="24"/>
          <w:szCs w:val="24"/>
        </w:rPr>
        <w:t>г</w:t>
      </w:r>
      <w:proofErr w:type="gramEnd"/>
      <w:r w:rsidR="0040576F" w:rsidRPr="00806A99">
        <w:rPr>
          <w:rFonts w:ascii="Times New Roman" w:hAnsi="Times New Roman"/>
          <w:sz w:val="24"/>
          <w:szCs w:val="24"/>
        </w:rPr>
        <w:t xml:space="preserve">. Цивильска филиала в Чувашской Республики </w:t>
      </w:r>
      <w:r w:rsidR="004A699E">
        <w:rPr>
          <w:rFonts w:ascii="Times New Roman" w:hAnsi="Times New Roman"/>
          <w:sz w:val="24"/>
          <w:szCs w:val="24"/>
        </w:rPr>
        <w:t>ПАО «</w:t>
      </w:r>
      <w:proofErr w:type="spellStart"/>
      <w:r w:rsidR="004A699E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4A699E">
        <w:rPr>
          <w:rFonts w:ascii="Times New Roman" w:hAnsi="Times New Roman"/>
          <w:sz w:val="24"/>
          <w:szCs w:val="24"/>
        </w:rPr>
        <w:t>»</w:t>
      </w:r>
      <w:r w:rsidRPr="00806A99">
        <w:rPr>
          <w:rFonts w:ascii="Times New Roman" w:hAnsi="Times New Roman"/>
          <w:sz w:val="24"/>
          <w:szCs w:val="24"/>
        </w:rPr>
        <w:t>, расположенно</w:t>
      </w:r>
      <w:r w:rsidR="009063E0">
        <w:rPr>
          <w:rFonts w:ascii="Times New Roman" w:hAnsi="Times New Roman"/>
          <w:sz w:val="24"/>
          <w:szCs w:val="24"/>
        </w:rPr>
        <w:t>е</w:t>
      </w:r>
      <w:r w:rsidRPr="00806A99">
        <w:rPr>
          <w:rFonts w:ascii="Times New Roman" w:hAnsi="Times New Roman"/>
          <w:sz w:val="24"/>
          <w:szCs w:val="24"/>
        </w:rPr>
        <w:t xml:space="preserve"> по адресу: </w:t>
      </w:r>
      <w:smartTag w:uri="urn:schemas-microsoft-com:office:smarttags" w:element="metricconverter">
        <w:smartTagPr>
          <w:attr w:name="ProductID" w:val="429430, г"/>
        </w:smartTagPr>
        <w:r w:rsidRPr="00806A99">
          <w:rPr>
            <w:rFonts w:ascii="Times New Roman" w:hAnsi="Times New Roman"/>
            <w:sz w:val="24"/>
            <w:szCs w:val="24"/>
          </w:rPr>
          <w:t>429430, г</w:t>
        </w:r>
      </w:smartTag>
      <w:r w:rsidRPr="00806A9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06A99">
        <w:rPr>
          <w:rFonts w:ascii="Times New Roman" w:hAnsi="Times New Roman"/>
          <w:sz w:val="24"/>
          <w:szCs w:val="24"/>
        </w:rPr>
        <w:t>Козловка</w:t>
      </w:r>
      <w:proofErr w:type="spellEnd"/>
      <w:r w:rsidRPr="00806A99">
        <w:rPr>
          <w:rFonts w:ascii="Times New Roman" w:hAnsi="Times New Roman"/>
          <w:sz w:val="24"/>
          <w:szCs w:val="24"/>
        </w:rPr>
        <w:t xml:space="preserve">, ул. </w:t>
      </w:r>
      <w:r w:rsidR="0040576F" w:rsidRPr="00806A99">
        <w:rPr>
          <w:rFonts w:ascii="Times New Roman" w:hAnsi="Times New Roman"/>
          <w:sz w:val="24"/>
          <w:szCs w:val="24"/>
        </w:rPr>
        <w:t>Сво</w:t>
      </w:r>
      <w:r w:rsidR="007425ED" w:rsidRPr="00806A99">
        <w:rPr>
          <w:rFonts w:ascii="Times New Roman" w:hAnsi="Times New Roman"/>
          <w:sz w:val="24"/>
          <w:szCs w:val="24"/>
        </w:rPr>
        <w:t xml:space="preserve">бодной России, </w:t>
      </w:r>
      <w:r w:rsidRPr="00806A99">
        <w:rPr>
          <w:rFonts w:ascii="Times New Roman" w:hAnsi="Times New Roman"/>
          <w:sz w:val="24"/>
          <w:szCs w:val="24"/>
        </w:rPr>
        <w:t xml:space="preserve"> д. </w:t>
      </w:r>
      <w:r w:rsidR="007425ED" w:rsidRPr="00806A99">
        <w:rPr>
          <w:rFonts w:ascii="Times New Roman" w:hAnsi="Times New Roman"/>
          <w:sz w:val="24"/>
          <w:szCs w:val="24"/>
        </w:rPr>
        <w:t>44</w:t>
      </w:r>
      <w:r w:rsidRPr="00806A99">
        <w:rPr>
          <w:rFonts w:ascii="Times New Roman" w:hAnsi="Times New Roman"/>
          <w:sz w:val="24"/>
          <w:szCs w:val="24"/>
        </w:rPr>
        <w:t xml:space="preserve">, тел. </w:t>
      </w:r>
      <w:r w:rsidR="007425ED" w:rsidRPr="00806A99">
        <w:rPr>
          <w:rFonts w:ascii="Times New Roman" w:hAnsi="Times New Roman"/>
          <w:sz w:val="24"/>
          <w:szCs w:val="24"/>
        </w:rPr>
        <w:t>8-953-</w:t>
      </w:r>
      <w:r w:rsidR="0040576F" w:rsidRPr="00806A99">
        <w:rPr>
          <w:rFonts w:ascii="Times New Roman" w:hAnsi="Times New Roman"/>
          <w:sz w:val="24"/>
          <w:szCs w:val="24"/>
        </w:rPr>
        <w:t>899-80-20</w:t>
      </w:r>
      <w:r w:rsidRPr="00806A99">
        <w:rPr>
          <w:rFonts w:ascii="Times New Roman" w:hAnsi="Times New Roman"/>
          <w:sz w:val="24"/>
          <w:szCs w:val="24"/>
        </w:rPr>
        <w:t>;</w:t>
      </w:r>
    </w:p>
    <w:p w:rsidR="00EB2A6A" w:rsidRPr="00806A99" w:rsidRDefault="00CD2035" w:rsidP="00F567D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2A6A" w:rsidRPr="00806A99">
        <w:rPr>
          <w:rFonts w:ascii="Times New Roman" w:hAnsi="Times New Roman"/>
          <w:sz w:val="24"/>
          <w:szCs w:val="24"/>
        </w:rPr>
        <w:t>выдавать по требованию представителей предприятий связи списки землепользователей (землевладельцев), с которыми необходимо проводить охранно-предупредительную работу;</w:t>
      </w:r>
    </w:p>
    <w:p w:rsidR="00EB2A6A" w:rsidRPr="00806A99" w:rsidRDefault="00CD2035" w:rsidP="00F567DE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B2A6A" w:rsidRPr="00806A99">
        <w:rPr>
          <w:rFonts w:ascii="Times New Roman" w:hAnsi="Times New Roman"/>
          <w:sz w:val="24"/>
          <w:szCs w:val="24"/>
        </w:rPr>
        <w:t xml:space="preserve">руководствоваться требованиями Правил при производстве всех видов земляных работ в охранной зоне объектов связи, работы производить только при получении письменного согласия вышеназванных предприятий связи, в ведении которых </w:t>
      </w:r>
      <w:r w:rsidRPr="00806A99">
        <w:rPr>
          <w:rFonts w:ascii="Times New Roman" w:hAnsi="Times New Roman"/>
          <w:sz w:val="24"/>
          <w:szCs w:val="24"/>
        </w:rPr>
        <w:t>они находятся</w:t>
      </w:r>
      <w:r w:rsidR="00EB2A6A" w:rsidRPr="00806A99">
        <w:rPr>
          <w:rFonts w:ascii="Times New Roman" w:hAnsi="Times New Roman"/>
          <w:sz w:val="24"/>
          <w:szCs w:val="24"/>
        </w:rPr>
        <w:t>;</w:t>
      </w:r>
    </w:p>
    <w:p w:rsidR="00EB2A6A" w:rsidRPr="00806A99" w:rsidRDefault="00CD2035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EB2A6A" w:rsidRPr="00806A99">
        <w:rPr>
          <w:rFonts w:ascii="Times New Roman" w:hAnsi="Times New Roman"/>
          <w:sz w:val="24"/>
          <w:szCs w:val="24"/>
        </w:rPr>
        <w:t xml:space="preserve">при выдаче нарядов (ордеров) на производство работ рабочим и машинистам землеройной техники делать отметку о наличии в месте работ объектов связи, о запрещении работ без вызова представителя вышеназванных предприятий связи, в ведении </w:t>
      </w:r>
      <w:r>
        <w:rPr>
          <w:rFonts w:ascii="Times New Roman" w:hAnsi="Times New Roman"/>
          <w:sz w:val="24"/>
          <w:szCs w:val="24"/>
        </w:rPr>
        <w:t xml:space="preserve">которых находятся объекты связи. </w:t>
      </w:r>
    </w:p>
    <w:p w:rsidR="00EB2A6A" w:rsidRPr="00806A99" w:rsidRDefault="0070156A" w:rsidP="00F567DE">
      <w:pPr>
        <w:numPr>
          <w:ilvl w:val="0"/>
          <w:numId w:val="11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Заместителю начальника отела строительства, дорожного хозяйства и ЖКХ </w:t>
      </w:r>
      <w:r w:rsidR="00EB2A6A" w:rsidRPr="00806A99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r w:rsidRPr="00806A99">
        <w:rPr>
          <w:rFonts w:ascii="Times New Roman" w:hAnsi="Times New Roman"/>
          <w:sz w:val="24"/>
          <w:szCs w:val="24"/>
        </w:rPr>
        <w:t>муниципального округа</w:t>
      </w:r>
      <w:r w:rsidR="00EB2A6A" w:rsidRPr="00806A99">
        <w:rPr>
          <w:rFonts w:ascii="Times New Roman" w:hAnsi="Times New Roman"/>
          <w:sz w:val="24"/>
          <w:szCs w:val="24"/>
        </w:rPr>
        <w:t xml:space="preserve"> Чувашской Республики при разработке градостроительных планов земельных участков обязательно наносить находящиеся на этих участках объекты связи.</w:t>
      </w:r>
    </w:p>
    <w:p w:rsidR="00CD2035" w:rsidRDefault="00EB2A6A" w:rsidP="00F567DE">
      <w:pPr>
        <w:numPr>
          <w:ilvl w:val="0"/>
          <w:numId w:val="11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6A99">
        <w:rPr>
          <w:rFonts w:ascii="Times New Roman" w:hAnsi="Times New Roman"/>
          <w:sz w:val="24"/>
          <w:szCs w:val="24"/>
        </w:rPr>
        <w:t>Заведующему сектор</w:t>
      </w:r>
      <w:r w:rsidR="00CD2035">
        <w:rPr>
          <w:rFonts w:ascii="Times New Roman" w:hAnsi="Times New Roman"/>
          <w:sz w:val="24"/>
          <w:szCs w:val="24"/>
        </w:rPr>
        <w:t>а</w:t>
      </w:r>
      <w:proofErr w:type="gramEnd"/>
      <w:r w:rsidRPr="00806A99">
        <w:rPr>
          <w:rFonts w:ascii="Times New Roman" w:hAnsi="Times New Roman"/>
          <w:sz w:val="24"/>
          <w:szCs w:val="24"/>
        </w:rPr>
        <w:t xml:space="preserve"> земельных и имущественных отношений</w:t>
      </w:r>
      <w:r w:rsidR="00F567DE">
        <w:rPr>
          <w:rFonts w:ascii="Times New Roman" w:hAnsi="Times New Roman"/>
          <w:sz w:val="24"/>
          <w:szCs w:val="24"/>
        </w:rPr>
        <w:t xml:space="preserve"> </w:t>
      </w:r>
      <w:r w:rsidR="00CD2035">
        <w:rPr>
          <w:rFonts w:ascii="Times New Roman" w:hAnsi="Times New Roman"/>
          <w:sz w:val="24"/>
          <w:szCs w:val="24"/>
        </w:rPr>
        <w:t xml:space="preserve">администрации Козловского муниципального округа Чувашской Республики и </w:t>
      </w:r>
      <w:r w:rsidR="00CD2035" w:rsidRPr="00806A99">
        <w:rPr>
          <w:rFonts w:ascii="Times New Roman" w:hAnsi="Times New Roman"/>
          <w:sz w:val="24"/>
          <w:szCs w:val="24"/>
        </w:rPr>
        <w:t>заместителю</w:t>
      </w:r>
      <w:r w:rsidR="00BD5EC7" w:rsidRPr="00806A99">
        <w:rPr>
          <w:rFonts w:ascii="Times New Roman" w:hAnsi="Times New Roman"/>
          <w:sz w:val="24"/>
          <w:szCs w:val="24"/>
        </w:rPr>
        <w:t xml:space="preserve"> начальника отела строительства, дорожного хозяйства и ЖКХ </w:t>
      </w:r>
      <w:r w:rsidRPr="00806A99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r w:rsidR="0070156A" w:rsidRPr="00806A99">
        <w:rPr>
          <w:rFonts w:ascii="Times New Roman" w:hAnsi="Times New Roman"/>
          <w:sz w:val="24"/>
          <w:szCs w:val="24"/>
        </w:rPr>
        <w:t xml:space="preserve">муниципального округа </w:t>
      </w:r>
      <w:r w:rsidRPr="00806A99">
        <w:rPr>
          <w:rFonts w:ascii="Times New Roman" w:hAnsi="Times New Roman"/>
          <w:sz w:val="24"/>
          <w:szCs w:val="24"/>
        </w:rPr>
        <w:t>Чувашской Республики</w:t>
      </w:r>
      <w:r w:rsidR="00056297">
        <w:rPr>
          <w:rFonts w:ascii="Times New Roman" w:hAnsi="Times New Roman"/>
          <w:sz w:val="24"/>
          <w:szCs w:val="24"/>
        </w:rPr>
        <w:t xml:space="preserve"> </w:t>
      </w:r>
      <w:r w:rsidRPr="00806A99">
        <w:rPr>
          <w:rFonts w:ascii="Times New Roman" w:hAnsi="Times New Roman"/>
          <w:sz w:val="24"/>
          <w:szCs w:val="24"/>
        </w:rPr>
        <w:t xml:space="preserve">нанести на карты трассы прохождения по территории </w:t>
      </w:r>
      <w:r w:rsidR="0070156A" w:rsidRPr="00806A99"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  <w:r w:rsidRPr="00806A99">
        <w:rPr>
          <w:rFonts w:ascii="Times New Roman" w:hAnsi="Times New Roman"/>
          <w:sz w:val="24"/>
          <w:szCs w:val="24"/>
        </w:rPr>
        <w:t>объект</w:t>
      </w:r>
      <w:r w:rsidR="00BD5EC7">
        <w:rPr>
          <w:rFonts w:ascii="Times New Roman" w:hAnsi="Times New Roman"/>
          <w:sz w:val="24"/>
          <w:szCs w:val="24"/>
        </w:rPr>
        <w:t xml:space="preserve">ов </w:t>
      </w:r>
      <w:r w:rsidRPr="00806A99">
        <w:rPr>
          <w:rFonts w:ascii="Times New Roman" w:hAnsi="Times New Roman"/>
          <w:sz w:val="24"/>
          <w:szCs w:val="24"/>
        </w:rPr>
        <w:t>связи и обеспечить надлежащее хранение карт.</w:t>
      </w:r>
    </w:p>
    <w:p w:rsidR="00EB2A6A" w:rsidRPr="00CD2035" w:rsidRDefault="00EB2A6A" w:rsidP="00F567DE">
      <w:pPr>
        <w:numPr>
          <w:ilvl w:val="0"/>
          <w:numId w:val="11"/>
        </w:num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CD2035">
        <w:rPr>
          <w:rFonts w:ascii="Times New Roman" w:hAnsi="Times New Roman"/>
          <w:sz w:val="24"/>
          <w:szCs w:val="24"/>
        </w:rPr>
        <w:t>В охранной зоне кабельных линий связи (по обе стороны от кабеля на расстоянии 2-х метров) запрещается: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– сооружать линии связи других ведомств, воздушные и кабельные линии электропередач, различные трубопроводы и другие подземные коммуникации;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- проводить земляные работы без разрешения  вышеназванных предприятий связи, в ведении которых находятся рассматриваемые объекты связи;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- сбрасывать тяжелые грузы, сливать жидкости, устраивать свалки, складировать навоз и различные строительные материалы; 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- прокладывать тротуары, дороги, устанавливать различного рода изгороди;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- устраивать коллективные и общественные сады, сажать деревья;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- производить асфальтирование площадей, дворов и их участков.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5. Создать межведомственную комиссию по рассмотрению проектных решений на строительство, реконструкцию, капитальный ремонт зданий, сооружений и коммуникаций, расположенных вдоль трасс линий связи в следующем составе:</w:t>
      </w:r>
    </w:p>
    <w:p w:rsidR="00EB2A6A" w:rsidRDefault="003101D0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806A99" w:rsidRPr="00806A99">
        <w:rPr>
          <w:rFonts w:ascii="Times New Roman" w:hAnsi="Times New Roman"/>
          <w:color w:val="000000"/>
          <w:sz w:val="24"/>
          <w:szCs w:val="24"/>
        </w:rPr>
        <w:t>Первый заместитель главы администрации МО - начальник Управления по благоустройству и развитию территорий</w:t>
      </w:r>
      <w:r w:rsidR="00F567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2A6A" w:rsidRPr="00806A99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r w:rsidR="00806A99">
        <w:rPr>
          <w:rFonts w:ascii="Times New Roman" w:hAnsi="Times New Roman"/>
          <w:sz w:val="24"/>
          <w:szCs w:val="24"/>
        </w:rPr>
        <w:t>муниципального округа</w:t>
      </w:r>
      <w:r w:rsidR="00EB2A6A" w:rsidRPr="00806A99">
        <w:rPr>
          <w:rFonts w:ascii="Times New Roman" w:hAnsi="Times New Roman"/>
          <w:sz w:val="24"/>
          <w:szCs w:val="24"/>
        </w:rPr>
        <w:t xml:space="preserve"> Чувашской Республики – председатель комиссии;</w:t>
      </w:r>
    </w:p>
    <w:p w:rsidR="003101D0" w:rsidRPr="00806A99" w:rsidRDefault="003101D0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Начальник отдела строительства, дорожного хозяйства и ЖКХ </w:t>
      </w:r>
      <w:r w:rsidRPr="00806A99">
        <w:rPr>
          <w:rFonts w:ascii="Times New Roman" w:hAnsi="Times New Roman"/>
          <w:sz w:val="24"/>
          <w:szCs w:val="24"/>
        </w:rPr>
        <w:t xml:space="preserve">администрации  Козловского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06A99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 xml:space="preserve"> – заместитель председателя комиссии;</w:t>
      </w:r>
    </w:p>
    <w:p w:rsidR="00EB2A6A" w:rsidRPr="00806A99" w:rsidRDefault="003101D0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06A99">
        <w:rPr>
          <w:rFonts w:ascii="Times New Roman" w:hAnsi="Times New Roman"/>
          <w:sz w:val="24"/>
          <w:szCs w:val="24"/>
        </w:rPr>
        <w:t>Заместител</w:t>
      </w:r>
      <w:r>
        <w:rPr>
          <w:rFonts w:ascii="Times New Roman" w:hAnsi="Times New Roman"/>
          <w:sz w:val="24"/>
          <w:szCs w:val="24"/>
        </w:rPr>
        <w:t>ь</w:t>
      </w:r>
      <w:r w:rsidRPr="00806A99">
        <w:rPr>
          <w:rFonts w:ascii="Times New Roman" w:hAnsi="Times New Roman"/>
          <w:sz w:val="24"/>
          <w:szCs w:val="24"/>
        </w:rPr>
        <w:t xml:space="preserve"> начальника отела строительства, дорожного хозяйства и ЖКХ администрации Козловского муниципального округа Чувашской Республики </w:t>
      </w:r>
      <w:r w:rsidR="00EB2A6A" w:rsidRPr="00806A99">
        <w:rPr>
          <w:rFonts w:ascii="Times New Roman" w:hAnsi="Times New Roman"/>
          <w:sz w:val="24"/>
          <w:szCs w:val="24"/>
        </w:rPr>
        <w:t>– секретарь комиссии.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Члены комиссии:</w:t>
      </w:r>
    </w:p>
    <w:p w:rsidR="004A699E" w:rsidRPr="00F567DE" w:rsidRDefault="004A699E" w:rsidP="00F567D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67DE">
        <w:rPr>
          <w:rFonts w:ascii="Times New Roman" w:hAnsi="Times New Roman"/>
          <w:sz w:val="24"/>
          <w:szCs w:val="24"/>
        </w:rPr>
        <w:t xml:space="preserve">- Заместитель главы администрации МО по экономике и сельскому хозяйству - начальник отдела экономики, инвестиционной деятельности, земельных и </w:t>
      </w:r>
      <w:r w:rsidR="00BD5EC7" w:rsidRPr="00F567DE">
        <w:rPr>
          <w:rFonts w:ascii="Times New Roman" w:hAnsi="Times New Roman"/>
          <w:sz w:val="24"/>
          <w:szCs w:val="24"/>
        </w:rPr>
        <w:t>и</w:t>
      </w:r>
      <w:r w:rsidRPr="00F567DE">
        <w:rPr>
          <w:rFonts w:ascii="Times New Roman" w:hAnsi="Times New Roman"/>
          <w:sz w:val="24"/>
          <w:szCs w:val="24"/>
        </w:rPr>
        <w:t>мущественных отношений администрации Козловского муниципального округа Чувашской Республики;</w:t>
      </w:r>
    </w:p>
    <w:p w:rsidR="004A699E" w:rsidRPr="00F567DE" w:rsidRDefault="004A699E" w:rsidP="00F567D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F567D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F567DE">
        <w:rPr>
          <w:rFonts w:ascii="Times New Roman" w:hAnsi="Times New Roman"/>
          <w:sz w:val="24"/>
          <w:szCs w:val="24"/>
        </w:rPr>
        <w:t>Заведующ</w:t>
      </w:r>
      <w:r w:rsidR="00CD2035" w:rsidRPr="00F567DE">
        <w:rPr>
          <w:rFonts w:ascii="Times New Roman" w:hAnsi="Times New Roman"/>
          <w:sz w:val="24"/>
          <w:szCs w:val="24"/>
        </w:rPr>
        <w:t>ий сектора</w:t>
      </w:r>
      <w:proofErr w:type="gramEnd"/>
      <w:r w:rsidR="00CD2035" w:rsidRPr="00F567DE">
        <w:rPr>
          <w:rFonts w:ascii="Times New Roman" w:hAnsi="Times New Roman"/>
          <w:sz w:val="24"/>
          <w:szCs w:val="24"/>
        </w:rPr>
        <w:t xml:space="preserve"> </w:t>
      </w:r>
      <w:r w:rsidRPr="00F567DE">
        <w:rPr>
          <w:rFonts w:ascii="Times New Roman" w:hAnsi="Times New Roman"/>
          <w:sz w:val="24"/>
          <w:szCs w:val="24"/>
        </w:rPr>
        <w:t>земельных и имущественных отношений администрации Козловского муниципального округа Чувашской Республики</w:t>
      </w:r>
      <w:r w:rsidR="00BD5EC7" w:rsidRPr="00F567DE">
        <w:rPr>
          <w:rFonts w:ascii="Times New Roman" w:hAnsi="Times New Roman"/>
          <w:sz w:val="24"/>
          <w:szCs w:val="24"/>
        </w:rPr>
        <w:t>;</w:t>
      </w:r>
    </w:p>
    <w:p w:rsidR="00EB2A6A" w:rsidRPr="00F567DE" w:rsidRDefault="003101D0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567DE">
        <w:rPr>
          <w:rFonts w:ascii="Times New Roman" w:hAnsi="Times New Roman"/>
          <w:sz w:val="24"/>
          <w:szCs w:val="24"/>
        </w:rPr>
        <w:t>- Главный инженер Филиала акционерного общества «Связь объектов транспорта и добычи нефти» - «Волго-Камского производственного технического управления связи»</w:t>
      </w:r>
      <w:r w:rsidR="00EB2A6A" w:rsidRPr="00F567DE">
        <w:rPr>
          <w:rFonts w:ascii="Times New Roman" w:hAnsi="Times New Roman"/>
          <w:sz w:val="24"/>
          <w:szCs w:val="24"/>
        </w:rPr>
        <w:t xml:space="preserve"> (по согласованию);</w:t>
      </w:r>
    </w:p>
    <w:p w:rsidR="00EB2A6A" w:rsidRDefault="009063E0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Д</w:t>
      </w:r>
      <w:r w:rsidR="003101D0">
        <w:rPr>
          <w:rFonts w:ascii="Times New Roman" w:hAnsi="Times New Roman"/>
          <w:sz w:val="24"/>
          <w:szCs w:val="24"/>
        </w:rPr>
        <w:t xml:space="preserve">иректор </w:t>
      </w:r>
      <w:r w:rsidR="003101D0" w:rsidRPr="00806A99">
        <w:rPr>
          <w:rFonts w:ascii="Times New Roman" w:hAnsi="Times New Roman"/>
          <w:sz w:val="24"/>
          <w:szCs w:val="24"/>
        </w:rPr>
        <w:t xml:space="preserve">Центра эксплуатации Филиала в Чувашской Республики </w:t>
      </w:r>
      <w:r w:rsidR="004A699E">
        <w:rPr>
          <w:rFonts w:ascii="Times New Roman" w:hAnsi="Times New Roman"/>
          <w:sz w:val="24"/>
          <w:szCs w:val="24"/>
        </w:rPr>
        <w:t>ПАО «</w:t>
      </w:r>
      <w:proofErr w:type="spellStart"/>
      <w:r w:rsidR="004A699E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4A699E">
        <w:rPr>
          <w:rFonts w:ascii="Times New Roman" w:hAnsi="Times New Roman"/>
          <w:sz w:val="24"/>
          <w:szCs w:val="24"/>
        </w:rPr>
        <w:t>»</w:t>
      </w:r>
      <w:r w:rsidR="00F567DE">
        <w:rPr>
          <w:rFonts w:ascii="Times New Roman" w:hAnsi="Times New Roman"/>
          <w:sz w:val="24"/>
          <w:szCs w:val="24"/>
        </w:rPr>
        <w:t xml:space="preserve"> </w:t>
      </w:r>
      <w:r w:rsidR="00EB2A6A" w:rsidRPr="00806A99">
        <w:rPr>
          <w:rFonts w:ascii="Times New Roman" w:hAnsi="Times New Roman"/>
          <w:sz w:val="24"/>
          <w:szCs w:val="24"/>
        </w:rPr>
        <w:t>(по согласованию);</w:t>
      </w:r>
    </w:p>
    <w:p w:rsidR="003101D0" w:rsidRDefault="009063E0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3101D0">
        <w:rPr>
          <w:rFonts w:ascii="Times New Roman" w:hAnsi="Times New Roman"/>
          <w:sz w:val="24"/>
          <w:szCs w:val="24"/>
        </w:rPr>
        <w:t xml:space="preserve">редставитель </w:t>
      </w:r>
      <w:r w:rsidR="003101D0" w:rsidRPr="00806A99">
        <w:rPr>
          <w:rFonts w:ascii="Times New Roman" w:hAnsi="Times New Roman"/>
          <w:sz w:val="24"/>
          <w:szCs w:val="24"/>
        </w:rPr>
        <w:t>Сервисн</w:t>
      </w:r>
      <w:r w:rsidR="003101D0">
        <w:rPr>
          <w:rFonts w:ascii="Times New Roman" w:hAnsi="Times New Roman"/>
          <w:sz w:val="24"/>
          <w:szCs w:val="24"/>
        </w:rPr>
        <w:t xml:space="preserve">ого </w:t>
      </w:r>
      <w:r w:rsidR="003101D0" w:rsidRPr="00806A99">
        <w:rPr>
          <w:rFonts w:ascii="Times New Roman" w:hAnsi="Times New Roman"/>
          <w:sz w:val="24"/>
          <w:szCs w:val="24"/>
        </w:rPr>
        <w:t>центр</w:t>
      </w:r>
      <w:r w:rsidR="003101D0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3101D0" w:rsidRPr="00806A99">
        <w:rPr>
          <w:rFonts w:ascii="Times New Roman" w:hAnsi="Times New Roman"/>
          <w:sz w:val="24"/>
          <w:szCs w:val="24"/>
        </w:rPr>
        <w:t>г</w:t>
      </w:r>
      <w:proofErr w:type="gramEnd"/>
      <w:r w:rsidR="003101D0" w:rsidRPr="00806A99">
        <w:rPr>
          <w:rFonts w:ascii="Times New Roman" w:hAnsi="Times New Roman"/>
          <w:sz w:val="24"/>
          <w:szCs w:val="24"/>
        </w:rPr>
        <w:t xml:space="preserve">. Цивильска филиала в Чувашской Республики </w:t>
      </w:r>
      <w:r w:rsidR="004A699E">
        <w:rPr>
          <w:rFonts w:ascii="Times New Roman" w:hAnsi="Times New Roman"/>
          <w:sz w:val="24"/>
          <w:szCs w:val="24"/>
        </w:rPr>
        <w:t>ПАО «</w:t>
      </w:r>
      <w:proofErr w:type="spellStart"/>
      <w:r w:rsidR="004A699E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4A699E">
        <w:rPr>
          <w:rFonts w:ascii="Times New Roman" w:hAnsi="Times New Roman"/>
          <w:sz w:val="24"/>
          <w:szCs w:val="24"/>
        </w:rPr>
        <w:t>»</w:t>
      </w:r>
      <w:r w:rsidR="00F567DE">
        <w:rPr>
          <w:rFonts w:ascii="Times New Roman" w:hAnsi="Times New Roman"/>
          <w:sz w:val="24"/>
          <w:szCs w:val="24"/>
        </w:rPr>
        <w:t xml:space="preserve"> </w:t>
      </w:r>
      <w:r w:rsidRPr="00806A99">
        <w:rPr>
          <w:rFonts w:ascii="Times New Roman" w:hAnsi="Times New Roman"/>
          <w:sz w:val="24"/>
          <w:szCs w:val="24"/>
        </w:rPr>
        <w:t>(по согласованию);</w:t>
      </w:r>
    </w:p>
    <w:p w:rsidR="009063E0" w:rsidRDefault="009063E0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Представитель с</w:t>
      </w:r>
      <w:r w:rsidRPr="00806A99">
        <w:rPr>
          <w:rFonts w:ascii="Times New Roman" w:hAnsi="Times New Roman"/>
          <w:sz w:val="24"/>
          <w:szCs w:val="24"/>
        </w:rPr>
        <w:t>труктурн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806A99">
        <w:rPr>
          <w:rFonts w:ascii="Times New Roman" w:hAnsi="Times New Roman"/>
          <w:sz w:val="24"/>
          <w:szCs w:val="24"/>
        </w:rPr>
        <w:t>подразделени</w:t>
      </w:r>
      <w:r>
        <w:rPr>
          <w:rFonts w:ascii="Times New Roman" w:hAnsi="Times New Roman"/>
          <w:sz w:val="24"/>
          <w:szCs w:val="24"/>
        </w:rPr>
        <w:t>я</w:t>
      </w:r>
      <w:r w:rsidRPr="00806A99">
        <w:rPr>
          <w:rFonts w:ascii="Times New Roman" w:hAnsi="Times New Roman"/>
          <w:sz w:val="24"/>
          <w:szCs w:val="24"/>
        </w:rPr>
        <w:t xml:space="preserve"> Козловский сервисного центра </w:t>
      </w:r>
      <w:r w:rsidR="00F567DE">
        <w:rPr>
          <w:rFonts w:ascii="Times New Roman" w:hAnsi="Times New Roman"/>
          <w:sz w:val="24"/>
          <w:szCs w:val="24"/>
        </w:rPr>
        <w:br/>
      </w:r>
      <w:proofErr w:type="gramStart"/>
      <w:r w:rsidRPr="00806A99">
        <w:rPr>
          <w:rFonts w:ascii="Times New Roman" w:hAnsi="Times New Roman"/>
          <w:sz w:val="24"/>
          <w:szCs w:val="24"/>
        </w:rPr>
        <w:t>г</w:t>
      </w:r>
      <w:proofErr w:type="gramEnd"/>
      <w:r w:rsidRPr="00806A99">
        <w:rPr>
          <w:rFonts w:ascii="Times New Roman" w:hAnsi="Times New Roman"/>
          <w:sz w:val="24"/>
          <w:szCs w:val="24"/>
        </w:rPr>
        <w:t xml:space="preserve">. Цивильска филиала в Чувашской Республики </w:t>
      </w:r>
      <w:r w:rsidR="004A699E">
        <w:rPr>
          <w:rFonts w:ascii="Times New Roman" w:hAnsi="Times New Roman"/>
          <w:sz w:val="24"/>
          <w:szCs w:val="24"/>
        </w:rPr>
        <w:t>ПАО «</w:t>
      </w:r>
      <w:proofErr w:type="spellStart"/>
      <w:r w:rsidR="004A699E">
        <w:rPr>
          <w:rFonts w:ascii="Times New Roman" w:hAnsi="Times New Roman"/>
          <w:sz w:val="24"/>
          <w:szCs w:val="24"/>
        </w:rPr>
        <w:t>Ростелеком</w:t>
      </w:r>
      <w:proofErr w:type="spellEnd"/>
      <w:r w:rsidR="004A699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(по </w:t>
      </w:r>
      <w:r w:rsidR="004A699E">
        <w:rPr>
          <w:rFonts w:ascii="Times New Roman" w:hAnsi="Times New Roman"/>
          <w:sz w:val="24"/>
          <w:szCs w:val="24"/>
        </w:rPr>
        <w:t>согласованию</w:t>
      </w:r>
      <w:r>
        <w:rPr>
          <w:rFonts w:ascii="Times New Roman" w:hAnsi="Times New Roman"/>
          <w:sz w:val="24"/>
          <w:szCs w:val="24"/>
        </w:rPr>
        <w:t>)</w:t>
      </w:r>
      <w:r w:rsidR="00BD5EC7">
        <w:rPr>
          <w:rFonts w:ascii="Times New Roman" w:hAnsi="Times New Roman"/>
          <w:sz w:val="24"/>
          <w:szCs w:val="24"/>
        </w:rPr>
        <w:t>;</w:t>
      </w:r>
    </w:p>
    <w:p w:rsidR="00BD5EC7" w:rsidRPr="00806A99" w:rsidRDefault="00BD5EC7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Нача</w:t>
      </w:r>
      <w:r w:rsidR="00CD2035">
        <w:rPr>
          <w:rFonts w:ascii="Times New Roman" w:hAnsi="Times New Roman"/>
          <w:sz w:val="24"/>
          <w:szCs w:val="24"/>
        </w:rPr>
        <w:t xml:space="preserve">льники Территориальных отделов </w:t>
      </w:r>
      <w:r w:rsidRPr="00806A99">
        <w:rPr>
          <w:rFonts w:ascii="Times New Roman" w:hAnsi="Times New Roman"/>
          <w:color w:val="000000"/>
          <w:sz w:val="24"/>
          <w:szCs w:val="24"/>
        </w:rPr>
        <w:t>Управления по благоустройству и развитию территорий</w:t>
      </w:r>
      <w:r w:rsidR="00F567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6A99">
        <w:rPr>
          <w:rFonts w:ascii="Times New Roman" w:hAnsi="Times New Roman"/>
          <w:sz w:val="24"/>
          <w:szCs w:val="24"/>
        </w:rPr>
        <w:t xml:space="preserve">администрации Козловского </w:t>
      </w: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806A99">
        <w:rPr>
          <w:rFonts w:ascii="Times New Roman" w:hAnsi="Times New Roman"/>
          <w:sz w:val="24"/>
          <w:szCs w:val="24"/>
        </w:rPr>
        <w:t xml:space="preserve"> Чувашской Республики</w:t>
      </w:r>
      <w:r>
        <w:rPr>
          <w:rFonts w:ascii="Times New Roman" w:hAnsi="Times New Roman"/>
          <w:sz w:val="24"/>
          <w:szCs w:val="24"/>
        </w:rPr>
        <w:t xml:space="preserve"> по территориальному принципу расположения объектов связи.</w:t>
      </w:r>
    </w:p>
    <w:p w:rsidR="00EB2A6A" w:rsidRPr="00806A99" w:rsidRDefault="00EB2A6A" w:rsidP="00F567D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>6. Признать утратившими силу:</w:t>
      </w:r>
    </w:p>
    <w:p w:rsidR="00EB2A6A" w:rsidRPr="00BD5EC7" w:rsidRDefault="00BD5EC7" w:rsidP="00F567DE">
      <w:pPr>
        <w:ind w:right="-7" w:firstLine="709"/>
        <w:jc w:val="both"/>
        <w:rPr>
          <w:rFonts w:ascii="Times New Roman" w:hAnsi="Times New Roman"/>
          <w:bCs/>
          <w:sz w:val="24"/>
          <w:szCs w:val="24"/>
        </w:rPr>
      </w:pPr>
      <w:r w:rsidRPr="00BD5EC7">
        <w:rPr>
          <w:rFonts w:ascii="Times New Roman" w:hAnsi="Times New Roman"/>
          <w:sz w:val="24"/>
          <w:szCs w:val="24"/>
        </w:rPr>
        <w:t xml:space="preserve">- </w:t>
      </w:r>
      <w:r w:rsidR="00EB2A6A" w:rsidRPr="00BD5EC7">
        <w:rPr>
          <w:rFonts w:ascii="Times New Roman" w:hAnsi="Times New Roman"/>
          <w:sz w:val="24"/>
          <w:szCs w:val="24"/>
        </w:rPr>
        <w:t xml:space="preserve">постановление администрации Козловского </w:t>
      </w:r>
      <w:r w:rsidRPr="00BD5EC7">
        <w:rPr>
          <w:rFonts w:ascii="Times New Roman" w:hAnsi="Times New Roman"/>
          <w:sz w:val="24"/>
          <w:szCs w:val="24"/>
        </w:rPr>
        <w:t xml:space="preserve">района </w:t>
      </w:r>
      <w:r w:rsidR="00EB2A6A" w:rsidRPr="00BD5EC7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F567DE">
        <w:rPr>
          <w:rFonts w:ascii="Times New Roman" w:hAnsi="Times New Roman"/>
          <w:sz w:val="24"/>
          <w:szCs w:val="24"/>
        </w:rPr>
        <w:br/>
      </w:r>
      <w:r w:rsidR="00EB2A6A" w:rsidRPr="00BD5EC7">
        <w:rPr>
          <w:rFonts w:ascii="Times New Roman" w:hAnsi="Times New Roman"/>
          <w:sz w:val="24"/>
          <w:szCs w:val="24"/>
        </w:rPr>
        <w:t xml:space="preserve">от </w:t>
      </w:r>
      <w:r w:rsidR="00CD2035" w:rsidRPr="00BD5EC7">
        <w:rPr>
          <w:rFonts w:ascii="Times New Roman" w:hAnsi="Times New Roman"/>
          <w:sz w:val="24"/>
          <w:szCs w:val="24"/>
        </w:rPr>
        <w:t>29.02.</w:t>
      </w:r>
      <w:r w:rsidR="00CD2035">
        <w:rPr>
          <w:rFonts w:ascii="Times New Roman" w:hAnsi="Times New Roman"/>
          <w:sz w:val="24"/>
          <w:szCs w:val="24"/>
        </w:rPr>
        <w:t>2016 №</w:t>
      </w:r>
      <w:r w:rsidR="00CD2035" w:rsidRPr="00BD5EC7">
        <w:rPr>
          <w:rFonts w:ascii="Times New Roman" w:hAnsi="Times New Roman"/>
          <w:sz w:val="24"/>
          <w:szCs w:val="24"/>
        </w:rPr>
        <w:t xml:space="preserve"> 87 «</w:t>
      </w:r>
      <w:r w:rsidRPr="00BD5EC7">
        <w:rPr>
          <w:rFonts w:ascii="Times New Roman" w:hAnsi="Times New Roman"/>
          <w:bCs/>
          <w:sz w:val="24"/>
          <w:szCs w:val="24"/>
        </w:rPr>
        <w:t xml:space="preserve">О мерах по обеспечению </w:t>
      </w:r>
      <w:r w:rsidR="00CD2035" w:rsidRPr="00BD5EC7">
        <w:rPr>
          <w:rFonts w:ascii="Times New Roman" w:hAnsi="Times New Roman"/>
          <w:bCs/>
          <w:sz w:val="24"/>
          <w:szCs w:val="24"/>
        </w:rPr>
        <w:t>сохранности междугородних</w:t>
      </w:r>
      <w:r w:rsidRPr="00BD5EC7">
        <w:rPr>
          <w:rFonts w:ascii="Times New Roman" w:hAnsi="Times New Roman"/>
          <w:bCs/>
          <w:sz w:val="24"/>
          <w:szCs w:val="24"/>
        </w:rPr>
        <w:t xml:space="preserve">, международных и местных </w:t>
      </w:r>
      <w:r w:rsidR="00CD2035" w:rsidRPr="00BD5EC7">
        <w:rPr>
          <w:rFonts w:ascii="Times New Roman" w:hAnsi="Times New Roman"/>
          <w:bCs/>
          <w:sz w:val="24"/>
          <w:szCs w:val="24"/>
        </w:rPr>
        <w:t>линий и</w:t>
      </w:r>
      <w:r w:rsidRPr="00BD5EC7">
        <w:rPr>
          <w:rFonts w:ascii="Times New Roman" w:hAnsi="Times New Roman"/>
          <w:bCs/>
          <w:sz w:val="24"/>
          <w:szCs w:val="24"/>
        </w:rPr>
        <w:t xml:space="preserve"> сооружений связи (далее объекты связи), </w:t>
      </w:r>
      <w:r w:rsidR="00CD2035" w:rsidRPr="00BD5EC7">
        <w:rPr>
          <w:rFonts w:ascii="Times New Roman" w:hAnsi="Times New Roman"/>
          <w:bCs/>
          <w:sz w:val="24"/>
          <w:szCs w:val="24"/>
        </w:rPr>
        <w:t>расположенных на</w:t>
      </w:r>
      <w:r w:rsidRPr="00BD5EC7">
        <w:rPr>
          <w:rFonts w:ascii="Times New Roman" w:hAnsi="Times New Roman"/>
          <w:bCs/>
          <w:sz w:val="24"/>
          <w:szCs w:val="24"/>
        </w:rPr>
        <w:t xml:space="preserve"> территории Козловского </w:t>
      </w:r>
      <w:r w:rsidR="00CD2035" w:rsidRPr="00BD5EC7">
        <w:rPr>
          <w:rFonts w:ascii="Times New Roman" w:hAnsi="Times New Roman"/>
          <w:bCs/>
          <w:sz w:val="24"/>
          <w:szCs w:val="24"/>
        </w:rPr>
        <w:t>района Чувашской</w:t>
      </w:r>
      <w:r w:rsidRPr="00BD5EC7">
        <w:rPr>
          <w:rFonts w:ascii="Times New Roman" w:hAnsi="Times New Roman"/>
          <w:bCs/>
          <w:sz w:val="24"/>
          <w:szCs w:val="24"/>
        </w:rPr>
        <w:t xml:space="preserve"> Республики</w:t>
      </w:r>
      <w:r w:rsidR="00EB2A6A" w:rsidRPr="00BD5EC7">
        <w:rPr>
          <w:rFonts w:ascii="Times New Roman" w:hAnsi="Times New Roman"/>
          <w:sz w:val="24"/>
          <w:szCs w:val="24"/>
        </w:rPr>
        <w:t>»;</w:t>
      </w:r>
    </w:p>
    <w:p w:rsidR="007B00A7" w:rsidRPr="00806A99" w:rsidRDefault="00BD5EC7" w:rsidP="00F567DE">
      <w:pPr>
        <w:ind w:right="-7" w:firstLine="709"/>
        <w:jc w:val="both"/>
        <w:rPr>
          <w:rFonts w:ascii="Times New Roman" w:hAnsi="Times New Roman"/>
          <w:sz w:val="24"/>
          <w:szCs w:val="24"/>
        </w:rPr>
      </w:pPr>
      <w:r w:rsidRPr="00BD5EC7">
        <w:rPr>
          <w:rFonts w:ascii="Times New Roman" w:hAnsi="Times New Roman"/>
          <w:sz w:val="24"/>
          <w:szCs w:val="24"/>
        </w:rPr>
        <w:t xml:space="preserve">- </w:t>
      </w:r>
      <w:r w:rsidR="00EB2A6A" w:rsidRPr="00BD5EC7">
        <w:rPr>
          <w:rFonts w:ascii="Times New Roman" w:hAnsi="Times New Roman"/>
          <w:sz w:val="24"/>
          <w:szCs w:val="24"/>
        </w:rPr>
        <w:t xml:space="preserve">постановление администрации Козловского </w:t>
      </w:r>
      <w:r w:rsidRPr="00BD5EC7">
        <w:rPr>
          <w:rFonts w:ascii="Times New Roman" w:hAnsi="Times New Roman"/>
          <w:sz w:val="24"/>
          <w:szCs w:val="24"/>
        </w:rPr>
        <w:t xml:space="preserve">района </w:t>
      </w:r>
      <w:r w:rsidR="00EB2A6A" w:rsidRPr="00BD5EC7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F567DE">
        <w:rPr>
          <w:rFonts w:ascii="Times New Roman" w:hAnsi="Times New Roman"/>
          <w:sz w:val="24"/>
          <w:szCs w:val="24"/>
        </w:rPr>
        <w:br/>
      </w:r>
      <w:r w:rsidR="00EB2A6A" w:rsidRPr="00BD5EC7">
        <w:rPr>
          <w:rFonts w:ascii="Times New Roman" w:hAnsi="Times New Roman"/>
          <w:sz w:val="24"/>
          <w:szCs w:val="24"/>
        </w:rPr>
        <w:t xml:space="preserve">от </w:t>
      </w:r>
      <w:r w:rsidRPr="00BD5EC7">
        <w:rPr>
          <w:rFonts w:ascii="Times New Roman" w:hAnsi="Times New Roman"/>
          <w:sz w:val="24"/>
          <w:szCs w:val="24"/>
        </w:rPr>
        <w:t>31</w:t>
      </w:r>
      <w:r w:rsidR="00F567DE">
        <w:rPr>
          <w:rFonts w:ascii="Times New Roman" w:hAnsi="Times New Roman"/>
          <w:sz w:val="24"/>
          <w:szCs w:val="24"/>
        </w:rPr>
        <w:t xml:space="preserve">.05.2016 </w:t>
      </w:r>
      <w:r w:rsidRPr="00BD5EC7">
        <w:rPr>
          <w:rFonts w:ascii="Times New Roman" w:hAnsi="Times New Roman"/>
          <w:sz w:val="24"/>
          <w:szCs w:val="24"/>
        </w:rPr>
        <w:t xml:space="preserve">№207 </w:t>
      </w:r>
      <w:r w:rsidR="00EB2A6A" w:rsidRPr="00BD5EC7">
        <w:rPr>
          <w:rFonts w:ascii="Times New Roman" w:hAnsi="Times New Roman"/>
          <w:sz w:val="24"/>
          <w:szCs w:val="24"/>
        </w:rPr>
        <w:t>«</w:t>
      </w:r>
      <w:r w:rsidRPr="00BD5EC7">
        <w:rPr>
          <w:rFonts w:ascii="Times New Roman" w:hAnsi="Times New Roman"/>
          <w:bCs/>
          <w:sz w:val="24"/>
          <w:szCs w:val="24"/>
        </w:rPr>
        <w:t xml:space="preserve">О внесение изменений </w:t>
      </w:r>
      <w:r w:rsidR="00CD2035" w:rsidRPr="00BD5EC7">
        <w:rPr>
          <w:rFonts w:ascii="Times New Roman" w:hAnsi="Times New Roman"/>
          <w:bCs/>
          <w:sz w:val="24"/>
          <w:szCs w:val="24"/>
        </w:rPr>
        <w:t>в постановление</w:t>
      </w:r>
      <w:r w:rsidRPr="00BD5EC7">
        <w:rPr>
          <w:rFonts w:ascii="Times New Roman" w:hAnsi="Times New Roman"/>
          <w:bCs/>
          <w:sz w:val="24"/>
          <w:szCs w:val="24"/>
        </w:rPr>
        <w:t xml:space="preserve"> администрации Козловского муниципального </w:t>
      </w:r>
      <w:r w:rsidR="00CD2035" w:rsidRPr="00BD5EC7">
        <w:rPr>
          <w:rFonts w:ascii="Times New Roman" w:hAnsi="Times New Roman"/>
          <w:bCs/>
          <w:sz w:val="24"/>
          <w:szCs w:val="24"/>
        </w:rPr>
        <w:t>округа Чувашской</w:t>
      </w:r>
      <w:r w:rsidRPr="00BD5EC7">
        <w:rPr>
          <w:rFonts w:ascii="Times New Roman" w:hAnsi="Times New Roman"/>
          <w:bCs/>
          <w:sz w:val="24"/>
          <w:szCs w:val="24"/>
        </w:rPr>
        <w:t xml:space="preserve"> Республики от 29.02.2016 года №87</w:t>
      </w:r>
      <w:r w:rsidR="00EB2A6A" w:rsidRPr="00BD5EC7">
        <w:rPr>
          <w:rFonts w:ascii="Times New Roman" w:hAnsi="Times New Roman"/>
          <w:sz w:val="24"/>
          <w:szCs w:val="24"/>
        </w:rPr>
        <w:t>»</w:t>
      </w:r>
      <w:r w:rsidRPr="00BD5EC7">
        <w:rPr>
          <w:rFonts w:ascii="Times New Roman" w:hAnsi="Times New Roman"/>
          <w:sz w:val="24"/>
          <w:szCs w:val="24"/>
        </w:rPr>
        <w:t>.</w:t>
      </w:r>
      <w:bookmarkStart w:id="1" w:name="sub_1"/>
      <w:bookmarkEnd w:id="0"/>
    </w:p>
    <w:bookmarkEnd w:id="1"/>
    <w:p w:rsidR="00390981" w:rsidRPr="00806A99" w:rsidRDefault="00AA2474" w:rsidP="00F567DE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90981" w:rsidRPr="00806A99">
        <w:rPr>
          <w:rFonts w:ascii="Times New Roman" w:hAnsi="Times New Roman"/>
          <w:sz w:val="24"/>
          <w:szCs w:val="24"/>
        </w:rPr>
        <w:t>.</w:t>
      </w:r>
      <w:r w:rsidR="00F567DE">
        <w:rPr>
          <w:rFonts w:ascii="Times New Roman" w:hAnsi="Times New Roman"/>
          <w:sz w:val="24"/>
          <w:szCs w:val="24"/>
        </w:rPr>
        <w:t xml:space="preserve"> </w:t>
      </w:r>
      <w:r w:rsidR="00390981" w:rsidRPr="00806A99">
        <w:rPr>
          <w:rFonts w:ascii="Times New Roman" w:hAnsi="Times New Roman"/>
          <w:sz w:val="24"/>
          <w:szCs w:val="24"/>
        </w:rPr>
        <w:t>Настояще</w:t>
      </w:r>
      <w:bookmarkStart w:id="2" w:name="_GoBack"/>
      <w:bookmarkEnd w:id="2"/>
      <w:r w:rsidR="00390981" w:rsidRPr="00806A99">
        <w:rPr>
          <w:rFonts w:ascii="Times New Roman" w:hAnsi="Times New Roman"/>
          <w:sz w:val="24"/>
          <w:szCs w:val="24"/>
        </w:rPr>
        <w:t>е постановление подлежит опубликованию в периодическом печатном издани</w:t>
      </w:r>
      <w:r w:rsidR="00312775" w:rsidRPr="00806A99">
        <w:rPr>
          <w:rFonts w:ascii="Times New Roman" w:hAnsi="Times New Roman"/>
          <w:sz w:val="24"/>
          <w:szCs w:val="24"/>
        </w:rPr>
        <w:t>е</w:t>
      </w:r>
      <w:r w:rsidR="00F567DE">
        <w:rPr>
          <w:rFonts w:ascii="Times New Roman" w:hAnsi="Times New Roman"/>
          <w:sz w:val="24"/>
          <w:szCs w:val="24"/>
        </w:rPr>
        <w:t xml:space="preserve"> </w:t>
      </w:r>
      <w:r w:rsidR="004B64C4" w:rsidRPr="00806A99">
        <w:rPr>
          <w:rFonts w:ascii="Times New Roman" w:hAnsi="Times New Roman"/>
          <w:sz w:val="24"/>
          <w:szCs w:val="24"/>
        </w:rPr>
        <w:t>«</w:t>
      </w:r>
      <w:r w:rsidR="00390981" w:rsidRPr="00806A99">
        <w:rPr>
          <w:rFonts w:ascii="Times New Roman" w:hAnsi="Times New Roman"/>
          <w:sz w:val="24"/>
          <w:szCs w:val="24"/>
        </w:rPr>
        <w:t>Козловский вестник</w:t>
      </w:r>
      <w:r w:rsidR="004B64C4" w:rsidRPr="00806A99">
        <w:rPr>
          <w:rFonts w:ascii="Times New Roman" w:hAnsi="Times New Roman"/>
          <w:sz w:val="24"/>
          <w:szCs w:val="24"/>
        </w:rPr>
        <w:t>»</w:t>
      </w:r>
      <w:r w:rsidR="00390981" w:rsidRPr="00806A99">
        <w:rPr>
          <w:rFonts w:ascii="Times New Roman" w:hAnsi="Times New Roman"/>
          <w:sz w:val="24"/>
          <w:szCs w:val="24"/>
        </w:rPr>
        <w:t xml:space="preserve"> и размещению на официальном сайте Козловского муниципального округа </w:t>
      </w:r>
      <w:r w:rsidR="00BD5EC7" w:rsidRPr="00806A99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="00390981" w:rsidRPr="00806A99">
        <w:rPr>
          <w:rFonts w:ascii="Times New Roman" w:hAnsi="Times New Roman"/>
          <w:sz w:val="24"/>
          <w:szCs w:val="24"/>
        </w:rPr>
        <w:t xml:space="preserve">в сети </w:t>
      </w:r>
      <w:r w:rsidR="004B64C4" w:rsidRPr="00806A99">
        <w:rPr>
          <w:rFonts w:ascii="Times New Roman" w:hAnsi="Times New Roman"/>
          <w:sz w:val="24"/>
          <w:szCs w:val="24"/>
        </w:rPr>
        <w:t>«</w:t>
      </w:r>
      <w:r w:rsidR="00390981" w:rsidRPr="00806A99">
        <w:rPr>
          <w:rFonts w:ascii="Times New Roman" w:hAnsi="Times New Roman"/>
          <w:sz w:val="24"/>
          <w:szCs w:val="24"/>
        </w:rPr>
        <w:t>Интернет</w:t>
      </w:r>
      <w:r w:rsidR="004B64C4" w:rsidRPr="00806A99">
        <w:rPr>
          <w:rFonts w:ascii="Times New Roman" w:hAnsi="Times New Roman"/>
          <w:sz w:val="24"/>
          <w:szCs w:val="24"/>
        </w:rPr>
        <w:t>»</w:t>
      </w:r>
      <w:r w:rsidR="00390981" w:rsidRPr="00806A99">
        <w:rPr>
          <w:rFonts w:ascii="Times New Roman" w:hAnsi="Times New Roman"/>
          <w:sz w:val="24"/>
          <w:szCs w:val="24"/>
        </w:rPr>
        <w:t>.</w:t>
      </w:r>
    </w:p>
    <w:p w:rsidR="00390981" w:rsidRPr="00806A99" w:rsidRDefault="00AA2474" w:rsidP="00F567DE">
      <w:pPr>
        <w:autoSpaceDE w:val="0"/>
        <w:autoSpaceDN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0981" w:rsidRPr="00806A99">
        <w:rPr>
          <w:rFonts w:ascii="Times New Roman" w:hAnsi="Times New Roman"/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390981" w:rsidRDefault="00390981" w:rsidP="00BD5EC7">
      <w:pPr>
        <w:ind w:right="51" w:firstLine="567"/>
        <w:rPr>
          <w:rFonts w:ascii="Times New Roman" w:hAnsi="Times New Roman"/>
          <w:sz w:val="24"/>
          <w:szCs w:val="24"/>
        </w:rPr>
      </w:pPr>
    </w:p>
    <w:p w:rsidR="00AA2474" w:rsidRPr="00806A99" w:rsidRDefault="00AA2474" w:rsidP="00BD5EC7">
      <w:pPr>
        <w:ind w:right="51" w:firstLine="567"/>
        <w:rPr>
          <w:rFonts w:ascii="Times New Roman" w:hAnsi="Times New Roman"/>
          <w:sz w:val="24"/>
          <w:szCs w:val="24"/>
        </w:rPr>
      </w:pPr>
    </w:p>
    <w:p w:rsidR="00B24972" w:rsidRPr="00806A99" w:rsidRDefault="00AA2474" w:rsidP="00376575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</w:p>
    <w:p w:rsidR="00B24972" w:rsidRPr="00806A99" w:rsidRDefault="00B24972" w:rsidP="00376575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Козловского муниципального округа </w:t>
      </w:r>
    </w:p>
    <w:p w:rsidR="00B24972" w:rsidRDefault="00B24972" w:rsidP="00376575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  <w:r w:rsidRPr="00806A99"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</w:t>
      </w:r>
      <w:r w:rsidR="00F567DE">
        <w:rPr>
          <w:rFonts w:ascii="Times New Roman" w:hAnsi="Times New Roman"/>
          <w:sz w:val="24"/>
          <w:szCs w:val="24"/>
        </w:rPr>
        <w:t xml:space="preserve">               </w:t>
      </w:r>
      <w:r w:rsidRPr="00806A99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A2474">
        <w:rPr>
          <w:rFonts w:ascii="Times New Roman" w:hAnsi="Times New Roman"/>
          <w:sz w:val="24"/>
          <w:szCs w:val="24"/>
        </w:rPr>
        <w:t xml:space="preserve">П.Г. Чапурин </w:t>
      </w:r>
    </w:p>
    <w:p w:rsidR="00376575" w:rsidRDefault="00376575" w:rsidP="00376575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p w:rsidR="00376575" w:rsidRDefault="00376575" w:rsidP="00376575">
      <w:pPr>
        <w:tabs>
          <w:tab w:val="left" w:pos="9070"/>
        </w:tabs>
        <w:ind w:right="-2"/>
        <w:jc w:val="both"/>
        <w:rPr>
          <w:rFonts w:ascii="Times New Roman" w:hAnsi="Times New Roman"/>
          <w:sz w:val="24"/>
          <w:szCs w:val="24"/>
        </w:rPr>
      </w:pPr>
    </w:p>
    <w:sectPr w:rsidR="00376575" w:rsidSect="00056297">
      <w:pgSz w:w="11900" w:h="16800"/>
      <w:pgMar w:top="1134" w:right="851" w:bottom="992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84" w:rsidRDefault="007C7484" w:rsidP="00A6537E">
      <w:r>
        <w:separator/>
      </w:r>
    </w:p>
  </w:endnote>
  <w:endnote w:type="continuationSeparator" w:id="1">
    <w:p w:rsidR="007C7484" w:rsidRDefault="007C7484" w:rsidP="00A65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84" w:rsidRDefault="007C7484" w:rsidP="00A6537E">
      <w:r>
        <w:separator/>
      </w:r>
    </w:p>
  </w:footnote>
  <w:footnote w:type="continuationSeparator" w:id="1">
    <w:p w:rsidR="007C7484" w:rsidRDefault="007C7484" w:rsidP="00A65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638"/>
    <w:multiLevelType w:val="hybridMultilevel"/>
    <w:tmpl w:val="1D1C0E32"/>
    <w:lvl w:ilvl="0" w:tplc="D774F588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EE6DEF4">
      <w:start w:val="1"/>
      <w:numFmt w:val="bullet"/>
      <w:lvlText w:val=""/>
      <w:lvlJc w:val="left"/>
      <w:pPr>
        <w:tabs>
          <w:tab w:val="num" w:pos="720"/>
        </w:tabs>
        <w:ind w:left="0" w:firstLine="357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F0EB0"/>
    <w:multiLevelType w:val="hybridMultilevel"/>
    <w:tmpl w:val="32CE9772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9338C"/>
    <w:multiLevelType w:val="hybridMultilevel"/>
    <w:tmpl w:val="8E283B66"/>
    <w:lvl w:ilvl="0" w:tplc="6AE67854">
      <w:start w:val="1"/>
      <w:numFmt w:val="decimal"/>
      <w:lvlText w:val="%1."/>
      <w:lvlJc w:val="left"/>
      <w:pPr>
        <w:ind w:left="2058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2C335373"/>
    <w:multiLevelType w:val="hybridMultilevel"/>
    <w:tmpl w:val="BD52ACB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A71177"/>
    <w:multiLevelType w:val="hybridMultilevel"/>
    <w:tmpl w:val="777A0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C244C6"/>
    <w:multiLevelType w:val="hybridMultilevel"/>
    <w:tmpl w:val="6B261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1B0B18"/>
    <w:multiLevelType w:val="hybridMultilevel"/>
    <w:tmpl w:val="F0601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976E9B"/>
    <w:multiLevelType w:val="hybridMultilevel"/>
    <w:tmpl w:val="CF9C3472"/>
    <w:lvl w:ilvl="0" w:tplc="4A80A5BC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AB6E74"/>
    <w:multiLevelType w:val="hybridMultilevel"/>
    <w:tmpl w:val="762627FA"/>
    <w:lvl w:ilvl="0" w:tplc="E78C8CF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76D50A76"/>
    <w:multiLevelType w:val="hybridMultilevel"/>
    <w:tmpl w:val="22C40370"/>
    <w:lvl w:ilvl="0" w:tplc="5738855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1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0B5"/>
    <w:rsid w:val="00011FF0"/>
    <w:rsid w:val="00017FA4"/>
    <w:rsid w:val="0002265E"/>
    <w:rsid w:val="000232C7"/>
    <w:rsid w:val="00027A50"/>
    <w:rsid w:val="00033807"/>
    <w:rsid w:val="00056297"/>
    <w:rsid w:val="00062185"/>
    <w:rsid w:val="00063148"/>
    <w:rsid w:val="00087620"/>
    <w:rsid w:val="000C0A98"/>
    <w:rsid w:val="000C3967"/>
    <w:rsid w:val="000C7D20"/>
    <w:rsid w:val="000D5FBF"/>
    <w:rsid w:val="000D7BF1"/>
    <w:rsid w:val="000E459F"/>
    <w:rsid w:val="000E58D4"/>
    <w:rsid w:val="00112AA9"/>
    <w:rsid w:val="00136A92"/>
    <w:rsid w:val="001608E2"/>
    <w:rsid w:val="00171372"/>
    <w:rsid w:val="00176E99"/>
    <w:rsid w:val="001B59D5"/>
    <w:rsid w:val="001D0249"/>
    <w:rsid w:val="001E0823"/>
    <w:rsid w:val="001E281D"/>
    <w:rsid w:val="001F46EE"/>
    <w:rsid w:val="001F71D9"/>
    <w:rsid w:val="00231972"/>
    <w:rsid w:val="00232D88"/>
    <w:rsid w:val="002773A0"/>
    <w:rsid w:val="0029176E"/>
    <w:rsid w:val="002A6D19"/>
    <w:rsid w:val="002B6D0E"/>
    <w:rsid w:val="002C246C"/>
    <w:rsid w:val="002C63B6"/>
    <w:rsid w:val="002E0294"/>
    <w:rsid w:val="002E1CF4"/>
    <w:rsid w:val="002E2898"/>
    <w:rsid w:val="002E48B9"/>
    <w:rsid w:val="002E4A07"/>
    <w:rsid w:val="002F2979"/>
    <w:rsid w:val="002F5E4F"/>
    <w:rsid w:val="003101D0"/>
    <w:rsid w:val="00312398"/>
    <w:rsid w:val="00312775"/>
    <w:rsid w:val="003129B6"/>
    <w:rsid w:val="00313815"/>
    <w:rsid w:val="00335BA6"/>
    <w:rsid w:val="003423C1"/>
    <w:rsid w:val="00376575"/>
    <w:rsid w:val="003840FA"/>
    <w:rsid w:val="00387E41"/>
    <w:rsid w:val="00390981"/>
    <w:rsid w:val="003B4E38"/>
    <w:rsid w:val="003C3101"/>
    <w:rsid w:val="003D133A"/>
    <w:rsid w:val="003D1C1E"/>
    <w:rsid w:val="003D3886"/>
    <w:rsid w:val="003E71D7"/>
    <w:rsid w:val="003F6D08"/>
    <w:rsid w:val="00400496"/>
    <w:rsid w:val="0040576F"/>
    <w:rsid w:val="00411EE4"/>
    <w:rsid w:val="004155B7"/>
    <w:rsid w:val="004329BE"/>
    <w:rsid w:val="004336EF"/>
    <w:rsid w:val="0044597B"/>
    <w:rsid w:val="004724E5"/>
    <w:rsid w:val="00472FC0"/>
    <w:rsid w:val="004868E3"/>
    <w:rsid w:val="004A699E"/>
    <w:rsid w:val="004B64C4"/>
    <w:rsid w:val="004C4DA6"/>
    <w:rsid w:val="004C77BC"/>
    <w:rsid w:val="004D39FC"/>
    <w:rsid w:val="004F2E67"/>
    <w:rsid w:val="0050760F"/>
    <w:rsid w:val="00530B44"/>
    <w:rsid w:val="005436E3"/>
    <w:rsid w:val="0055316A"/>
    <w:rsid w:val="005542C3"/>
    <w:rsid w:val="0055592D"/>
    <w:rsid w:val="00557B15"/>
    <w:rsid w:val="005609AD"/>
    <w:rsid w:val="005701B8"/>
    <w:rsid w:val="00571322"/>
    <w:rsid w:val="005730B5"/>
    <w:rsid w:val="00575EB4"/>
    <w:rsid w:val="005918D2"/>
    <w:rsid w:val="005B18B0"/>
    <w:rsid w:val="005B4599"/>
    <w:rsid w:val="005B4A1D"/>
    <w:rsid w:val="005C4D58"/>
    <w:rsid w:val="005D6FA3"/>
    <w:rsid w:val="005F3516"/>
    <w:rsid w:val="005F496A"/>
    <w:rsid w:val="00612791"/>
    <w:rsid w:val="0061782E"/>
    <w:rsid w:val="00624CC1"/>
    <w:rsid w:val="0063711D"/>
    <w:rsid w:val="00644F94"/>
    <w:rsid w:val="00652542"/>
    <w:rsid w:val="00657A95"/>
    <w:rsid w:val="00676651"/>
    <w:rsid w:val="00690569"/>
    <w:rsid w:val="006974DF"/>
    <w:rsid w:val="00697A7B"/>
    <w:rsid w:val="006A20C3"/>
    <w:rsid w:val="006A33EE"/>
    <w:rsid w:val="006D11DC"/>
    <w:rsid w:val="006D4A6F"/>
    <w:rsid w:val="006F77C9"/>
    <w:rsid w:val="0070156A"/>
    <w:rsid w:val="007425ED"/>
    <w:rsid w:val="0077204D"/>
    <w:rsid w:val="00783B23"/>
    <w:rsid w:val="0078719D"/>
    <w:rsid w:val="007A18F1"/>
    <w:rsid w:val="007B0090"/>
    <w:rsid w:val="007B00A7"/>
    <w:rsid w:val="007B2B9C"/>
    <w:rsid w:val="007B5F9A"/>
    <w:rsid w:val="007C4EBA"/>
    <w:rsid w:val="007C7484"/>
    <w:rsid w:val="007D7F5D"/>
    <w:rsid w:val="007F6C14"/>
    <w:rsid w:val="00800726"/>
    <w:rsid w:val="00806A99"/>
    <w:rsid w:val="00810373"/>
    <w:rsid w:val="00816312"/>
    <w:rsid w:val="00835D89"/>
    <w:rsid w:val="008518C5"/>
    <w:rsid w:val="0086084F"/>
    <w:rsid w:val="008613FE"/>
    <w:rsid w:val="008A0B72"/>
    <w:rsid w:val="008B7DC3"/>
    <w:rsid w:val="008C3FC8"/>
    <w:rsid w:val="008C5735"/>
    <w:rsid w:val="009063E0"/>
    <w:rsid w:val="009131C0"/>
    <w:rsid w:val="0091692C"/>
    <w:rsid w:val="00924356"/>
    <w:rsid w:val="009328A7"/>
    <w:rsid w:val="00932E74"/>
    <w:rsid w:val="0093459C"/>
    <w:rsid w:val="00937A5B"/>
    <w:rsid w:val="0094531E"/>
    <w:rsid w:val="0096545D"/>
    <w:rsid w:val="00974841"/>
    <w:rsid w:val="00987457"/>
    <w:rsid w:val="009876A0"/>
    <w:rsid w:val="009B5649"/>
    <w:rsid w:val="009B6C9A"/>
    <w:rsid w:val="009D0082"/>
    <w:rsid w:val="009D6687"/>
    <w:rsid w:val="009D6993"/>
    <w:rsid w:val="009E296D"/>
    <w:rsid w:val="00A04FD4"/>
    <w:rsid w:val="00A12ACE"/>
    <w:rsid w:val="00A35914"/>
    <w:rsid w:val="00A47915"/>
    <w:rsid w:val="00A56102"/>
    <w:rsid w:val="00A6537E"/>
    <w:rsid w:val="00A75F0F"/>
    <w:rsid w:val="00A868A2"/>
    <w:rsid w:val="00A90CF0"/>
    <w:rsid w:val="00A932B9"/>
    <w:rsid w:val="00AA2474"/>
    <w:rsid w:val="00AA7900"/>
    <w:rsid w:val="00AA7B72"/>
    <w:rsid w:val="00AD3F24"/>
    <w:rsid w:val="00AD7605"/>
    <w:rsid w:val="00B134CA"/>
    <w:rsid w:val="00B24972"/>
    <w:rsid w:val="00B279FB"/>
    <w:rsid w:val="00B305C6"/>
    <w:rsid w:val="00BB04FA"/>
    <w:rsid w:val="00BC3C7E"/>
    <w:rsid w:val="00BC4919"/>
    <w:rsid w:val="00BC77A0"/>
    <w:rsid w:val="00BD5EC7"/>
    <w:rsid w:val="00C024F4"/>
    <w:rsid w:val="00C108C8"/>
    <w:rsid w:val="00C20D2B"/>
    <w:rsid w:val="00C4388C"/>
    <w:rsid w:val="00C67658"/>
    <w:rsid w:val="00C73B6F"/>
    <w:rsid w:val="00C80381"/>
    <w:rsid w:val="00C80D84"/>
    <w:rsid w:val="00C86334"/>
    <w:rsid w:val="00C869AF"/>
    <w:rsid w:val="00CB682B"/>
    <w:rsid w:val="00CC4999"/>
    <w:rsid w:val="00CD10D8"/>
    <w:rsid w:val="00CD2035"/>
    <w:rsid w:val="00CD22C9"/>
    <w:rsid w:val="00D04488"/>
    <w:rsid w:val="00D0629F"/>
    <w:rsid w:val="00D15398"/>
    <w:rsid w:val="00D2637C"/>
    <w:rsid w:val="00D30341"/>
    <w:rsid w:val="00D32C80"/>
    <w:rsid w:val="00D43E08"/>
    <w:rsid w:val="00D44AFB"/>
    <w:rsid w:val="00D662F5"/>
    <w:rsid w:val="00D74203"/>
    <w:rsid w:val="00D82698"/>
    <w:rsid w:val="00D979E0"/>
    <w:rsid w:val="00D97C37"/>
    <w:rsid w:val="00DA735F"/>
    <w:rsid w:val="00DB3226"/>
    <w:rsid w:val="00DE5D6A"/>
    <w:rsid w:val="00DF4A81"/>
    <w:rsid w:val="00E13403"/>
    <w:rsid w:val="00E20635"/>
    <w:rsid w:val="00E26909"/>
    <w:rsid w:val="00E30ABB"/>
    <w:rsid w:val="00E417A9"/>
    <w:rsid w:val="00E422D4"/>
    <w:rsid w:val="00E43D50"/>
    <w:rsid w:val="00E468F5"/>
    <w:rsid w:val="00E65871"/>
    <w:rsid w:val="00E756CB"/>
    <w:rsid w:val="00E76C42"/>
    <w:rsid w:val="00E87451"/>
    <w:rsid w:val="00EA0A3D"/>
    <w:rsid w:val="00EA78D4"/>
    <w:rsid w:val="00EB2A6A"/>
    <w:rsid w:val="00EB6BD7"/>
    <w:rsid w:val="00ED1043"/>
    <w:rsid w:val="00F259D8"/>
    <w:rsid w:val="00F3663E"/>
    <w:rsid w:val="00F4407A"/>
    <w:rsid w:val="00F54641"/>
    <w:rsid w:val="00F567DE"/>
    <w:rsid w:val="00F62CC1"/>
    <w:rsid w:val="00F66380"/>
    <w:rsid w:val="00F73525"/>
    <w:rsid w:val="00F90747"/>
    <w:rsid w:val="00F908E6"/>
    <w:rsid w:val="00F9172C"/>
    <w:rsid w:val="00FC3F01"/>
    <w:rsid w:val="00FC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0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24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30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730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5730B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5730B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C2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2C246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C246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2C24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uiPriority w:val="99"/>
    <w:rsid w:val="002C24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BB04FA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BB04FA"/>
    <w:rPr>
      <w:rFonts w:cs="Times New Roman"/>
      <w:b/>
      <w:color w:val="106BBE"/>
    </w:rPr>
  </w:style>
  <w:style w:type="paragraph" w:customStyle="1" w:styleId="a8">
    <w:name w:val="Комментарий"/>
    <w:basedOn w:val="a"/>
    <w:next w:val="a"/>
    <w:uiPriority w:val="99"/>
    <w:rsid w:val="00BB04FA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9">
    <w:name w:val="Нормальный (таблица)"/>
    <w:basedOn w:val="a"/>
    <w:next w:val="a"/>
    <w:uiPriority w:val="99"/>
    <w:rsid w:val="00BB04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BB04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table" w:styleId="ab">
    <w:name w:val="Table Grid"/>
    <w:basedOn w:val="a1"/>
    <w:uiPriority w:val="59"/>
    <w:rsid w:val="00B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4407A"/>
    <w:pPr>
      <w:ind w:left="720"/>
      <w:contextualSpacing/>
    </w:pPr>
  </w:style>
  <w:style w:type="paragraph" w:customStyle="1" w:styleId="ConsPlusNormal">
    <w:name w:val="ConsPlusNormal"/>
    <w:rsid w:val="00B24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unhideWhenUsed/>
    <w:rsid w:val="00A04FD4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04FD4"/>
    <w:rPr>
      <w:color w:val="800080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017F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17FA4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017F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17FA4"/>
    <w:rPr>
      <w:rFonts w:ascii="Calibri" w:eastAsia="Times New Roman" w:hAnsi="Calibri" w:cs="Times New Roman"/>
      <w:lang w:eastAsia="ru-RU"/>
    </w:rPr>
  </w:style>
  <w:style w:type="paragraph" w:customStyle="1" w:styleId="s1">
    <w:name w:val="s_1"/>
    <w:basedOn w:val="a"/>
    <w:rsid w:val="00232D8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6D11D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">
    <w:name w:val="s_3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1E28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af3">
    <w:name w:val="Сноска"/>
    <w:basedOn w:val="a"/>
    <w:next w:val="a"/>
    <w:uiPriority w:val="99"/>
    <w:rsid w:val="0078719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</w:rPr>
  </w:style>
  <w:style w:type="paragraph" w:customStyle="1" w:styleId="af4">
    <w:name w:val="Текст (справка)"/>
    <w:basedOn w:val="a"/>
    <w:next w:val="a"/>
    <w:uiPriority w:val="99"/>
    <w:rsid w:val="00063148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5">
    <w:name w:val="Цветовое выделение для Текст"/>
    <w:uiPriority w:val="99"/>
    <w:rsid w:val="00063148"/>
    <w:rPr>
      <w:rFonts w:ascii="Times New Roman CYR" w:hAnsi="Times New Roman CYR"/>
    </w:rPr>
  </w:style>
  <w:style w:type="paragraph" w:customStyle="1" w:styleId="af6">
    <w:name w:val="Знак Знак Знак Знак"/>
    <w:basedOn w:val="a"/>
    <w:rsid w:val="00EB2A6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7">
    <w:name w:val="Block Text"/>
    <w:basedOn w:val="a"/>
    <w:rsid w:val="00376575"/>
    <w:pPr>
      <w:shd w:val="clear" w:color="auto" w:fill="FFFFFF"/>
      <w:spacing w:before="5"/>
      <w:ind w:left="12" w:right="17" w:firstLine="751"/>
      <w:jc w:val="both"/>
    </w:pPr>
    <w:rPr>
      <w:rFonts w:ascii="Times New Roman" w:hAnsi="Times New Roman"/>
      <w:b/>
      <w:bCs/>
      <w:color w:val="00000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5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3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88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036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29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0204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0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530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4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23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B7F52-C743-40F2-A45C-6F0360203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Илларионова</dc:creator>
  <cp:lastModifiedBy>PetrovaMP</cp:lastModifiedBy>
  <cp:revision>2</cp:revision>
  <cp:lastPrinted>2025-02-13T08:56:00Z</cp:lastPrinted>
  <dcterms:created xsi:type="dcterms:W3CDTF">2025-02-27T08:24:00Z</dcterms:created>
  <dcterms:modified xsi:type="dcterms:W3CDTF">2025-02-27T08:24:00Z</dcterms:modified>
</cp:coreProperties>
</file>