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9098B" w14:textId="796CD596" w:rsidR="00D43105" w:rsidRPr="00916093" w:rsidRDefault="00D43105" w:rsidP="009160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093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3FF04C82" w14:textId="583C35AA" w:rsidR="00D6040E" w:rsidRPr="00916093" w:rsidRDefault="00D43105" w:rsidP="008727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16093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D6040E" w:rsidRPr="00916093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bookmarkStart w:id="0" w:name="_Hlk152493804"/>
      <w:bookmarkStart w:id="1" w:name="_Hlk147905553"/>
      <w:bookmarkStart w:id="2" w:name="_Hlk152494112"/>
      <w:r w:rsidR="00A463AF" w:rsidRPr="00A463AF"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="0087273E" w:rsidRPr="0087273E">
        <w:rPr>
          <w:rFonts w:ascii="Times New Roman" w:hAnsi="Times New Roman" w:cs="Times New Roman"/>
          <w:sz w:val="24"/>
          <w:szCs w:val="24"/>
        </w:rPr>
        <w:t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</w:t>
      </w:r>
    </w:p>
    <w:bookmarkEnd w:id="0"/>
    <w:bookmarkEnd w:id="1"/>
    <w:bookmarkEnd w:id="2"/>
    <w:p w14:paraId="10CC9B04" w14:textId="77777777" w:rsidR="00D6040E" w:rsidRPr="00916093" w:rsidRDefault="00D6040E" w:rsidP="00916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EC61B16" w14:textId="77777777" w:rsidR="00D6040E" w:rsidRPr="00916093" w:rsidRDefault="00D6040E" w:rsidP="00916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92B9D25" w14:textId="5610AD05" w:rsidR="00B33B11" w:rsidRPr="00B33B11" w:rsidRDefault="00B33B11" w:rsidP="00B3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185579331"/>
      <w:r w:rsidRPr="00B33B11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ата оформления заключения</w:t>
      </w:r>
      <w:r w:rsidRPr="00B33B11">
        <w:rPr>
          <w:rFonts w:ascii="Times New Roman" w:hAnsi="Times New Roman" w:cs="Times New Roman"/>
          <w:b/>
          <w:sz w:val="24"/>
          <w:szCs w:val="24"/>
        </w:rPr>
        <w:t xml:space="preserve"> о результатах публичных слушаний: </w:t>
      </w:r>
      <w:r w:rsidR="008A7C50">
        <w:rPr>
          <w:rFonts w:ascii="Times New Roman" w:hAnsi="Times New Roman" w:cs="Times New Roman"/>
          <w:b/>
          <w:sz w:val="24"/>
          <w:szCs w:val="24"/>
        </w:rPr>
        <w:t>03.07</w:t>
      </w:r>
      <w:r w:rsidRPr="00B33B11">
        <w:rPr>
          <w:rFonts w:ascii="Times New Roman" w:hAnsi="Times New Roman" w:cs="Times New Roman"/>
          <w:b/>
          <w:sz w:val="24"/>
          <w:szCs w:val="24"/>
        </w:rPr>
        <w:t>.2025 г.</w:t>
      </w:r>
    </w:p>
    <w:p w14:paraId="0F5D8E9F" w14:textId="17844B8A" w:rsidR="00C87764" w:rsidRDefault="00B33B11" w:rsidP="006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3B11">
        <w:rPr>
          <w:rFonts w:ascii="Times New Roman" w:hAnsi="Times New Roman" w:cs="Times New Roman"/>
          <w:b/>
          <w:sz w:val="24"/>
          <w:szCs w:val="24"/>
        </w:rPr>
        <w:t>Наименование проекта, рассмотренного на публичных слушаниях, сведения о количестве участников публичных слушаний, которые приняли участие в</w:t>
      </w:r>
      <w:r>
        <w:rPr>
          <w:rFonts w:ascii="Times New Roman" w:hAnsi="Times New Roman" w:cs="Times New Roman"/>
          <w:b/>
          <w:sz w:val="24"/>
          <w:szCs w:val="24"/>
        </w:rPr>
        <w:t xml:space="preserve"> публичных слушаниях: </w:t>
      </w:r>
      <w:r w:rsidRPr="00B33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8A7C50" w:rsidRPr="008A7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межевания территории под строительство магазина, расположенного по адресу: Чувашская Республика, Цивильский муниципальный округ, город Цивильск, </w:t>
      </w:r>
      <w:r w:rsidR="009730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A7C50" w:rsidRPr="008A7C50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Просвещения</w:t>
      </w:r>
      <w:r w:rsidRPr="006206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6D7A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23</w:t>
      </w:r>
      <w:r w:rsidR="008A7C50" w:rsidRPr="006D7A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87764" w:rsidRPr="006D7A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человек.</w:t>
      </w:r>
    </w:p>
    <w:p w14:paraId="717C11B1" w14:textId="42580369" w:rsidR="0062060B" w:rsidRPr="00B33B11" w:rsidRDefault="0062060B" w:rsidP="00620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1">
        <w:rPr>
          <w:rFonts w:ascii="Times New Roman" w:hAnsi="Times New Roman" w:cs="Times New Roman"/>
          <w:b/>
          <w:bCs/>
          <w:sz w:val="24"/>
          <w:szCs w:val="24"/>
        </w:rPr>
        <w:t>Председательствующий на публичных слушаниях:</w:t>
      </w:r>
      <w:r w:rsidRPr="00B33B11">
        <w:rPr>
          <w:rFonts w:ascii="Times New Roman" w:hAnsi="Times New Roman" w:cs="Times New Roman"/>
          <w:sz w:val="24"/>
          <w:szCs w:val="24"/>
        </w:rPr>
        <w:t xml:space="preserve"> Михайлов А. И. - исполняющий обязанности первого заместителя главы администрации - начальника Управления по благоустройству и развитию территорий </w:t>
      </w:r>
      <w:r w:rsidR="008A7C50">
        <w:rPr>
          <w:rFonts w:ascii="Times New Roman" w:hAnsi="Times New Roman" w:cs="Times New Roman"/>
          <w:sz w:val="24"/>
          <w:szCs w:val="24"/>
        </w:rPr>
        <w:t xml:space="preserve">- </w:t>
      </w:r>
      <w:r w:rsidRPr="00B33B11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</w:p>
    <w:p w14:paraId="3FBFA08C" w14:textId="77777777" w:rsidR="0062060B" w:rsidRPr="00B33B11" w:rsidRDefault="0062060B" w:rsidP="00620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B11">
        <w:rPr>
          <w:rFonts w:ascii="Times New Roman" w:hAnsi="Times New Roman" w:cs="Times New Roman"/>
          <w:b/>
          <w:bCs/>
          <w:sz w:val="24"/>
          <w:szCs w:val="24"/>
        </w:rPr>
        <w:t>Секретарь публичных слушаний</w:t>
      </w:r>
      <w:r w:rsidRPr="00B33B11">
        <w:rPr>
          <w:rFonts w:ascii="Times New Roman" w:hAnsi="Times New Roman" w:cs="Times New Roman"/>
          <w:sz w:val="24"/>
          <w:szCs w:val="24"/>
        </w:rPr>
        <w:t>: Данилова Е.В. - главный специалист-эксперт отдела строительства Управления по благоустройству и развитию территорий администрации Цивильского муниципального округа - секретарь комиссии</w:t>
      </w:r>
    </w:p>
    <w:p w14:paraId="1A971A2D" w14:textId="60606DD2" w:rsidR="00286DEB" w:rsidRPr="00286DEB" w:rsidRDefault="00286DEB" w:rsidP="00286DE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286DEB">
        <w:rPr>
          <w:rFonts w:ascii="Times New Roman" w:hAnsi="Times New Roman" w:cs="Times New Roman"/>
          <w:b/>
          <w:bCs/>
          <w:sz w:val="24"/>
          <w:szCs w:val="24"/>
        </w:rPr>
        <w:t xml:space="preserve">еквизиты протокола публичных слушаний, на основании которого подготовлено заключение о результатах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публичных слушаний: </w:t>
      </w:r>
      <w:r w:rsidRPr="00286DEB">
        <w:rPr>
          <w:rFonts w:ascii="Times New Roman" w:hAnsi="Times New Roman" w:cs="Times New Roman"/>
          <w:bCs/>
          <w:sz w:val="24"/>
          <w:szCs w:val="24"/>
        </w:rPr>
        <w:t xml:space="preserve">протокол публичных слушаний по проекту </w:t>
      </w:r>
      <w:bookmarkStart w:id="4" w:name="_Hlk201910236"/>
      <w:r w:rsidR="008A7C50" w:rsidRPr="008A7C50">
        <w:rPr>
          <w:rFonts w:ascii="Times New Roman" w:hAnsi="Times New Roman" w:cs="Times New Roman"/>
          <w:bCs/>
          <w:sz w:val="24"/>
          <w:szCs w:val="24"/>
        </w:rPr>
        <w:t>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</w:t>
      </w:r>
      <w:bookmarkEnd w:id="4"/>
      <w:r w:rsidR="008A7C50" w:rsidRPr="008A7C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6DEB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441D2F">
        <w:rPr>
          <w:rFonts w:ascii="Times New Roman" w:hAnsi="Times New Roman" w:cs="Times New Roman"/>
          <w:bCs/>
          <w:sz w:val="24"/>
          <w:szCs w:val="24"/>
        </w:rPr>
        <w:t>03.07</w:t>
      </w:r>
      <w:r w:rsidR="007A5822">
        <w:rPr>
          <w:rFonts w:ascii="Times New Roman" w:hAnsi="Times New Roman" w:cs="Times New Roman"/>
          <w:bCs/>
          <w:sz w:val="24"/>
          <w:szCs w:val="24"/>
        </w:rPr>
        <w:t>.</w:t>
      </w:r>
      <w:r w:rsidRPr="00286DEB">
        <w:rPr>
          <w:rFonts w:ascii="Times New Roman" w:hAnsi="Times New Roman" w:cs="Times New Roman"/>
          <w:bCs/>
          <w:sz w:val="24"/>
          <w:szCs w:val="24"/>
        </w:rPr>
        <w:t>2025 г.</w:t>
      </w:r>
    </w:p>
    <w:p w14:paraId="348E8DF8" w14:textId="5B94D443" w:rsidR="00286DEB" w:rsidRDefault="00286DEB" w:rsidP="00B33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286D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одержание внесенных предложений и замечани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й </w:t>
      </w:r>
      <w:r w:rsidRPr="00286D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проводились публичные слушания, и предложения и замечания иных участников публичных слушаний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DEB4A89" w14:textId="77777777" w:rsidR="00040B4E" w:rsidRDefault="00286DEB" w:rsidP="005B3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061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предложения и замечания граждан, являющихся участниками публичных слушаний и постоянно проживающих на территории:</w:t>
      </w:r>
      <w:r w:rsidR="00040B4E" w:rsidRPr="00040B4E">
        <w:t xml:space="preserve"> </w:t>
      </w:r>
      <w:r w:rsidR="00040B4E" w:rsidRPr="00040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поступало.</w:t>
      </w:r>
    </w:p>
    <w:p w14:paraId="652AE54B" w14:textId="460BE183" w:rsidR="00286DEB" w:rsidRPr="005B31CE" w:rsidRDefault="00286DEB" w:rsidP="005B3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0614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предложения и замечания иных участников публичных слушаний: не поступало</w:t>
      </w:r>
    </w:p>
    <w:p w14:paraId="10EAA75C" w14:textId="47F6ACF0" w:rsidR="00C508E7" w:rsidRDefault="0062060B" w:rsidP="005B49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5" w:name="_Hlk185576906"/>
      <w:bookmarkEnd w:id="3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Таким образом, по результатам публичных слушаний </w:t>
      </w:r>
      <w:r w:rsidR="002F2E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организатор публичных слушаний приходит к выводу о необходимости </w:t>
      </w:r>
      <w:bookmarkEnd w:id="5"/>
      <w:r w:rsidR="005B49F8" w:rsidRPr="005B49F8">
        <w:rPr>
          <w:rFonts w:ascii="Times New Roman" w:eastAsia="Times New Roman" w:hAnsi="Times New Roman" w:cs="Times New Roman"/>
          <w:sz w:val="24"/>
          <w:szCs w:val="24"/>
          <w:lang w:eastAsia="zh-CN"/>
        </w:rPr>
        <w:t>считать целесообразным продолжить дальнейшую работу по согласованию и утверждению в установленном порядке документацию</w:t>
      </w:r>
      <w:r w:rsidR="005B49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B49F8" w:rsidRPr="005B49F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проект</w:t>
      </w:r>
      <w:r w:rsidR="005B49F8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5B49F8" w:rsidRPr="005B49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межевания территории под строительство магазина, расположенного по адресу: Чувашская Республика, Цивильский муниципальный округ, город Цивильск, </w:t>
      </w:r>
      <w:r w:rsidR="00E940F8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5B49F8" w:rsidRPr="005B49F8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Просвещения</w:t>
      </w:r>
    </w:p>
    <w:p w14:paraId="28E5B174" w14:textId="77777777" w:rsidR="00C20126" w:rsidRDefault="00C20126" w:rsidP="00C508E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397882A" w14:textId="77777777" w:rsidR="00E15EE4" w:rsidRPr="00E15EE4" w:rsidRDefault="00E15EE4" w:rsidP="00E1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E4">
        <w:rPr>
          <w:rFonts w:ascii="Times New Roman" w:hAnsi="Times New Roman" w:cs="Times New Roman"/>
          <w:sz w:val="24"/>
          <w:szCs w:val="24"/>
        </w:rPr>
        <w:t>Председательствовавший                                                                                           А.И. Михайлов</w:t>
      </w:r>
    </w:p>
    <w:p w14:paraId="674F5A72" w14:textId="77777777" w:rsidR="00E15EE4" w:rsidRPr="00E15EE4" w:rsidRDefault="00E15EE4" w:rsidP="00E15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4DB82B" w14:textId="77777777" w:rsidR="00E15EE4" w:rsidRPr="00E15EE4" w:rsidRDefault="00E15EE4" w:rsidP="00E15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42F09B" w14:textId="3DCB6508" w:rsidR="00E00A23" w:rsidRPr="00916093" w:rsidRDefault="00E15EE4" w:rsidP="00E1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E4">
        <w:rPr>
          <w:rFonts w:ascii="Times New Roman" w:hAnsi="Times New Roman" w:cs="Times New Roman"/>
          <w:sz w:val="24"/>
          <w:szCs w:val="24"/>
        </w:rPr>
        <w:t xml:space="preserve">Протокол вела                                                                                                               </w:t>
      </w:r>
      <w:r w:rsidR="00DE368A" w:rsidRPr="00DE368A">
        <w:rPr>
          <w:rFonts w:ascii="Times New Roman" w:hAnsi="Times New Roman" w:cs="Times New Roman"/>
          <w:sz w:val="24"/>
          <w:szCs w:val="24"/>
        </w:rPr>
        <w:t>Е.В. Данилова</w:t>
      </w:r>
    </w:p>
    <w:sectPr w:rsidR="00E00A23" w:rsidRPr="00916093" w:rsidSect="00C20126">
      <w:pgSz w:w="11906" w:h="16838"/>
      <w:pgMar w:top="709" w:right="849" w:bottom="993" w:left="1560" w:header="708" w:footer="9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88E5A" w14:textId="77777777" w:rsidR="00D50E94" w:rsidRDefault="00D50E94" w:rsidP="007B022F">
      <w:pPr>
        <w:spacing w:after="0" w:line="240" w:lineRule="auto"/>
      </w:pPr>
      <w:r>
        <w:separator/>
      </w:r>
    </w:p>
  </w:endnote>
  <w:endnote w:type="continuationSeparator" w:id="0">
    <w:p w14:paraId="53C25596" w14:textId="77777777" w:rsidR="00D50E94" w:rsidRDefault="00D50E94" w:rsidP="007B0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B8225" w14:textId="77777777" w:rsidR="00D50E94" w:rsidRDefault="00D50E94" w:rsidP="007B022F">
      <w:pPr>
        <w:spacing w:after="0" w:line="240" w:lineRule="auto"/>
      </w:pPr>
      <w:r>
        <w:separator/>
      </w:r>
    </w:p>
  </w:footnote>
  <w:footnote w:type="continuationSeparator" w:id="0">
    <w:p w14:paraId="0609BC2C" w14:textId="77777777" w:rsidR="00D50E94" w:rsidRDefault="00D50E94" w:rsidP="007B0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6CE"/>
    <w:multiLevelType w:val="multilevel"/>
    <w:tmpl w:val="15F4BA0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E582C"/>
    <w:multiLevelType w:val="hybridMultilevel"/>
    <w:tmpl w:val="D5EA31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44362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846B6"/>
    <w:multiLevelType w:val="hybridMultilevel"/>
    <w:tmpl w:val="B778ED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97855"/>
    <w:multiLevelType w:val="multilevel"/>
    <w:tmpl w:val="13284640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44E1B"/>
    <w:multiLevelType w:val="hybridMultilevel"/>
    <w:tmpl w:val="E716CC2E"/>
    <w:lvl w:ilvl="0" w:tplc="FE1895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8185F"/>
    <w:multiLevelType w:val="multilevel"/>
    <w:tmpl w:val="65888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AA1DE4"/>
    <w:multiLevelType w:val="hybridMultilevel"/>
    <w:tmpl w:val="FA04F2DA"/>
    <w:lvl w:ilvl="0" w:tplc="19F2C9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D3465"/>
    <w:multiLevelType w:val="hybridMultilevel"/>
    <w:tmpl w:val="49D4A04A"/>
    <w:lvl w:ilvl="0" w:tplc="0C44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235EA9"/>
    <w:multiLevelType w:val="hybridMultilevel"/>
    <w:tmpl w:val="EA741030"/>
    <w:lvl w:ilvl="0" w:tplc="9DCE55C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1345AB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221693"/>
    <w:multiLevelType w:val="hybridMultilevel"/>
    <w:tmpl w:val="D272F814"/>
    <w:lvl w:ilvl="0" w:tplc="8A02FE0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5CE39CD"/>
    <w:multiLevelType w:val="hybridMultilevel"/>
    <w:tmpl w:val="1AC09C92"/>
    <w:lvl w:ilvl="0" w:tplc="1D220BAC">
      <w:start w:val="2"/>
      <w:numFmt w:val="decimal"/>
      <w:lvlText w:val="%1)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13" w15:restartNumberingAfterBreak="0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F0570C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F0D4270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1943ED0"/>
    <w:multiLevelType w:val="multilevel"/>
    <w:tmpl w:val="13284640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2664FC"/>
    <w:multiLevelType w:val="hybridMultilevel"/>
    <w:tmpl w:val="199AB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B6322"/>
    <w:multiLevelType w:val="hybridMultilevel"/>
    <w:tmpl w:val="560A526C"/>
    <w:lvl w:ilvl="0" w:tplc="B5307C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BFA348F"/>
    <w:multiLevelType w:val="hybridMultilevel"/>
    <w:tmpl w:val="2E2CA118"/>
    <w:lvl w:ilvl="0" w:tplc="2FC042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C676C9F"/>
    <w:multiLevelType w:val="hybridMultilevel"/>
    <w:tmpl w:val="E36ADAE0"/>
    <w:lvl w:ilvl="0" w:tplc="47608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78C79AC"/>
    <w:multiLevelType w:val="multilevel"/>
    <w:tmpl w:val="13284640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7"/>
  </w:num>
  <w:num w:numId="2">
    <w:abstractNumId w:val="22"/>
  </w:num>
  <w:num w:numId="3">
    <w:abstractNumId w:val="3"/>
  </w:num>
  <w:num w:numId="4">
    <w:abstractNumId w:val="7"/>
  </w:num>
  <w:num w:numId="5">
    <w:abstractNumId w:val="8"/>
  </w:num>
  <w:num w:numId="6">
    <w:abstractNumId w:val="12"/>
  </w:num>
  <w:num w:numId="7">
    <w:abstractNumId w:val="19"/>
  </w:num>
  <w:num w:numId="8">
    <w:abstractNumId w:val="20"/>
  </w:num>
  <w:num w:numId="9">
    <w:abstractNumId w:val="9"/>
  </w:num>
  <w:num w:numId="10">
    <w:abstractNumId w:val="13"/>
  </w:num>
  <w:num w:numId="11">
    <w:abstractNumId w:val="21"/>
  </w:num>
  <w:num w:numId="12">
    <w:abstractNumId w:val="6"/>
  </w:num>
  <w:num w:numId="13">
    <w:abstractNumId w:val="16"/>
  </w:num>
  <w:num w:numId="14">
    <w:abstractNumId w:val="18"/>
  </w:num>
  <w:num w:numId="15">
    <w:abstractNumId w:val="4"/>
  </w:num>
  <w:num w:numId="16">
    <w:abstractNumId w:val="0"/>
  </w:num>
  <w:num w:numId="17">
    <w:abstractNumId w:val="2"/>
  </w:num>
  <w:num w:numId="18">
    <w:abstractNumId w:val="15"/>
  </w:num>
  <w:num w:numId="19">
    <w:abstractNumId w:val="11"/>
  </w:num>
  <w:num w:numId="20">
    <w:abstractNumId w:val="1"/>
  </w:num>
  <w:num w:numId="21">
    <w:abstractNumId w:val="10"/>
  </w:num>
  <w:num w:numId="22">
    <w:abstractNumId w:val="5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574"/>
    <w:rsid w:val="00032131"/>
    <w:rsid w:val="00040B4E"/>
    <w:rsid w:val="00076D87"/>
    <w:rsid w:val="000A3EE8"/>
    <w:rsid w:val="00106148"/>
    <w:rsid w:val="00111F43"/>
    <w:rsid w:val="001523B1"/>
    <w:rsid w:val="00173BE7"/>
    <w:rsid w:val="00187DC1"/>
    <w:rsid w:val="00195FDB"/>
    <w:rsid w:val="001B48A2"/>
    <w:rsid w:val="001D3EAB"/>
    <w:rsid w:val="00200E7C"/>
    <w:rsid w:val="00240D50"/>
    <w:rsid w:val="0024381D"/>
    <w:rsid w:val="00252867"/>
    <w:rsid w:val="00286DEB"/>
    <w:rsid w:val="002870EC"/>
    <w:rsid w:val="00296082"/>
    <w:rsid w:val="002F2EA8"/>
    <w:rsid w:val="00353F0D"/>
    <w:rsid w:val="003A17E1"/>
    <w:rsid w:val="003D5F24"/>
    <w:rsid w:val="003D713A"/>
    <w:rsid w:val="00441D2F"/>
    <w:rsid w:val="0046048F"/>
    <w:rsid w:val="0048462B"/>
    <w:rsid w:val="004D0060"/>
    <w:rsid w:val="00504BF8"/>
    <w:rsid w:val="005148A2"/>
    <w:rsid w:val="00515FD3"/>
    <w:rsid w:val="00523124"/>
    <w:rsid w:val="00527599"/>
    <w:rsid w:val="00552839"/>
    <w:rsid w:val="0056598D"/>
    <w:rsid w:val="005955CE"/>
    <w:rsid w:val="005B31CE"/>
    <w:rsid w:val="005B49F8"/>
    <w:rsid w:val="005E1F73"/>
    <w:rsid w:val="005F0690"/>
    <w:rsid w:val="0062060B"/>
    <w:rsid w:val="00666655"/>
    <w:rsid w:val="00682686"/>
    <w:rsid w:val="00685F3F"/>
    <w:rsid w:val="006A2645"/>
    <w:rsid w:val="006A7EBB"/>
    <w:rsid w:val="006D6A42"/>
    <w:rsid w:val="006D7A7B"/>
    <w:rsid w:val="007234BC"/>
    <w:rsid w:val="007424CF"/>
    <w:rsid w:val="00761DE3"/>
    <w:rsid w:val="007A5822"/>
    <w:rsid w:val="007B022F"/>
    <w:rsid w:val="007B1B19"/>
    <w:rsid w:val="007E1B89"/>
    <w:rsid w:val="00802680"/>
    <w:rsid w:val="00831911"/>
    <w:rsid w:val="0087273E"/>
    <w:rsid w:val="008A7C50"/>
    <w:rsid w:val="008E066C"/>
    <w:rsid w:val="008E56AE"/>
    <w:rsid w:val="008E7218"/>
    <w:rsid w:val="008F2F78"/>
    <w:rsid w:val="009014E1"/>
    <w:rsid w:val="00912699"/>
    <w:rsid w:val="00916093"/>
    <w:rsid w:val="0092792B"/>
    <w:rsid w:val="009451BE"/>
    <w:rsid w:val="00973015"/>
    <w:rsid w:val="009C543D"/>
    <w:rsid w:val="009D2172"/>
    <w:rsid w:val="009D6F48"/>
    <w:rsid w:val="00A463AF"/>
    <w:rsid w:val="00A5791B"/>
    <w:rsid w:val="00A665B3"/>
    <w:rsid w:val="00A704DB"/>
    <w:rsid w:val="00A9266D"/>
    <w:rsid w:val="00AB4B38"/>
    <w:rsid w:val="00AF6796"/>
    <w:rsid w:val="00B07574"/>
    <w:rsid w:val="00B20E28"/>
    <w:rsid w:val="00B2154F"/>
    <w:rsid w:val="00B33B11"/>
    <w:rsid w:val="00B50DEC"/>
    <w:rsid w:val="00B51485"/>
    <w:rsid w:val="00B65928"/>
    <w:rsid w:val="00BB5539"/>
    <w:rsid w:val="00BC1D3D"/>
    <w:rsid w:val="00BD742A"/>
    <w:rsid w:val="00C0416F"/>
    <w:rsid w:val="00C20126"/>
    <w:rsid w:val="00C30785"/>
    <w:rsid w:val="00C508E7"/>
    <w:rsid w:val="00C61A0F"/>
    <w:rsid w:val="00C87764"/>
    <w:rsid w:val="00CB26DB"/>
    <w:rsid w:val="00CC3002"/>
    <w:rsid w:val="00D2212B"/>
    <w:rsid w:val="00D43105"/>
    <w:rsid w:val="00D50E94"/>
    <w:rsid w:val="00D6040E"/>
    <w:rsid w:val="00DA0473"/>
    <w:rsid w:val="00DA2832"/>
    <w:rsid w:val="00DA401C"/>
    <w:rsid w:val="00DE368A"/>
    <w:rsid w:val="00DE6D0C"/>
    <w:rsid w:val="00DF7562"/>
    <w:rsid w:val="00E00A23"/>
    <w:rsid w:val="00E15EE4"/>
    <w:rsid w:val="00E22AD6"/>
    <w:rsid w:val="00E25DA3"/>
    <w:rsid w:val="00E56154"/>
    <w:rsid w:val="00E83720"/>
    <w:rsid w:val="00E87E93"/>
    <w:rsid w:val="00E940F8"/>
    <w:rsid w:val="00ED0B59"/>
    <w:rsid w:val="00EF324E"/>
    <w:rsid w:val="00F3759E"/>
    <w:rsid w:val="00F762A6"/>
    <w:rsid w:val="00F82F4B"/>
    <w:rsid w:val="00F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3A9A"/>
  <w15:chartTrackingRefBased/>
  <w15:docId w15:val="{78351E25-768F-4356-B375-D493A062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1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832"/>
    <w:rPr>
      <w:rFonts w:ascii="Segoe UI" w:hAnsi="Segoe UI" w:cs="Segoe UI"/>
      <w:sz w:val="18"/>
      <w:szCs w:val="18"/>
    </w:rPr>
  </w:style>
  <w:style w:type="paragraph" w:customStyle="1" w:styleId="a6">
    <w:name w:val="П.З."/>
    <w:basedOn w:val="a"/>
    <w:link w:val="a7"/>
    <w:qFormat/>
    <w:rsid w:val="00A9266D"/>
    <w:pPr>
      <w:tabs>
        <w:tab w:val="left" w:pos="0"/>
      </w:tabs>
      <w:suppressAutoHyphens/>
      <w:spacing w:after="0" w:line="276" w:lineRule="auto"/>
      <w:ind w:right="85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.З. Знак"/>
    <w:link w:val="a6"/>
    <w:rsid w:val="00A92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9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BB5539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87D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87D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B0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B022F"/>
  </w:style>
  <w:style w:type="paragraph" w:styleId="ac">
    <w:name w:val="footer"/>
    <w:basedOn w:val="a"/>
    <w:link w:val="ad"/>
    <w:uiPriority w:val="99"/>
    <w:unhideWhenUsed/>
    <w:rsid w:val="007B0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022F"/>
  </w:style>
  <w:style w:type="table" w:customStyle="1" w:styleId="1">
    <w:name w:val="Сетка таблицы1"/>
    <w:basedOn w:val="a1"/>
    <w:next w:val="a9"/>
    <w:uiPriority w:val="39"/>
    <w:rsid w:val="00A463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39"/>
    <w:rsid w:val="00A46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39"/>
    <w:rsid w:val="006A2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Грацилева Надежда Григорьевна</dc:creator>
  <cp:keywords/>
  <dc:description/>
  <cp:lastModifiedBy>MSI</cp:lastModifiedBy>
  <cp:revision>30</cp:revision>
  <cp:lastPrinted>2024-07-24T10:14:00Z</cp:lastPrinted>
  <dcterms:created xsi:type="dcterms:W3CDTF">2025-02-28T12:47:00Z</dcterms:created>
  <dcterms:modified xsi:type="dcterms:W3CDTF">2025-07-15T13:57:00Z</dcterms:modified>
</cp:coreProperties>
</file>