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44A99" w:rsidRPr="00A2032E" w14:paraId="4F71BFE7" w14:textId="77777777" w:rsidTr="00D42D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A6F719" w14:textId="77777777" w:rsidR="00244A99" w:rsidRPr="00A2032E" w:rsidRDefault="00244A99" w:rsidP="00D42D4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623127" w14:textId="77777777" w:rsidR="00244A99" w:rsidRPr="00A2032E" w:rsidRDefault="00244A99" w:rsidP="00D42D4E">
            <w:pPr>
              <w:jc w:val="center"/>
            </w:pPr>
            <w:r w:rsidRPr="00A2032E">
              <w:rPr>
                <w:noProof/>
              </w:rPr>
              <w:drawing>
                <wp:inline distT="0" distB="0" distL="0" distR="0" wp14:anchorId="34A1CAAD" wp14:editId="3DE92F81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904926A" w14:textId="77777777" w:rsidR="00244A99" w:rsidRPr="00A2032E" w:rsidRDefault="00244A99" w:rsidP="00D42D4E">
            <w:pPr>
              <w:jc w:val="center"/>
            </w:pPr>
          </w:p>
        </w:tc>
      </w:tr>
      <w:tr w:rsidR="00244A99" w:rsidRPr="00A2032E" w14:paraId="164D7582" w14:textId="77777777" w:rsidTr="00D42D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DBE120" w14:textId="77777777" w:rsidR="00244A99" w:rsidRPr="00A2032E" w:rsidRDefault="00244A99" w:rsidP="00D42D4E">
            <w:pPr>
              <w:jc w:val="center"/>
            </w:pPr>
            <w:r w:rsidRPr="00A2032E">
              <w:t>ЧĂВАШ РЕСПУБЛИКИН</w:t>
            </w:r>
          </w:p>
          <w:p w14:paraId="63586B27" w14:textId="77777777" w:rsidR="00244A99" w:rsidRPr="00A2032E" w:rsidRDefault="00244A99" w:rsidP="00D42D4E">
            <w:pPr>
              <w:jc w:val="center"/>
            </w:pPr>
            <w:r w:rsidRPr="00A2032E">
              <w:t xml:space="preserve">КОМСОМОЛЬСКИ </w:t>
            </w:r>
          </w:p>
          <w:p w14:paraId="5213B1E6" w14:textId="77777777" w:rsidR="00244A99" w:rsidRPr="00A2032E" w:rsidRDefault="00244A99" w:rsidP="00D42D4E">
            <w:pPr>
              <w:jc w:val="center"/>
            </w:pPr>
            <w:r w:rsidRPr="00A2032E">
              <w:t>МУНИЦИПАЛЛĂ ОКРУГĔН</w:t>
            </w:r>
          </w:p>
          <w:p w14:paraId="589CB2A0" w14:textId="77777777" w:rsidR="00244A99" w:rsidRPr="00A2032E" w:rsidRDefault="00244A99" w:rsidP="00D42D4E">
            <w:pPr>
              <w:tabs>
                <w:tab w:val="left" w:pos="555"/>
                <w:tab w:val="left" w:pos="930"/>
              </w:tabs>
            </w:pPr>
            <w:r w:rsidRPr="00A2032E">
              <w:tab/>
              <w:t>АДМИНИСТРАЦИЙĔ</w:t>
            </w:r>
          </w:p>
          <w:p w14:paraId="0E7D7773" w14:textId="77777777" w:rsidR="00244A99" w:rsidRPr="00A2032E" w:rsidRDefault="00244A99" w:rsidP="00D42D4E">
            <w:r w:rsidRPr="00A2032E">
              <w:t xml:space="preserve">                     </w:t>
            </w:r>
          </w:p>
          <w:p w14:paraId="7E5C29A6" w14:textId="77777777" w:rsidR="00244A99" w:rsidRPr="00A2032E" w:rsidRDefault="00244A99" w:rsidP="00D42D4E">
            <w:r w:rsidRPr="00A2032E">
              <w:t xml:space="preserve">                   ЙЫШẰНУ</w:t>
            </w:r>
          </w:p>
          <w:p w14:paraId="30B6D252" w14:textId="3B78756D" w:rsidR="00244A99" w:rsidRPr="00A2032E" w:rsidRDefault="00A2032E" w:rsidP="00D42D4E">
            <w:pPr>
              <w:jc w:val="center"/>
            </w:pPr>
            <w:r w:rsidRPr="00A2032E">
              <w:t>14.</w:t>
            </w:r>
            <w:r w:rsidR="00244A99" w:rsidRPr="00A2032E">
              <w:t>0</w:t>
            </w:r>
            <w:r w:rsidR="009C79CC" w:rsidRPr="00A2032E">
              <w:t>3</w:t>
            </w:r>
            <w:r w:rsidR="00244A99" w:rsidRPr="00A2032E">
              <w:t>.202</w:t>
            </w:r>
            <w:r w:rsidR="009C79CC" w:rsidRPr="00A2032E">
              <w:t>5</w:t>
            </w:r>
            <w:r w:rsidR="00244A99" w:rsidRPr="00A2032E">
              <w:t xml:space="preserve"> ç.  № </w:t>
            </w:r>
            <w:r w:rsidRPr="00A2032E">
              <w:t>296</w:t>
            </w:r>
          </w:p>
          <w:p w14:paraId="70AF67EE" w14:textId="77777777" w:rsidR="00244A99" w:rsidRPr="00A2032E" w:rsidRDefault="00244A99" w:rsidP="00D42D4E">
            <w:pPr>
              <w:jc w:val="center"/>
            </w:pPr>
            <w:r w:rsidRPr="00A2032E">
              <w:t>Комсомольски ялĕ</w:t>
            </w:r>
          </w:p>
          <w:p w14:paraId="143314FE" w14:textId="77777777" w:rsidR="00244A99" w:rsidRPr="00A2032E" w:rsidRDefault="00244A99" w:rsidP="00D42D4E">
            <w:pPr>
              <w:jc w:val="both"/>
              <w:rPr>
                <w:b/>
              </w:rPr>
            </w:pPr>
          </w:p>
          <w:p w14:paraId="06B90DBF" w14:textId="77777777" w:rsidR="00244A99" w:rsidRPr="00A2032E" w:rsidRDefault="00244A99" w:rsidP="00D42D4E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511814" w14:textId="77777777" w:rsidR="00244A99" w:rsidRPr="00A2032E" w:rsidRDefault="00244A99" w:rsidP="00D42D4E"/>
          <w:p w14:paraId="361579E1" w14:textId="77777777" w:rsidR="00244A99" w:rsidRPr="00A2032E" w:rsidRDefault="00244A99" w:rsidP="00D42D4E"/>
          <w:p w14:paraId="70F17292" w14:textId="77777777" w:rsidR="00244A99" w:rsidRPr="00A2032E" w:rsidRDefault="00244A99" w:rsidP="00D42D4E"/>
          <w:p w14:paraId="79C52FF7" w14:textId="77777777" w:rsidR="00244A99" w:rsidRPr="00A2032E" w:rsidRDefault="00244A99" w:rsidP="00D42D4E"/>
          <w:p w14:paraId="1CCE0A59" w14:textId="77777777" w:rsidR="00244A99" w:rsidRPr="00A2032E" w:rsidRDefault="00244A99" w:rsidP="00D42D4E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76FB64D" w14:textId="77777777" w:rsidR="00244A99" w:rsidRPr="00A2032E" w:rsidRDefault="00244A99" w:rsidP="00D42D4E">
            <w:pPr>
              <w:jc w:val="center"/>
            </w:pPr>
            <w:r w:rsidRPr="00A2032E">
              <w:t>АДМИНИСТРАЦИЯ</w:t>
            </w:r>
          </w:p>
          <w:p w14:paraId="03B163C5" w14:textId="77777777" w:rsidR="00244A99" w:rsidRPr="00A2032E" w:rsidRDefault="00244A99" w:rsidP="00D42D4E">
            <w:pPr>
              <w:jc w:val="center"/>
            </w:pPr>
            <w:r w:rsidRPr="00A2032E">
              <w:t xml:space="preserve">КОМСОМОЛЬСКОГО </w:t>
            </w:r>
          </w:p>
          <w:p w14:paraId="474D2E18" w14:textId="77777777" w:rsidR="00244A99" w:rsidRPr="00A2032E" w:rsidRDefault="00244A99" w:rsidP="00D42D4E">
            <w:pPr>
              <w:jc w:val="center"/>
            </w:pPr>
            <w:r w:rsidRPr="00A2032E">
              <w:t>МУНИЦИПАЛЬНОГО ОКРУГА</w:t>
            </w:r>
          </w:p>
          <w:p w14:paraId="76EE2B07" w14:textId="77777777" w:rsidR="00244A99" w:rsidRPr="00A2032E" w:rsidRDefault="00244A99" w:rsidP="00D42D4E">
            <w:r w:rsidRPr="00A2032E">
              <w:t xml:space="preserve">      ЧУВАШСКОЙ РЕСПУБЛИКИ          </w:t>
            </w:r>
          </w:p>
          <w:p w14:paraId="29F5A35B" w14:textId="77777777" w:rsidR="00244A99" w:rsidRPr="00A2032E" w:rsidRDefault="00244A99" w:rsidP="00D42D4E">
            <w:r w:rsidRPr="00A2032E">
              <w:t xml:space="preserve">              </w:t>
            </w:r>
          </w:p>
          <w:p w14:paraId="4F889E9E" w14:textId="77777777" w:rsidR="00244A99" w:rsidRPr="00A2032E" w:rsidRDefault="00244A99" w:rsidP="00D42D4E">
            <w:pPr>
              <w:jc w:val="center"/>
            </w:pPr>
            <w:r w:rsidRPr="00A2032E">
              <w:t>ПОСТАНОВЛЕНИЕ</w:t>
            </w:r>
          </w:p>
          <w:p w14:paraId="4739F4F4" w14:textId="5AF88A10" w:rsidR="00244A99" w:rsidRPr="00A2032E" w:rsidRDefault="00A2032E" w:rsidP="00D42D4E">
            <w:pPr>
              <w:tabs>
                <w:tab w:val="left" w:pos="930"/>
                <w:tab w:val="center" w:pos="1966"/>
              </w:tabs>
              <w:jc w:val="center"/>
            </w:pPr>
            <w:r w:rsidRPr="00A2032E">
              <w:t>14.</w:t>
            </w:r>
            <w:r w:rsidR="00244A99" w:rsidRPr="00A2032E">
              <w:t>0</w:t>
            </w:r>
            <w:r w:rsidR="009C79CC" w:rsidRPr="00A2032E">
              <w:t>3</w:t>
            </w:r>
            <w:r w:rsidR="00244A99" w:rsidRPr="00A2032E">
              <w:t>.202</w:t>
            </w:r>
            <w:r w:rsidR="009C79CC" w:rsidRPr="00A2032E">
              <w:t>5</w:t>
            </w:r>
            <w:r w:rsidR="00244A99" w:rsidRPr="00A2032E">
              <w:t xml:space="preserve"> г. № </w:t>
            </w:r>
            <w:r w:rsidRPr="00A2032E">
              <w:t>296</w:t>
            </w:r>
          </w:p>
          <w:p w14:paraId="15772184" w14:textId="77777777" w:rsidR="00244A99" w:rsidRPr="00A2032E" w:rsidRDefault="00244A99" w:rsidP="00D42D4E">
            <w:pPr>
              <w:jc w:val="center"/>
            </w:pPr>
            <w:r w:rsidRPr="00A2032E">
              <w:t>село Комсомольское</w:t>
            </w: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244A99" w:rsidRPr="009E1F95" w14:paraId="2BAD907E" w14:textId="77777777" w:rsidTr="00C32275">
        <w:tc>
          <w:tcPr>
            <w:tcW w:w="4814" w:type="dxa"/>
          </w:tcPr>
          <w:p w14:paraId="6B03F60F" w14:textId="2CF58216" w:rsidR="00FF346A" w:rsidRPr="009E1F95" w:rsidRDefault="009C79CC" w:rsidP="009C79CC">
            <w:pPr>
              <w:pStyle w:val="af7"/>
              <w:jc w:val="both"/>
              <w:rPr>
                <w:b/>
                <w:sz w:val="26"/>
                <w:szCs w:val="26"/>
              </w:rPr>
            </w:pPr>
            <w:r w:rsidRPr="009C79CC">
              <w:rPr>
                <w:b/>
                <w:sz w:val="26"/>
                <w:szCs w:val="26"/>
              </w:rPr>
              <w:t>О внес</w:t>
            </w:r>
            <w:r>
              <w:rPr>
                <w:b/>
                <w:sz w:val="26"/>
                <w:szCs w:val="26"/>
              </w:rPr>
              <w:t>ении изменений в постановление а</w:t>
            </w:r>
            <w:r w:rsidRPr="009C79CC">
              <w:rPr>
                <w:b/>
                <w:sz w:val="26"/>
                <w:szCs w:val="26"/>
              </w:rPr>
              <w:t xml:space="preserve">дминистрации </w:t>
            </w:r>
            <w:r>
              <w:rPr>
                <w:b/>
                <w:sz w:val="26"/>
                <w:szCs w:val="26"/>
              </w:rPr>
              <w:t>Комсомольского муниципального округа Чувашской Республики</w:t>
            </w:r>
            <w:r w:rsidRPr="009C79CC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>27 апреля 2023 года</w:t>
            </w:r>
            <w:r w:rsidRPr="009C79CC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404</w:t>
            </w:r>
            <w:r w:rsidRPr="009C79CC">
              <w:rPr>
                <w:b/>
                <w:sz w:val="26"/>
                <w:szCs w:val="26"/>
              </w:rPr>
      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      </w:r>
            <w:r>
              <w:rPr>
                <w:b/>
                <w:sz w:val="26"/>
                <w:szCs w:val="26"/>
              </w:rPr>
              <w:t>Комсомольского муниципального округа Чувашской Республики</w:t>
            </w:r>
            <w:r w:rsidRPr="009C79CC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815" w:type="dxa"/>
          </w:tcPr>
          <w:p w14:paraId="12038261" w14:textId="77777777" w:rsidR="00244A99" w:rsidRPr="009E1F95" w:rsidRDefault="00244A99" w:rsidP="00244A99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08E7C25A" w14:textId="2019DB36" w:rsidR="00FF346A" w:rsidRDefault="00FF346A" w:rsidP="00C32275">
      <w:pPr>
        <w:pStyle w:val="af7"/>
        <w:jc w:val="both"/>
        <w:rPr>
          <w:sz w:val="28"/>
          <w:szCs w:val="28"/>
          <w:lang w:eastAsia="en-US"/>
        </w:rPr>
      </w:pPr>
    </w:p>
    <w:p w14:paraId="525182B6" w14:textId="33689334" w:rsidR="009C79CC" w:rsidRDefault="009C79CC" w:rsidP="009C79C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В целях приведения действующих актов в соответствие с </w:t>
      </w:r>
      <w:r w:rsidRPr="009C79CC">
        <w:rPr>
          <w:sz w:val="26"/>
          <w:szCs w:val="26"/>
          <w:lang w:eastAsia="en-US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9C79CC">
        <w:rPr>
          <w:rFonts w:eastAsia="Calibri"/>
          <w:sz w:val="26"/>
          <w:szCs w:val="26"/>
          <w:lang w:eastAsia="en-US"/>
        </w:rPr>
        <w:t xml:space="preserve"> администрация </w:t>
      </w:r>
      <w:r w:rsidR="00A005CC">
        <w:rPr>
          <w:sz w:val="26"/>
          <w:szCs w:val="26"/>
        </w:rPr>
        <w:t>Комсомольского муниципального округа Чувашской Республики</w:t>
      </w:r>
      <w:r w:rsidRPr="009C79CC">
        <w:rPr>
          <w:rFonts w:eastAsia="Calibri"/>
          <w:sz w:val="26"/>
          <w:szCs w:val="26"/>
          <w:lang w:eastAsia="en-US"/>
        </w:rPr>
        <w:t xml:space="preserve"> </w:t>
      </w:r>
      <w:r w:rsidR="00B922FE">
        <w:rPr>
          <w:rFonts w:eastAsia="Calibri"/>
          <w:sz w:val="26"/>
          <w:szCs w:val="26"/>
          <w:lang w:eastAsia="en-US"/>
        </w:rPr>
        <w:t>п о с т а н о в л я е т</w:t>
      </w:r>
      <w:r w:rsidRPr="009C79CC">
        <w:rPr>
          <w:rFonts w:eastAsia="Calibri"/>
          <w:sz w:val="26"/>
          <w:szCs w:val="26"/>
          <w:lang w:eastAsia="en-US"/>
        </w:rPr>
        <w:t>:</w:t>
      </w:r>
    </w:p>
    <w:p w14:paraId="3A2CBF9E" w14:textId="6891D918" w:rsidR="009C79CC" w:rsidRPr="00A005CC" w:rsidRDefault="009C79CC" w:rsidP="00A005CC">
      <w:pPr>
        <w:pStyle w:val="a3"/>
        <w:numPr>
          <w:ilvl w:val="0"/>
          <w:numId w:val="37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005CC">
        <w:rPr>
          <w:rFonts w:eastAsia="Calibri"/>
          <w:sz w:val="26"/>
          <w:szCs w:val="26"/>
          <w:lang w:eastAsia="en-US"/>
        </w:rPr>
        <w:t>Внести</w:t>
      </w:r>
      <w:r w:rsidR="00A005CC">
        <w:rPr>
          <w:rFonts w:eastAsia="Calibri"/>
          <w:sz w:val="26"/>
          <w:szCs w:val="26"/>
          <w:lang w:eastAsia="en-US"/>
        </w:rPr>
        <w:t xml:space="preserve"> в постановление а</w:t>
      </w:r>
      <w:r w:rsidRPr="00A005CC">
        <w:rPr>
          <w:rFonts w:eastAsia="Calibri"/>
          <w:sz w:val="26"/>
          <w:szCs w:val="26"/>
          <w:lang w:eastAsia="en-US"/>
        </w:rPr>
        <w:t xml:space="preserve">дминистрации </w:t>
      </w:r>
      <w:r w:rsidR="00A005CC">
        <w:rPr>
          <w:sz w:val="26"/>
          <w:szCs w:val="26"/>
        </w:rPr>
        <w:t xml:space="preserve">Комсомольского муниципального округа </w:t>
      </w:r>
      <w:r w:rsidRPr="00A005CC">
        <w:rPr>
          <w:rFonts w:eastAsia="Calibri"/>
          <w:sz w:val="26"/>
          <w:szCs w:val="26"/>
          <w:lang w:eastAsia="en-US"/>
        </w:rPr>
        <w:t xml:space="preserve">от </w:t>
      </w:r>
      <w:r w:rsidR="00A005CC">
        <w:rPr>
          <w:rFonts w:eastAsia="Calibri"/>
          <w:sz w:val="26"/>
          <w:szCs w:val="26"/>
          <w:lang w:eastAsia="en-US"/>
        </w:rPr>
        <w:t>27.04.2023 г.</w:t>
      </w:r>
      <w:r w:rsidRPr="00A005CC">
        <w:rPr>
          <w:rFonts w:eastAsia="Calibri"/>
          <w:sz w:val="26"/>
          <w:szCs w:val="26"/>
          <w:lang w:eastAsia="en-US"/>
        </w:rPr>
        <w:t xml:space="preserve"> №</w:t>
      </w:r>
      <w:r w:rsidR="00A005CC">
        <w:rPr>
          <w:rFonts w:eastAsia="Calibri"/>
          <w:sz w:val="26"/>
          <w:szCs w:val="26"/>
          <w:lang w:eastAsia="en-US"/>
        </w:rPr>
        <w:t xml:space="preserve"> 404</w:t>
      </w:r>
      <w:r w:rsidRPr="00A005CC">
        <w:rPr>
          <w:rFonts w:eastAsia="Calibri"/>
          <w:sz w:val="26"/>
          <w:szCs w:val="26"/>
          <w:lang w:eastAsia="en-US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A005CC">
        <w:rPr>
          <w:sz w:val="26"/>
          <w:szCs w:val="26"/>
        </w:rPr>
        <w:t>Комсомольского муниципального округа</w:t>
      </w:r>
      <w:r w:rsidRPr="00A005CC">
        <w:rPr>
          <w:color w:val="1A1A1A"/>
          <w:sz w:val="26"/>
          <w:szCs w:val="26"/>
        </w:rPr>
        <w:t>» следующие изменения:</w:t>
      </w:r>
    </w:p>
    <w:p w14:paraId="61BFDAE0" w14:textId="77777777" w:rsidR="009C79CC" w:rsidRPr="009C79CC" w:rsidRDefault="009C79CC" w:rsidP="009C79CC">
      <w:pPr>
        <w:numPr>
          <w:ilvl w:val="1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преамбулу изложить в следующей редакции:</w:t>
      </w:r>
    </w:p>
    <w:p w14:paraId="6B92B42E" w14:textId="4780A367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4E73F7">
        <w:rPr>
          <w:rFonts w:eastAsia="Calibri"/>
          <w:sz w:val="26"/>
          <w:szCs w:val="26"/>
          <w:lang w:eastAsia="en-US"/>
        </w:rPr>
        <w:t>а</w:t>
      </w:r>
      <w:r w:rsidRPr="009C79CC">
        <w:rPr>
          <w:rFonts w:eastAsia="Calibri"/>
          <w:sz w:val="26"/>
          <w:szCs w:val="26"/>
          <w:lang w:eastAsia="en-US"/>
        </w:rPr>
        <w:t xml:space="preserve">дминистрация </w:t>
      </w:r>
      <w:r w:rsidR="004E73F7">
        <w:rPr>
          <w:sz w:val="26"/>
          <w:szCs w:val="26"/>
        </w:rPr>
        <w:t xml:space="preserve">Комсомольского муниципального округа </w:t>
      </w:r>
      <w:r w:rsidRPr="009C79CC">
        <w:rPr>
          <w:rFonts w:eastAsia="Calibri"/>
          <w:iCs/>
          <w:sz w:val="26"/>
          <w:szCs w:val="26"/>
          <w:lang w:eastAsia="en-US"/>
        </w:rPr>
        <w:t>п о с т а н о в л я е т:</w:t>
      </w:r>
      <w:r w:rsidR="00DD5527">
        <w:rPr>
          <w:rFonts w:eastAsia="Calibri"/>
          <w:sz w:val="26"/>
          <w:szCs w:val="26"/>
          <w:lang w:eastAsia="en-US"/>
        </w:rPr>
        <w:t>»;</w:t>
      </w:r>
    </w:p>
    <w:p w14:paraId="76173D39" w14:textId="77777777" w:rsidR="009C79CC" w:rsidRPr="009C79CC" w:rsidRDefault="009C79CC" w:rsidP="009C79CC">
      <w:pPr>
        <w:numPr>
          <w:ilvl w:val="1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пункты 1-5 изложить в следующей редакции:</w:t>
      </w:r>
    </w:p>
    <w:p w14:paraId="74949EED" w14:textId="1BAE3976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4E73F7" w:rsidRPr="004E73F7">
        <w:rPr>
          <w:sz w:val="26"/>
          <w:szCs w:val="26"/>
        </w:rPr>
        <w:t>Комсомольского муниципального округа</w:t>
      </w:r>
      <w:r w:rsidRPr="009C79CC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9C79CC">
        <w:rPr>
          <w:rFonts w:eastAsia="Calibri"/>
          <w:sz w:val="26"/>
          <w:szCs w:val="26"/>
          <w:lang w:eastAsia="en-US"/>
        </w:rPr>
        <w:t xml:space="preserve">в </w:t>
      </w:r>
      <w:r w:rsidRPr="009C79CC">
        <w:rPr>
          <w:rFonts w:eastAsia="Calibri"/>
          <w:sz w:val="26"/>
          <w:szCs w:val="26"/>
          <w:lang w:eastAsia="en-US"/>
        </w:rPr>
        <w:lastRenderedPageBreak/>
        <w:t>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04A1E79B" w14:textId="6AE4505E" w:rsidR="009C79CC" w:rsidRPr="009C79CC" w:rsidRDefault="0096536C" w:rsidP="0096536C">
      <w:pPr>
        <w:tabs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9C79CC" w:rsidRPr="009C79CC">
        <w:rPr>
          <w:rFonts w:eastAsia="Calibri"/>
          <w:sz w:val="26"/>
          <w:szCs w:val="26"/>
          <w:lang w:eastAsia="en-US"/>
        </w:rPr>
        <w:t xml:space="preserve">Определить </w:t>
      </w:r>
      <w:r w:rsidR="004E73F7">
        <w:rPr>
          <w:rFonts w:eastAsia="Calibri"/>
          <w:sz w:val="26"/>
          <w:szCs w:val="26"/>
          <w:lang w:eastAsia="en-US"/>
        </w:rPr>
        <w:t>отдел образования администрации Комсомольского муниципального округа Чувашской Республики</w:t>
      </w:r>
      <w:r w:rsidR="009C79CC" w:rsidRPr="009C79CC">
        <w:rPr>
          <w:rFonts w:eastAsia="Calibri"/>
          <w:sz w:val="26"/>
          <w:szCs w:val="26"/>
          <w:lang w:eastAsia="en-US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523EE260" w14:textId="5E9C8ACE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="004E73F7" w:rsidRPr="004E73F7">
        <w:rPr>
          <w:sz w:val="26"/>
          <w:szCs w:val="26"/>
        </w:rPr>
        <w:t>Комсомольского муниципального округа</w:t>
      </w:r>
      <w:r w:rsidRPr="009C79CC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9C79CC">
        <w:rPr>
          <w:rFonts w:eastAsia="Calibri"/>
          <w:sz w:val="26"/>
          <w:szCs w:val="26"/>
          <w:lang w:eastAsia="en-US"/>
        </w:rPr>
        <w:t>системы</w:t>
      </w:r>
      <w:r w:rsidRPr="009C79CC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9C79CC">
        <w:rPr>
          <w:rFonts w:eastAsia="Calibri"/>
          <w:sz w:val="26"/>
          <w:szCs w:val="26"/>
          <w:lang w:eastAsia="en-US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="004E73F7" w:rsidRPr="004E73F7">
        <w:rPr>
          <w:rFonts w:eastAsia="Calibri"/>
          <w:iCs/>
          <w:sz w:val="26"/>
          <w:szCs w:val="26"/>
          <w:lang w:eastAsia="en-US"/>
        </w:rPr>
        <w:t>постановления</w:t>
      </w:r>
      <w:r w:rsidRPr="009C79CC">
        <w:rPr>
          <w:rFonts w:eastAsia="Calibri"/>
          <w:sz w:val="26"/>
          <w:szCs w:val="26"/>
          <w:lang w:eastAsia="en-US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517F5823" w14:textId="609B0440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4. В целях определения порядка информационного обеспечения организации оказания муниципальных услуг на территории </w:t>
      </w:r>
      <w:r w:rsidR="004E73F7" w:rsidRPr="004E73F7">
        <w:rPr>
          <w:sz w:val="26"/>
          <w:szCs w:val="26"/>
        </w:rPr>
        <w:t>Комсомольского муниципального округа</w:t>
      </w:r>
      <w:r w:rsidRPr="009C79CC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9C79CC">
        <w:rPr>
          <w:rFonts w:eastAsia="Calibri"/>
          <w:sz w:val="26"/>
          <w:szCs w:val="26"/>
          <w:lang w:eastAsia="en-US"/>
        </w:rPr>
        <w:t>определить:</w:t>
      </w:r>
    </w:p>
    <w:p w14:paraId="1D6519B3" w14:textId="77777777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4A97997B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1) муниципальный социальный заказ на оказание муниципальных услуг в социальной сфере;</w:t>
      </w:r>
    </w:p>
    <w:p w14:paraId="34E7D907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3D7DB71D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1AE697A6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iCs/>
          <w:sz w:val="26"/>
          <w:szCs w:val="26"/>
          <w:lang w:eastAsia="en-US"/>
        </w:rPr>
      </w:pPr>
      <w:r w:rsidRPr="009C79CC">
        <w:rPr>
          <w:rFonts w:eastAsia="Calibri"/>
          <w:iCs/>
          <w:sz w:val="26"/>
          <w:szCs w:val="26"/>
          <w:lang w:eastAsia="en-US"/>
        </w:rPr>
        <w:t xml:space="preserve">4) соглашение о </w:t>
      </w:r>
      <w:r w:rsidRPr="009C79CC">
        <w:rPr>
          <w:rFonts w:eastAsia="Calibri"/>
          <w:sz w:val="26"/>
          <w:szCs w:val="26"/>
          <w:lang w:eastAsia="en-US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9C79CC">
        <w:rPr>
          <w:rFonts w:eastAsia="Calibri"/>
          <w:iCs/>
          <w:sz w:val="26"/>
          <w:szCs w:val="26"/>
          <w:lang w:eastAsia="en-US"/>
        </w:rPr>
        <w:t>;</w:t>
      </w:r>
    </w:p>
    <w:p w14:paraId="1B54730E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11CE98F6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3DCEC3AC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40358110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5FA52C03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E9649D4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469B2295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488A7C6E" w14:textId="23C85299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автоматизированная информационная система «Навигатор дополнительного образования детей </w:t>
      </w:r>
      <w:r w:rsidR="001C46AD">
        <w:rPr>
          <w:rFonts w:eastAsia="Calibri"/>
          <w:sz w:val="26"/>
          <w:szCs w:val="26"/>
          <w:lang w:eastAsia="en-US"/>
        </w:rPr>
        <w:t>Чувашской Республики</w:t>
      </w:r>
      <w:r w:rsidRPr="009C79CC">
        <w:rPr>
          <w:rFonts w:eastAsia="Calibri"/>
          <w:sz w:val="26"/>
          <w:szCs w:val="26"/>
          <w:lang w:eastAsia="en-US"/>
        </w:rPr>
        <w:t>» (далее – ИС «Навигатор</w:t>
      </w:r>
      <w:r w:rsidR="001C46AD">
        <w:rPr>
          <w:rFonts w:eastAsia="Calibri"/>
          <w:sz w:val="26"/>
          <w:szCs w:val="26"/>
          <w:lang w:eastAsia="en-US"/>
        </w:rPr>
        <w:t>)</w:t>
      </w:r>
      <w:r w:rsidRPr="009C79CC">
        <w:rPr>
          <w:rFonts w:eastAsia="Calibri"/>
          <w:sz w:val="26"/>
          <w:szCs w:val="26"/>
          <w:lang w:eastAsia="en-US"/>
        </w:rPr>
        <w:t>.</w:t>
      </w:r>
    </w:p>
    <w:p w14:paraId="03D45AB0" w14:textId="77777777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4.3.  перечень информации и документов, формируемых с использованием ИС «Навигатор»»:</w:t>
      </w:r>
    </w:p>
    <w:p w14:paraId="04A7B36F" w14:textId="6F32C360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документы, предусмотренные подпунктами 3-7 пункта 4.1. настоящего </w:t>
      </w:r>
      <w:r w:rsidRPr="009C79CC">
        <w:rPr>
          <w:rFonts w:eastAsia="Calibri"/>
          <w:iCs/>
          <w:sz w:val="26"/>
          <w:szCs w:val="26"/>
          <w:lang w:eastAsia="en-US"/>
        </w:rPr>
        <w:t>постановления</w:t>
      </w:r>
      <w:r w:rsidRPr="009C79CC">
        <w:rPr>
          <w:rFonts w:eastAsia="Calibri"/>
          <w:sz w:val="26"/>
          <w:szCs w:val="26"/>
          <w:lang w:eastAsia="en-US"/>
        </w:rPr>
        <w:t>;</w:t>
      </w:r>
    </w:p>
    <w:p w14:paraId="309B6438" w14:textId="3E9E76BB" w:rsidR="009C79CC" w:rsidRPr="009C79CC" w:rsidRDefault="009C79CC" w:rsidP="009C79C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иные документы и информация, предусмотренные муниципальными правовыми актами </w:t>
      </w:r>
      <w:r w:rsidR="00181A5B">
        <w:rPr>
          <w:sz w:val="26"/>
          <w:szCs w:val="26"/>
        </w:rPr>
        <w:t>Комсомольского муниципального округа</w:t>
      </w:r>
      <w:r w:rsidRPr="009C79CC">
        <w:rPr>
          <w:rFonts w:eastAsia="Calibri"/>
          <w:iCs/>
          <w:sz w:val="26"/>
          <w:szCs w:val="26"/>
          <w:lang w:eastAsia="en-US"/>
        </w:rPr>
        <w:t>.</w:t>
      </w:r>
    </w:p>
    <w:p w14:paraId="54608957" w14:textId="2BA14AC3" w:rsidR="009C79CC" w:rsidRPr="009C79CC" w:rsidRDefault="009C79CC" w:rsidP="009C79C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</w:t>
      </w:r>
      <w:r w:rsidR="00DD5527">
        <w:rPr>
          <w:rFonts w:eastAsia="Calibri"/>
          <w:sz w:val="26"/>
          <w:szCs w:val="26"/>
          <w:lang w:eastAsia="en-US"/>
        </w:rPr>
        <w:t>России от 28.12.2016 № 243н</w:t>
      </w:r>
      <w:r w:rsidR="00DD5527" w:rsidRPr="009C79CC">
        <w:rPr>
          <w:rFonts w:eastAsia="Calibri"/>
          <w:sz w:val="26"/>
          <w:szCs w:val="26"/>
          <w:lang w:eastAsia="en-US"/>
        </w:rPr>
        <w:t>»</w:t>
      </w:r>
      <w:r w:rsidR="00DD5527">
        <w:rPr>
          <w:rFonts w:eastAsia="Calibri"/>
          <w:sz w:val="26"/>
          <w:szCs w:val="26"/>
          <w:lang w:eastAsia="en-US"/>
        </w:rPr>
        <w:t>;</w:t>
      </w:r>
    </w:p>
    <w:p w14:paraId="1681B602" w14:textId="4357E945" w:rsidR="009C79CC" w:rsidRPr="009C79CC" w:rsidRDefault="00DD5527" w:rsidP="009C79CC">
      <w:pPr>
        <w:numPr>
          <w:ilvl w:val="1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9C79CC" w:rsidRPr="009C79CC">
        <w:rPr>
          <w:rFonts w:eastAsia="Calibri"/>
          <w:sz w:val="26"/>
          <w:szCs w:val="26"/>
          <w:lang w:eastAsia="en-US"/>
        </w:rPr>
        <w:t>ункт 6 признать утратившим силу.</w:t>
      </w:r>
    </w:p>
    <w:p w14:paraId="3945FD0C" w14:textId="234EDEDC" w:rsidR="00C75D59" w:rsidRDefault="00C75D59" w:rsidP="009C79CC">
      <w:pPr>
        <w:numPr>
          <w:ilvl w:val="0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Разместить настоящее постановление на официальном сайте Комсомольского муниципального округа </w:t>
      </w:r>
      <w:r w:rsidR="00EF2E30">
        <w:rPr>
          <w:rFonts w:eastAsia="Calibri"/>
          <w:sz w:val="26"/>
          <w:szCs w:val="26"/>
          <w:lang w:eastAsia="en-US"/>
        </w:rPr>
        <w:t>в информационно-телекоммуникационной сети Интернет.</w:t>
      </w:r>
    </w:p>
    <w:p w14:paraId="19D4D698" w14:textId="77777777" w:rsidR="009C79CC" w:rsidRDefault="009C79CC" w:rsidP="009C79CC">
      <w:pPr>
        <w:numPr>
          <w:ilvl w:val="0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15394A88" w14:textId="781F9C7F" w:rsidR="009C79CC" w:rsidRPr="009C79CC" w:rsidRDefault="009C79CC" w:rsidP="009C79CC">
      <w:pPr>
        <w:numPr>
          <w:ilvl w:val="0"/>
          <w:numId w:val="37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C79CC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20599E">
        <w:rPr>
          <w:rFonts w:eastAsia="Calibri"/>
          <w:sz w:val="26"/>
          <w:szCs w:val="26"/>
          <w:lang w:eastAsia="en-US"/>
        </w:rPr>
        <w:t>отдел образования администрации Комсомольского муниципального округа Чувашской Республики</w:t>
      </w:r>
      <w:r w:rsidRPr="009C79CC">
        <w:rPr>
          <w:rFonts w:eastAsia="Calibri"/>
          <w:sz w:val="26"/>
          <w:szCs w:val="26"/>
          <w:lang w:eastAsia="en-US"/>
        </w:rPr>
        <w:t>.</w:t>
      </w:r>
    </w:p>
    <w:p w14:paraId="0AE1EC9D" w14:textId="77777777" w:rsidR="009C79CC" w:rsidRPr="009C79CC" w:rsidRDefault="009C79CC" w:rsidP="009C79CC">
      <w:pPr>
        <w:tabs>
          <w:tab w:val="left" w:pos="1134"/>
          <w:tab w:val="left" w:pos="1276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6992E3A4" w14:textId="77777777" w:rsidR="00BB7E79" w:rsidRPr="009C79CC" w:rsidRDefault="00BB7E79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5FFE68E0" w14:textId="6103B77C" w:rsidR="00EF2E30" w:rsidRPr="00EF2E30" w:rsidRDefault="00505EFE" w:rsidP="00EF2E30">
      <w:pPr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EF2E30" w:rsidRPr="00EF2E3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F2E30" w:rsidRPr="00EF2E30">
        <w:rPr>
          <w:sz w:val="26"/>
          <w:szCs w:val="26"/>
        </w:rPr>
        <w:t xml:space="preserve"> Комсомольского </w:t>
      </w:r>
    </w:p>
    <w:p w14:paraId="3E0A53F5" w14:textId="47FD0CEE" w:rsidR="00EF2E30" w:rsidRPr="00EF2E30" w:rsidRDefault="00EF2E30" w:rsidP="00EF2E30">
      <w:pPr>
        <w:jc w:val="both"/>
        <w:rPr>
          <w:sz w:val="26"/>
          <w:szCs w:val="26"/>
        </w:rPr>
      </w:pPr>
      <w:r w:rsidRPr="00EF2E30">
        <w:rPr>
          <w:sz w:val="26"/>
          <w:szCs w:val="26"/>
        </w:rPr>
        <w:t xml:space="preserve">муниципального округа                                                                                    </w:t>
      </w:r>
      <w:r w:rsidR="00505EFE">
        <w:rPr>
          <w:sz w:val="26"/>
          <w:szCs w:val="26"/>
        </w:rPr>
        <w:t>А.Г. Кузьмин</w:t>
      </w:r>
    </w:p>
    <w:p w14:paraId="4333F726" w14:textId="77777777" w:rsidR="00BB7E79" w:rsidRPr="009C79CC" w:rsidRDefault="00BB7E79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3B9D4E36" w14:textId="77777777" w:rsidR="00BB7E79" w:rsidRPr="009C79CC" w:rsidRDefault="00BB7E79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1CCE4C8E" w14:textId="77777777" w:rsidR="00BB7E79" w:rsidRDefault="00BB7E79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51E5EC96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7BB06FB4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  <w:bookmarkStart w:id="0" w:name="_GoBack"/>
      <w:bookmarkEnd w:id="0"/>
    </w:p>
    <w:p w14:paraId="3ABA3CB5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2B38F1D9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42A2D80A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7C46D909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p w14:paraId="45013391" w14:textId="77777777" w:rsidR="00505EFE" w:rsidRDefault="00505EFE" w:rsidP="00077C74">
      <w:pPr>
        <w:spacing w:line="336" w:lineRule="auto"/>
        <w:ind w:firstLine="709"/>
        <w:rPr>
          <w:sz w:val="26"/>
          <w:szCs w:val="26"/>
          <w:lang w:eastAsia="en-US"/>
        </w:rPr>
      </w:pPr>
    </w:p>
    <w:sectPr w:rsidR="00505EFE" w:rsidSect="005C2F54"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8E482C" w16cex:dateUtc="2023-02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5A8A9" w16cid:durableId="278E48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0B15" w14:textId="77777777" w:rsidR="000A20EC" w:rsidRDefault="000A20EC" w:rsidP="009F353C">
      <w:r>
        <w:separator/>
      </w:r>
    </w:p>
  </w:endnote>
  <w:endnote w:type="continuationSeparator" w:id="0">
    <w:p w14:paraId="67261D7F" w14:textId="77777777" w:rsidR="000A20EC" w:rsidRDefault="000A20E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0B92" w14:textId="77777777" w:rsidR="000A20EC" w:rsidRDefault="000A20EC" w:rsidP="009F353C">
      <w:r>
        <w:separator/>
      </w:r>
    </w:p>
  </w:footnote>
  <w:footnote w:type="continuationSeparator" w:id="0">
    <w:p w14:paraId="4880FA88" w14:textId="77777777" w:rsidR="000A20EC" w:rsidRDefault="000A20EC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3D1836"/>
    <w:multiLevelType w:val="hybridMultilevel"/>
    <w:tmpl w:val="773251EE"/>
    <w:lvl w:ilvl="0" w:tplc="070A6C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640BA3"/>
    <w:multiLevelType w:val="hybridMultilevel"/>
    <w:tmpl w:val="408486F4"/>
    <w:lvl w:ilvl="0" w:tplc="3FF068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D1DBC"/>
    <w:multiLevelType w:val="multilevel"/>
    <w:tmpl w:val="7CC2816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232F7D"/>
    <w:multiLevelType w:val="hybridMultilevel"/>
    <w:tmpl w:val="68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29"/>
  </w:num>
  <w:num w:numId="16">
    <w:abstractNumId w:val="28"/>
  </w:num>
  <w:num w:numId="17">
    <w:abstractNumId w:val="6"/>
  </w:num>
  <w:num w:numId="18">
    <w:abstractNumId w:val="10"/>
  </w:num>
  <w:num w:numId="19">
    <w:abstractNumId w:val="20"/>
  </w:num>
  <w:num w:numId="20">
    <w:abstractNumId w:val="35"/>
  </w:num>
  <w:num w:numId="21">
    <w:abstractNumId w:val="14"/>
  </w:num>
  <w:num w:numId="22">
    <w:abstractNumId w:val="13"/>
  </w:num>
  <w:num w:numId="23">
    <w:abstractNumId w:val="9"/>
  </w:num>
  <w:num w:numId="24">
    <w:abstractNumId w:val="23"/>
  </w:num>
  <w:num w:numId="25">
    <w:abstractNumId w:val="4"/>
  </w:num>
  <w:num w:numId="26">
    <w:abstractNumId w:val="2"/>
  </w:num>
  <w:num w:numId="27">
    <w:abstractNumId w:val="16"/>
  </w:num>
  <w:num w:numId="28">
    <w:abstractNumId w:val="27"/>
  </w:num>
  <w:num w:numId="29">
    <w:abstractNumId w:val="34"/>
  </w:num>
  <w:num w:numId="30">
    <w:abstractNumId w:val="32"/>
  </w:num>
  <w:num w:numId="31">
    <w:abstractNumId w:val="33"/>
  </w:num>
  <w:num w:numId="32">
    <w:abstractNumId w:val="1"/>
  </w:num>
  <w:num w:numId="33">
    <w:abstractNumId w:val="7"/>
  </w:num>
  <w:num w:numId="34">
    <w:abstractNumId w:val="24"/>
  </w:num>
  <w:num w:numId="35">
    <w:abstractNumId w:val="8"/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047F8"/>
    <w:rsid w:val="00024A20"/>
    <w:rsid w:val="000378A6"/>
    <w:rsid w:val="00044B41"/>
    <w:rsid w:val="000533DA"/>
    <w:rsid w:val="00077BD7"/>
    <w:rsid w:val="00077C74"/>
    <w:rsid w:val="00084A4B"/>
    <w:rsid w:val="00086AF9"/>
    <w:rsid w:val="000903FC"/>
    <w:rsid w:val="000A0E60"/>
    <w:rsid w:val="000A20EC"/>
    <w:rsid w:val="000C10A5"/>
    <w:rsid w:val="000C4CF2"/>
    <w:rsid w:val="000D1814"/>
    <w:rsid w:val="000D2151"/>
    <w:rsid w:val="000D34A9"/>
    <w:rsid w:val="000F430D"/>
    <w:rsid w:val="000F48D6"/>
    <w:rsid w:val="000F636D"/>
    <w:rsid w:val="001026BC"/>
    <w:rsid w:val="00102AF0"/>
    <w:rsid w:val="00111437"/>
    <w:rsid w:val="00112629"/>
    <w:rsid w:val="00117977"/>
    <w:rsid w:val="00132ECC"/>
    <w:rsid w:val="00144E4D"/>
    <w:rsid w:val="001466FC"/>
    <w:rsid w:val="00146D45"/>
    <w:rsid w:val="00152482"/>
    <w:rsid w:val="0017472A"/>
    <w:rsid w:val="001812D5"/>
    <w:rsid w:val="00181A5B"/>
    <w:rsid w:val="00183B6C"/>
    <w:rsid w:val="0019022C"/>
    <w:rsid w:val="00191F4B"/>
    <w:rsid w:val="001A1CFE"/>
    <w:rsid w:val="001B4A95"/>
    <w:rsid w:val="001C46AD"/>
    <w:rsid w:val="001D1FA8"/>
    <w:rsid w:val="001E0F87"/>
    <w:rsid w:val="001E4ECE"/>
    <w:rsid w:val="001E55D1"/>
    <w:rsid w:val="001F1746"/>
    <w:rsid w:val="001F3D4B"/>
    <w:rsid w:val="00201197"/>
    <w:rsid w:val="002011D0"/>
    <w:rsid w:val="00203226"/>
    <w:rsid w:val="0020599E"/>
    <w:rsid w:val="0021052A"/>
    <w:rsid w:val="00212516"/>
    <w:rsid w:val="00214E4B"/>
    <w:rsid w:val="00222501"/>
    <w:rsid w:val="00231982"/>
    <w:rsid w:val="00235052"/>
    <w:rsid w:val="002433E1"/>
    <w:rsid w:val="00244A99"/>
    <w:rsid w:val="00251ABA"/>
    <w:rsid w:val="0027070A"/>
    <w:rsid w:val="00270A01"/>
    <w:rsid w:val="002833A7"/>
    <w:rsid w:val="002919BD"/>
    <w:rsid w:val="00297A59"/>
    <w:rsid w:val="002A2000"/>
    <w:rsid w:val="002A4AF3"/>
    <w:rsid w:val="002B41F7"/>
    <w:rsid w:val="002B66BD"/>
    <w:rsid w:val="002C6A6F"/>
    <w:rsid w:val="002D7021"/>
    <w:rsid w:val="002F76E0"/>
    <w:rsid w:val="00300C13"/>
    <w:rsid w:val="00311F15"/>
    <w:rsid w:val="003267DF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273F"/>
    <w:rsid w:val="003C31E7"/>
    <w:rsid w:val="003F192E"/>
    <w:rsid w:val="003F4C29"/>
    <w:rsid w:val="0040074D"/>
    <w:rsid w:val="00401410"/>
    <w:rsid w:val="00402A0E"/>
    <w:rsid w:val="004163FC"/>
    <w:rsid w:val="00473120"/>
    <w:rsid w:val="00473FD0"/>
    <w:rsid w:val="00491BE2"/>
    <w:rsid w:val="004A0957"/>
    <w:rsid w:val="004A2451"/>
    <w:rsid w:val="004A62A6"/>
    <w:rsid w:val="004B3BA4"/>
    <w:rsid w:val="004B5840"/>
    <w:rsid w:val="004C6B8A"/>
    <w:rsid w:val="004E034E"/>
    <w:rsid w:val="004E73F7"/>
    <w:rsid w:val="00505B9E"/>
    <w:rsid w:val="00505EFE"/>
    <w:rsid w:val="00506AF5"/>
    <w:rsid w:val="005074FD"/>
    <w:rsid w:val="00512E88"/>
    <w:rsid w:val="00520DEF"/>
    <w:rsid w:val="00522039"/>
    <w:rsid w:val="00532A53"/>
    <w:rsid w:val="00547B44"/>
    <w:rsid w:val="0057334C"/>
    <w:rsid w:val="00587F50"/>
    <w:rsid w:val="00597B52"/>
    <w:rsid w:val="005B4D68"/>
    <w:rsid w:val="005C2F54"/>
    <w:rsid w:val="005D1555"/>
    <w:rsid w:val="005D53D8"/>
    <w:rsid w:val="005E0C0A"/>
    <w:rsid w:val="005E182F"/>
    <w:rsid w:val="005F402A"/>
    <w:rsid w:val="005F46C5"/>
    <w:rsid w:val="005F595D"/>
    <w:rsid w:val="006065D2"/>
    <w:rsid w:val="00616679"/>
    <w:rsid w:val="006343BC"/>
    <w:rsid w:val="00642E19"/>
    <w:rsid w:val="006507C9"/>
    <w:rsid w:val="00653B13"/>
    <w:rsid w:val="0066137D"/>
    <w:rsid w:val="00664545"/>
    <w:rsid w:val="00673C3C"/>
    <w:rsid w:val="00675106"/>
    <w:rsid w:val="006A1CA9"/>
    <w:rsid w:val="006A252B"/>
    <w:rsid w:val="006C307C"/>
    <w:rsid w:val="006C5CBD"/>
    <w:rsid w:val="006F013B"/>
    <w:rsid w:val="00704FD7"/>
    <w:rsid w:val="0070648E"/>
    <w:rsid w:val="00711A8E"/>
    <w:rsid w:val="007151BE"/>
    <w:rsid w:val="00715EC0"/>
    <w:rsid w:val="007271DC"/>
    <w:rsid w:val="007354DD"/>
    <w:rsid w:val="00740AF0"/>
    <w:rsid w:val="007468CA"/>
    <w:rsid w:val="00746F69"/>
    <w:rsid w:val="0076250E"/>
    <w:rsid w:val="00773A7A"/>
    <w:rsid w:val="007779C0"/>
    <w:rsid w:val="00793390"/>
    <w:rsid w:val="00796848"/>
    <w:rsid w:val="007B0F55"/>
    <w:rsid w:val="007C21E1"/>
    <w:rsid w:val="007C4911"/>
    <w:rsid w:val="007D1E39"/>
    <w:rsid w:val="007D4E21"/>
    <w:rsid w:val="007F5CEA"/>
    <w:rsid w:val="007F6861"/>
    <w:rsid w:val="008154D0"/>
    <w:rsid w:val="00821E38"/>
    <w:rsid w:val="00823C03"/>
    <w:rsid w:val="00831E9C"/>
    <w:rsid w:val="00836377"/>
    <w:rsid w:val="00843475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41BF"/>
    <w:rsid w:val="008F54DA"/>
    <w:rsid w:val="008F5E76"/>
    <w:rsid w:val="008F6B7D"/>
    <w:rsid w:val="008F74E1"/>
    <w:rsid w:val="0090056A"/>
    <w:rsid w:val="00900EA8"/>
    <w:rsid w:val="0090355A"/>
    <w:rsid w:val="00913AC2"/>
    <w:rsid w:val="009247F6"/>
    <w:rsid w:val="0093051E"/>
    <w:rsid w:val="009311D4"/>
    <w:rsid w:val="0093175C"/>
    <w:rsid w:val="009319EE"/>
    <w:rsid w:val="00935BBA"/>
    <w:rsid w:val="00936E09"/>
    <w:rsid w:val="00937F02"/>
    <w:rsid w:val="009472E5"/>
    <w:rsid w:val="0096536C"/>
    <w:rsid w:val="009671E8"/>
    <w:rsid w:val="009700F9"/>
    <w:rsid w:val="0097507C"/>
    <w:rsid w:val="009B3095"/>
    <w:rsid w:val="009C79CC"/>
    <w:rsid w:val="009D34F5"/>
    <w:rsid w:val="009E1F95"/>
    <w:rsid w:val="009E5B00"/>
    <w:rsid w:val="009E747B"/>
    <w:rsid w:val="009F088F"/>
    <w:rsid w:val="009F28FC"/>
    <w:rsid w:val="009F353C"/>
    <w:rsid w:val="009F7AB7"/>
    <w:rsid w:val="00A005CC"/>
    <w:rsid w:val="00A2032E"/>
    <w:rsid w:val="00A24BDD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4C"/>
    <w:rsid w:val="00AB4FF0"/>
    <w:rsid w:val="00AD31F7"/>
    <w:rsid w:val="00AE34ED"/>
    <w:rsid w:val="00B03412"/>
    <w:rsid w:val="00B16CAC"/>
    <w:rsid w:val="00B258BD"/>
    <w:rsid w:val="00B42AA6"/>
    <w:rsid w:val="00B46CEC"/>
    <w:rsid w:val="00B520FF"/>
    <w:rsid w:val="00B922FE"/>
    <w:rsid w:val="00B936B4"/>
    <w:rsid w:val="00B9759F"/>
    <w:rsid w:val="00BA2191"/>
    <w:rsid w:val="00BB3243"/>
    <w:rsid w:val="00BB7C20"/>
    <w:rsid w:val="00BB7E79"/>
    <w:rsid w:val="00BC5F81"/>
    <w:rsid w:val="00BD00F5"/>
    <w:rsid w:val="00BD317B"/>
    <w:rsid w:val="00BE30DB"/>
    <w:rsid w:val="00BF267C"/>
    <w:rsid w:val="00BF6628"/>
    <w:rsid w:val="00BF7BF2"/>
    <w:rsid w:val="00C005A9"/>
    <w:rsid w:val="00C2154A"/>
    <w:rsid w:val="00C32275"/>
    <w:rsid w:val="00C430E5"/>
    <w:rsid w:val="00C5191C"/>
    <w:rsid w:val="00C55A16"/>
    <w:rsid w:val="00C6281D"/>
    <w:rsid w:val="00C75D59"/>
    <w:rsid w:val="00C86E0A"/>
    <w:rsid w:val="00C870B6"/>
    <w:rsid w:val="00CA0D4D"/>
    <w:rsid w:val="00CA27BB"/>
    <w:rsid w:val="00CA5ED4"/>
    <w:rsid w:val="00CB2048"/>
    <w:rsid w:val="00CD253F"/>
    <w:rsid w:val="00CD4CFC"/>
    <w:rsid w:val="00CD568B"/>
    <w:rsid w:val="00CE0665"/>
    <w:rsid w:val="00CE2FA8"/>
    <w:rsid w:val="00CF5718"/>
    <w:rsid w:val="00D02DFB"/>
    <w:rsid w:val="00D1107C"/>
    <w:rsid w:val="00D23738"/>
    <w:rsid w:val="00D24646"/>
    <w:rsid w:val="00D27907"/>
    <w:rsid w:val="00D33F8E"/>
    <w:rsid w:val="00D40A03"/>
    <w:rsid w:val="00D52560"/>
    <w:rsid w:val="00D600DD"/>
    <w:rsid w:val="00D85117"/>
    <w:rsid w:val="00D93C69"/>
    <w:rsid w:val="00D9448E"/>
    <w:rsid w:val="00DB36F2"/>
    <w:rsid w:val="00DC6C52"/>
    <w:rsid w:val="00DD04B9"/>
    <w:rsid w:val="00DD5527"/>
    <w:rsid w:val="00DE15CA"/>
    <w:rsid w:val="00DF78B3"/>
    <w:rsid w:val="00E01AF5"/>
    <w:rsid w:val="00E04149"/>
    <w:rsid w:val="00E07D84"/>
    <w:rsid w:val="00E165CA"/>
    <w:rsid w:val="00E25DB5"/>
    <w:rsid w:val="00E31010"/>
    <w:rsid w:val="00E33903"/>
    <w:rsid w:val="00E35CB5"/>
    <w:rsid w:val="00E432A0"/>
    <w:rsid w:val="00E47EBC"/>
    <w:rsid w:val="00E54429"/>
    <w:rsid w:val="00E57FCD"/>
    <w:rsid w:val="00E605E7"/>
    <w:rsid w:val="00E72676"/>
    <w:rsid w:val="00E75CC6"/>
    <w:rsid w:val="00EA6F2A"/>
    <w:rsid w:val="00EC1960"/>
    <w:rsid w:val="00EC33C7"/>
    <w:rsid w:val="00EC666F"/>
    <w:rsid w:val="00ED31BE"/>
    <w:rsid w:val="00ED4446"/>
    <w:rsid w:val="00ED70C2"/>
    <w:rsid w:val="00EE3457"/>
    <w:rsid w:val="00EE6A13"/>
    <w:rsid w:val="00EF2E30"/>
    <w:rsid w:val="00EF4758"/>
    <w:rsid w:val="00F034A7"/>
    <w:rsid w:val="00F1114B"/>
    <w:rsid w:val="00F121B0"/>
    <w:rsid w:val="00F36880"/>
    <w:rsid w:val="00F36E7E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D43B0"/>
    <w:rsid w:val="00FE4340"/>
    <w:rsid w:val="00FF18E8"/>
    <w:rsid w:val="00FF346A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uiPriority w:val="39"/>
    <w:rsid w:val="002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244A99"/>
    <w:rPr>
      <w:rFonts w:ascii="Times New Roman" w:eastAsia="Times New Roman" w:hAnsi="Times New Roman" w:cs="Times New Roman"/>
      <w:lang w:eastAsia="ru-RU"/>
    </w:rPr>
  </w:style>
  <w:style w:type="paragraph" w:styleId="20">
    <w:name w:val="Body Text 2"/>
    <w:basedOn w:val="a"/>
    <w:link w:val="21"/>
    <w:rsid w:val="00505EFE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505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505EF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CDEA-D294-486C-9970-73045036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Соколова Ольга Рудольфовна</cp:lastModifiedBy>
  <cp:revision>39</cp:revision>
  <cp:lastPrinted>2025-03-12T11:48:00Z</cp:lastPrinted>
  <dcterms:created xsi:type="dcterms:W3CDTF">2025-03-05T07:53:00Z</dcterms:created>
  <dcterms:modified xsi:type="dcterms:W3CDTF">2025-03-20T06:49:00Z</dcterms:modified>
</cp:coreProperties>
</file>