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6093A3A6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аукциона назначенного на </w:t>
      </w:r>
      <w:r w:rsidR="00200119">
        <w:rPr>
          <w:b/>
          <w:sz w:val="24"/>
          <w:szCs w:val="24"/>
        </w:rPr>
        <w:t>14</w:t>
      </w:r>
      <w:r w:rsidR="0091127E">
        <w:rPr>
          <w:b/>
          <w:sz w:val="24"/>
          <w:szCs w:val="24"/>
        </w:rPr>
        <w:t>.0</w:t>
      </w:r>
      <w:r w:rsidR="006D1DC3">
        <w:rPr>
          <w:b/>
          <w:sz w:val="24"/>
          <w:szCs w:val="24"/>
        </w:rPr>
        <w:t>4</w:t>
      </w:r>
      <w:r w:rsidR="0091127E">
        <w:rPr>
          <w:b/>
          <w:sz w:val="24"/>
          <w:szCs w:val="24"/>
        </w:rPr>
        <w:t>.2025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</w:t>
      </w:r>
      <w:r w:rsidR="000A26ED">
        <w:rPr>
          <w:b/>
          <w:sz w:val="24"/>
        </w:rPr>
        <w:t>ов</w:t>
      </w:r>
      <w:r w:rsidR="00FE1D41">
        <w:rPr>
          <w:b/>
          <w:sz w:val="24"/>
        </w:rPr>
        <w:t xml:space="preserve"> </w:t>
      </w:r>
      <w:r w:rsidR="0091127E">
        <w:rPr>
          <w:b/>
          <w:sz w:val="24"/>
        </w:rPr>
        <w:t>купли-продажи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Цена, установленная в результате аукциона, руб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46A35559" w:rsidR="00A0446C" w:rsidRPr="005363F8" w:rsidRDefault="00200119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Земельный участок из земель населенных пунктов с кадастровым номером 21:20:050501:234, площадью 3641 кв.м,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Республика-Чувашия, р-н Цивильский, с/пос Булдеевское, д Вурумсют, ул Базовый проезд, д 1, вид разрешенного использования - «Для ведения личного подсобного хозяйства».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4AF5A718" w:rsidR="00A0446C" w:rsidRPr="005363F8" w:rsidRDefault="00200119" w:rsidP="0085728F">
            <w:pPr>
              <w:jc w:val="center"/>
            </w:pPr>
            <w:r w:rsidRPr="00200119">
              <w:t>203 641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4BAA2ED0" w:rsidR="00A0446C" w:rsidRPr="005363F8" w:rsidRDefault="0091127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94148D9" w:rsidR="00A0446C" w:rsidRPr="005363F8" w:rsidRDefault="00A0446C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FD1A4FF" w:rsidR="00A0446C" w:rsidRPr="00282588" w:rsidRDefault="00200119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00119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200119">
              <w:rPr>
                <w:sz w:val="20"/>
                <w:szCs w:val="20"/>
              </w:rPr>
              <w:t xml:space="preserve">состоялся </w:t>
            </w:r>
          </w:p>
        </w:tc>
      </w:tr>
      <w:tr w:rsidR="0091127E" w:rsidRPr="005363F8" w14:paraId="4FF2AF83" w14:textId="5607C4E1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393A9AC0" w:rsidR="0091127E" w:rsidRPr="005363F8" w:rsidRDefault="00200119" w:rsidP="0091127E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Земельный участок из земель населенных пунктов с кадастровым номером 21:20:152602:316, площадью 2540 кв.м, местоположением: Чувашская Республика-Чувашия, Цивильский муниципальный округ, деревня Искеево-Яндуши, улица Октябрьская, дом 16а, вид разрешенного использования -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2F213A86" w:rsidR="0091127E" w:rsidRPr="005363F8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154 026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2637E61F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689485C5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31C394EE" w:rsidR="0091127E" w:rsidRPr="00282588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00119">
              <w:rPr>
                <w:sz w:val="20"/>
                <w:szCs w:val="20"/>
              </w:rPr>
              <w:t>Не состоялся</w:t>
            </w:r>
          </w:p>
        </w:tc>
      </w:tr>
      <w:tr w:rsidR="0091127E" w:rsidRPr="005363F8" w14:paraId="1C731976" w14:textId="69B3C12D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0DBF6870" w:rsidR="0091127E" w:rsidRPr="005363F8" w:rsidRDefault="00200119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Земельный участок из земель населенных пунктов с кадастровым номером 21:20:030307:432, площадью 2618 кв.м, местоположением: Чувашская Республика-Чувашия, муниципальный округ Цивильский, д. Вторые Вурманкасы, вид разрешенного использования -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7EA8ABD0" w:rsidR="0091127E" w:rsidRPr="005363F8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280 047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6995B483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061DDAE7" w:rsidR="0091127E" w:rsidRPr="005363F8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280 047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27A2BCCC" w:rsidR="0091127E" w:rsidRPr="00282588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200119">
              <w:rPr>
                <w:sz w:val="20"/>
                <w:szCs w:val="20"/>
              </w:rPr>
              <w:t>риостановлен</w:t>
            </w:r>
          </w:p>
        </w:tc>
      </w:tr>
      <w:tr w:rsidR="0091127E" w:rsidRPr="005363F8" w14:paraId="34F07D51" w14:textId="0E2DC66C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1587A3D4" w:rsidR="0091127E" w:rsidRPr="005363F8" w:rsidRDefault="00200119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Земельный участок из земель населенных пунктов с кадастровым номером 21:20:030307:433, площадью 3136 кв.м, местоположением: Чувашская Республика-Чувашия, Цивильский муниципальный округ, д Вторые Вурманкасы, вид разрешенного использования -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7409A9C9" w:rsidR="0091127E" w:rsidRPr="005363F8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333 357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F55" w14:textId="04492638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6FEBADBE" w:rsidR="0091127E" w:rsidRPr="006308E4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E65E" w14:textId="7DCC778A" w:rsidR="0091127E" w:rsidRPr="00D80BF9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00119">
              <w:rPr>
                <w:sz w:val="20"/>
                <w:szCs w:val="20"/>
              </w:rPr>
              <w:t>Не состоялся</w:t>
            </w:r>
          </w:p>
        </w:tc>
      </w:tr>
      <w:tr w:rsidR="00200119" w:rsidRPr="005363F8" w14:paraId="0F93D421" w14:textId="77777777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1C8C" w14:textId="353DA1D3" w:rsidR="00200119" w:rsidRPr="005363F8" w:rsidRDefault="00200119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0C64" w14:textId="527ED975" w:rsidR="00200119" w:rsidRPr="006D1DC3" w:rsidRDefault="00200119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Земельный участок из земель населенных пунктов с кадастровым номером 21:20:031801:343, площадью 1500 кв.м, местоположением: Чувашская Республика - Чувашия, муниципальный округ Цивильский, деревня Красная Горка, улица Набережная, вид разрешенного использования -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1087" w14:textId="2C04D49D" w:rsidR="00200119" w:rsidRPr="006D1DC3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0119">
              <w:rPr>
                <w:sz w:val="20"/>
                <w:szCs w:val="20"/>
              </w:rPr>
              <w:t>163 635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C75C" w14:textId="77777777" w:rsidR="00200119" w:rsidRPr="0091127E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F6BB" w14:textId="6579B36E" w:rsidR="00200119" w:rsidRPr="006308E4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212725,50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366" w14:textId="6761409D" w:rsidR="00200119" w:rsidRPr="006D1DC3" w:rsidRDefault="00200119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Гюльназарян Рафик Артурович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F9F9" w14:textId="77777777" w:rsidR="00B47EB1" w:rsidRDefault="00B47EB1">
      <w:r>
        <w:separator/>
      </w:r>
    </w:p>
  </w:endnote>
  <w:endnote w:type="continuationSeparator" w:id="0">
    <w:p w14:paraId="411F895A" w14:textId="77777777" w:rsidR="00B47EB1" w:rsidRDefault="00B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C64E" w14:textId="77777777" w:rsidR="00B47EB1" w:rsidRDefault="00B47EB1">
      <w:r>
        <w:separator/>
      </w:r>
    </w:p>
  </w:footnote>
  <w:footnote w:type="continuationSeparator" w:id="0">
    <w:p w14:paraId="47735270" w14:textId="77777777" w:rsidR="00B47EB1" w:rsidRDefault="00B4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A1CED"/>
    <w:rsid w:val="000A26ED"/>
    <w:rsid w:val="000F63BB"/>
    <w:rsid w:val="00134A48"/>
    <w:rsid w:val="001D489F"/>
    <w:rsid w:val="001D4D1D"/>
    <w:rsid w:val="00200119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6D1DC3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8F72B6"/>
    <w:rsid w:val="0091127E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47EB1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A60A91B5-6BF4-4550-B136-3C2164B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39</cp:revision>
  <cp:lastPrinted>2023-08-22T11:44:00Z</cp:lastPrinted>
  <dcterms:created xsi:type="dcterms:W3CDTF">2023-11-01T08:44:00Z</dcterms:created>
  <dcterms:modified xsi:type="dcterms:W3CDTF">2025-04-17T05:21:00Z</dcterms:modified>
</cp:coreProperties>
</file>