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6C" w:rsidRPr="000C1505" w:rsidRDefault="00045C6C" w:rsidP="00045C6C">
      <w:r w:rsidRPr="000C1505">
        <w:t xml:space="preserve">                                                                                                                                                            </w:t>
      </w:r>
    </w:p>
    <w:p w:rsidR="00045C6C" w:rsidRPr="000C1505" w:rsidRDefault="00045C6C" w:rsidP="00045C6C">
      <w:r w:rsidRPr="000C1505">
        <w:rPr>
          <w:noProof/>
        </w:rPr>
        <w:drawing>
          <wp:anchor distT="0" distB="0" distL="114300" distR="114300" simplePos="0" relativeHeight="251660288" behindDoc="0" locked="0" layoutInCell="1" allowOverlap="1" wp14:anchorId="7E26922C" wp14:editId="28C28EB5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C6C" w:rsidRPr="000C1505" w:rsidRDefault="00045C6C" w:rsidP="00045C6C">
      <w:r w:rsidRPr="000C1505">
        <w:t xml:space="preserve">                                                                      </w:t>
      </w:r>
    </w:p>
    <w:p w:rsidR="00045C6C" w:rsidRPr="000C1505" w:rsidRDefault="00045C6C" w:rsidP="00045C6C">
      <w:r w:rsidRPr="000C1505">
        <w:rPr>
          <w:noProof/>
        </w:rPr>
        <w:drawing>
          <wp:anchor distT="0" distB="0" distL="114300" distR="114300" simplePos="0" relativeHeight="251659264" behindDoc="0" locked="0" layoutInCell="1" allowOverlap="1" wp14:anchorId="4AE97ECF" wp14:editId="7AB2A8DB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045C6C" w:rsidRPr="000C1505" w:rsidTr="00E0113D">
        <w:trPr>
          <w:cantSplit/>
          <w:trHeight w:val="420"/>
        </w:trPr>
        <w:tc>
          <w:tcPr>
            <w:tcW w:w="4077" w:type="dxa"/>
            <w:vAlign w:val="center"/>
          </w:tcPr>
          <w:p w:rsidR="00045C6C" w:rsidRPr="000C1505" w:rsidRDefault="00045C6C" w:rsidP="00E0113D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>ЧĂВАШ РЕСПУБЛИКИ</w:t>
            </w:r>
          </w:p>
          <w:p w:rsidR="00045C6C" w:rsidRPr="000C1505" w:rsidRDefault="00045C6C" w:rsidP="00E0113D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045C6C" w:rsidRPr="000C1505" w:rsidRDefault="00045C6C" w:rsidP="00E0113D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045C6C" w:rsidRPr="000C1505" w:rsidRDefault="00045C6C" w:rsidP="00E0113D">
            <w:pPr>
              <w:jc w:val="center"/>
              <w:rPr>
                <w:b/>
                <w:bCs/>
              </w:rPr>
            </w:pPr>
            <w:r w:rsidRPr="000C1505">
              <w:rPr>
                <w:b/>
                <w:bCs/>
                <w:caps/>
                <w:noProof/>
              </w:rPr>
              <w:t xml:space="preserve"> АДМИНИСТРАЦИЙ</w:t>
            </w:r>
            <w:r w:rsidRPr="000C150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045C6C" w:rsidRPr="000C1505" w:rsidRDefault="00045C6C" w:rsidP="00E0113D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045C6C" w:rsidRPr="000C1505" w:rsidRDefault="00045C6C" w:rsidP="00E0113D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0C1505">
              <w:rPr>
                <w:b/>
                <w:bCs/>
                <w:noProof/>
              </w:rPr>
              <w:t>ЧУВАШСКАЯ РЕСПУБЛИКА</w:t>
            </w:r>
            <w:r w:rsidRPr="000C150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045C6C" w:rsidRPr="000C1505" w:rsidRDefault="00045C6C" w:rsidP="00E0113D">
            <w:pPr>
              <w:jc w:val="center"/>
              <w:rPr>
                <w:rStyle w:val="a4"/>
                <w:noProof/>
                <w:color w:val="auto"/>
              </w:rPr>
            </w:pPr>
            <w:r w:rsidRPr="000C150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045C6C" w:rsidRPr="000C1505" w:rsidRDefault="00045C6C" w:rsidP="00E0113D">
            <w:pPr>
              <w:jc w:val="center"/>
            </w:pPr>
            <w:r w:rsidRPr="000C1505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045C6C" w:rsidRPr="000C1505" w:rsidTr="00E0113D">
        <w:trPr>
          <w:cantSplit/>
          <w:trHeight w:val="1399"/>
        </w:trPr>
        <w:tc>
          <w:tcPr>
            <w:tcW w:w="4077" w:type="dxa"/>
          </w:tcPr>
          <w:p w:rsidR="00045C6C" w:rsidRPr="000C1505" w:rsidRDefault="00045C6C" w:rsidP="00E0113D">
            <w:pPr>
              <w:spacing w:line="192" w:lineRule="auto"/>
            </w:pPr>
          </w:p>
          <w:p w:rsidR="00045C6C" w:rsidRPr="00177EDD" w:rsidRDefault="00045C6C" w:rsidP="00E0113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EDD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Й</w:t>
            </w:r>
            <w:r w:rsidRPr="00177EDD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ЫШĂНУ</w:t>
            </w:r>
          </w:p>
          <w:p w:rsidR="00045C6C" w:rsidRPr="000C1505" w:rsidRDefault="00045C6C" w:rsidP="00E01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C6C" w:rsidRPr="000C1505" w:rsidRDefault="000272F1" w:rsidP="00E01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  <w:r w:rsidR="00C139EA">
              <w:rPr>
                <w:rFonts w:ascii="Times New Roman" w:hAnsi="Times New Roman" w:cs="Times New Roman"/>
                <w:noProof/>
                <w:sz w:val="24"/>
                <w:szCs w:val="24"/>
              </w:rPr>
              <w:t>.02</w:t>
            </w:r>
            <w:r w:rsidR="00045C6C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045C6C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045C6C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045C6C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97</w:t>
            </w:r>
            <w:r w:rsidR="00045C6C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</w:p>
          <w:p w:rsidR="00045C6C" w:rsidRPr="000C1505" w:rsidRDefault="00045C6C" w:rsidP="00E0113D">
            <w:pPr>
              <w:jc w:val="center"/>
              <w:rPr>
                <w:noProof/>
              </w:rPr>
            </w:pPr>
            <w:r w:rsidRPr="000C150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045C6C" w:rsidRPr="000C1505" w:rsidRDefault="00045C6C" w:rsidP="00E0113D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045C6C" w:rsidRPr="000C1505" w:rsidRDefault="00045C6C" w:rsidP="00E0113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045C6C" w:rsidRPr="000C1505" w:rsidRDefault="00045C6C" w:rsidP="00E0113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C150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045C6C" w:rsidRPr="000C1505" w:rsidRDefault="00045C6C" w:rsidP="00E0113D"/>
          <w:p w:rsidR="00045C6C" w:rsidRPr="000C1505" w:rsidRDefault="000272F1" w:rsidP="00E01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  <w:r w:rsidR="00C139EA">
              <w:rPr>
                <w:rFonts w:ascii="Times New Roman" w:hAnsi="Times New Roman" w:cs="Times New Roman"/>
                <w:noProof/>
                <w:sz w:val="24"/>
                <w:szCs w:val="24"/>
              </w:rPr>
              <w:t>.02</w:t>
            </w:r>
            <w:r w:rsidR="00045C6C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045C6C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045C6C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045C6C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97</w:t>
            </w:r>
            <w:bookmarkStart w:id="0" w:name="_GoBack"/>
            <w:bookmarkEnd w:id="0"/>
          </w:p>
          <w:p w:rsidR="00045C6C" w:rsidRPr="000C1505" w:rsidRDefault="00045C6C" w:rsidP="00E0113D">
            <w:pPr>
              <w:jc w:val="center"/>
              <w:rPr>
                <w:noProof/>
              </w:rPr>
            </w:pPr>
            <w:r w:rsidRPr="000C1505">
              <w:rPr>
                <w:noProof/>
              </w:rPr>
              <w:t>село Красные Четаи</w:t>
            </w:r>
          </w:p>
        </w:tc>
      </w:tr>
    </w:tbl>
    <w:p w:rsidR="00045C6C" w:rsidRDefault="00045C6C" w:rsidP="00045C6C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045C6C" w:rsidRPr="000C1505" w:rsidTr="00E0113D">
        <w:trPr>
          <w:trHeight w:val="1439"/>
        </w:trPr>
        <w:tc>
          <w:tcPr>
            <w:tcW w:w="5787" w:type="dxa"/>
            <w:hideMark/>
          </w:tcPr>
          <w:p w:rsidR="00045C6C" w:rsidRPr="000C1505" w:rsidRDefault="00045C6C" w:rsidP="00045C6C">
            <w:pPr>
              <w:jc w:val="both"/>
              <w:rPr>
                <w:b/>
              </w:rPr>
            </w:pPr>
            <w:r w:rsidRPr="000C1505">
              <w:t>О</w:t>
            </w:r>
            <w:r>
              <w:t xml:space="preserve"> внесении изменений в п</w:t>
            </w:r>
            <w:r w:rsidRPr="00045C6C">
              <w:t>остановление администрации Красночетайского муниципального округа Ч</w:t>
            </w:r>
            <w:r>
              <w:t>увашской Республики от 23.03.2023 №</w:t>
            </w:r>
            <w:r w:rsidR="00407CAB">
              <w:t xml:space="preserve"> 187 «</w:t>
            </w:r>
            <w:r w:rsidRPr="00045C6C">
              <w:t>Об утверждении кодекса этики и служебного поведения муниципальных служащих в администрации Красночетайского муниципальн</w:t>
            </w:r>
            <w:r w:rsidR="00407CAB">
              <w:t>ого округа Чувашской Республики»</w:t>
            </w:r>
          </w:p>
        </w:tc>
        <w:tc>
          <w:tcPr>
            <w:tcW w:w="438" w:type="dxa"/>
          </w:tcPr>
          <w:p w:rsidR="00045C6C" w:rsidRPr="000C1505" w:rsidRDefault="00045C6C" w:rsidP="00E0113D">
            <w:pPr>
              <w:jc w:val="both"/>
              <w:rPr>
                <w:b/>
              </w:rPr>
            </w:pPr>
          </w:p>
        </w:tc>
      </w:tr>
    </w:tbl>
    <w:p w:rsidR="00045C6C" w:rsidRDefault="00045C6C" w:rsidP="00045C6C">
      <w:pPr>
        <w:shd w:val="clear" w:color="auto" w:fill="FFFFFF"/>
        <w:ind w:firstLine="709"/>
        <w:jc w:val="both"/>
        <w:rPr>
          <w:shd w:val="clear" w:color="auto" w:fill="FFFFFF"/>
        </w:rPr>
      </w:pPr>
    </w:p>
    <w:p w:rsidR="00045C6C" w:rsidRPr="00D75D8A" w:rsidRDefault="00254C69" w:rsidP="00045C6C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 Федеральным законом от 10.07.2023 № 286-ФЗ «</w:t>
      </w:r>
      <w:r w:rsidRPr="00254C69">
        <w:rPr>
          <w:shd w:val="clear" w:color="auto" w:fill="FFFFFF"/>
        </w:rPr>
        <w:t>О внесении изменений в отдельные законодате</w:t>
      </w:r>
      <w:r>
        <w:rPr>
          <w:shd w:val="clear" w:color="auto" w:fill="FFFFFF"/>
        </w:rPr>
        <w:t>льные акты Российской Федерации» а</w:t>
      </w:r>
      <w:r w:rsidR="00045C6C" w:rsidRPr="00D75D8A">
        <w:rPr>
          <w:shd w:val="clear" w:color="auto" w:fill="FFFFFF"/>
        </w:rPr>
        <w:t xml:space="preserve">дминистрация </w:t>
      </w:r>
      <w:r w:rsidR="00045C6C">
        <w:rPr>
          <w:shd w:val="clear" w:color="auto" w:fill="FFFFFF"/>
        </w:rPr>
        <w:t>Красночетайского муниципального округа</w:t>
      </w:r>
      <w:r w:rsidR="00045C6C" w:rsidRPr="00D75D8A">
        <w:rPr>
          <w:shd w:val="clear" w:color="auto" w:fill="FFFFFF"/>
        </w:rPr>
        <w:t xml:space="preserve"> Чувашской Республики постановляет:</w:t>
      </w:r>
    </w:p>
    <w:p w:rsidR="0073772F" w:rsidRPr="0073772F" w:rsidRDefault="0073772F" w:rsidP="0073772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shd w:val="clear" w:color="auto" w:fill="FFFFFF"/>
        </w:rPr>
        <w:t xml:space="preserve">  1. Внести в </w:t>
      </w:r>
      <w:r>
        <w:rPr>
          <w:rFonts w:eastAsiaTheme="minorHAnsi"/>
          <w:lang w:eastAsia="en-US"/>
        </w:rPr>
        <w:t>Кодекс этики и служебного поведения муниципальных служащих в администрации Красночетайского муниципального округа Чувашской Республики, у</w:t>
      </w:r>
      <w:r w:rsidRPr="0073772F">
        <w:rPr>
          <w:rFonts w:eastAsiaTheme="minorHAnsi"/>
          <w:lang w:eastAsia="en-US"/>
        </w:rPr>
        <w:t>твержден</w:t>
      </w:r>
      <w:r>
        <w:rPr>
          <w:rFonts w:eastAsiaTheme="minorHAnsi"/>
          <w:lang w:eastAsia="en-US"/>
        </w:rPr>
        <w:t xml:space="preserve">ный </w:t>
      </w:r>
      <w:r w:rsidRPr="0073772F">
        <w:rPr>
          <w:rFonts w:eastAsiaTheme="minorHAnsi"/>
          <w:lang w:eastAsia="en-US"/>
        </w:rPr>
        <w:t>постановлением администрации</w:t>
      </w:r>
      <w:r>
        <w:rPr>
          <w:rFonts w:eastAsiaTheme="minorHAnsi"/>
          <w:lang w:eastAsia="en-US"/>
        </w:rPr>
        <w:t xml:space="preserve"> </w:t>
      </w:r>
      <w:r w:rsidRPr="0073772F">
        <w:rPr>
          <w:rFonts w:eastAsiaTheme="minorHAnsi"/>
          <w:lang w:eastAsia="en-US"/>
        </w:rPr>
        <w:t>Красночетайского муниципального округа</w:t>
      </w:r>
    </w:p>
    <w:p w:rsidR="00045C6C" w:rsidRPr="002F33E0" w:rsidRDefault="0073772F" w:rsidP="0073772F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73772F">
        <w:rPr>
          <w:rFonts w:eastAsiaTheme="minorHAnsi"/>
          <w:lang w:eastAsia="en-US"/>
        </w:rPr>
        <w:t>Чувашской Республики</w:t>
      </w:r>
      <w:r w:rsidR="00407CAB">
        <w:rPr>
          <w:rFonts w:eastAsiaTheme="minorHAnsi"/>
          <w:lang w:eastAsia="en-US"/>
        </w:rPr>
        <w:t xml:space="preserve"> от 23.03.2023 </w:t>
      </w:r>
      <w:r>
        <w:rPr>
          <w:rFonts w:eastAsiaTheme="minorHAnsi"/>
          <w:lang w:eastAsia="en-US"/>
        </w:rPr>
        <w:t>№</w:t>
      </w:r>
      <w:r w:rsidRPr="0073772F">
        <w:rPr>
          <w:rFonts w:eastAsiaTheme="minorHAnsi"/>
          <w:lang w:eastAsia="en-US"/>
        </w:rPr>
        <w:t>187</w:t>
      </w:r>
      <w:r>
        <w:rPr>
          <w:rFonts w:eastAsiaTheme="minorHAnsi"/>
          <w:lang w:eastAsia="en-US"/>
        </w:rPr>
        <w:t xml:space="preserve"> </w:t>
      </w:r>
      <w:r>
        <w:t>следующие изменения</w:t>
      </w:r>
      <w:r w:rsidR="00045C6C" w:rsidRPr="002F33E0">
        <w:rPr>
          <w:shd w:val="clear" w:color="auto" w:fill="FFFFFF"/>
        </w:rPr>
        <w:t>:</w:t>
      </w:r>
    </w:p>
    <w:p w:rsidR="0073772F" w:rsidRDefault="0073772F" w:rsidP="00045C6C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1.1. </w:t>
      </w:r>
      <w:r w:rsidR="00CB7F5B">
        <w:rPr>
          <w:shd w:val="clear" w:color="auto" w:fill="FFFFFF"/>
        </w:rPr>
        <w:t>В разделе 4:</w:t>
      </w:r>
    </w:p>
    <w:p w:rsidR="00CB7F5B" w:rsidRDefault="008F47C1" w:rsidP="00045C6C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а) </w:t>
      </w:r>
      <w:r w:rsidR="00CB7F5B">
        <w:rPr>
          <w:shd w:val="clear" w:color="auto" w:fill="FFFFFF"/>
        </w:rPr>
        <w:t xml:space="preserve">пункт 4.2 </w:t>
      </w:r>
      <w:r>
        <w:rPr>
          <w:shd w:val="clear" w:color="auto" w:fill="FFFFFF"/>
        </w:rPr>
        <w:t xml:space="preserve">дополнить </w:t>
      </w:r>
      <w:r w:rsidR="00CB7F5B">
        <w:rPr>
          <w:shd w:val="clear" w:color="auto" w:fill="FFFFFF"/>
        </w:rPr>
        <w:t>подпунктом «ж» следующего содержания:</w:t>
      </w:r>
    </w:p>
    <w:p w:rsidR="006819BE" w:rsidRDefault="00CB7F5B" w:rsidP="007947A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shd w:val="clear" w:color="auto" w:fill="FFFFFF"/>
        </w:rPr>
        <w:t xml:space="preserve">«ж) </w:t>
      </w:r>
      <w:r w:rsidR="00221718">
        <w:rPr>
          <w:rFonts w:eastAsiaTheme="minorHAnsi"/>
          <w:lang w:eastAsia="en-US"/>
        </w:rPr>
        <w:t>п</w:t>
      </w:r>
      <w:r w:rsidR="006819BE">
        <w:rPr>
          <w:rFonts w:eastAsiaTheme="minorHAnsi"/>
          <w:lang w:eastAsia="en-US"/>
        </w:rPr>
        <w:t>редставление муниципальным служащим заведомо недостоверных сведений</w:t>
      </w:r>
      <w:r w:rsidR="007947AB" w:rsidRPr="007947AB">
        <w:rPr>
          <w:rFonts w:eastAsiaTheme="minorHAnsi"/>
          <w:lang w:eastAsia="en-US"/>
        </w:rPr>
        <w:t xml:space="preserve"> </w:t>
      </w:r>
      <w:r w:rsidR="007947AB">
        <w:rPr>
          <w:rFonts w:eastAsiaTheme="minorHAnsi"/>
          <w:lang w:eastAsia="en-US"/>
        </w:rPr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D40057">
        <w:rPr>
          <w:rFonts w:eastAsiaTheme="minorHAnsi"/>
          <w:lang w:eastAsia="en-US"/>
        </w:rPr>
        <w:t>;</w:t>
      </w:r>
    </w:p>
    <w:p w:rsidR="00352D57" w:rsidRDefault="00D40057" w:rsidP="00D4005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пункте 4.4</w:t>
      </w:r>
      <w:r w:rsidR="008F47C1">
        <w:rPr>
          <w:rFonts w:eastAsiaTheme="minorHAnsi"/>
          <w:lang w:eastAsia="en-US"/>
        </w:rPr>
        <w:t xml:space="preserve"> изложить в следующей редакции:</w:t>
      </w:r>
    </w:p>
    <w:p w:rsidR="00BB481B" w:rsidRDefault="008F47C1" w:rsidP="00BB481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«4.4. </w:t>
      </w:r>
      <w:r w:rsidR="00BB481B">
        <w:rPr>
          <w:rFonts w:eastAsiaTheme="minorHAnsi"/>
          <w:lang w:eastAsia="en-US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</w:t>
      </w:r>
      <w:r w:rsidR="00BB481B" w:rsidRPr="00352D57">
        <w:rPr>
          <w:rFonts w:eastAsiaTheme="minorHAnsi"/>
          <w:lang w:eastAsia="en-US"/>
        </w:rPr>
        <w:t>.</w:t>
      </w:r>
    </w:p>
    <w:p w:rsidR="00CB7F5B" w:rsidRPr="00352D57" w:rsidRDefault="00BB481B" w:rsidP="00BB481B">
      <w:pPr>
        <w:autoSpaceDE w:val="0"/>
        <w:autoSpaceDN w:val="0"/>
        <w:adjustRightInd w:val="0"/>
        <w:ind w:firstLine="426"/>
        <w:jc w:val="both"/>
        <w:rPr>
          <w:shd w:val="clear" w:color="auto" w:fill="FFFFFF"/>
        </w:rPr>
      </w:pPr>
      <w:r w:rsidRPr="00352D5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352D57" w:rsidRPr="00352D57">
        <w:rPr>
          <w:rFonts w:eastAsiaTheme="minorHAnsi"/>
          <w:lang w:eastAsia="en-US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</w:t>
      </w:r>
      <w:r w:rsidR="00352D57">
        <w:rPr>
          <w:rFonts w:eastAsiaTheme="minorHAnsi"/>
          <w:lang w:eastAsia="en-US"/>
        </w:rPr>
        <w:t>, за исключением случаев, установленных федеральными законами</w:t>
      </w:r>
      <w:r w:rsidR="00352D57" w:rsidRPr="00352D57">
        <w:rPr>
          <w:rFonts w:eastAsiaTheme="minorHAnsi"/>
          <w:lang w:eastAsia="en-US"/>
        </w:rPr>
        <w:t>.»</w:t>
      </w:r>
    </w:p>
    <w:p w:rsidR="00045C6C" w:rsidRPr="00D75D8A" w:rsidRDefault="00045C6C" w:rsidP="00045C6C">
      <w:pPr>
        <w:shd w:val="clear" w:color="auto" w:fill="FFFFFF"/>
        <w:ind w:firstLine="709"/>
        <w:jc w:val="both"/>
        <w:rPr>
          <w:shd w:val="clear" w:color="auto" w:fill="FFFFFF"/>
        </w:rPr>
      </w:pPr>
      <w:r w:rsidRPr="00D75D8A">
        <w:rPr>
          <w:shd w:val="clear" w:color="auto" w:fill="FFFFFF"/>
        </w:rPr>
        <w:t xml:space="preserve">2. Настоящее постановление вступает в силу после его </w:t>
      </w:r>
      <w:r>
        <w:rPr>
          <w:shd w:val="clear" w:color="auto" w:fill="FFFFFF"/>
        </w:rPr>
        <w:t>официального опубликования</w:t>
      </w:r>
      <w:r w:rsidRPr="00D75D8A">
        <w:rPr>
          <w:shd w:val="clear" w:color="auto" w:fill="FFFFFF"/>
        </w:rPr>
        <w:t>.</w:t>
      </w:r>
    </w:p>
    <w:p w:rsidR="00045C6C" w:rsidRPr="000C1505" w:rsidRDefault="00045C6C" w:rsidP="00045C6C">
      <w:pPr>
        <w:ind w:firstLine="709"/>
        <w:jc w:val="both"/>
      </w:pPr>
    </w:p>
    <w:p w:rsidR="00045C6C" w:rsidRPr="000C1505" w:rsidRDefault="00045C6C" w:rsidP="00045C6C">
      <w:pPr>
        <w:jc w:val="both"/>
      </w:pPr>
      <w:r w:rsidRPr="000C1505">
        <w:t>Глава Красночетайского</w:t>
      </w:r>
    </w:p>
    <w:p w:rsidR="00045C6C" w:rsidRPr="000C1505" w:rsidRDefault="00045C6C" w:rsidP="00045C6C">
      <w:pPr>
        <w:jc w:val="both"/>
      </w:pPr>
      <w:r w:rsidRPr="000C1505">
        <w:t xml:space="preserve">муниципального округа                                                                       </w:t>
      </w:r>
      <w:r>
        <w:t xml:space="preserve">      </w:t>
      </w:r>
      <w:r w:rsidRPr="000C1505">
        <w:t xml:space="preserve">        И.</w:t>
      </w:r>
      <w:r>
        <w:t xml:space="preserve"> </w:t>
      </w:r>
      <w:r w:rsidRPr="000C1505">
        <w:t xml:space="preserve">Н. </w:t>
      </w:r>
      <w:proofErr w:type="spellStart"/>
      <w:r w:rsidRPr="000C1505">
        <w:t>Михопаров</w:t>
      </w:r>
      <w:proofErr w:type="spellEnd"/>
      <w:r w:rsidRPr="000C1505">
        <w:t xml:space="preserve">     </w:t>
      </w:r>
    </w:p>
    <w:p w:rsidR="00045C6C" w:rsidRPr="000C1505" w:rsidRDefault="00045C6C" w:rsidP="00045C6C"/>
    <w:p w:rsidR="00045C6C" w:rsidRPr="000C1505" w:rsidRDefault="00045C6C" w:rsidP="00045C6C"/>
    <w:p w:rsidR="00045C6C" w:rsidRPr="000C1505" w:rsidRDefault="00045C6C" w:rsidP="00045C6C"/>
    <w:p w:rsidR="00045C6C" w:rsidRPr="000C1505" w:rsidRDefault="00045C6C" w:rsidP="00045C6C"/>
    <w:p w:rsidR="00045C6C" w:rsidRPr="000C1505" w:rsidRDefault="00045C6C" w:rsidP="00045C6C"/>
    <w:p w:rsidR="00045C6C" w:rsidRPr="000C1505" w:rsidRDefault="00045C6C" w:rsidP="00045C6C"/>
    <w:p w:rsidR="00045C6C" w:rsidRPr="000C1505" w:rsidRDefault="00045C6C" w:rsidP="00045C6C"/>
    <w:p w:rsidR="00045C6C" w:rsidRPr="000C1505" w:rsidRDefault="00045C6C" w:rsidP="00045C6C"/>
    <w:p w:rsidR="00045C6C" w:rsidRPr="000C1505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045C6C" w:rsidRDefault="00045C6C" w:rsidP="00045C6C"/>
    <w:p w:rsidR="00407CAB" w:rsidRDefault="001F539F" w:rsidP="00045C6C">
      <w:r>
        <w:t>П</w:t>
      </w:r>
      <w:r w:rsidR="00045C6C">
        <w:t xml:space="preserve">одготовил:                                                    </w:t>
      </w:r>
    </w:p>
    <w:p w:rsidR="00045C6C" w:rsidRDefault="00407CAB" w:rsidP="00045C6C">
      <w:r>
        <w:t>Главный специалист-эксперт</w:t>
      </w:r>
    </w:p>
    <w:p w:rsidR="00EE2ED0" w:rsidRDefault="00407CAB">
      <w:r>
        <w:t>отдела правового обеспечения                                                             В.В. Михеев</w:t>
      </w:r>
    </w:p>
    <w:sectPr w:rsidR="00EE2ED0" w:rsidSect="00AA625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066"/>
    <w:multiLevelType w:val="multilevel"/>
    <w:tmpl w:val="8B42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6C"/>
    <w:rsid w:val="00014C69"/>
    <w:rsid w:val="00015C56"/>
    <w:rsid w:val="000272F1"/>
    <w:rsid w:val="00040445"/>
    <w:rsid w:val="00043E4A"/>
    <w:rsid w:val="0004466F"/>
    <w:rsid w:val="00045C6C"/>
    <w:rsid w:val="000525FB"/>
    <w:rsid w:val="0005441E"/>
    <w:rsid w:val="00082A1B"/>
    <w:rsid w:val="00094D34"/>
    <w:rsid w:val="000C553B"/>
    <w:rsid w:val="000C713C"/>
    <w:rsid w:val="000D00A5"/>
    <w:rsid w:val="000D6D2C"/>
    <w:rsid w:val="0010603A"/>
    <w:rsid w:val="00161E8B"/>
    <w:rsid w:val="0018477C"/>
    <w:rsid w:val="00197325"/>
    <w:rsid w:val="001A733A"/>
    <w:rsid w:val="001D5EF5"/>
    <w:rsid w:val="001E4298"/>
    <w:rsid w:val="001F31CE"/>
    <w:rsid w:val="001F539F"/>
    <w:rsid w:val="0021739B"/>
    <w:rsid w:val="00221718"/>
    <w:rsid w:val="0024367E"/>
    <w:rsid w:val="00254C69"/>
    <w:rsid w:val="002754FD"/>
    <w:rsid w:val="00276833"/>
    <w:rsid w:val="00292FEA"/>
    <w:rsid w:val="002A2284"/>
    <w:rsid w:val="002D5F69"/>
    <w:rsid w:val="002E209D"/>
    <w:rsid w:val="002E31B2"/>
    <w:rsid w:val="00331287"/>
    <w:rsid w:val="00344C72"/>
    <w:rsid w:val="00352D57"/>
    <w:rsid w:val="003718E8"/>
    <w:rsid w:val="00376B6D"/>
    <w:rsid w:val="00387507"/>
    <w:rsid w:val="003A231A"/>
    <w:rsid w:val="003E38C9"/>
    <w:rsid w:val="003F3199"/>
    <w:rsid w:val="003F3C6D"/>
    <w:rsid w:val="00401448"/>
    <w:rsid w:val="00407CAB"/>
    <w:rsid w:val="00425E46"/>
    <w:rsid w:val="0045580B"/>
    <w:rsid w:val="00492341"/>
    <w:rsid w:val="004C24FE"/>
    <w:rsid w:val="0051141A"/>
    <w:rsid w:val="00532833"/>
    <w:rsid w:val="00555047"/>
    <w:rsid w:val="00557FFC"/>
    <w:rsid w:val="00560960"/>
    <w:rsid w:val="005863F8"/>
    <w:rsid w:val="005A6A71"/>
    <w:rsid w:val="005B1398"/>
    <w:rsid w:val="005C73D4"/>
    <w:rsid w:val="006104AC"/>
    <w:rsid w:val="00632BB5"/>
    <w:rsid w:val="00635BC8"/>
    <w:rsid w:val="0065172B"/>
    <w:rsid w:val="006576FC"/>
    <w:rsid w:val="00680018"/>
    <w:rsid w:val="006819BE"/>
    <w:rsid w:val="006914F0"/>
    <w:rsid w:val="006B2E61"/>
    <w:rsid w:val="006D4B60"/>
    <w:rsid w:val="006E3FA4"/>
    <w:rsid w:val="0073772F"/>
    <w:rsid w:val="00750AF9"/>
    <w:rsid w:val="00763B73"/>
    <w:rsid w:val="0078787B"/>
    <w:rsid w:val="007947AB"/>
    <w:rsid w:val="007A63A7"/>
    <w:rsid w:val="007E35A6"/>
    <w:rsid w:val="007F6E11"/>
    <w:rsid w:val="00800D3F"/>
    <w:rsid w:val="00801446"/>
    <w:rsid w:val="008060AD"/>
    <w:rsid w:val="0082794B"/>
    <w:rsid w:val="0089320D"/>
    <w:rsid w:val="008A1E91"/>
    <w:rsid w:val="008C1106"/>
    <w:rsid w:val="008C439A"/>
    <w:rsid w:val="008D74DD"/>
    <w:rsid w:val="008F47C1"/>
    <w:rsid w:val="0090500C"/>
    <w:rsid w:val="00935610"/>
    <w:rsid w:val="00951B38"/>
    <w:rsid w:val="00956321"/>
    <w:rsid w:val="009630B4"/>
    <w:rsid w:val="009A0D01"/>
    <w:rsid w:val="009E1E2C"/>
    <w:rsid w:val="009E4A79"/>
    <w:rsid w:val="009F286B"/>
    <w:rsid w:val="00A05494"/>
    <w:rsid w:val="00A108FE"/>
    <w:rsid w:val="00A40098"/>
    <w:rsid w:val="00A4342A"/>
    <w:rsid w:val="00A77D86"/>
    <w:rsid w:val="00A91BB9"/>
    <w:rsid w:val="00AE754A"/>
    <w:rsid w:val="00AF2FBE"/>
    <w:rsid w:val="00B12E00"/>
    <w:rsid w:val="00B36AD2"/>
    <w:rsid w:val="00B53E03"/>
    <w:rsid w:val="00B54DFC"/>
    <w:rsid w:val="00B70B97"/>
    <w:rsid w:val="00BB481B"/>
    <w:rsid w:val="00BE6831"/>
    <w:rsid w:val="00C139EA"/>
    <w:rsid w:val="00C27E8D"/>
    <w:rsid w:val="00C36375"/>
    <w:rsid w:val="00C51D88"/>
    <w:rsid w:val="00C82618"/>
    <w:rsid w:val="00CB7F5B"/>
    <w:rsid w:val="00CC6730"/>
    <w:rsid w:val="00CF11C4"/>
    <w:rsid w:val="00CF6444"/>
    <w:rsid w:val="00D03CD2"/>
    <w:rsid w:val="00D21F9D"/>
    <w:rsid w:val="00D40057"/>
    <w:rsid w:val="00D8317B"/>
    <w:rsid w:val="00E015B8"/>
    <w:rsid w:val="00E35A4A"/>
    <w:rsid w:val="00E5419C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503D2-5468-4B66-AF3B-38E39C77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4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45C6C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5306-B0D4-46E3-873A-7D49EB3E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20</cp:revision>
  <dcterms:created xsi:type="dcterms:W3CDTF">2024-02-05T12:55:00Z</dcterms:created>
  <dcterms:modified xsi:type="dcterms:W3CDTF">2024-02-15T05:28:00Z</dcterms:modified>
</cp:coreProperties>
</file>