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8D53" w14:textId="01A7CA7D" w:rsidR="00483702" w:rsidRPr="00E72581" w:rsidRDefault="00483702" w:rsidP="00B642BF">
      <w:pPr>
        <w:shd w:val="clear" w:color="auto" w:fill="FFFFFF"/>
        <w:tabs>
          <w:tab w:val="left" w:pos="3119"/>
          <w:tab w:val="left" w:pos="3485"/>
        </w:tabs>
        <w:spacing w:line="542" w:lineRule="exact"/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E7258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E72581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E725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E72581" w:rsidRDefault="00402089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E72581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E72581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E72581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E72581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2A150324" w:rsidR="00483702" w:rsidRPr="00E72581" w:rsidRDefault="00EA6807" w:rsidP="00B642BF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E72581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E72581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E72581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E725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E72581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Pr="00E72581" w:rsidRDefault="00483702" w:rsidP="00483702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19667F" w:rsidRPr="00E72581" w14:paraId="36BE50D6" w14:textId="77777777" w:rsidTr="0019667F">
        <w:tc>
          <w:tcPr>
            <w:tcW w:w="3794" w:type="dxa"/>
          </w:tcPr>
          <w:p w14:paraId="0903C4D6" w14:textId="3EC4E60F" w:rsidR="0019667F" w:rsidRPr="00E72581" w:rsidRDefault="00ED01A9" w:rsidP="00ED01A9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  <w:r w:rsidR="003E6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67F" w:rsidRPr="00E725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5C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67F" w:rsidRPr="00E7258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0409FC9A" w14:textId="22671326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E72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0A2F5D8" w14:textId="77777777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E72581" w14:paraId="59684950" w14:textId="77777777" w:rsidTr="0019667F">
        <w:tc>
          <w:tcPr>
            <w:tcW w:w="3794" w:type="dxa"/>
          </w:tcPr>
          <w:p w14:paraId="1131E9D7" w14:textId="77991AE6" w:rsidR="0019667F" w:rsidRPr="00E72581" w:rsidRDefault="0019667F" w:rsidP="002960AC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E72581" w14:paraId="26E96C15" w14:textId="77777777" w:rsidTr="0019667F">
        <w:tc>
          <w:tcPr>
            <w:tcW w:w="3794" w:type="dxa"/>
          </w:tcPr>
          <w:p w14:paraId="705BB246" w14:textId="1435D137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Клементьев Борис Валерьянович</w:t>
            </w:r>
          </w:p>
        </w:tc>
        <w:tc>
          <w:tcPr>
            <w:tcW w:w="5812" w:type="dxa"/>
          </w:tcPr>
          <w:p w14:paraId="08D322C4" w14:textId="734150B1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bCs/>
                <w:sz w:val="24"/>
                <w:szCs w:val="24"/>
              </w:rPr>
              <w:t>глава Красноармейского муниципального округа, председатель комиссии</w:t>
            </w:r>
          </w:p>
        </w:tc>
      </w:tr>
      <w:tr w:rsidR="0019667F" w:rsidRPr="00E72581" w14:paraId="71E35D4A" w14:textId="77777777" w:rsidTr="0019667F">
        <w:tc>
          <w:tcPr>
            <w:tcW w:w="3794" w:type="dxa"/>
          </w:tcPr>
          <w:p w14:paraId="3FE6F644" w14:textId="77777777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  <w:p w14:paraId="5C8EEEED" w14:textId="77777777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70F13B" w14:textId="77777777" w:rsidR="0019667F" w:rsidRPr="00E72581" w:rsidRDefault="0019667F" w:rsidP="00483702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E72581" w14:paraId="67595EB8" w14:textId="77777777" w:rsidTr="0019667F">
        <w:tc>
          <w:tcPr>
            <w:tcW w:w="3794" w:type="dxa"/>
          </w:tcPr>
          <w:p w14:paraId="1A825C08" w14:textId="7C5B9F29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14:paraId="77A920AC" w14:textId="77777777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E5754B5" w14:textId="71515D15" w:rsidR="0019667F" w:rsidRPr="003C047A" w:rsidRDefault="00665C95" w:rsidP="001C5CAF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9667F" w:rsidRPr="00E72581" w14:paraId="3A996123" w14:textId="77777777" w:rsidTr="0019667F">
        <w:tc>
          <w:tcPr>
            <w:tcW w:w="3794" w:type="dxa"/>
          </w:tcPr>
          <w:p w14:paraId="3E3D1EF6" w14:textId="78C88E69" w:rsidR="0019667F" w:rsidRPr="00E72581" w:rsidRDefault="0019667F" w:rsidP="0019667F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581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A4BA6AE" w:rsidR="0019667F" w:rsidRPr="003C047A" w:rsidRDefault="00665C95" w:rsidP="001C5CAF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  <w:r w:rsidRPr="003C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BEEB919" w14:textId="77777777" w:rsidR="0019667F" w:rsidRPr="00E72581" w:rsidRDefault="0019667F" w:rsidP="006D7BFC">
      <w:pPr>
        <w:pStyle w:val="a3"/>
        <w:ind w:right="-26" w:firstLine="0"/>
        <w:jc w:val="center"/>
        <w:rPr>
          <w:bCs/>
          <w:sz w:val="24"/>
        </w:rPr>
      </w:pPr>
    </w:p>
    <w:p w14:paraId="7E388A76" w14:textId="5C349A3E" w:rsidR="006D7BFC" w:rsidRPr="00E72581" w:rsidRDefault="00900DAA" w:rsidP="0019667F">
      <w:pPr>
        <w:pStyle w:val="a3"/>
        <w:ind w:right="-26" w:firstLine="0"/>
        <w:jc w:val="center"/>
        <w:rPr>
          <w:bCs/>
          <w:sz w:val="24"/>
        </w:rPr>
      </w:pPr>
      <w:r w:rsidRPr="00E72581">
        <w:rPr>
          <w:bCs/>
          <w:sz w:val="24"/>
        </w:rPr>
        <w:t xml:space="preserve">ПОВЕСТКА </w:t>
      </w:r>
      <w:r w:rsidR="006D7BFC" w:rsidRPr="00E72581">
        <w:rPr>
          <w:bCs/>
          <w:sz w:val="24"/>
        </w:rPr>
        <w:t>ДНЯ:</w:t>
      </w:r>
    </w:p>
    <w:p w14:paraId="5A24CBF9" w14:textId="77777777" w:rsidR="00900DAA" w:rsidRPr="00E72581" w:rsidRDefault="00900DAA" w:rsidP="00AA768C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61E4ADBC" w14:textId="77777777" w:rsidR="00ED01A9" w:rsidRPr="00F35808" w:rsidRDefault="00EC2811" w:rsidP="00ED01A9">
      <w:pPr>
        <w:ind w:firstLine="708"/>
        <w:jc w:val="both"/>
        <w:rPr>
          <w:rStyle w:val="ae"/>
          <w:b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ED01A9" w:rsidRPr="00F35808">
        <w:rPr>
          <w:rStyle w:val="ae"/>
          <w:b/>
          <w:color w:val="000000"/>
          <w:sz w:val="25"/>
          <w:szCs w:val="25"/>
        </w:rPr>
        <w:t>О проводимой информационно-разъяснительной работе с населением Красноармейского муниципального округа в средствах массовой информации, направленной на противодействие преступности и профилактику правонарушений</w:t>
      </w:r>
      <w:r w:rsidR="00ED01A9">
        <w:rPr>
          <w:rStyle w:val="ae"/>
          <w:b/>
          <w:color w:val="000000"/>
          <w:sz w:val="25"/>
          <w:szCs w:val="25"/>
        </w:rPr>
        <w:t>.</w:t>
      </w:r>
    </w:p>
    <w:p w14:paraId="685FB9A1" w14:textId="15AFF13A" w:rsidR="00E72581" w:rsidRPr="00E72581" w:rsidRDefault="00E72581" w:rsidP="00E72581">
      <w:pPr>
        <w:tabs>
          <w:tab w:val="left" w:pos="6384"/>
        </w:tabs>
        <w:jc w:val="both"/>
        <w:rPr>
          <w:rFonts w:ascii="Times New Roman" w:hAnsi="Times New Roman"/>
          <w:b/>
          <w:sz w:val="24"/>
          <w:szCs w:val="24"/>
        </w:rPr>
      </w:pPr>
      <w:r w:rsidRPr="00E72581">
        <w:rPr>
          <w:rFonts w:ascii="Times New Roman" w:hAnsi="Times New Roman"/>
          <w:b/>
          <w:sz w:val="24"/>
          <w:szCs w:val="24"/>
        </w:rPr>
        <w:t>_____________________________________________________</w:t>
      </w:r>
      <w:r w:rsidR="000C6760">
        <w:rPr>
          <w:rFonts w:ascii="Times New Roman" w:hAnsi="Times New Roman"/>
          <w:b/>
          <w:sz w:val="24"/>
          <w:szCs w:val="24"/>
        </w:rPr>
        <w:t>____</w:t>
      </w:r>
      <w:r w:rsidRPr="00E72581">
        <w:rPr>
          <w:rFonts w:ascii="Times New Roman" w:hAnsi="Times New Roman"/>
          <w:b/>
          <w:sz w:val="24"/>
          <w:szCs w:val="24"/>
        </w:rPr>
        <w:t>______________________</w:t>
      </w:r>
    </w:p>
    <w:p w14:paraId="14127D0F" w14:textId="24277F6D" w:rsidR="00900DAA" w:rsidRPr="00143A33" w:rsidRDefault="00900DAA" w:rsidP="00AE042F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Cs/>
        </w:rPr>
      </w:pPr>
      <w:r w:rsidRPr="00143A33">
        <w:rPr>
          <w:rFonts w:ascii="Times New Roman" w:hAnsi="Times New Roman" w:cs="Times New Roman"/>
          <w:bCs/>
          <w:iCs/>
        </w:rPr>
        <w:t>(</w:t>
      </w:r>
      <w:r w:rsidR="00ED01A9">
        <w:rPr>
          <w:rFonts w:ascii="Times New Roman" w:hAnsi="Times New Roman" w:cs="Times New Roman"/>
          <w:bCs/>
          <w:iCs/>
        </w:rPr>
        <w:t>Васильев, Журавлева</w:t>
      </w:r>
      <w:r w:rsidR="003E670F">
        <w:rPr>
          <w:rFonts w:ascii="Times New Roman" w:hAnsi="Times New Roman" w:cs="Times New Roman"/>
          <w:bCs/>
          <w:iCs/>
        </w:rPr>
        <w:t>)</w:t>
      </w:r>
    </w:p>
    <w:p w14:paraId="24545782" w14:textId="01EC48C1" w:rsidR="00BC3DEA" w:rsidRPr="00E72581" w:rsidRDefault="00BC3DEA" w:rsidP="00EC2811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E72581">
        <w:rPr>
          <w:rFonts w:ascii="Times New Roman" w:hAnsi="Times New Roman"/>
          <w:sz w:val="24"/>
          <w:szCs w:val="24"/>
        </w:rPr>
        <w:t>1.1. Принять к сведению доклад</w:t>
      </w:r>
      <w:r w:rsidR="00A94C81">
        <w:rPr>
          <w:rFonts w:ascii="Times New Roman" w:hAnsi="Times New Roman"/>
          <w:sz w:val="24"/>
          <w:szCs w:val="24"/>
        </w:rPr>
        <w:t>ы</w:t>
      </w:r>
      <w:r w:rsidRPr="00E72581">
        <w:rPr>
          <w:rFonts w:ascii="Times New Roman" w:hAnsi="Times New Roman"/>
          <w:sz w:val="24"/>
          <w:szCs w:val="24"/>
        </w:rPr>
        <w:t xml:space="preserve"> участник</w:t>
      </w:r>
      <w:r w:rsidR="00A94C81">
        <w:rPr>
          <w:rFonts w:ascii="Times New Roman" w:hAnsi="Times New Roman"/>
          <w:sz w:val="24"/>
          <w:szCs w:val="24"/>
        </w:rPr>
        <w:t>ов</w:t>
      </w:r>
      <w:r w:rsidRPr="00E72581">
        <w:rPr>
          <w:rFonts w:ascii="Times New Roman" w:hAnsi="Times New Roman"/>
          <w:sz w:val="24"/>
          <w:szCs w:val="24"/>
        </w:rPr>
        <w:t xml:space="preserve"> заседания.</w:t>
      </w:r>
    </w:p>
    <w:p w14:paraId="074FB104" w14:textId="7AF0FBE4" w:rsidR="008F6B0A" w:rsidRDefault="00EC2811" w:rsidP="00EC2811">
      <w:pPr>
        <w:tabs>
          <w:tab w:val="left" w:pos="1276"/>
        </w:tabs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BC3DEA" w:rsidRPr="006D5AB6">
        <w:rPr>
          <w:rFonts w:ascii="Times New Roman" w:hAnsi="Times New Roman"/>
          <w:sz w:val="24"/>
          <w:szCs w:val="24"/>
        </w:rPr>
        <w:t xml:space="preserve"> </w:t>
      </w:r>
      <w:r w:rsidRPr="009A74A7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4B10EE">
        <w:rPr>
          <w:rFonts w:ascii="Times New Roman" w:hAnsi="Times New Roman" w:cs="Times New Roman"/>
          <w:sz w:val="24"/>
          <w:szCs w:val="24"/>
        </w:rPr>
        <w:t>ОП по Красноармейскому району МО МВД России «Цивильский», территориальным отделам управления по благоустройству и развитию территорий администрации Красноармейского муниципального округа продолжить проводить мероприятия по правовому просвещению и правовому информированию граждан</w:t>
      </w:r>
      <w:r w:rsidR="000726BA">
        <w:rPr>
          <w:rFonts w:ascii="Times New Roman" w:hAnsi="Times New Roman" w:cs="Times New Roman"/>
          <w:sz w:val="24"/>
          <w:szCs w:val="24"/>
        </w:rPr>
        <w:t>, в том числе в средствах массовой информации.</w:t>
      </w:r>
    </w:p>
    <w:p w14:paraId="4E7B1CF1" w14:textId="72370F34" w:rsidR="003E670F" w:rsidRDefault="008F6B0A" w:rsidP="00EC2811">
      <w:pPr>
        <w:tabs>
          <w:tab w:val="left" w:pos="1276"/>
        </w:tabs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Секретарю Комиссии по профилактике правонарушений в Красноармейском муниципальном округе совместно с сектором информационных технологий администрации Красноармейского муниципального округа обеспечить размещение доклада о деятельности Комиссии в 2022 году на сайте администрации муниципального округа. </w:t>
      </w:r>
    </w:p>
    <w:p w14:paraId="5F338C41" w14:textId="2F5F4A5B" w:rsidR="00A94C81" w:rsidRPr="00E72581" w:rsidRDefault="00A94C81" w:rsidP="00A94C81">
      <w:pPr>
        <w:shd w:val="clear" w:color="auto" w:fill="FFFFFF"/>
        <w:tabs>
          <w:tab w:val="left" w:pos="709"/>
        </w:tabs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1.4. </w:t>
      </w:r>
      <w:r w:rsidRPr="00E72581">
        <w:rPr>
          <w:rFonts w:ascii="Times New Roman" w:hAnsi="Times New Roman"/>
          <w:sz w:val="24"/>
          <w:szCs w:val="24"/>
        </w:rPr>
        <w:t xml:space="preserve">Срок информирования о проделанной работе по пункту </w:t>
      </w:r>
      <w:r w:rsidR="00EA6807">
        <w:rPr>
          <w:rFonts w:ascii="Times New Roman" w:hAnsi="Times New Roman"/>
          <w:sz w:val="24"/>
          <w:szCs w:val="24"/>
        </w:rPr>
        <w:t>1</w:t>
      </w:r>
      <w:r w:rsidRPr="00E725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2 -</w:t>
      </w:r>
      <w:r w:rsidRPr="00E7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 </w:t>
      </w:r>
      <w:r w:rsidR="00EA6807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58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E7258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по п. 1.3- до 30 декабря 2022 года.</w:t>
      </w:r>
    </w:p>
    <w:p w14:paraId="454F3926" w14:textId="77777777" w:rsidR="00A94C81" w:rsidRDefault="00A94C81" w:rsidP="00EC2811">
      <w:pPr>
        <w:tabs>
          <w:tab w:val="left" w:pos="1276"/>
        </w:tabs>
        <w:spacing w:line="242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2CC59" w14:textId="0C944C6F" w:rsidR="00ED01A9" w:rsidRDefault="0054435D" w:rsidP="00ED01A9">
      <w:pPr>
        <w:pStyle w:val="11"/>
        <w:ind w:firstLine="567"/>
        <w:jc w:val="both"/>
        <w:rPr>
          <w:sz w:val="25"/>
          <w:szCs w:val="25"/>
        </w:rPr>
      </w:pPr>
      <w:r w:rsidRPr="00E72581">
        <w:rPr>
          <w:rFonts w:ascii="Times New Roman" w:hAnsi="Times New Roman"/>
          <w:b/>
          <w:sz w:val="24"/>
          <w:szCs w:val="24"/>
        </w:rPr>
        <w:t xml:space="preserve">II. </w:t>
      </w:r>
      <w:r w:rsidR="00ED01A9" w:rsidRPr="00F35808">
        <w:rPr>
          <w:rFonts w:ascii="Times New Roman" w:hAnsi="Times New Roman"/>
          <w:b/>
          <w:sz w:val="24"/>
          <w:szCs w:val="24"/>
        </w:rPr>
        <w:t xml:space="preserve">Об эффективности взаимодействия административной комиссии Красноармейского муниципального округа с </w:t>
      </w:r>
      <w:r w:rsidR="00A94C81">
        <w:rPr>
          <w:rFonts w:ascii="Times New Roman" w:hAnsi="Times New Roman"/>
          <w:b/>
          <w:sz w:val="24"/>
          <w:szCs w:val="24"/>
        </w:rPr>
        <w:t>о</w:t>
      </w:r>
      <w:r w:rsidR="00ED01A9" w:rsidRPr="00F35808">
        <w:rPr>
          <w:rFonts w:ascii="Times New Roman" w:hAnsi="Times New Roman"/>
          <w:b/>
          <w:sz w:val="24"/>
          <w:szCs w:val="24"/>
        </w:rPr>
        <w:t xml:space="preserve">тделением полиции по Красноармейскому району МО МВД России «Цивильский», </w:t>
      </w:r>
      <w:r w:rsidR="00A94C81">
        <w:rPr>
          <w:rFonts w:ascii="Times New Roman" w:hAnsi="Times New Roman"/>
          <w:b/>
          <w:sz w:val="24"/>
          <w:szCs w:val="24"/>
        </w:rPr>
        <w:t xml:space="preserve">с территориальными отделами по благоустройству и развитию территорий </w:t>
      </w:r>
      <w:r w:rsidR="00ED01A9" w:rsidRPr="00F35808">
        <w:rPr>
          <w:rFonts w:ascii="Times New Roman" w:hAnsi="Times New Roman"/>
          <w:b/>
          <w:sz w:val="24"/>
          <w:szCs w:val="24"/>
        </w:rPr>
        <w:t>по проблемным вопросам рассмотрения дел об административных правонарушениях</w:t>
      </w:r>
      <w:r w:rsidR="00ED01A9">
        <w:rPr>
          <w:rFonts w:ascii="Times New Roman" w:hAnsi="Times New Roman"/>
          <w:b/>
          <w:sz w:val="24"/>
          <w:szCs w:val="24"/>
        </w:rPr>
        <w:t>.</w:t>
      </w:r>
    </w:p>
    <w:p w14:paraId="715FB32A" w14:textId="1EA16A58" w:rsidR="0054435D" w:rsidRPr="00E72581" w:rsidRDefault="0054435D" w:rsidP="00E72581">
      <w:pPr>
        <w:tabs>
          <w:tab w:val="left" w:pos="6384"/>
        </w:tabs>
        <w:jc w:val="both"/>
        <w:rPr>
          <w:rFonts w:ascii="Times New Roman" w:hAnsi="Times New Roman"/>
          <w:b/>
          <w:sz w:val="24"/>
          <w:szCs w:val="24"/>
        </w:rPr>
      </w:pPr>
      <w:r w:rsidRPr="00E72581"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  <w:r w:rsidR="00E72581" w:rsidRPr="00E72581">
        <w:rPr>
          <w:rFonts w:ascii="Times New Roman" w:hAnsi="Times New Roman"/>
          <w:b/>
          <w:sz w:val="24"/>
          <w:szCs w:val="24"/>
        </w:rPr>
        <w:t>___________</w:t>
      </w:r>
      <w:r w:rsidRPr="00E72581">
        <w:rPr>
          <w:rFonts w:ascii="Times New Roman" w:hAnsi="Times New Roman"/>
          <w:b/>
          <w:sz w:val="24"/>
          <w:szCs w:val="24"/>
        </w:rPr>
        <w:t>_____</w:t>
      </w:r>
    </w:p>
    <w:p w14:paraId="7F6950A9" w14:textId="3E110978" w:rsidR="0054435D" w:rsidRPr="00143A33" w:rsidRDefault="0054435D" w:rsidP="00E72581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/>
        </w:rPr>
      </w:pPr>
      <w:r w:rsidRPr="00143A33">
        <w:rPr>
          <w:rFonts w:ascii="Times New Roman" w:hAnsi="Times New Roman"/>
        </w:rPr>
        <w:t>(</w:t>
      </w:r>
      <w:r w:rsidR="00ED01A9">
        <w:rPr>
          <w:rFonts w:ascii="Times New Roman" w:hAnsi="Times New Roman"/>
        </w:rPr>
        <w:t>Яковлев</w:t>
      </w:r>
      <w:r w:rsidRPr="00143A33">
        <w:rPr>
          <w:rFonts w:ascii="Times New Roman" w:hAnsi="Times New Roman"/>
        </w:rPr>
        <w:t>)</w:t>
      </w:r>
    </w:p>
    <w:p w14:paraId="06484DB9" w14:textId="60B9FAD5" w:rsidR="0054435D" w:rsidRPr="00E72581" w:rsidRDefault="0054435D" w:rsidP="00E72581">
      <w:pPr>
        <w:tabs>
          <w:tab w:val="left" w:pos="6384"/>
        </w:tabs>
        <w:ind w:firstLine="567"/>
        <w:rPr>
          <w:rFonts w:ascii="Times New Roman" w:hAnsi="Times New Roman"/>
          <w:sz w:val="24"/>
          <w:szCs w:val="24"/>
        </w:rPr>
      </w:pPr>
      <w:r w:rsidRPr="00E72581">
        <w:rPr>
          <w:rFonts w:ascii="Times New Roman" w:hAnsi="Times New Roman"/>
          <w:sz w:val="24"/>
          <w:szCs w:val="24"/>
        </w:rPr>
        <w:t>2.1. Принять к сведению доклад участник</w:t>
      </w:r>
      <w:r w:rsidR="00A94C81">
        <w:rPr>
          <w:rFonts w:ascii="Times New Roman" w:hAnsi="Times New Roman"/>
          <w:sz w:val="24"/>
          <w:szCs w:val="24"/>
        </w:rPr>
        <w:t>а</w:t>
      </w:r>
      <w:r w:rsidRPr="00E72581">
        <w:rPr>
          <w:rFonts w:ascii="Times New Roman" w:hAnsi="Times New Roman"/>
          <w:sz w:val="24"/>
          <w:szCs w:val="24"/>
        </w:rPr>
        <w:t xml:space="preserve"> заседания.</w:t>
      </w:r>
    </w:p>
    <w:p w14:paraId="41BA7C9C" w14:textId="4CFC7645" w:rsidR="0016645C" w:rsidRPr="00A558C3" w:rsidRDefault="0054435D" w:rsidP="00C41F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C3">
        <w:rPr>
          <w:rFonts w:ascii="Times New Roman" w:hAnsi="Times New Roman" w:cs="Times New Roman"/>
          <w:sz w:val="24"/>
          <w:szCs w:val="24"/>
        </w:rPr>
        <w:t xml:space="preserve">2.2. </w:t>
      </w:r>
      <w:r w:rsidR="00387967" w:rsidRPr="00A558C3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0726BA" w:rsidRPr="00A558C3">
        <w:rPr>
          <w:rFonts w:ascii="Times New Roman" w:hAnsi="Times New Roman" w:cs="Times New Roman"/>
          <w:sz w:val="24"/>
          <w:szCs w:val="24"/>
        </w:rPr>
        <w:t>административной комиссии Красноармейского муниципального округа</w:t>
      </w:r>
      <w:r w:rsidR="0016645C" w:rsidRPr="00A558C3">
        <w:rPr>
          <w:rFonts w:ascii="Times New Roman" w:hAnsi="Times New Roman" w:cs="Times New Roman"/>
          <w:sz w:val="24"/>
          <w:szCs w:val="24"/>
        </w:rPr>
        <w:t>:</w:t>
      </w:r>
    </w:p>
    <w:p w14:paraId="0C520611" w14:textId="5497B750" w:rsidR="005A6EBB" w:rsidRPr="00A558C3" w:rsidRDefault="00A558C3" w:rsidP="00C41F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>2.2.1. и</w:t>
      </w:r>
      <w:r w:rsidR="005A6EBB"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спользовать полномочия по составлению административных протоколов за нарушения правил благоустройства, тишины и общественного порядка;</w:t>
      </w:r>
    </w:p>
    <w:p w14:paraId="45074B9C" w14:textId="256306BC" w:rsidR="00822A96" w:rsidRPr="00A558C3" w:rsidRDefault="00A558C3" w:rsidP="00C41FA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2.2.2. </w:t>
      </w:r>
      <w:r w:rsidR="00822A96"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рассмотрении дел об административных правонарушениях устанавливать причины и условия, способствующие совершению административных правонарушений, при необходимости вносить в соответствующие организации и соответствующим должностным лицам представления о принятии мер по устранению указанных причин и условий;</w:t>
      </w:r>
    </w:p>
    <w:p w14:paraId="23711881" w14:textId="078BDD72" w:rsidR="0016645C" w:rsidRPr="00A558C3" w:rsidRDefault="00A558C3" w:rsidP="00C41FA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>2.2.3.</w:t>
      </w:r>
      <w:bookmarkStart w:id="0" w:name="_GoBack"/>
      <w:bookmarkEnd w:id="0"/>
      <w:r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645C"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постоянный контроль за исполнением постановлений, принятых административной комиссией по делам об административных правонарушениях;</w:t>
      </w:r>
    </w:p>
    <w:p w14:paraId="69CC7EED" w14:textId="36D1229A" w:rsidR="0016645C" w:rsidRPr="00A558C3" w:rsidRDefault="00A558C3" w:rsidP="00C41FAD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2.2.4.</w:t>
      </w:r>
      <w:r w:rsidR="000726BA" w:rsidRPr="00A558C3">
        <w:rPr>
          <w:rFonts w:ascii="Times New Roman" w:hAnsi="Times New Roman" w:cs="Times New Roman"/>
          <w:sz w:val="24"/>
          <w:szCs w:val="24"/>
        </w:rPr>
        <w:t xml:space="preserve"> </w:t>
      </w:r>
      <w:r w:rsidR="0016645C"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>своевременно принимать меры для привлечения лиц, не исполнивших постановления административной комиссии, к ответственности, предусмотренной ч. 1 ст. 20.25 КоАП РФ</w:t>
      </w:r>
      <w:r w:rsidRPr="00A558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58CD8C3" w14:textId="32F22B71" w:rsidR="00195DF5" w:rsidRPr="00A558C3" w:rsidRDefault="00C7721B" w:rsidP="00D25524">
      <w:pPr>
        <w:shd w:val="clear" w:color="auto" w:fill="FFFFFF"/>
        <w:tabs>
          <w:tab w:val="left" w:pos="567"/>
        </w:tabs>
        <w:ind w:right="-26"/>
        <w:jc w:val="both"/>
        <w:rPr>
          <w:rFonts w:ascii="Times New Roman" w:hAnsi="Times New Roman" w:cs="Times New Roman"/>
          <w:sz w:val="24"/>
          <w:szCs w:val="24"/>
        </w:rPr>
      </w:pPr>
      <w:r w:rsidRPr="00A558C3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57DFB" w:rsidRPr="00A558C3">
        <w:rPr>
          <w:rFonts w:ascii="Times New Roman" w:hAnsi="Times New Roman" w:cs="Times New Roman"/>
          <w:sz w:val="24"/>
          <w:szCs w:val="24"/>
        </w:rPr>
        <w:t>2.</w:t>
      </w:r>
      <w:r w:rsidR="00D25524" w:rsidRPr="00A558C3">
        <w:rPr>
          <w:rFonts w:ascii="Times New Roman" w:hAnsi="Times New Roman" w:cs="Times New Roman"/>
          <w:sz w:val="24"/>
          <w:szCs w:val="24"/>
        </w:rPr>
        <w:t>4.</w:t>
      </w:r>
      <w:r w:rsidR="00657DFB" w:rsidRPr="00A558C3">
        <w:rPr>
          <w:rFonts w:ascii="Times New Roman" w:hAnsi="Times New Roman" w:cs="Times New Roman"/>
          <w:sz w:val="24"/>
          <w:szCs w:val="24"/>
        </w:rPr>
        <w:t xml:space="preserve"> </w:t>
      </w:r>
      <w:r w:rsidR="00195DF5" w:rsidRPr="00A558C3">
        <w:rPr>
          <w:rFonts w:ascii="Times New Roman" w:hAnsi="Times New Roman" w:cs="Times New Roman"/>
          <w:sz w:val="24"/>
          <w:szCs w:val="24"/>
        </w:rPr>
        <w:t xml:space="preserve">Срок информирования о проделанной работе по пункту 2.2 - до </w:t>
      </w:r>
      <w:r w:rsidR="000A7BD2" w:rsidRPr="00A558C3">
        <w:rPr>
          <w:rFonts w:ascii="Times New Roman" w:hAnsi="Times New Roman" w:cs="Times New Roman"/>
          <w:sz w:val="24"/>
          <w:szCs w:val="24"/>
        </w:rPr>
        <w:t xml:space="preserve">1 </w:t>
      </w:r>
      <w:r w:rsidR="005A6EBB" w:rsidRPr="00A558C3">
        <w:rPr>
          <w:rFonts w:ascii="Times New Roman" w:hAnsi="Times New Roman" w:cs="Times New Roman"/>
          <w:sz w:val="24"/>
          <w:szCs w:val="24"/>
        </w:rPr>
        <w:t>декабря</w:t>
      </w:r>
      <w:r w:rsidR="00657DFB" w:rsidRPr="00A558C3">
        <w:rPr>
          <w:rFonts w:ascii="Times New Roman" w:hAnsi="Times New Roman" w:cs="Times New Roman"/>
          <w:sz w:val="24"/>
          <w:szCs w:val="24"/>
        </w:rPr>
        <w:t xml:space="preserve"> </w:t>
      </w:r>
      <w:r w:rsidR="00195DF5" w:rsidRPr="00A558C3">
        <w:rPr>
          <w:rFonts w:ascii="Times New Roman" w:hAnsi="Times New Roman" w:cs="Times New Roman"/>
          <w:sz w:val="24"/>
          <w:szCs w:val="24"/>
        </w:rPr>
        <w:t>202</w:t>
      </w:r>
      <w:r w:rsidR="000A7BD2" w:rsidRPr="00A558C3">
        <w:rPr>
          <w:rFonts w:ascii="Times New Roman" w:hAnsi="Times New Roman" w:cs="Times New Roman"/>
          <w:sz w:val="24"/>
          <w:szCs w:val="24"/>
        </w:rPr>
        <w:t>3</w:t>
      </w:r>
      <w:r w:rsidR="00195DF5" w:rsidRPr="00A558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1BCA445" w14:textId="77777777" w:rsidR="00440BA1" w:rsidRPr="00A558C3" w:rsidRDefault="00440BA1" w:rsidP="00E72581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36510DD" w14:textId="522E925C" w:rsidR="00ED01A9" w:rsidRPr="00ED01A9" w:rsidRDefault="00ED01A9" w:rsidP="00ED01A9">
      <w:pPr>
        <w:shd w:val="clear" w:color="auto" w:fill="FFFFFF"/>
        <w:tabs>
          <w:tab w:val="left" w:pos="567"/>
        </w:tabs>
        <w:ind w:right="-26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A558C3">
        <w:rPr>
          <w:rFonts w:ascii="Times New Roman" w:hAnsi="Times New Roman" w:cs="Times New Roman"/>
          <w:b/>
          <w:sz w:val="24"/>
          <w:szCs w:val="24"/>
        </w:rPr>
        <w:tab/>
      </w:r>
      <w:r w:rsidR="00900DAA" w:rsidRPr="00A558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4435D" w:rsidRPr="00A558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00DAA" w:rsidRPr="00A558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B5AC3" w:rsidRPr="00A558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58C3">
        <w:rPr>
          <w:rFonts w:ascii="Times New Roman" w:hAnsi="Times New Roman" w:cs="Times New Roman"/>
          <w:b/>
          <w:sz w:val="24"/>
          <w:szCs w:val="24"/>
        </w:rPr>
        <w:t>А</w:t>
      </w:r>
      <w:r w:rsidRPr="00A558C3">
        <w:rPr>
          <w:rFonts w:ascii="Times New Roman" w:hAnsi="Times New Roman" w:cs="Times New Roman"/>
          <w:b/>
          <w:spacing w:val="-6"/>
          <w:sz w:val="24"/>
          <w:szCs w:val="24"/>
        </w:rPr>
        <w:t>нализ</w:t>
      </w:r>
      <w:r w:rsidRPr="00ED01A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смертности от внешних причин на территории Красноармейского муниципального округа и эффективности мер по </w:t>
      </w:r>
      <w:r w:rsidRPr="00ED01A9">
        <w:rPr>
          <w:rFonts w:ascii="Times New Roman" w:hAnsi="Times New Roman" w:cs="Times New Roman"/>
          <w:b/>
          <w:bCs/>
          <w:sz w:val="24"/>
          <w:szCs w:val="24"/>
        </w:rPr>
        <w:t>профилактике пьянства и алкоголизма.</w:t>
      </w:r>
    </w:p>
    <w:p w14:paraId="28CD29F2" w14:textId="77777777" w:rsidR="00143A33" w:rsidRPr="00E72581" w:rsidRDefault="00143A33" w:rsidP="00143A33">
      <w:pPr>
        <w:tabs>
          <w:tab w:val="left" w:pos="6384"/>
        </w:tabs>
        <w:jc w:val="both"/>
        <w:rPr>
          <w:rFonts w:ascii="Times New Roman" w:hAnsi="Times New Roman"/>
          <w:b/>
          <w:sz w:val="24"/>
          <w:szCs w:val="24"/>
        </w:rPr>
      </w:pPr>
      <w:r w:rsidRPr="00E72581">
        <w:rPr>
          <w:rFonts w:ascii="Times New Roman" w:hAnsi="Times New Roman"/>
          <w:b/>
          <w:sz w:val="24"/>
          <w:szCs w:val="24"/>
        </w:rPr>
        <w:t>____________________________________________________________________________</w:t>
      </w:r>
    </w:p>
    <w:p w14:paraId="61CEE0F5" w14:textId="52CE2DDF" w:rsidR="00143A33" w:rsidRPr="00143A33" w:rsidRDefault="00143A33" w:rsidP="00143A33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/>
        </w:rPr>
      </w:pPr>
      <w:r w:rsidRPr="00143A33">
        <w:rPr>
          <w:rFonts w:ascii="Times New Roman" w:hAnsi="Times New Roman"/>
        </w:rPr>
        <w:t>(</w:t>
      </w:r>
      <w:r w:rsidR="00ED01A9">
        <w:rPr>
          <w:rFonts w:ascii="Times New Roman" w:hAnsi="Times New Roman"/>
        </w:rPr>
        <w:t>Сушко)</w:t>
      </w:r>
    </w:p>
    <w:p w14:paraId="6AD031E2" w14:textId="5B5A3251" w:rsidR="00143A33" w:rsidRPr="00E72581" w:rsidRDefault="00195DF5" w:rsidP="00143A33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3A33" w:rsidRPr="00E72581">
        <w:rPr>
          <w:rFonts w:ascii="Times New Roman" w:hAnsi="Times New Roman"/>
          <w:sz w:val="24"/>
          <w:szCs w:val="24"/>
        </w:rPr>
        <w:t>.1. Принять к сведению доклад участник</w:t>
      </w:r>
      <w:r w:rsidR="00A94C81">
        <w:rPr>
          <w:rFonts w:ascii="Times New Roman" w:hAnsi="Times New Roman"/>
          <w:sz w:val="24"/>
          <w:szCs w:val="24"/>
        </w:rPr>
        <w:t>а</w:t>
      </w:r>
      <w:r w:rsidR="00143A33" w:rsidRPr="00E72581">
        <w:rPr>
          <w:rFonts w:ascii="Times New Roman" w:hAnsi="Times New Roman"/>
          <w:sz w:val="24"/>
          <w:szCs w:val="24"/>
        </w:rPr>
        <w:t xml:space="preserve"> заседания.</w:t>
      </w:r>
    </w:p>
    <w:p w14:paraId="648EBA7D" w14:textId="75E3599D" w:rsidR="00A94C81" w:rsidRPr="00A94C81" w:rsidRDefault="00195DF5" w:rsidP="00C47C2D">
      <w:pPr>
        <w:pStyle w:val="11"/>
        <w:ind w:firstLine="567"/>
        <w:jc w:val="both"/>
        <w:rPr>
          <w:rFonts w:ascii="Times New Roman" w:hAnsi="Times New Roman"/>
          <w:color w:val="2626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3A33" w:rsidRPr="00E72581">
        <w:rPr>
          <w:rFonts w:ascii="Times New Roman" w:hAnsi="Times New Roman"/>
          <w:sz w:val="24"/>
          <w:szCs w:val="24"/>
        </w:rPr>
        <w:t xml:space="preserve">.2. </w:t>
      </w:r>
      <w:r w:rsidR="00657DFB">
        <w:rPr>
          <w:rFonts w:ascii="Times New Roman" w:hAnsi="Times New Roman"/>
          <w:sz w:val="24"/>
          <w:szCs w:val="24"/>
        </w:rPr>
        <w:t xml:space="preserve">Рекомендовать </w:t>
      </w:r>
      <w:r w:rsidR="00C94B48">
        <w:rPr>
          <w:rFonts w:ascii="Times New Roman" w:hAnsi="Times New Roman"/>
          <w:sz w:val="24"/>
          <w:szCs w:val="24"/>
        </w:rPr>
        <w:t>территориальным отделам по благоустройству и развитию территорий администрации Красноармейского муниципального округа</w:t>
      </w:r>
      <w:r w:rsidR="0019272D">
        <w:rPr>
          <w:rFonts w:ascii="Times New Roman" w:hAnsi="Times New Roman"/>
          <w:sz w:val="24"/>
          <w:szCs w:val="24"/>
        </w:rPr>
        <w:t xml:space="preserve"> совестно с ОП по Красноармейскому району МО МВД России «Цивильскй»</w:t>
      </w:r>
      <w:r w:rsidR="00C47C2D">
        <w:rPr>
          <w:rFonts w:ascii="Times New Roman" w:hAnsi="Times New Roman"/>
          <w:sz w:val="24"/>
          <w:szCs w:val="24"/>
        </w:rPr>
        <w:t xml:space="preserve"> </w:t>
      </w:r>
      <w:r w:rsidR="00A94C81" w:rsidRPr="00C47C2D">
        <w:rPr>
          <w:rFonts w:ascii="Times New Roman" w:hAnsi="Times New Roman"/>
          <w:color w:val="262633"/>
          <w:sz w:val="24"/>
          <w:szCs w:val="24"/>
        </w:rPr>
        <w:t xml:space="preserve">организовать и проводить </w:t>
      </w:r>
      <w:r w:rsidR="00A94C81" w:rsidRPr="00A94C81">
        <w:rPr>
          <w:rFonts w:ascii="Times New Roman" w:hAnsi="Times New Roman"/>
          <w:color w:val="262633"/>
          <w:sz w:val="24"/>
          <w:szCs w:val="24"/>
        </w:rPr>
        <w:t>мероприяти</w:t>
      </w:r>
      <w:r w:rsidR="00A94C81" w:rsidRPr="00C47C2D">
        <w:rPr>
          <w:rFonts w:ascii="Times New Roman" w:hAnsi="Times New Roman"/>
          <w:color w:val="262633"/>
          <w:sz w:val="24"/>
          <w:szCs w:val="24"/>
        </w:rPr>
        <w:t>я</w:t>
      </w:r>
      <w:r w:rsidR="00A94C81" w:rsidRPr="00A94C81">
        <w:rPr>
          <w:rFonts w:ascii="Times New Roman" w:hAnsi="Times New Roman"/>
          <w:color w:val="262633"/>
          <w:sz w:val="24"/>
          <w:szCs w:val="24"/>
        </w:rPr>
        <w:t>,</w:t>
      </w:r>
      <w:r w:rsidR="00A94C81" w:rsidRPr="00C47C2D">
        <w:rPr>
          <w:rFonts w:ascii="Times New Roman" w:hAnsi="Times New Roman"/>
          <w:color w:val="262633"/>
          <w:sz w:val="24"/>
          <w:szCs w:val="24"/>
        </w:rPr>
        <w:t xml:space="preserve"> </w:t>
      </w:r>
      <w:r w:rsidR="00A94C81" w:rsidRPr="00A94C81">
        <w:rPr>
          <w:rFonts w:ascii="Times New Roman" w:hAnsi="Times New Roman"/>
          <w:color w:val="262633"/>
          <w:sz w:val="24"/>
          <w:szCs w:val="24"/>
        </w:rPr>
        <w:t>направленны</w:t>
      </w:r>
      <w:r w:rsidR="00A94C81" w:rsidRPr="00C47C2D">
        <w:rPr>
          <w:rFonts w:ascii="Times New Roman" w:hAnsi="Times New Roman"/>
          <w:color w:val="262633"/>
          <w:sz w:val="24"/>
          <w:szCs w:val="24"/>
        </w:rPr>
        <w:t>е</w:t>
      </w:r>
      <w:r w:rsidR="00A94C81" w:rsidRPr="00A94C81">
        <w:rPr>
          <w:rFonts w:ascii="Times New Roman" w:hAnsi="Times New Roman"/>
          <w:color w:val="262633"/>
          <w:sz w:val="24"/>
          <w:szCs w:val="24"/>
        </w:rPr>
        <w:t xml:space="preserve"> на пресечение фактов незаконной продажи алкогольной и спиртосодержащей</w:t>
      </w:r>
      <w:r w:rsidR="00A94C81" w:rsidRPr="00C47C2D">
        <w:rPr>
          <w:rFonts w:ascii="Times New Roman" w:hAnsi="Times New Roman"/>
          <w:color w:val="262633"/>
          <w:sz w:val="24"/>
          <w:szCs w:val="24"/>
        </w:rPr>
        <w:t xml:space="preserve"> </w:t>
      </w:r>
      <w:r w:rsidR="00A94C81" w:rsidRPr="00A94C81">
        <w:rPr>
          <w:rFonts w:ascii="Times New Roman" w:hAnsi="Times New Roman"/>
          <w:color w:val="262633"/>
          <w:sz w:val="24"/>
          <w:szCs w:val="24"/>
        </w:rPr>
        <w:t>продукции, свободная реализация которой</w:t>
      </w:r>
      <w:r w:rsidR="00A94C81" w:rsidRPr="00C47C2D">
        <w:rPr>
          <w:rFonts w:ascii="Times New Roman" w:hAnsi="Times New Roman"/>
          <w:color w:val="262633"/>
          <w:sz w:val="24"/>
          <w:szCs w:val="24"/>
        </w:rPr>
        <w:t xml:space="preserve"> </w:t>
      </w:r>
      <w:r w:rsidR="00A94C81" w:rsidRPr="00A94C81">
        <w:rPr>
          <w:rFonts w:ascii="Times New Roman" w:hAnsi="Times New Roman"/>
          <w:color w:val="262633"/>
          <w:sz w:val="24"/>
          <w:szCs w:val="24"/>
        </w:rPr>
        <w:t>запрещена или ограничена законодательством</w:t>
      </w:r>
      <w:r w:rsidR="00C47C2D">
        <w:rPr>
          <w:rFonts w:ascii="Times New Roman" w:hAnsi="Times New Roman"/>
          <w:color w:val="262633"/>
          <w:sz w:val="24"/>
          <w:szCs w:val="24"/>
        </w:rPr>
        <w:t>.</w:t>
      </w:r>
    </w:p>
    <w:p w14:paraId="0C66CEBD" w14:textId="57262029" w:rsidR="00A94C81" w:rsidRPr="00A94C81" w:rsidRDefault="00A94C81" w:rsidP="00C47C2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EA6807">
        <w:rPr>
          <w:rFonts w:ascii="Times New Roman" w:hAnsi="Times New Roman" w:cs="Times New Roman"/>
          <w:color w:val="262633"/>
          <w:sz w:val="24"/>
          <w:szCs w:val="24"/>
        </w:rPr>
        <w:t xml:space="preserve">3.3. </w:t>
      </w:r>
      <w:r w:rsidR="00C47C2D" w:rsidRPr="00EA6807">
        <w:rPr>
          <w:rFonts w:ascii="Times New Roman" w:hAnsi="Times New Roman" w:cs="Times New Roman"/>
          <w:color w:val="262633"/>
          <w:sz w:val="24"/>
          <w:szCs w:val="24"/>
        </w:rPr>
        <w:t>Рекомендовать филиалу «Красноармейская ЦРБ» БУ «БСМП» принять меры по р</w:t>
      </w:r>
      <w:r w:rsidRPr="00A94C81">
        <w:rPr>
          <w:rFonts w:ascii="Times New Roman" w:hAnsi="Times New Roman" w:cs="Times New Roman"/>
          <w:color w:val="262633"/>
          <w:sz w:val="24"/>
          <w:szCs w:val="24"/>
        </w:rPr>
        <w:t>анне</w:t>
      </w:r>
      <w:r w:rsidR="00C47C2D" w:rsidRPr="00EA6807">
        <w:rPr>
          <w:rFonts w:ascii="Times New Roman" w:hAnsi="Times New Roman" w:cs="Times New Roman"/>
          <w:color w:val="262633"/>
          <w:sz w:val="24"/>
          <w:szCs w:val="24"/>
        </w:rPr>
        <w:t>му</w:t>
      </w:r>
      <w:r w:rsidRPr="00A94C81">
        <w:rPr>
          <w:rFonts w:ascii="Times New Roman" w:hAnsi="Times New Roman" w:cs="Times New Roman"/>
          <w:color w:val="262633"/>
          <w:sz w:val="24"/>
          <w:szCs w:val="24"/>
        </w:rPr>
        <w:t xml:space="preserve"> выявлени</w:t>
      </w:r>
      <w:r w:rsidR="00C47C2D" w:rsidRPr="00EA6807">
        <w:rPr>
          <w:rFonts w:ascii="Times New Roman" w:hAnsi="Times New Roman" w:cs="Times New Roman"/>
          <w:color w:val="262633"/>
          <w:sz w:val="24"/>
          <w:szCs w:val="24"/>
        </w:rPr>
        <w:t>ю</w:t>
      </w:r>
      <w:r w:rsidRPr="00A94C81">
        <w:rPr>
          <w:rFonts w:ascii="Times New Roman" w:hAnsi="Times New Roman" w:cs="Times New Roman"/>
          <w:color w:val="262633"/>
          <w:sz w:val="24"/>
          <w:szCs w:val="24"/>
        </w:rPr>
        <w:t xml:space="preserve"> лиц, злоупотребляющих</w:t>
      </w:r>
      <w:r w:rsidR="00C47C2D" w:rsidRPr="00EA6807">
        <w:rPr>
          <w:rFonts w:ascii="Times New Roman" w:hAnsi="Times New Roman" w:cs="Times New Roman"/>
          <w:color w:val="262633"/>
          <w:sz w:val="24"/>
          <w:szCs w:val="24"/>
        </w:rPr>
        <w:t xml:space="preserve"> </w:t>
      </w:r>
      <w:r w:rsidRPr="00A94C81">
        <w:rPr>
          <w:rFonts w:ascii="Times New Roman" w:hAnsi="Times New Roman" w:cs="Times New Roman"/>
          <w:color w:val="262633"/>
          <w:sz w:val="24"/>
          <w:szCs w:val="24"/>
        </w:rPr>
        <w:t>спиртосодержащей продукцией, при обращении в</w:t>
      </w:r>
      <w:r w:rsidR="00C47C2D" w:rsidRPr="00EA6807">
        <w:rPr>
          <w:rFonts w:ascii="Times New Roman" w:hAnsi="Times New Roman" w:cs="Times New Roman"/>
          <w:color w:val="262633"/>
          <w:sz w:val="24"/>
          <w:szCs w:val="24"/>
        </w:rPr>
        <w:t xml:space="preserve"> </w:t>
      </w:r>
      <w:r w:rsidRPr="00A94C81">
        <w:rPr>
          <w:rFonts w:ascii="Times New Roman" w:hAnsi="Times New Roman" w:cs="Times New Roman"/>
          <w:color w:val="262633"/>
          <w:sz w:val="24"/>
          <w:szCs w:val="24"/>
        </w:rPr>
        <w:t xml:space="preserve">структурные подразделения </w:t>
      </w:r>
      <w:r w:rsidR="00C47C2D" w:rsidRPr="00EA6807">
        <w:rPr>
          <w:rFonts w:ascii="Times New Roman" w:hAnsi="Times New Roman" w:cs="Times New Roman"/>
          <w:color w:val="262633"/>
          <w:sz w:val="24"/>
          <w:szCs w:val="24"/>
        </w:rPr>
        <w:t>больницы.</w:t>
      </w:r>
    </w:p>
    <w:p w14:paraId="1496C7F8" w14:textId="796F22C8" w:rsidR="00A94C81" w:rsidRPr="00EA6807" w:rsidRDefault="00C47C2D" w:rsidP="00C47C2D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07">
        <w:rPr>
          <w:rFonts w:ascii="Times New Roman" w:hAnsi="Times New Roman" w:cs="Times New Roman"/>
          <w:color w:val="262633"/>
          <w:sz w:val="24"/>
          <w:szCs w:val="24"/>
        </w:rPr>
        <w:t xml:space="preserve">3.4. Рекомендовать отделу образования и молодежной политики </w:t>
      </w:r>
      <w:r w:rsidR="00EA6807">
        <w:rPr>
          <w:rFonts w:ascii="Times New Roman" w:hAnsi="Times New Roman" w:cs="Times New Roman"/>
          <w:color w:val="262633"/>
          <w:sz w:val="24"/>
          <w:szCs w:val="24"/>
        </w:rPr>
        <w:t xml:space="preserve">администрации Красноармейского муниципального округа </w:t>
      </w:r>
      <w:r w:rsidR="00EA6807" w:rsidRPr="00EA6807">
        <w:rPr>
          <w:rFonts w:ascii="Times New Roman" w:hAnsi="Times New Roman" w:cs="Times New Roman"/>
          <w:color w:val="262633"/>
          <w:sz w:val="24"/>
          <w:szCs w:val="24"/>
        </w:rPr>
        <w:t>о</w:t>
      </w:r>
      <w:r w:rsidR="00EA6807" w:rsidRPr="00C47C2D">
        <w:rPr>
          <w:rFonts w:ascii="Times New Roman" w:hAnsi="Times New Roman" w:cs="Times New Roman"/>
          <w:color w:val="262633"/>
          <w:sz w:val="24"/>
          <w:szCs w:val="24"/>
        </w:rPr>
        <w:t>рганизо</w:t>
      </w:r>
      <w:r w:rsidR="00EA6807">
        <w:rPr>
          <w:rFonts w:ascii="Times New Roman" w:hAnsi="Times New Roman" w:cs="Times New Roman"/>
          <w:color w:val="262633"/>
          <w:sz w:val="24"/>
          <w:szCs w:val="24"/>
        </w:rPr>
        <w:t xml:space="preserve">вать </w:t>
      </w:r>
      <w:r w:rsidRPr="00C47C2D">
        <w:rPr>
          <w:rFonts w:ascii="Times New Roman" w:hAnsi="Times New Roman" w:cs="Times New Roman"/>
          <w:color w:val="262633"/>
          <w:sz w:val="24"/>
          <w:szCs w:val="24"/>
        </w:rPr>
        <w:t>и пров</w:t>
      </w:r>
      <w:r w:rsidR="00EA6807">
        <w:rPr>
          <w:rFonts w:ascii="Times New Roman" w:hAnsi="Times New Roman" w:cs="Times New Roman"/>
          <w:color w:val="262633"/>
          <w:sz w:val="24"/>
          <w:szCs w:val="24"/>
        </w:rPr>
        <w:t>одить</w:t>
      </w:r>
      <w:r w:rsidRPr="00C47C2D">
        <w:rPr>
          <w:rFonts w:ascii="Times New Roman" w:hAnsi="Times New Roman" w:cs="Times New Roman"/>
          <w:color w:val="262633"/>
          <w:sz w:val="24"/>
          <w:szCs w:val="24"/>
        </w:rPr>
        <w:t xml:space="preserve"> тематически</w:t>
      </w:r>
      <w:r w:rsidR="00EA6807">
        <w:rPr>
          <w:rFonts w:ascii="Times New Roman" w:hAnsi="Times New Roman" w:cs="Times New Roman"/>
          <w:color w:val="262633"/>
          <w:sz w:val="24"/>
          <w:szCs w:val="24"/>
        </w:rPr>
        <w:t>е</w:t>
      </w:r>
      <w:r w:rsidRPr="00C47C2D">
        <w:rPr>
          <w:rFonts w:ascii="Times New Roman" w:hAnsi="Times New Roman" w:cs="Times New Roman"/>
          <w:color w:val="262633"/>
          <w:sz w:val="24"/>
          <w:szCs w:val="24"/>
        </w:rPr>
        <w:t xml:space="preserve"> акци</w:t>
      </w:r>
      <w:r w:rsidR="00EA6807">
        <w:rPr>
          <w:rFonts w:ascii="Times New Roman" w:hAnsi="Times New Roman" w:cs="Times New Roman"/>
          <w:color w:val="262633"/>
          <w:sz w:val="24"/>
          <w:szCs w:val="24"/>
        </w:rPr>
        <w:t>и</w:t>
      </w:r>
      <w:r w:rsidRPr="00C47C2D">
        <w:rPr>
          <w:rFonts w:ascii="Times New Roman" w:hAnsi="Times New Roman" w:cs="Times New Roman"/>
          <w:color w:val="262633"/>
          <w:sz w:val="24"/>
          <w:szCs w:val="24"/>
        </w:rPr>
        <w:t xml:space="preserve"> и</w:t>
      </w:r>
      <w:r w:rsidRPr="00EA6807">
        <w:rPr>
          <w:rFonts w:ascii="Times New Roman" w:hAnsi="Times New Roman" w:cs="Times New Roman"/>
          <w:color w:val="262633"/>
          <w:sz w:val="24"/>
          <w:szCs w:val="24"/>
        </w:rPr>
        <w:t xml:space="preserve"> </w:t>
      </w:r>
      <w:r w:rsidRPr="00C47C2D">
        <w:rPr>
          <w:rFonts w:ascii="Times New Roman" w:hAnsi="Times New Roman" w:cs="Times New Roman"/>
          <w:color w:val="262633"/>
          <w:sz w:val="24"/>
          <w:szCs w:val="24"/>
        </w:rPr>
        <w:t>мероприяти</w:t>
      </w:r>
      <w:r w:rsidR="00EA6807">
        <w:rPr>
          <w:rFonts w:ascii="Times New Roman" w:hAnsi="Times New Roman" w:cs="Times New Roman"/>
          <w:color w:val="262633"/>
          <w:sz w:val="24"/>
          <w:szCs w:val="24"/>
        </w:rPr>
        <w:t>я</w:t>
      </w:r>
      <w:r w:rsidRPr="00EA6807">
        <w:rPr>
          <w:rFonts w:ascii="Times New Roman" w:hAnsi="Times New Roman" w:cs="Times New Roman"/>
          <w:color w:val="262633"/>
          <w:sz w:val="24"/>
          <w:szCs w:val="24"/>
        </w:rPr>
        <w:t xml:space="preserve"> в образовательных учреждениях, </w:t>
      </w:r>
      <w:r w:rsidRPr="00C47C2D">
        <w:rPr>
          <w:rFonts w:ascii="Times New Roman" w:hAnsi="Times New Roman" w:cs="Times New Roman"/>
          <w:color w:val="262633"/>
          <w:sz w:val="24"/>
          <w:szCs w:val="24"/>
        </w:rPr>
        <w:t>направленны</w:t>
      </w:r>
      <w:r w:rsidR="001835A5">
        <w:rPr>
          <w:rFonts w:ascii="Times New Roman" w:hAnsi="Times New Roman" w:cs="Times New Roman"/>
          <w:color w:val="262633"/>
          <w:sz w:val="24"/>
          <w:szCs w:val="24"/>
        </w:rPr>
        <w:t>е</w:t>
      </w:r>
      <w:r w:rsidRPr="00C47C2D">
        <w:rPr>
          <w:rFonts w:ascii="Times New Roman" w:hAnsi="Times New Roman" w:cs="Times New Roman"/>
          <w:color w:val="262633"/>
          <w:sz w:val="24"/>
          <w:szCs w:val="24"/>
        </w:rPr>
        <w:t xml:space="preserve"> против</w:t>
      </w:r>
      <w:r w:rsidRPr="00EA6807">
        <w:rPr>
          <w:rFonts w:ascii="Times New Roman" w:hAnsi="Times New Roman" w:cs="Times New Roman"/>
          <w:color w:val="262633"/>
          <w:sz w:val="24"/>
          <w:szCs w:val="24"/>
        </w:rPr>
        <w:t xml:space="preserve"> </w:t>
      </w:r>
      <w:r w:rsidRPr="00C47C2D">
        <w:rPr>
          <w:rFonts w:ascii="Times New Roman" w:hAnsi="Times New Roman" w:cs="Times New Roman"/>
          <w:color w:val="262633"/>
          <w:sz w:val="24"/>
          <w:szCs w:val="24"/>
        </w:rPr>
        <w:t>алкоголизации</w:t>
      </w:r>
      <w:r w:rsidRPr="00EA6807">
        <w:rPr>
          <w:rFonts w:ascii="Times New Roman" w:hAnsi="Times New Roman" w:cs="Times New Roman"/>
          <w:color w:val="262633"/>
          <w:sz w:val="24"/>
          <w:szCs w:val="24"/>
        </w:rPr>
        <w:t>.</w:t>
      </w:r>
    </w:p>
    <w:p w14:paraId="51FF0F01" w14:textId="4EC82B99" w:rsidR="00C47C2D" w:rsidRPr="00C47C2D" w:rsidRDefault="00C94B48" w:rsidP="001835A5">
      <w:pPr>
        <w:tabs>
          <w:tab w:val="left" w:pos="1276"/>
        </w:tabs>
        <w:spacing w:line="242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807">
        <w:rPr>
          <w:rFonts w:ascii="Times New Roman" w:hAnsi="Times New Roman" w:cs="Times New Roman"/>
          <w:sz w:val="24"/>
          <w:szCs w:val="24"/>
        </w:rPr>
        <w:t>3.</w:t>
      </w:r>
      <w:r w:rsidR="00C47C2D" w:rsidRPr="00EA6807">
        <w:rPr>
          <w:rFonts w:ascii="Times New Roman" w:hAnsi="Times New Roman" w:cs="Times New Roman"/>
          <w:sz w:val="24"/>
          <w:szCs w:val="24"/>
        </w:rPr>
        <w:t>5.</w:t>
      </w:r>
      <w:r w:rsidR="00A94C81" w:rsidRPr="00EA6807">
        <w:rPr>
          <w:rFonts w:ascii="Times New Roman" w:hAnsi="Times New Roman" w:cs="Times New Roman"/>
          <w:sz w:val="24"/>
          <w:szCs w:val="24"/>
        </w:rPr>
        <w:t xml:space="preserve"> Секретарю Комиссии по профилактике правонарушений в Красноармейском муниципальном округе совместно с сектором информационных технологий администрации Красноармейского муниципального</w:t>
      </w:r>
      <w:r w:rsidR="00A94C81" w:rsidRPr="00C47C2D">
        <w:rPr>
          <w:rFonts w:ascii="Times New Roman" w:hAnsi="Times New Roman" w:cs="Times New Roman"/>
          <w:sz w:val="24"/>
          <w:szCs w:val="24"/>
        </w:rPr>
        <w:t xml:space="preserve"> округа обеспечить</w:t>
      </w:r>
      <w:r w:rsidR="00C47C2D" w:rsidRPr="00C47C2D">
        <w:rPr>
          <w:rFonts w:ascii="Times New Roman" w:hAnsi="Times New Roman" w:cs="Times New Roman"/>
          <w:sz w:val="24"/>
          <w:szCs w:val="24"/>
        </w:rPr>
        <w:t xml:space="preserve"> р</w:t>
      </w:r>
      <w:r w:rsidR="00A94C81" w:rsidRPr="00C47C2D">
        <w:rPr>
          <w:rFonts w:ascii="Times New Roman" w:hAnsi="Times New Roman" w:cs="Times New Roman"/>
          <w:sz w:val="24"/>
          <w:szCs w:val="24"/>
        </w:rPr>
        <w:t>азмещение информаци</w:t>
      </w:r>
      <w:r w:rsidR="00C47C2D" w:rsidRPr="00C47C2D">
        <w:rPr>
          <w:rFonts w:ascii="Times New Roman" w:hAnsi="Times New Roman" w:cs="Times New Roman"/>
          <w:sz w:val="24"/>
          <w:szCs w:val="24"/>
        </w:rPr>
        <w:t>онных</w:t>
      </w:r>
      <w:r w:rsidR="00A94C81" w:rsidRPr="00C47C2D">
        <w:rPr>
          <w:rFonts w:ascii="Times New Roman" w:hAnsi="Times New Roman" w:cs="Times New Roman"/>
          <w:sz w:val="24"/>
          <w:szCs w:val="24"/>
        </w:rPr>
        <w:t xml:space="preserve"> </w:t>
      </w:r>
      <w:r w:rsidR="00A94C81" w:rsidRPr="00A94C81">
        <w:rPr>
          <w:rFonts w:ascii="Times New Roman" w:hAnsi="Times New Roman" w:cs="Times New Roman"/>
          <w:sz w:val="24"/>
          <w:szCs w:val="24"/>
        </w:rPr>
        <w:t>материалов по профилактике пьянства и</w:t>
      </w:r>
      <w:r w:rsidR="00C47C2D" w:rsidRPr="00C47C2D">
        <w:rPr>
          <w:rFonts w:ascii="Times New Roman" w:hAnsi="Times New Roman" w:cs="Times New Roman"/>
          <w:sz w:val="24"/>
          <w:szCs w:val="24"/>
        </w:rPr>
        <w:t xml:space="preserve"> </w:t>
      </w:r>
      <w:r w:rsidR="00A94C81" w:rsidRPr="00A94C81">
        <w:rPr>
          <w:rFonts w:ascii="Times New Roman" w:hAnsi="Times New Roman" w:cs="Times New Roman"/>
          <w:sz w:val="24"/>
          <w:szCs w:val="24"/>
        </w:rPr>
        <w:t>алкоголизма</w:t>
      </w:r>
      <w:r w:rsidR="00C47C2D" w:rsidRPr="00C47C2D">
        <w:rPr>
          <w:rFonts w:ascii="Times New Roman" w:hAnsi="Times New Roman" w:cs="Times New Roman"/>
          <w:sz w:val="24"/>
          <w:szCs w:val="24"/>
        </w:rPr>
        <w:t xml:space="preserve"> на сайте администрации муниципального округа. </w:t>
      </w:r>
    </w:p>
    <w:p w14:paraId="52E62517" w14:textId="0FB80003" w:rsidR="00143A33" w:rsidRPr="00E72581" w:rsidRDefault="00195DF5" w:rsidP="00143A33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43A33" w:rsidRPr="00E72581">
        <w:rPr>
          <w:rFonts w:ascii="Times New Roman" w:hAnsi="Times New Roman"/>
          <w:sz w:val="24"/>
          <w:szCs w:val="24"/>
        </w:rPr>
        <w:t>.</w:t>
      </w:r>
      <w:r w:rsidR="001835A5">
        <w:rPr>
          <w:rFonts w:ascii="Times New Roman" w:hAnsi="Times New Roman"/>
          <w:sz w:val="24"/>
          <w:szCs w:val="24"/>
        </w:rPr>
        <w:t>6</w:t>
      </w:r>
      <w:r w:rsidR="00143A33" w:rsidRPr="00E72581">
        <w:rPr>
          <w:rFonts w:ascii="Times New Roman" w:hAnsi="Times New Roman"/>
          <w:sz w:val="24"/>
          <w:szCs w:val="24"/>
        </w:rPr>
        <w:t>. Срок информирования о проделанной работе по пункт</w:t>
      </w:r>
      <w:r>
        <w:rPr>
          <w:rFonts w:ascii="Times New Roman" w:hAnsi="Times New Roman"/>
          <w:sz w:val="24"/>
          <w:szCs w:val="24"/>
        </w:rPr>
        <w:t>ам</w:t>
      </w:r>
      <w:r w:rsidR="00143A33" w:rsidRPr="00E7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3.2</w:t>
      </w:r>
      <w:r w:rsidR="001835A5">
        <w:rPr>
          <w:rFonts w:ascii="Times New Roman" w:hAnsi="Times New Roman"/>
          <w:sz w:val="24"/>
          <w:szCs w:val="24"/>
        </w:rPr>
        <w:t xml:space="preserve"> -3.4</w:t>
      </w:r>
      <w:r>
        <w:rPr>
          <w:rFonts w:ascii="Times New Roman" w:hAnsi="Times New Roman"/>
          <w:sz w:val="24"/>
          <w:szCs w:val="24"/>
        </w:rPr>
        <w:t xml:space="preserve"> </w:t>
      </w:r>
      <w:r w:rsidR="00143A33" w:rsidRPr="00E72581">
        <w:rPr>
          <w:rFonts w:ascii="Times New Roman" w:hAnsi="Times New Roman"/>
          <w:sz w:val="24"/>
          <w:szCs w:val="24"/>
        </w:rPr>
        <w:t xml:space="preserve">– </w:t>
      </w:r>
      <w:r w:rsidR="00143A33">
        <w:rPr>
          <w:rFonts w:ascii="Times New Roman" w:hAnsi="Times New Roman"/>
          <w:sz w:val="24"/>
          <w:szCs w:val="24"/>
        </w:rPr>
        <w:t xml:space="preserve">до </w:t>
      </w:r>
      <w:r w:rsidR="0019272D">
        <w:rPr>
          <w:rFonts w:ascii="Times New Roman" w:hAnsi="Times New Roman"/>
          <w:sz w:val="24"/>
          <w:szCs w:val="24"/>
        </w:rPr>
        <w:t xml:space="preserve">1 </w:t>
      </w:r>
      <w:r w:rsidR="00C47C2D">
        <w:rPr>
          <w:rFonts w:ascii="Times New Roman" w:hAnsi="Times New Roman"/>
          <w:sz w:val="24"/>
          <w:szCs w:val="24"/>
        </w:rPr>
        <w:t>июля</w:t>
      </w:r>
      <w:r w:rsidR="0019272D">
        <w:rPr>
          <w:rFonts w:ascii="Times New Roman" w:hAnsi="Times New Roman"/>
          <w:sz w:val="24"/>
          <w:szCs w:val="24"/>
        </w:rPr>
        <w:t xml:space="preserve"> 2023 года</w:t>
      </w:r>
      <w:r w:rsidR="001835A5">
        <w:rPr>
          <w:rFonts w:ascii="Times New Roman" w:hAnsi="Times New Roman"/>
          <w:sz w:val="24"/>
          <w:szCs w:val="24"/>
        </w:rPr>
        <w:t>, 3.5</w:t>
      </w:r>
      <w:r w:rsidR="00100DD1">
        <w:rPr>
          <w:rFonts w:ascii="Times New Roman" w:hAnsi="Times New Roman"/>
          <w:sz w:val="24"/>
          <w:szCs w:val="24"/>
        </w:rPr>
        <w:t xml:space="preserve"> </w:t>
      </w:r>
      <w:r w:rsidR="001835A5">
        <w:rPr>
          <w:rFonts w:ascii="Times New Roman" w:hAnsi="Times New Roman"/>
          <w:sz w:val="24"/>
          <w:szCs w:val="24"/>
        </w:rPr>
        <w:t xml:space="preserve">- </w:t>
      </w:r>
      <w:r w:rsidR="00100DD1">
        <w:rPr>
          <w:rFonts w:ascii="Times New Roman" w:hAnsi="Times New Roman"/>
          <w:sz w:val="24"/>
          <w:szCs w:val="24"/>
        </w:rPr>
        <w:t xml:space="preserve">до 20 декабря 2023 года. </w:t>
      </w:r>
      <w:r w:rsidR="0019272D">
        <w:rPr>
          <w:rFonts w:ascii="Times New Roman" w:hAnsi="Times New Roman"/>
          <w:sz w:val="24"/>
          <w:szCs w:val="24"/>
        </w:rPr>
        <w:t xml:space="preserve"> </w:t>
      </w:r>
    </w:p>
    <w:p w14:paraId="509582A7" w14:textId="77777777" w:rsidR="00143A33" w:rsidRPr="002960AC" w:rsidRDefault="00143A33" w:rsidP="00E877CE">
      <w:pPr>
        <w:widowControl/>
        <w:shd w:val="clear" w:color="auto" w:fill="FFFFFF"/>
        <w:autoSpaceDE/>
        <w:autoSpaceDN/>
        <w:adjustRightInd/>
        <w:rPr>
          <w:rFonts w:ascii="YS Text" w:hAnsi="YS Text" w:cs="Times New Roman"/>
          <w:color w:val="000000"/>
          <w:sz w:val="16"/>
          <w:szCs w:val="16"/>
        </w:rPr>
      </w:pPr>
    </w:p>
    <w:p w14:paraId="38AB4BEC" w14:textId="77777777" w:rsidR="00ED01A9" w:rsidRPr="00ED01A9" w:rsidRDefault="00ED01A9" w:rsidP="00ED01A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1A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D01A9">
        <w:rPr>
          <w:rFonts w:ascii="Times New Roman" w:hAnsi="Times New Roman" w:cs="Times New Roman"/>
          <w:sz w:val="24"/>
          <w:szCs w:val="24"/>
        </w:rPr>
        <w:t>.</w:t>
      </w:r>
      <w:r w:rsidRPr="00ED0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1A9">
        <w:rPr>
          <w:rFonts w:ascii="Times New Roman" w:hAnsi="Times New Roman" w:cs="Times New Roman"/>
          <w:b/>
          <w:bCs/>
          <w:sz w:val="24"/>
          <w:szCs w:val="24"/>
        </w:rPr>
        <w:t>Об итогах деятельности Комиссии по профилактике правонарушений в Красноармейском муниципальном округе в 2022 году и плане работы на 2023 год</w:t>
      </w:r>
    </w:p>
    <w:p w14:paraId="1C9C0CA9" w14:textId="77777777" w:rsidR="00ED01A9" w:rsidRPr="00E72581" w:rsidRDefault="00ED01A9" w:rsidP="00ED01A9">
      <w:pPr>
        <w:tabs>
          <w:tab w:val="left" w:pos="6384"/>
        </w:tabs>
        <w:jc w:val="both"/>
        <w:rPr>
          <w:rFonts w:ascii="Times New Roman" w:hAnsi="Times New Roman"/>
          <w:b/>
          <w:sz w:val="24"/>
          <w:szCs w:val="24"/>
        </w:rPr>
      </w:pPr>
      <w:r w:rsidRPr="00ED01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299E80D8" w14:textId="0B928E67" w:rsidR="00ED01A9" w:rsidRPr="00143A33" w:rsidRDefault="00ED01A9" w:rsidP="00ED01A9">
      <w:pPr>
        <w:tabs>
          <w:tab w:val="left" w:pos="6384"/>
        </w:tabs>
        <w:spacing w:after="120"/>
        <w:ind w:firstLine="567"/>
        <w:jc w:val="center"/>
        <w:rPr>
          <w:rFonts w:ascii="Times New Roman" w:hAnsi="Times New Roman"/>
        </w:rPr>
      </w:pPr>
      <w:r w:rsidRPr="00143A33">
        <w:rPr>
          <w:rFonts w:ascii="Times New Roman" w:hAnsi="Times New Roman"/>
        </w:rPr>
        <w:t>(</w:t>
      </w:r>
      <w:r>
        <w:rPr>
          <w:rFonts w:ascii="Times New Roman" w:hAnsi="Times New Roman"/>
        </w:rPr>
        <w:t>Журавлева)</w:t>
      </w:r>
    </w:p>
    <w:p w14:paraId="40C1A2F4" w14:textId="6FBF8CDB" w:rsidR="00ED01A9" w:rsidRPr="00E72581" w:rsidRDefault="00ED01A9" w:rsidP="00ED01A9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72581">
        <w:rPr>
          <w:rFonts w:ascii="Times New Roman" w:hAnsi="Times New Roman"/>
          <w:sz w:val="24"/>
          <w:szCs w:val="24"/>
        </w:rPr>
        <w:t>.1. Принять к сведению доклад участник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72581">
        <w:rPr>
          <w:rFonts w:ascii="Times New Roman" w:hAnsi="Times New Roman"/>
          <w:sz w:val="24"/>
          <w:szCs w:val="24"/>
        </w:rPr>
        <w:t>заседания.</w:t>
      </w:r>
    </w:p>
    <w:p w14:paraId="12CD754A" w14:textId="63B68E95" w:rsidR="00ED01A9" w:rsidRDefault="00ED01A9" w:rsidP="00ED01A9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72581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Утвердить прилагаемый план работы комиссии по профилактике правонарушений в Красноармейском муниципальном округе на 2023 год.</w:t>
      </w:r>
    </w:p>
    <w:p w14:paraId="414FA53B" w14:textId="77777777" w:rsidR="00ED01A9" w:rsidRDefault="00ED01A9" w:rsidP="00ED01A9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Организацию контроля исполнения протокольных поручений возложить на секретаря комиссии по профилактике правонарушений в Красноармейском муниципальном округе</w:t>
      </w:r>
      <w:r>
        <w:rPr>
          <w:rFonts w:ascii="Times New Roman" w:hAnsi="Times New Roman"/>
          <w:sz w:val="24"/>
          <w:szCs w:val="24"/>
        </w:rPr>
        <w:tab/>
        <w:t>.</w:t>
      </w:r>
    </w:p>
    <w:p w14:paraId="025AD89E" w14:textId="63D1DD8D" w:rsidR="002D6179" w:rsidRDefault="002D6179" w:rsidP="00CA5D2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14:paraId="052D6615" w14:textId="77777777" w:rsidR="00ED01A9" w:rsidRPr="00ED01A9" w:rsidRDefault="00ED01A9" w:rsidP="00CA5D2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14:paraId="4CACA56F" w14:textId="77777777" w:rsidR="00013F74" w:rsidRDefault="000902EF" w:rsidP="000902EF">
      <w:pPr>
        <w:rPr>
          <w:rFonts w:ascii="Times New Roman" w:hAnsi="Times New Roman" w:cs="Times New Roman"/>
          <w:bCs/>
          <w:sz w:val="24"/>
          <w:szCs w:val="24"/>
        </w:rPr>
      </w:pPr>
      <w:r w:rsidRPr="000902EF">
        <w:rPr>
          <w:rFonts w:ascii="Times New Roman" w:hAnsi="Times New Roman" w:cs="Times New Roman"/>
          <w:bCs/>
          <w:sz w:val="24"/>
          <w:szCs w:val="24"/>
        </w:rPr>
        <w:t>Глав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13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02EF">
        <w:rPr>
          <w:rFonts w:ascii="Times New Roman" w:hAnsi="Times New Roman" w:cs="Times New Roman"/>
          <w:bCs/>
          <w:sz w:val="24"/>
          <w:szCs w:val="24"/>
        </w:rPr>
        <w:t xml:space="preserve">Красноармейского </w:t>
      </w:r>
    </w:p>
    <w:p w14:paraId="3EB2525D" w14:textId="0A5DD478" w:rsidR="000902EF" w:rsidRPr="000902EF" w:rsidRDefault="000902EF" w:rsidP="000902EF">
      <w:pPr>
        <w:rPr>
          <w:rFonts w:ascii="Times New Roman" w:hAnsi="Times New Roman" w:cs="Times New Roman"/>
          <w:bCs/>
          <w:sz w:val="24"/>
          <w:szCs w:val="24"/>
        </w:rPr>
      </w:pPr>
      <w:r w:rsidRPr="000902EF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</w:t>
      </w:r>
    </w:p>
    <w:p w14:paraId="7F446C63" w14:textId="5753F625" w:rsidR="00BF4828" w:rsidRPr="000902EF" w:rsidRDefault="000902EF" w:rsidP="000902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BF4828" w:rsidRPr="000902EF">
        <w:rPr>
          <w:rFonts w:ascii="Times New Roman" w:hAnsi="Times New Roman" w:cs="Times New Roman"/>
          <w:bCs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F4497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Б.В. Клементьев</w:t>
      </w:r>
    </w:p>
    <w:p w14:paraId="5110CA4E" w14:textId="77777777" w:rsidR="0054435D" w:rsidRPr="00763626" w:rsidRDefault="0054435D" w:rsidP="00402089">
      <w:pPr>
        <w:spacing w:line="276" w:lineRule="auto"/>
        <w:rPr>
          <w:rFonts w:ascii="Times New Roman" w:hAnsi="Times New Roman" w:cs="Times New Roman"/>
          <w:sz w:val="25"/>
          <w:szCs w:val="25"/>
        </w:rPr>
        <w:sectPr w:rsidR="0054435D" w:rsidRPr="00763626" w:rsidSect="00F44973">
          <w:headerReference w:type="default" r:id="rId8"/>
          <w:pgSz w:w="11909" w:h="16834"/>
          <w:pgMar w:top="624" w:right="567" w:bottom="851" w:left="1673" w:header="567" w:footer="720" w:gutter="0"/>
          <w:cols w:space="720"/>
          <w:titlePg/>
          <w:docGrid w:linePitch="272"/>
        </w:sectPr>
      </w:pPr>
    </w:p>
    <w:p w14:paraId="0C2DF83E" w14:textId="77777777" w:rsidR="00D932AB" w:rsidRPr="005C7F6F" w:rsidRDefault="00D932AB" w:rsidP="00100DD1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5C7F6F" w:rsidSect="00A715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67ADC" w14:textId="77777777" w:rsidR="00615C54" w:rsidRDefault="00615C54" w:rsidP="00217FD5">
      <w:r>
        <w:separator/>
      </w:r>
    </w:p>
  </w:endnote>
  <w:endnote w:type="continuationSeparator" w:id="0">
    <w:p w14:paraId="1DF54A6C" w14:textId="77777777" w:rsidR="00615C54" w:rsidRDefault="00615C54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36094" w14:textId="77777777" w:rsidR="00615C54" w:rsidRDefault="00615C54" w:rsidP="00217FD5">
      <w:r>
        <w:separator/>
      </w:r>
    </w:p>
  </w:footnote>
  <w:footnote w:type="continuationSeparator" w:id="0">
    <w:p w14:paraId="21524BFD" w14:textId="77777777" w:rsidR="00615C54" w:rsidRDefault="00615C54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785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66B6A" w14:textId="3B6DC972" w:rsidR="00FB0257" w:rsidRPr="00FB0257" w:rsidRDefault="00FB0257">
        <w:pPr>
          <w:pStyle w:val="aa"/>
          <w:jc w:val="center"/>
          <w:rPr>
            <w:rFonts w:ascii="Times New Roman" w:hAnsi="Times New Roman" w:cs="Times New Roman"/>
          </w:rPr>
        </w:pPr>
        <w:r w:rsidRPr="00FB0257">
          <w:rPr>
            <w:rFonts w:ascii="Times New Roman" w:hAnsi="Times New Roman" w:cs="Times New Roman"/>
          </w:rPr>
          <w:fldChar w:fldCharType="begin"/>
        </w:r>
        <w:r w:rsidRPr="00FB0257">
          <w:rPr>
            <w:rFonts w:ascii="Times New Roman" w:hAnsi="Times New Roman" w:cs="Times New Roman"/>
          </w:rPr>
          <w:instrText>PAGE   \* MERGEFORMAT</w:instrText>
        </w:r>
        <w:r w:rsidRPr="00FB0257">
          <w:rPr>
            <w:rFonts w:ascii="Times New Roman" w:hAnsi="Times New Roman" w:cs="Times New Roman"/>
          </w:rPr>
          <w:fldChar w:fldCharType="separate"/>
        </w:r>
        <w:r w:rsidR="00A558C3">
          <w:rPr>
            <w:rFonts w:ascii="Times New Roman" w:hAnsi="Times New Roman" w:cs="Times New Roman"/>
            <w:noProof/>
          </w:rPr>
          <w:t>2</w:t>
        </w:r>
        <w:r w:rsidRPr="00FB0257">
          <w:rPr>
            <w:rFonts w:ascii="Times New Roman" w:hAnsi="Times New Roman" w:cs="Times New Roman"/>
          </w:rPr>
          <w:fldChar w:fldCharType="end"/>
        </w:r>
      </w:p>
    </w:sdtContent>
  </w:sdt>
  <w:p w14:paraId="0020611F" w14:textId="77777777" w:rsidR="00FB0257" w:rsidRDefault="00FB0257">
    <w:pPr>
      <w:pStyle w:val="aa"/>
    </w:pPr>
  </w:p>
  <w:p w14:paraId="0615E256" w14:textId="77777777" w:rsidR="00FC1F8E" w:rsidRDefault="00FC1F8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B43722"/>
    <w:multiLevelType w:val="multilevel"/>
    <w:tmpl w:val="B91605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/>
      </w:rPr>
    </w:lvl>
    <w:lvl w:ilvl="1">
      <w:start w:val="2"/>
      <w:numFmt w:val="decimal"/>
      <w:isLgl/>
      <w:lvlText w:val="%1.%2."/>
      <w:lvlJc w:val="left"/>
      <w:pPr>
        <w:ind w:left="2912" w:hanging="360"/>
      </w:pPr>
      <w:rPr>
        <w:rFonts w:cs="Aria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Arial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Arial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Arial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Arial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Arial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Arial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Arial" w:hint="default"/>
        <w:b w:val="0"/>
        <w:i w:val="0"/>
      </w:rPr>
    </w:lvl>
  </w:abstractNum>
  <w:abstractNum w:abstractNumId="2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17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18"/>
  </w:num>
  <w:num w:numId="16">
    <w:abstractNumId w:val="0"/>
  </w:num>
  <w:num w:numId="17">
    <w:abstractNumId w:val="9"/>
  </w:num>
  <w:num w:numId="18">
    <w:abstractNumId w:val="8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13F74"/>
    <w:rsid w:val="000158FF"/>
    <w:rsid w:val="00017A2B"/>
    <w:rsid w:val="000224B8"/>
    <w:rsid w:val="000430CC"/>
    <w:rsid w:val="00056716"/>
    <w:rsid w:val="00060E36"/>
    <w:rsid w:val="00063F5E"/>
    <w:rsid w:val="000726BA"/>
    <w:rsid w:val="000902EF"/>
    <w:rsid w:val="000A7BD2"/>
    <w:rsid w:val="000C0840"/>
    <w:rsid w:val="000C6760"/>
    <w:rsid w:val="000E43F2"/>
    <w:rsid w:val="000E5631"/>
    <w:rsid w:val="000F17A0"/>
    <w:rsid w:val="00100DD1"/>
    <w:rsid w:val="00103CD6"/>
    <w:rsid w:val="00120B28"/>
    <w:rsid w:val="001228C3"/>
    <w:rsid w:val="00143A33"/>
    <w:rsid w:val="00160965"/>
    <w:rsid w:val="0016645C"/>
    <w:rsid w:val="00176790"/>
    <w:rsid w:val="00182ADA"/>
    <w:rsid w:val="001835A5"/>
    <w:rsid w:val="0019272D"/>
    <w:rsid w:val="0019564F"/>
    <w:rsid w:val="00195DF5"/>
    <w:rsid w:val="0019667F"/>
    <w:rsid w:val="00197731"/>
    <w:rsid w:val="001B4BF6"/>
    <w:rsid w:val="001C5CAF"/>
    <w:rsid w:val="001D6814"/>
    <w:rsid w:val="001F2FAC"/>
    <w:rsid w:val="001F64E9"/>
    <w:rsid w:val="001F767E"/>
    <w:rsid w:val="00207807"/>
    <w:rsid w:val="00207BF6"/>
    <w:rsid w:val="00217FD5"/>
    <w:rsid w:val="00227055"/>
    <w:rsid w:val="00235BD1"/>
    <w:rsid w:val="002368E8"/>
    <w:rsid w:val="002568C7"/>
    <w:rsid w:val="00275C03"/>
    <w:rsid w:val="002960AC"/>
    <w:rsid w:val="002A46B3"/>
    <w:rsid w:val="002A4706"/>
    <w:rsid w:val="002A4ABA"/>
    <w:rsid w:val="002D3335"/>
    <w:rsid w:val="002D6179"/>
    <w:rsid w:val="002F35BE"/>
    <w:rsid w:val="002F5F32"/>
    <w:rsid w:val="00303BDC"/>
    <w:rsid w:val="00310E8F"/>
    <w:rsid w:val="00313600"/>
    <w:rsid w:val="00317E8A"/>
    <w:rsid w:val="0033123E"/>
    <w:rsid w:val="00334D0F"/>
    <w:rsid w:val="003419A0"/>
    <w:rsid w:val="003439BF"/>
    <w:rsid w:val="00343D86"/>
    <w:rsid w:val="00351835"/>
    <w:rsid w:val="00362570"/>
    <w:rsid w:val="00376E20"/>
    <w:rsid w:val="00387967"/>
    <w:rsid w:val="00392BA1"/>
    <w:rsid w:val="003A79BC"/>
    <w:rsid w:val="003B5AC3"/>
    <w:rsid w:val="003C047A"/>
    <w:rsid w:val="003D3358"/>
    <w:rsid w:val="003D3DCB"/>
    <w:rsid w:val="003D70C7"/>
    <w:rsid w:val="003E0179"/>
    <w:rsid w:val="003E304D"/>
    <w:rsid w:val="003E670F"/>
    <w:rsid w:val="003F2031"/>
    <w:rsid w:val="003F5D51"/>
    <w:rsid w:val="00402089"/>
    <w:rsid w:val="00412086"/>
    <w:rsid w:val="004142FA"/>
    <w:rsid w:val="00421AB4"/>
    <w:rsid w:val="00424E81"/>
    <w:rsid w:val="00426B24"/>
    <w:rsid w:val="0043612A"/>
    <w:rsid w:val="00440BA1"/>
    <w:rsid w:val="00443CB5"/>
    <w:rsid w:val="0046494B"/>
    <w:rsid w:val="004814BD"/>
    <w:rsid w:val="004821CD"/>
    <w:rsid w:val="00483702"/>
    <w:rsid w:val="00486EDA"/>
    <w:rsid w:val="004A12C5"/>
    <w:rsid w:val="004B10EE"/>
    <w:rsid w:val="004B1EF9"/>
    <w:rsid w:val="004B3EEE"/>
    <w:rsid w:val="004C3063"/>
    <w:rsid w:val="004C4AE0"/>
    <w:rsid w:val="004E0BCA"/>
    <w:rsid w:val="004F02FF"/>
    <w:rsid w:val="004F2AA3"/>
    <w:rsid w:val="00507159"/>
    <w:rsid w:val="005257C6"/>
    <w:rsid w:val="0054435D"/>
    <w:rsid w:val="00547EF8"/>
    <w:rsid w:val="00557E6F"/>
    <w:rsid w:val="005757EA"/>
    <w:rsid w:val="00585032"/>
    <w:rsid w:val="005965EC"/>
    <w:rsid w:val="005A0583"/>
    <w:rsid w:val="005A6EBB"/>
    <w:rsid w:val="005B0C78"/>
    <w:rsid w:val="005C361F"/>
    <w:rsid w:val="005C7F6F"/>
    <w:rsid w:val="005D1BEA"/>
    <w:rsid w:val="005D5704"/>
    <w:rsid w:val="00615C54"/>
    <w:rsid w:val="00630ED2"/>
    <w:rsid w:val="006365E4"/>
    <w:rsid w:val="00641600"/>
    <w:rsid w:val="00653FCB"/>
    <w:rsid w:val="00657DFB"/>
    <w:rsid w:val="00665C95"/>
    <w:rsid w:val="00671E1B"/>
    <w:rsid w:val="00685DC5"/>
    <w:rsid w:val="00696A36"/>
    <w:rsid w:val="006A190A"/>
    <w:rsid w:val="006A73C3"/>
    <w:rsid w:val="006D5AB6"/>
    <w:rsid w:val="006D7BFC"/>
    <w:rsid w:val="006F271C"/>
    <w:rsid w:val="00705E32"/>
    <w:rsid w:val="00713949"/>
    <w:rsid w:val="00730984"/>
    <w:rsid w:val="00736836"/>
    <w:rsid w:val="007370BB"/>
    <w:rsid w:val="00763626"/>
    <w:rsid w:val="00771976"/>
    <w:rsid w:val="0078211D"/>
    <w:rsid w:val="00782F55"/>
    <w:rsid w:val="007957A6"/>
    <w:rsid w:val="007A2399"/>
    <w:rsid w:val="007B047F"/>
    <w:rsid w:val="007B095B"/>
    <w:rsid w:val="007D10A3"/>
    <w:rsid w:val="007F22AD"/>
    <w:rsid w:val="00800CFE"/>
    <w:rsid w:val="008030DB"/>
    <w:rsid w:val="0080323C"/>
    <w:rsid w:val="00806BA0"/>
    <w:rsid w:val="00810B72"/>
    <w:rsid w:val="0081721F"/>
    <w:rsid w:val="00822A96"/>
    <w:rsid w:val="00822AF5"/>
    <w:rsid w:val="00830694"/>
    <w:rsid w:val="00834644"/>
    <w:rsid w:val="008374E2"/>
    <w:rsid w:val="0084327F"/>
    <w:rsid w:val="008440C1"/>
    <w:rsid w:val="008627EE"/>
    <w:rsid w:val="008671A5"/>
    <w:rsid w:val="00874613"/>
    <w:rsid w:val="0089497F"/>
    <w:rsid w:val="00896013"/>
    <w:rsid w:val="008B2BEA"/>
    <w:rsid w:val="008B77BF"/>
    <w:rsid w:val="008C5F7F"/>
    <w:rsid w:val="008D1A4B"/>
    <w:rsid w:val="008D7F0A"/>
    <w:rsid w:val="008F4E26"/>
    <w:rsid w:val="008F6B0A"/>
    <w:rsid w:val="00900DAA"/>
    <w:rsid w:val="00910E34"/>
    <w:rsid w:val="0092159B"/>
    <w:rsid w:val="009279FE"/>
    <w:rsid w:val="00956377"/>
    <w:rsid w:val="0097646C"/>
    <w:rsid w:val="009A2A87"/>
    <w:rsid w:val="009B2D40"/>
    <w:rsid w:val="009B2F05"/>
    <w:rsid w:val="009B54EC"/>
    <w:rsid w:val="009B5BDA"/>
    <w:rsid w:val="009B5BED"/>
    <w:rsid w:val="009C4D98"/>
    <w:rsid w:val="009C7A27"/>
    <w:rsid w:val="009E1541"/>
    <w:rsid w:val="00A13D47"/>
    <w:rsid w:val="00A14CDD"/>
    <w:rsid w:val="00A373EB"/>
    <w:rsid w:val="00A47822"/>
    <w:rsid w:val="00A548FF"/>
    <w:rsid w:val="00A558C3"/>
    <w:rsid w:val="00A571A2"/>
    <w:rsid w:val="00A7101A"/>
    <w:rsid w:val="00A71577"/>
    <w:rsid w:val="00A7471E"/>
    <w:rsid w:val="00A83BE9"/>
    <w:rsid w:val="00A94C81"/>
    <w:rsid w:val="00AA6B46"/>
    <w:rsid w:val="00AA768C"/>
    <w:rsid w:val="00AC160A"/>
    <w:rsid w:val="00AC543C"/>
    <w:rsid w:val="00AC5762"/>
    <w:rsid w:val="00AE042F"/>
    <w:rsid w:val="00AF5E09"/>
    <w:rsid w:val="00B01002"/>
    <w:rsid w:val="00B0215B"/>
    <w:rsid w:val="00B20BD2"/>
    <w:rsid w:val="00B35668"/>
    <w:rsid w:val="00B364BB"/>
    <w:rsid w:val="00B5025B"/>
    <w:rsid w:val="00B57156"/>
    <w:rsid w:val="00B61841"/>
    <w:rsid w:val="00B642BF"/>
    <w:rsid w:val="00B666CF"/>
    <w:rsid w:val="00B722E5"/>
    <w:rsid w:val="00B87DB6"/>
    <w:rsid w:val="00B96144"/>
    <w:rsid w:val="00BC2116"/>
    <w:rsid w:val="00BC3DEA"/>
    <w:rsid w:val="00BC5FC2"/>
    <w:rsid w:val="00BC6068"/>
    <w:rsid w:val="00BC61D9"/>
    <w:rsid w:val="00BD1CA0"/>
    <w:rsid w:val="00BF4828"/>
    <w:rsid w:val="00C3745A"/>
    <w:rsid w:val="00C41FAD"/>
    <w:rsid w:val="00C4640B"/>
    <w:rsid w:val="00C470BC"/>
    <w:rsid w:val="00C47C2D"/>
    <w:rsid w:val="00C603DD"/>
    <w:rsid w:val="00C60E34"/>
    <w:rsid w:val="00C63A11"/>
    <w:rsid w:val="00C7721B"/>
    <w:rsid w:val="00C77ADF"/>
    <w:rsid w:val="00C9062C"/>
    <w:rsid w:val="00C91B7D"/>
    <w:rsid w:val="00C94B48"/>
    <w:rsid w:val="00CA5D2D"/>
    <w:rsid w:val="00CB7471"/>
    <w:rsid w:val="00CE0069"/>
    <w:rsid w:val="00D10310"/>
    <w:rsid w:val="00D1159E"/>
    <w:rsid w:val="00D11C13"/>
    <w:rsid w:val="00D162BF"/>
    <w:rsid w:val="00D25524"/>
    <w:rsid w:val="00D61F5C"/>
    <w:rsid w:val="00D74FF5"/>
    <w:rsid w:val="00D932AB"/>
    <w:rsid w:val="00D93FEF"/>
    <w:rsid w:val="00DA45F0"/>
    <w:rsid w:val="00DB0D8B"/>
    <w:rsid w:val="00DB1D0F"/>
    <w:rsid w:val="00DB5BCB"/>
    <w:rsid w:val="00DD5FC5"/>
    <w:rsid w:val="00DE5EDE"/>
    <w:rsid w:val="00DF1108"/>
    <w:rsid w:val="00DF29FF"/>
    <w:rsid w:val="00DF5F37"/>
    <w:rsid w:val="00E020C7"/>
    <w:rsid w:val="00E021F4"/>
    <w:rsid w:val="00E2267F"/>
    <w:rsid w:val="00E22FD2"/>
    <w:rsid w:val="00E263DA"/>
    <w:rsid w:val="00E306FF"/>
    <w:rsid w:val="00E45A37"/>
    <w:rsid w:val="00E54772"/>
    <w:rsid w:val="00E72581"/>
    <w:rsid w:val="00E7633A"/>
    <w:rsid w:val="00E877CE"/>
    <w:rsid w:val="00E90CFE"/>
    <w:rsid w:val="00E93ED0"/>
    <w:rsid w:val="00EA06AA"/>
    <w:rsid w:val="00EA6807"/>
    <w:rsid w:val="00EC1C0D"/>
    <w:rsid w:val="00EC2811"/>
    <w:rsid w:val="00ED01A9"/>
    <w:rsid w:val="00ED0201"/>
    <w:rsid w:val="00EF1FE6"/>
    <w:rsid w:val="00F04AD4"/>
    <w:rsid w:val="00F12CBD"/>
    <w:rsid w:val="00F3484D"/>
    <w:rsid w:val="00F37C9B"/>
    <w:rsid w:val="00F44973"/>
    <w:rsid w:val="00F609AD"/>
    <w:rsid w:val="00F80F66"/>
    <w:rsid w:val="00F84B87"/>
    <w:rsid w:val="00F96B2C"/>
    <w:rsid w:val="00FA3F84"/>
    <w:rsid w:val="00FA4A79"/>
    <w:rsid w:val="00FA5FC9"/>
    <w:rsid w:val="00FB0257"/>
    <w:rsid w:val="00FB7CCA"/>
    <w:rsid w:val="00FC1F8E"/>
    <w:rsid w:val="00FC54E6"/>
    <w:rsid w:val="00FD0572"/>
    <w:rsid w:val="00F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92A2-F4F1-499C-AFA1-D88D373A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76</cp:revision>
  <cp:lastPrinted>2022-12-16T09:55:00Z</cp:lastPrinted>
  <dcterms:created xsi:type="dcterms:W3CDTF">2021-03-24T12:49:00Z</dcterms:created>
  <dcterms:modified xsi:type="dcterms:W3CDTF">2022-12-16T09:57:00Z</dcterms:modified>
</cp:coreProperties>
</file>