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C10E43" w:rsidRPr="00C10E43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C10E43">
        <w:rPr>
          <w:b/>
          <w:spacing w:val="-4"/>
          <w:sz w:val="28"/>
          <w:szCs w:val="28"/>
        </w:rPr>
        <w:br/>
      </w:r>
      <w:r w:rsidR="00C10E43" w:rsidRPr="00C10E43">
        <w:rPr>
          <w:b/>
          <w:spacing w:val="-4"/>
          <w:sz w:val="28"/>
          <w:szCs w:val="28"/>
        </w:rPr>
        <w:t>"Об опеке и поп</w:t>
      </w:r>
      <w:r w:rsidR="00C10E43" w:rsidRPr="00C10E43">
        <w:rPr>
          <w:b/>
          <w:spacing w:val="-4"/>
          <w:sz w:val="28"/>
          <w:szCs w:val="28"/>
        </w:rPr>
        <w:t>е</w:t>
      </w:r>
      <w:r w:rsidR="00C10E43" w:rsidRPr="00C10E43">
        <w:rPr>
          <w:b/>
          <w:spacing w:val="-4"/>
          <w:sz w:val="28"/>
          <w:szCs w:val="28"/>
        </w:rPr>
        <w:t>чительстве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357A5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452CC7" w:rsidRPr="00044548">
        <w:rPr>
          <w:spacing w:val="-4"/>
          <w:sz w:val="28"/>
          <w:szCs w:val="28"/>
        </w:rPr>
        <w:t>"</w:t>
      </w:r>
      <w:r w:rsidR="00C10E43" w:rsidRPr="000C27CF">
        <w:rPr>
          <w:spacing w:val="-4"/>
          <w:sz w:val="28"/>
          <w:szCs w:val="28"/>
        </w:rPr>
        <w:t>О внесении изм</w:t>
      </w:r>
      <w:r w:rsidR="00C10E43" w:rsidRPr="000C27CF">
        <w:rPr>
          <w:spacing w:val="-4"/>
          <w:sz w:val="28"/>
          <w:szCs w:val="28"/>
        </w:rPr>
        <w:t>е</w:t>
      </w:r>
      <w:r w:rsidR="00C10E43" w:rsidRPr="000C27CF">
        <w:rPr>
          <w:spacing w:val="-4"/>
          <w:sz w:val="28"/>
          <w:szCs w:val="28"/>
        </w:rPr>
        <w:t>нений в Закон Чувашской Республики "Об опеке и попечительстве</w:t>
      </w:r>
      <w:r w:rsidR="00452CC7" w:rsidRPr="00357A5E">
        <w:rPr>
          <w:bCs/>
          <w:spacing w:val="-4"/>
          <w:sz w:val="28"/>
          <w:szCs w:val="28"/>
        </w:rPr>
        <w:t>"</w:t>
      </w:r>
      <w:r w:rsidR="00585A2F" w:rsidRPr="00357A5E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452CC7" w:rsidRPr="00044548">
        <w:rPr>
          <w:spacing w:val="-4"/>
          <w:sz w:val="28"/>
          <w:szCs w:val="28"/>
        </w:rPr>
        <w:t>"</w:t>
      </w:r>
      <w:r w:rsidR="00C10E43" w:rsidRPr="000C27CF">
        <w:rPr>
          <w:spacing w:val="-4"/>
          <w:sz w:val="28"/>
          <w:szCs w:val="28"/>
        </w:rPr>
        <w:t>О внесении изменений в З</w:t>
      </w:r>
      <w:r w:rsidR="00C10E43" w:rsidRPr="000C27CF">
        <w:rPr>
          <w:spacing w:val="-4"/>
          <w:sz w:val="28"/>
          <w:szCs w:val="28"/>
        </w:rPr>
        <w:t>а</w:t>
      </w:r>
      <w:r w:rsidR="00C10E43" w:rsidRPr="000C27CF">
        <w:rPr>
          <w:spacing w:val="-4"/>
          <w:sz w:val="28"/>
          <w:szCs w:val="28"/>
        </w:rPr>
        <w:t>кон Чувашской Республики "Об опеке и попечительстве</w:t>
      </w:r>
      <w:bookmarkStart w:id="0" w:name="_GoBack"/>
      <w:bookmarkEnd w:id="0"/>
      <w:r w:rsidR="00452CC7" w:rsidRPr="00044548">
        <w:rPr>
          <w:bCs/>
          <w:spacing w:val="-4"/>
          <w:sz w:val="28"/>
          <w:szCs w:val="28"/>
        </w:rPr>
        <w:t>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57A5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52CC7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0E43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DF21B-361B-4491-A555-9899DBE6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2023-11-13T11:13:00Z</dcterms:created>
  <dcterms:modified xsi:type="dcterms:W3CDTF">2023-11-13T11:13:00Z</dcterms:modified>
</cp:coreProperties>
</file>