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22FF8" w14:textId="77777777" w:rsidR="006C12E7" w:rsidRPr="00AB77AB" w:rsidRDefault="00B03A9C">
      <w:pPr>
        <w:ind w:right="23"/>
        <w:jc w:val="right"/>
        <w:rPr>
          <w:bCs/>
          <w:color w:val="000000" w:themeColor="text1"/>
          <w:sz w:val="22"/>
          <w:szCs w:val="22"/>
        </w:rPr>
      </w:pPr>
      <w:r w:rsidRPr="00AB77AB">
        <w:rPr>
          <w:bCs/>
          <w:color w:val="000000" w:themeColor="text1"/>
          <w:sz w:val="22"/>
          <w:szCs w:val="22"/>
        </w:rPr>
        <w:t xml:space="preserve">Утверждена </w:t>
      </w:r>
    </w:p>
    <w:p w14:paraId="3EE708FF" w14:textId="57A36481" w:rsidR="006C12E7" w:rsidRPr="00AB77AB" w:rsidRDefault="00D70C16">
      <w:pPr>
        <w:ind w:right="23"/>
        <w:jc w:val="right"/>
        <w:rPr>
          <w:bCs/>
          <w:color w:val="000000" w:themeColor="text1"/>
          <w:sz w:val="22"/>
          <w:szCs w:val="22"/>
        </w:rPr>
      </w:pPr>
      <w:r w:rsidRPr="00AB77AB">
        <w:rPr>
          <w:bCs/>
          <w:color w:val="000000" w:themeColor="text1"/>
          <w:sz w:val="22"/>
          <w:szCs w:val="22"/>
        </w:rPr>
        <w:t xml:space="preserve">постановлением администрации </w:t>
      </w:r>
    </w:p>
    <w:p w14:paraId="4050F88D" w14:textId="0FF569B1" w:rsidR="006C12E7" w:rsidRPr="00AB77AB" w:rsidRDefault="00D70C16">
      <w:pPr>
        <w:ind w:right="23"/>
        <w:jc w:val="right"/>
        <w:rPr>
          <w:bCs/>
          <w:color w:val="000000" w:themeColor="text1"/>
          <w:sz w:val="22"/>
          <w:szCs w:val="22"/>
        </w:rPr>
      </w:pPr>
      <w:r w:rsidRPr="00AB77AB">
        <w:rPr>
          <w:bCs/>
          <w:color w:val="000000" w:themeColor="text1"/>
          <w:sz w:val="22"/>
          <w:szCs w:val="22"/>
        </w:rPr>
        <w:t xml:space="preserve">Аликовского муниципального </w:t>
      </w:r>
    </w:p>
    <w:p w14:paraId="7D5C11DC" w14:textId="77777777" w:rsidR="006C12E7" w:rsidRPr="00AB77AB" w:rsidRDefault="00B03A9C">
      <w:pPr>
        <w:ind w:right="23"/>
        <w:jc w:val="right"/>
        <w:rPr>
          <w:bCs/>
          <w:color w:val="000000" w:themeColor="text1"/>
          <w:sz w:val="22"/>
          <w:szCs w:val="22"/>
        </w:rPr>
      </w:pPr>
      <w:r w:rsidRPr="00AB77AB">
        <w:rPr>
          <w:bCs/>
          <w:color w:val="000000" w:themeColor="text1"/>
          <w:sz w:val="22"/>
          <w:szCs w:val="22"/>
        </w:rPr>
        <w:t xml:space="preserve">округа Чувашской Республики </w:t>
      </w:r>
    </w:p>
    <w:p w14:paraId="5026208E" w14:textId="1A641BF6" w:rsidR="006C12E7" w:rsidRPr="00AB77AB" w:rsidRDefault="00887BF0">
      <w:pPr>
        <w:ind w:right="23"/>
        <w:jc w:val="right"/>
        <w:rPr>
          <w:bCs/>
          <w:color w:val="000000" w:themeColor="text1"/>
          <w:sz w:val="22"/>
          <w:szCs w:val="22"/>
        </w:rPr>
      </w:pPr>
      <w:r w:rsidRPr="00AB77AB">
        <w:rPr>
          <w:bCs/>
          <w:color w:val="000000" w:themeColor="text1"/>
          <w:sz w:val="22"/>
          <w:szCs w:val="22"/>
        </w:rPr>
        <w:t xml:space="preserve"> от </w:t>
      </w:r>
      <w:r w:rsidR="006777CD">
        <w:rPr>
          <w:bCs/>
          <w:color w:val="000000" w:themeColor="text1"/>
          <w:sz w:val="22"/>
          <w:szCs w:val="22"/>
        </w:rPr>
        <w:t>20.01.2026 №50</w:t>
      </w:r>
    </w:p>
    <w:p w14:paraId="276E8AA3" w14:textId="74211B59" w:rsidR="006C12E7" w:rsidRPr="00AB77AB" w:rsidRDefault="006C12E7" w:rsidP="00010EBE">
      <w:pPr>
        <w:suppressAutoHyphens/>
        <w:jc w:val="both"/>
        <w:textAlignment w:val="baseline"/>
        <w:rPr>
          <w:color w:val="000000" w:themeColor="text1"/>
          <w:sz w:val="22"/>
          <w:szCs w:val="22"/>
          <w:lang w:eastAsia="ar-SA"/>
        </w:rPr>
      </w:pPr>
    </w:p>
    <w:p w14:paraId="10AE2980" w14:textId="77777777" w:rsidR="00010EBE" w:rsidRPr="00AB77AB" w:rsidRDefault="00010EBE" w:rsidP="00010EBE">
      <w:pPr>
        <w:suppressAutoHyphens/>
        <w:jc w:val="both"/>
        <w:textAlignment w:val="baseline"/>
        <w:rPr>
          <w:color w:val="000000" w:themeColor="text1"/>
          <w:sz w:val="22"/>
          <w:szCs w:val="22"/>
          <w:lang w:eastAsia="ar-SA"/>
        </w:rPr>
      </w:pPr>
    </w:p>
    <w:p w14:paraId="07B0712F" w14:textId="70467AEE" w:rsidR="006C12E7" w:rsidRPr="00AB77AB" w:rsidRDefault="00B03A9C" w:rsidP="00FD5DBF">
      <w:pPr>
        <w:suppressAutoHyphens/>
        <w:ind w:firstLine="709"/>
        <w:jc w:val="center"/>
        <w:textAlignment w:val="baseline"/>
        <w:rPr>
          <w:b/>
          <w:caps/>
          <w:color w:val="000000" w:themeColor="text1"/>
          <w:sz w:val="22"/>
          <w:szCs w:val="22"/>
        </w:rPr>
      </w:pPr>
      <w:r w:rsidRPr="00AB77AB">
        <w:rPr>
          <w:b/>
          <w:caps/>
          <w:color w:val="000000" w:themeColor="text1"/>
          <w:sz w:val="22"/>
          <w:szCs w:val="22"/>
        </w:rPr>
        <w:t>извещение</w:t>
      </w:r>
    </w:p>
    <w:p w14:paraId="16F2D212" w14:textId="1B2FCDB5" w:rsidR="006C12E7" w:rsidRPr="00AB77AB" w:rsidRDefault="00B03A9C">
      <w:pPr>
        <w:pStyle w:val="ae"/>
        <w:tabs>
          <w:tab w:val="left" w:pos="709"/>
        </w:tabs>
        <w:spacing w:line="240" w:lineRule="auto"/>
        <w:ind w:firstLine="567"/>
        <w:jc w:val="center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о проведении аукциона в электронной форме</w:t>
      </w:r>
      <w:r w:rsidR="006777CD">
        <w:rPr>
          <w:b/>
          <w:color w:val="000000" w:themeColor="text1"/>
          <w:sz w:val="22"/>
          <w:szCs w:val="22"/>
        </w:rPr>
        <w:t xml:space="preserve">, открытого по составу </w:t>
      </w:r>
      <w:proofErr w:type="gramStart"/>
      <w:r w:rsidR="006777CD">
        <w:rPr>
          <w:b/>
          <w:color w:val="000000" w:themeColor="text1"/>
          <w:sz w:val="22"/>
          <w:szCs w:val="22"/>
        </w:rPr>
        <w:t xml:space="preserve">участников, </w:t>
      </w:r>
      <w:r w:rsidRPr="00AB77AB">
        <w:rPr>
          <w:b/>
          <w:color w:val="000000" w:themeColor="text1"/>
          <w:sz w:val="22"/>
          <w:szCs w:val="22"/>
        </w:rPr>
        <w:t xml:space="preserve"> </w:t>
      </w:r>
      <w:r w:rsidR="005E5400" w:rsidRPr="00AB77AB">
        <w:rPr>
          <w:b/>
          <w:color w:val="000000" w:themeColor="text1"/>
          <w:sz w:val="22"/>
          <w:szCs w:val="22"/>
        </w:rPr>
        <w:t>по</w:t>
      </w:r>
      <w:proofErr w:type="gramEnd"/>
      <w:r w:rsidR="005E5400" w:rsidRPr="00AB77AB">
        <w:rPr>
          <w:b/>
          <w:color w:val="000000" w:themeColor="text1"/>
          <w:sz w:val="22"/>
          <w:szCs w:val="22"/>
        </w:rPr>
        <w:t xml:space="preserve"> продаже</w:t>
      </w:r>
      <w:r w:rsidRPr="00AB77AB">
        <w:rPr>
          <w:b/>
          <w:color w:val="000000" w:themeColor="text1"/>
          <w:sz w:val="22"/>
          <w:szCs w:val="22"/>
        </w:rPr>
        <w:t xml:space="preserve"> земельных участков</w:t>
      </w:r>
      <w:r w:rsidR="005E5400" w:rsidRPr="00AB77AB">
        <w:rPr>
          <w:b/>
          <w:color w:val="000000" w:themeColor="text1"/>
          <w:sz w:val="22"/>
          <w:szCs w:val="22"/>
        </w:rPr>
        <w:t xml:space="preserve"> в собственность</w:t>
      </w:r>
      <w:r w:rsidRPr="00AB77AB">
        <w:rPr>
          <w:b/>
          <w:color w:val="000000" w:themeColor="text1"/>
          <w:sz w:val="22"/>
          <w:szCs w:val="22"/>
        </w:rPr>
        <w:t xml:space="preserve"> на электронной торговой площадке</w:t>
      </w:r>
      <w:r w:rsidR="00C35B61" w:rsidRPr="00AB77AB">
        <w:rPr>
          <w:b/>
          <w:color w:val="000000" w:themeColor="text1"/>
          <w:sz w:val="22"/>
          <w:szCs w:val="22"/>
        </w:rPr>
        <w:t xml:space="preserve"> </w:t>
      </w:r>
      <w:r w:rsidRPr="00AB77AB">
        <w:rPr>
          <w:b/>
          <w:i/>
          <w:iCs/>
          <w:color w:val="000000" w:themeColor="text1"/>
          <w:sz w:val="22"/>
          <w:szCs w:val="22"/>
          <w:u w:val="single"/>
        </w:rPr>
        <w:t xml:space="preserve">https:// </w:t>
      </w:r>
      <w:hyperlink r:id="rId8">
        <w:r w:rsidRPr="00AB77AB">
          <w:rPr>
            <w:rStyle w:val="-"/>
            <w:b/>
            <w:i/>
            <w:iCs/>
            <w:color w:val="000000" w:themeColor="text1"/>
            <w:sz w:val="22"/>
            <w:szCs w:val="22"/>
          </w:rPr>
          <w:t>www.roseltorg.ru</w:t>
        </w:r>
      </w:hyperlink>
      <w:r w:rsidR="00C35B61" w:rsidRPr="00AB77AB">
        <w:rPr>
          <w:rStyle w:val="-"/>
          <w:b/>
          <w:color w:val="000000" w:themeColor="text1"/>
          <w:sz w:val="22"/>
          <w:szCs w:val="22"/>
        </w:rPr>
        <w:t xml:space="preserve"> </w:t>
      </w:r>
      <w:r w:rsidRPr="00AB77AB">
        <w:rPr>
          <w:b/>
          <w:color w:val="000000" w:themeColor="text1"/>
          <w:sz w:val="22"/>
          <w:szCs w:val="22"/>
        </w:rPr>
        <w:t xml:space="preserve"> в сети интернет.</w:t>
      </w:r>
    </w:p>
    <w:p w14:paraId="7C71C6A4" w14:textId="77777777" w:rsidR="006C12E7" w:rsidRPr="00AB77AB" w:rsidRDefault="006C12E7">
      <w:pPr>
        <w:pStyle w:val="ae"/>
        <w:tabs>
          <w:tab w:val="left" w:pos="709"/>
        </w:tabs>
        <w:spacing w:line="240" w:lineRule="auto"/>
        <w:ind w:firstLine="567"/>
        <w:rPr>
          <w:color w:val="000000" w:themeColor="text1"/>
          <w:sz w:val="22"/>
          <w:szCs w:val="22"/>
        </w:rPr>
      </w:pPr>
    </w:p>
    <w:p w14:paraId="612B0E01" w14:textId="6D8D192B" w:rsidR="00FD5DBF" w:rsidRPr="00AB77AB" w:rsidRDefault="00FD5DBF" w:rsidP="00FD5DBF">
      <w:pPr>
        <w:pStyle w:val="aa"/>
        <w:spacing w:before="120" w:after="0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Администрация Аликовского муниципального округа Чувашской Республики в соответствии с Гражданским кодексом Российской Федерации, статьями 39.11, 39.12 и 39.13 Земельного кодекса Российской Федерации, постановление</w:t>
      </w:r>
      <w:r w:rsidR="00C075C7" w:rsidRPr="00AB77AB">
        <w:rPr>
          <w:color w:val="000000" w:themeColor="text1"/>
          <w:sz w:val="22"/>
          <w:szCs w:val="22"/>
        </w:rPr>
        <w:t>м</w:t>
      </w:r>
      <w:r w:rsidRPr="00AB77AB">
        <w:rPr>
          <w:color w:val="000000" w:themeColor="text1"/>
          <w:sz w:val="22"/>
          <w:szCs w:val="22"/>
        </w:rPr>
        <w:t xml:space="preserve"> администрации Аликовского муниципального округа Чувашской Республики от </w:t>
      </w:r>
      <w:r w:rsidR="006777CD">
        <w:rPr>
          <w:color w:val="000000" w:themeColor="text1"/>
          <w:sz w:val="22"/>
          <w:szCs w:val="22"/>
        </w:rPr>
        <w:t>20.1.2026 года № 50</w:t>
      </w:r>
      <w:r w:rsidR="00FB1A55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«О проведении аукциона в электронно</w:t>
      </w:r>
      <w:r w:rsidR="006777CD">
        <w:rPr>
          <w:color w:val="000000" w:themeColor="text1"/>
          <w:sz w:val="22"/>
          <w:szCs w:val="22"/>
        </w:rPr>
        <w:t xml:space="preserve">го </w:t>
      </w:r>
      <w:proofErr w:type="spellStart"/>
      <w:r w:rsidR="006777CD">
        <w:rPr>
          <w:color w:val="000000" w:themeColor="text1"/>
          <w:sz w:val="22"/>
          <w:szCs w:val="22"/>
        </w:rPr>
        <w:t>уакциона</w:t>
      </w:r>
      <w:proofErr w:type="spellEnd"/>
      <w:r w:rsidRPr="00AB77AB">
        <w:rPr>
          <w:color w:val="000000" w:themeColor="text1"/>
          <w:sz w:val="22"/>
          <w:szCs w:val="22"/>
        </w:rPr>
        <w:t>», сообщает о п</w:t>
      </w:r>
      <w:r w:rsidR="00C075C7" w:rsidRPr="00AB77AB">
        <w:rPr>
          <w:color w:val="000000" w:themeColor="text1"/>
          <w:sz w:val="22"/>
          <w:szCs w:val="22"/>
        </w:rPr>
        <w:t>р</w:t>
      </w:r>
      <w:r w:rsidRPr="00AB77AB">
        <w:rPr>
          <w:color w:val="000000" w:themeColor="text1"/>
          <w:sz w:val="22"/>
          <w:szCs w:val="22"/>
        </w:rPr>
        <w:t xml:space="preserve">оведении аукциона в электронной форме, открытого </w:t>
      </w:r>
      <w:r w:rsidR="00C075C7" w:rsidRPr="00AB77AB">
        <w:rPr>
          <w:color w:val="000000" w:themeColor="text1"/>
          <w:sz w:val="22"/>
          <w:szCs w:val="22"/>
        </w:rPr>
        <w:t xml:space="preserve">по составу участников и </w:t>
      </w:r>
      <w:r w:rsidRPr="00AB77AB">
        <w:rPr>
          <w:color w:val="000000" w:themeColor="text1"/>
          <w:sz w:val="22"/>
          <w:szCs w:val="22"/>
        </w:rPr>
        <w:t>по форме подачи предложений о цене</w:t>
      </w:r>
      <w:r w:rsidR="005E5400" w:rsidRPr="00AB77AB">
        <w:rPr>
          <w:color w:val="000000" w:themeColor="text1"/>
          <w:sz w:val="22"/>
          <w:szCs w:val="22"/>
        </w:rPr>
        <w:t>.</w:t>
      </w:r>
    </w:p>
    <w:p w14:paraId="3D3B68EA" w14:textId="45113543" w:rsidR="006C12E7" w:rsidRPr="00AB77AB" w:rsidRDefault="00FD5DBF" w:rsidP="00FD5DBF">
      <w:pPr>
        <w:pStyle w:val="ae"/>
        <w:tabs>
          <w:tab w:val="left" w:pos="709"/>
        </w:tabs>
        <w:spacing w:line="240" w:lineRule="auto"/>
        <w:ind w:firstLine="0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           </w:t>
      </w:r>
      <w:r w:rsidR="00B03A9C" w:rsidRPr="00AB77AB">
        <w:rPr>
          <w:color w:val="000000" w:themeColor="text1"/>
          <w:sz w:val="22"/>
          <w:szCs w:val="22"/>
        </w:rPr>
        <w:t xml:space="preserve"> </w:t>
      </w:r>
      <w:r w:rsidR="00B03A9C" w:rsidRPr="00AB77AB">
        <w:rPr>
          <w:b/>
          <w:bCs/>
          <w:color w:val="000000" w:themeColor="text1"/>
          <w:sz w:val="22"/>
          <w:szCs w:val="22"/>
        </w:rPr>
        <w:t>Продавец</w:t>
      </w:r>
      <w:r w:rsidR="00B03A9C" w:rsidRPr="00AB77AB">
        <w:rPr>
          <w:color w:val="000000" w:themeColor="text1"/>
          <w:sz w:val="22"/>
          <w:szCs w:val="22"/>
        </w:rPr>
        <w:t xml:space="preserve"> – Администрация</w:t>
      </w:r>
      <w:r w:rsidR="00BD391A" w:rsidRPr="00AB77AB">
        <w:rPr>
          <w:color w:val="000000" w:themeColor="text1"/>
          <w:sz w:val="22"/>
          <w:szCs w:val="22"/>
        </w:rPr>
        <w:t xml:space="preserve"> Аликовского</w:t>
      </w:r>
      <w:r w:rsidR="00B03A9C" w:rsidRPr="00AB77AB">
        <w:rPr>
          <w:color w:val="000000" w:themeColor="text1"/>
          <w:sz w:val="22"/>
          <w:szCs w:val="22"/>
        </w:rPr>
        <w:t xml:space="preserve"> муниципального округа Чувашской Республики (далее – Администрация).</w:t>
      </w:r>
    </w:p>
    <w:p w14:paraId="2B34AF8D" w14:textId="77616BB0" w:rsidR="006C12E7" w:rsidRPr="00AB77AB" w:rsidRDefault="00B03A9C" w:rsidP="00FD5DBF">
      <w:pPr>
        <w:pStyle w:val="ae"/>
        <w:tabs>
          <w:tab w:val="left" w:pos="709"/>
        </w:tabs>
        <w:spacing w:line="240" w:lineRule="auto"/>
        <w:ind w:firstLine="567"/>
        <w:rPr>
          <w:color w:val="000000" w:themeColor="text1"/>
          <w:sz w:val="22"/>
          <w:szCs w:val="22"/>
        </w:rPr>
      </w:pPr>
      <w:r w:rsidRPr="00AB77AB">
        <w:rPr>
          <w:b/>
          <w:bCs/>
          <w:color w:val="000000" w:themeColor="text1"/>
          <w:sz w:val="22"/>
          <w:szCs w:val="22"/>
        </w:rPr>
        <w:t>Форма торго</w:t>
      </w:r>
      <w:r w:rsidR="007B7E53" w:rsidRPr="00AB77AB">
        <w:rPr>
          <w:b/>
          <w:bCs/>
          <w:color w:val="000000" w:themeColor="text1"/>
          <w:sz w:val="22"/>
          <w:szCs w:val="22"/>
        </w:rPr>
        <w:t>в</w:t>
      </w:r>
      <w:r w:rsidRPr="00AB77AB">
        <w:rPr>
          <w:color w:val="000000" w:themeColor="text1"/>
          <w:sz w:val="22"/>
          <w:szCs w:val="22"/>
        </w:rPr>
        <w:t xml:space="preserve"> – аукцион в электронной форме, открытый по составу участников и по форме подачи предложений о цене.</w:t>
      </w:r>
    </w:p>
    <w:p w14:paraId="13456D53" w14:textId="747D213B" w:rsidR="00FD5DBF" w:rsidRPr="00AB77AB" w:rsidRDefault="00FD5DBF" w:rsidP="00FD5DBF">
      <w:pPr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AB77AB">
        <w:rPr>
          <w:b/>
          <w:color w:val="000000" w:themeColor="text1"/>
          <w:sz w:val="22"/>
          <w:szCs w:val="22"/>
        </w:rPr>
        <w:t xml:space="preserve">          Организатор торгов –</w:t>
      </w:r>
      <w:r w:rsidRPr="00AB77AB">
        <w:rPr>
          <w:color w:val="000000" w:themeColor="text1"/>
          <w:sz w:val="22"/>
          <w:szCs w:val="22"/>
        </w:rPr>
        <w:t xml:space="preserve"> Акционерное общество «Единая электронная торговая площадка»</w:t>
      </w:r>
    </w:p>
    <w:p w14:paraId="697FC744" w14:textId="77777777" w:rsidR="00FD5DBF" w:rsidRPr="00AB77AB" w:rsidRDefault="00FD5DBF" w:rsidP="00FD5DBF">
      <w:pPr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115114, г. Москва, ул. </w:t>
      </w:r>
      <w:proofErr w:type="spellStart"/>
      <w:r w:rsidRPr="00AB77AB">
        <w:rPr>
          <w:color w:val="000000" w:themeColor="text1"/>
          <w:sz w:val="22"/>
          <w:szCs w:val="22"/>
        </w:rPr>
        <w:t>Кожевническая</w:t>
      </w:r>
      <w:proofErr w:type="spellEnd"/>
      <w:r w:rsidRPr="00AB77AB">
        <w:rPr>
          <w:color w:val="000000" w:themeColor="text1"/>
          <w:sz w:val="22"/>
          <w:szCs w:val="22"/>
        </w:rPr>
        <w:t>, д. 14, стр. 5 тел. 8 (495) 276-16-26.</w:t>
      </w:r>
    </w:p>
    <w:p w14:paraId="3A98A15A" w14:textId="08EA2048" w:rsidR="00C075C7" w:rsidRPr="00AB77AB" w:rsidRDefault="00C075C7" w:rsidP="00C075C7">
      <w:pPr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AB77AB">
        <w:rPr>
          <w:rFonts w:eastAsia="Calibri"/>
          <w:b/>
          <w:bCs/>
          <w:color w:val="000000" w:themeColor="text1"/>
          <w:sz w:val="22"/>
          <w:szCs w:val="22"/>
          <w:lang w:eastAsia="en-US"/>
        </w:rPr>
        <w:t xml:space="preserve">          Организация аукциона</w:t>
      </w:r>
      <w:r w:rsidRPr="00AB77AB">
        <w:rPr>
          <w:rFonts w:eastAsia="Calibri"/>
          <w:color w:val="000000" w:themeColor="text1"/>
          <w:sz w:val="22"/>
          <w:szCs w:val="22"/>
          <w:lang w:eastAsia="en-US"/>
        </w:rPr>
        <w:t xml:space="preserve"> осуществляется в соответствии с Гражданским кодексом Российской Федерации, Земельным кодексом Российской Федерации.  </w:t>
      </w:r>
    </w:p>
    <w:p w14:paraId="1D49A36F" w14:textId="35231D25" w:rsidR="00EA7B61" w:rsidRPr="00AB77AB" w:rsidRDefault="00C075C7" w:rsidP="00010EBE">
      <w:pPr>
        <w:pStyle w:val="ae"/>
        <w:tabs>
          <w:tab w:val="left" w:pos="709"/>
        </w:tabs>
        <w:spacing w:line="240" w:lineRule="auto"/>
        <w:ind w:firstLine="0"/>
        <w:contextualSpacing/>
        <w:rPr>
          <w:b/>
          <w:color w:val="000000" w:themeColor="text1"/>
          <w:sz w:val="22"/>
          <w:szCs w:val="22"/>
        </w:rPr>
      </w:pPr>
      <w:bookmarkStart w:id="0" w:name="_Hlk134006768"/>
      <w:bookmarkStart w:id="1" w:name="_Hlk134007165"/>
      <w:r w:rsidRPr="00AB77AB">
        <w:rPr>
          <w:b/>
          <w:color w:val="000000" w:themeColor="text1"/>
          <w:sz w:val="22"/>
          <w:szCs w:val="22"/>
        </w:rPr>
        <w:t xml:space="preserve">                                           </w:t>
      </w:r>
      <w:bookmarkEnd w:id="0"/>
    </w:p>
    <w:p w14:paraId="2D0FA3F4" w14:textId="77777777" w:rsidR="00EA7B61" w:rsidRPr="00AB77AB" w:rsidRDefault="00EA7B61" w:rsidP="00EA7B61">
      <w:pPr>
        <w:pStyle w:val="af"/>
        <w:ind w:right="34"/>
        <w:jc w:val="center"/>
        <w:rPr>
          <w:color w:val="000000" w:themeColor="text1"/>
        </w:rPr>
      </w:pPr>
      <w:r w:rsidRPr="00AB77AB">
        <w:rPr>
          <w:b/>
          <w:bCs/>
          <w:caps/>
          <w:color w:val="000000" w:themeColor="text1"/>
        </w:rPr>
        <w:t xml:space="preserve">Сведения о ПРЕДМЕТЕ электронного аукционА </w:t>
      </w:r>
    </w:p>
    <w:p w14:paraId="72E51F59" w14:textId="77777777" w:rsidR="00F12C40" w:rsidRPr="00AB77AB" w:rsidRDefault="00F12C40" w:rsidP="006572B6">
      <w:pPr>
        <w:tabs>
          <w:tab w:val="left" w:pos="851"/>
        </w:tabs>
        <w:ind w:firstLine="624"/>
        <w:contextualSpacing/>
        <w:jc w:val="both"/>
        <w:rPr>
          <w:b/>
          <w:color w:val="000000" w:themeColor="text1"/>
          <w:sz w:val="22"/>
          <w:szCs w:val="22"/>
        </w:rPr>
      </w:pPr>
    </w:p>
    <w:bookmarkEnd w:id="1"/>
    <w:p w14:paraId="7B5C6535" w14:textId="2D14BF64" w:rsidR="0054729F" w:rsidRPr="00AB77AB" w:rsidRDefault="0054729F" w:rsidP="006572B6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ЛОТ № 1</w:t>
      </w:r>
      <w:r w:rsidR="00183B91">
        <w:rPr>
          <w:b/>
          <w:color w:val="000000" w:themeColor="text1"/>
          <w:sz w:val="22"/>
          <w:szCs w:val="22"/>
        </w:rPr>
        <w:t>(м)</w:t>
      </w:r>
      <w:r w:rsidR="006572B6" w:rsidRPr="00AB77AB">
        <w:rPr>
          <w:color w:val="000000" w:themeColor="text1"/>
          <w:sz w:val="22"/>
          <w:szCs w:val="22"/>
        </w:rPr>
        <w:t xml:space="preserve"> </w:t>
      </w:r>
      <w:bookmarkStart w:id="2" w:name="_Hlk155610375"/>
      <w:r w:rsidR="006572B6" w:rsidRPr="00AB77AB">
        <w:rPr>
          <w:color w:val="000000" w:themeColor="text1"/>
          <w:sz w:val="22"/>
          <w:szCs w:val="22"/>
        </w:rPr>
        <w:t xml:space="preserve">земельный участок из земель </w:t>
      </w:r>
      <w:r w:rsidR="00887BF0" w:rsidRPr="00AB77AB">
        <w:rPr>
          <w:color w:val="000000" w:themeColor="text1"/>
          <w:sz w:val="22"/>
          <w:szCs w:val="22"/>
        </w:rPr>
        <w:t>сельскохозяйственного назначения</w:t>
      </w:r>
      <w:r w:rsidR="006572B6" w:rsidRPr="00AB77AB">
        <w:rPr>
          <w:color w:val="000000" w:themeColor="text1"/>
          <w:sz w:val="22"/>
          <w:szCs w:val="22"/>
        </w:rPr>
        <w:t xml:space="preserve"> с кадастровым номером 21:07:</w:t>
      </w:r>
      <w:r w:rsidR="00FB1A55">
        <w:rPr>
          <w:color w:val="000000" w:themeColor="text1"/>
          <w:sz w:val="22"/>
          <w:szCs w:val="22"/>
        </w:rPr>
        <w:t>000000:3322</w:t>
      </w:r>
      <w:r w:rsidR="006572B6" w:rsidRPr="00AB77AB">
        <w:rPr>
          <w:color w:val="000000" w:themeColor="text1"/>
          <w:sz w:val="22"/>
          <w:szCs w:val="22"/>
        </w:rPr>
        <w:t>; адрес (описание местоположения): Чувашская Республика–Чувашия,</w:t>
      </w:r>
      <w:r w:rsidR="00AE2FE5" w:rsidRPr="00AB77AB">
        <w:rPr>
          <w:color w:val="000000" w:themeColor="text1"/>
          <w:sz w:val="22"/>
          <w:szCs w:val="22"/>
        </w:rPr>
        <w:t xml:space="preserve"> </w:t>
      </w:r>
      <w:r w:rsidR="006572B6" w:rsidRPr="00AB77AB">
        <w:rPr>
          <w:color w:val="000000" w:themeColor="text1"/>
          <w:sz w:val="22"/>
          <w:szCs w:val="22"/>
        </w:rPr>
        <w:t>Аликовский</w:t>
      </w:r>
      <w:r w:rsidR="00AE2FE5" w:rsidRPr="00AB77AB">
        <w:rPr>
          <w:color w:val="000000" w:themeColor="text1"/>
          <w:sz w:val="22"/>
          <w:szCs w:val="22"/>
        </w:rPr>
        <w:t xml:space="preserve"> </w:t>
      </w:r>
      <w:r w:rsidR="00F45589" w:rsidRPr="00AB77AB">
        <w:rPr>
          <w:color w:val="000000" w:themeColor="text1"/>
          <w:sz w:val="22"/>
          <w:szCs w:val="22"/>
        </w:rPr>
        <w:t>муниципальный округ</w:t>
      </w:r>
      <w:r w:rsidR="00FB1A55">
        <w:rPr>
          <w:color w:val="000000" w:themeColor="text1"/>
          <w:sz w:val="22"/>
          <w:szCs w:val="22"/>
        </w:rPr>
        <w:t xml:space="preserve">, </w:t>
      </w:r>
      <w:proofErr w:type="spellStart"/>
      <w:r w:rsidR="00FB1A55">
        <w:rPr>
          <w:color w:val="000000" w:themeColor="text1"/>
          <w:sz w:val="22"/>
          <w:szCs w:val="22"/>
        </w:rPr>
        <w:t>Илгышевский</w:t>
      </w:r>
      <w:proofErr w:type="spellEnd"/>
      <w:r w:rsidR="00FB1A55">
        <w:rPr>
          <w:color w:val="000000" w:themeColor="text1"/>
          <w:sz w:val="22"/>
          <w:szCs w:val="22"/>
        </w:rPr>
        <w:t xml:space="preserve"> </w:t>
      </w:r>
      <w:proofErr w:type="spellStart"/>
      <w:r w:rsidR="00FB1A55">
        <w:rPr>
          <w:color w:val="000000" w:themeColor="text1"/>
          <w:sz w:val="22"/>
          <w:szCs w:val="22"/>
        </w:rPr>
        <w:t>т.о</w:t>
      </w:r>
      <w:proofErr w:type="spellEnd"/>
      <w:r w:rsidR="00FB1A55">
        <w:rPr>
          <w:color w:val="000000" w:themeColor="text1"/>
          <w:sz w:val="22"/>
          <w:szCs w:val="22"/>
        </w:rPr>
        <w:t>.</w:t>
      </w:r>
      <w:r w:rsidR="001A61D3" w:rsidRPr="00AB77AB">
        <w:rPr>
          <w:color w:val="000000" w:themeColor="text1"/>
          <w:sz w:val="22"/>
          <w:szCs w:val="22"/>
        </w:rPr>
        <w:t>;</w:t>
      </w:r>
      <w:r w:rsidR="006572B6" w:rsidRPr="00AB77AB">
        <w:rPr>
          <w:color w:val="000000" w:themeColor="text1"/>
          <w:sz w:val="22"/>
          <w:szCs w:val="22"/>
        </w:rPr>
        <w:t xml:space="preserve"> с видом разрешенного использования «</w:t>
      </w:r>
      <w:r w:rsidR="00FB1A55">
        <w:rPr>
          <w:color w:val="000000" w:themeColor="text1"/>
          <w:sz w:val="22"/>
          <w:szCs w:val="22"/>
        </w:rPr>
        <w:t>для сельскохозяйственного производства</w:t>
      </w:r>
      <w:r w:rsidR="006572B6" w:rsidRPr="00AB77AB">
        <w:rPr>
          <w:color w:val="000000" w:themeColor="text1"/>
          <w:sz w:val="22"/>
          <w:szCs w:val="22"/>
        </w:rPr>
        <w:t>», общей площадь</w:t>
      </w:r>
      <w:r w:rsidR="00887BF0" w:rsidRPr="00AB77AB">
        <w:rPr>
          <w:color w:val="000000" w:themeColor="text1"/>
          <w:sz w:val="22"/>
          <w:szCs w:val="22"/>
        </w:rPr>
        <w:t xml:space="preserve">ю </w:t>
      </w:r>
      <w:r w:rsidR="00FB1A55">
        <w:rPr>
          <w:color w:val="000000" w:themeColor="text1"/>
          <w:sz w:val="22"/>
          <w:szCs w:val="22"/>
        </w:rPr>
        <w:t>18400</w:t>
      </w:r>
      <w:r w:rsidR="00887BF0" w:rsidRPr="00AB77AB">
        <w:rPr>
          <w:color w:val="000000" w:themeColor="text1"/>
          <w:sz w:val="22"/>
          <w:szCs w:val="22"/>
        </w:rPr>
        <w:t xml:space="preserve"> </w:t>
      </w:r>
      <w:r w:rsidR="006572B6" w:rsidRPr="00AB77AB">
        <w:rPr>
          <w:color w:val="000000" w:themeColor="text1"/>
          <w:sz w:val="22"/>
          <w:szCs w:val="22"/>
        </w:rPr>
        <w:t>кв.м.</w:t>
      </w:r>
      <w:bookmarkEnd w:id="2"/>
    </w:p>
    <w:p w14:paraId="22A39AAA" w14:textId="37FD2395" w:rsidR="0054729F" w:rsidRPr="00AB77AB" w:rsidRDefault="0054729F" w:rsidP="0054729F">
      <w:pPr>
        <w:pStyle w:val="aa"/>
        <w:spacing w:after="0"/>
        <w:ind w:firstLine="567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Начальная цена </w:t>
      </w:r>
      <w:r w:rsidR="00EA7B61" w:rsidRPr="00AB77AB">
        <w:rPr>
          <w:b/>
          <w:color w:val="000000" w:themeColor="text1"/>
          <w:sz w:val="22"/>
          <w:szCs w:val="22"/>
        </w:rPr>
        <w:t xml:space="preserve">стоимости земельного участка </w:t>
      </w:r>
      <w:r w:rsidRPr="00AB77AB">
        <w:rPr>
          <w:color w:val="000000" w:themeColor="text1"/>
          <w:sz w:val="22"/>
          <w:szCs w:val="22"/>
        </w:rPr>
        <w:t xml:space="preserve">– </w:t>
      </w:r>
      <w:bookmarkStart w:id="3" w:name="_Hlk135660981"/>
      <w:bookmarkStart w:id="4" w:name="_Hlk145948518"/>
      <w:r w:rsidR="006504B8" w:rsidRPr="00AB77AB">
        <w:rPr>
          <w:color w:val="000000" w:themeColor="text1"/>
          <w:sz w:val="22"/>
          <w:szCs w:val="22"/>
        </w:rPr>
        <w:t>2</w:t>
      </w:r>
      <w:r w:rsidR="00FB1A55">
        <w:rPr>
          <w:color w:val="000000" w:themeColor="text1"/>
          <w:sz w:val="22"/>
          <w:szCs w:val="22"/>
        </w:rPr>
        <w:t>9700</w:t>
      </w:r>
      <w:r w:rsidR="00AE2FE5" w:rsidRPr="00AB77AB">
        <w:rPr>
          <w:color w:val="000000" w:themeColor="text1"/>
          <w:sz w:val="22"/>
          <w:szCs w:val="22"/>
        </w:rPr>
        <w:t xml:space="preserve"> </w:t>
      </w:r>
      <w:r w:rsidR="00EA7B61" w:rsidRPr="00AB77AB">
        <w:rPr>
          <w:color w:val="000000" w:themeColor="text1"/>
          <w:sz w:val="22"/>
          <w:szCs w:val="22"/>
        </w:rPr>
        <w:t>(</w:t>
      </w:r>
      <w:r w:rsidR="006504B8" w:rsidRPr="00AB77AB">
        <w:rPr>
          <w:color w:val="000000" w:themeColor="text1"/>
          <w:sz w:val="22"/>
          <w:szCs w:val="22"/>
        </w:rPr>
        <w:t xml:space="preserve">Двадцать </w:t>
      </w:r>
      <w:r w:rsidR="00FB1A55">
        <w:rPr>
          <w:color w:val="000000" w:themeColor="text1"/>
          <w:sz w:val="22"/>
          <w:szCs w:val="22"/>
        </w:rPr>
        <w:t>девять</w:t>
      </w:r>
      <w:r w:rsidR="006504B8" w:rsidRPr="00AB77AB">
        <w:rPr>
          <w:color w:val="000000" w:themeColor="text1"/>
          <w:sz w:val="22"/>
          <w:szCs w:val="22"/>
        </w:rPr>
        <w:t xml:space="preserve"> тысяч </w:t>
      </w:r>
      <w:r w:rsidR="00FB1A55">
        <w:rPr>
          <w:color w:val="000000" w:themeColor="text1"/>
          <w:sz w:val="22"/>
          <w:szCs w:val="22"/>
        </w:rPr>
        <w:t>семьсот</w:t>
      </w:r>
      <w:r w:rsidR="006504B8" w:rsidRPr="00AB77AB">
        <w:rPr>
          <w:color w:val="000000" w:themeColor="text1"/>
          <w:sz w:val="22"/>
          <w:szCs w:val="22"/>
        </w:rPr>
        <w:t>)</w:t>
      </w:r>
      <w:r w:rsidR="00AF1772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руб. 00 коп.</w:t>
      </w:r>
      <w:bookmarkEnd w:id="3"/>
    </w:p>
    <w:bookmarkEnd w:id="4"/>
    <w:p w14:paraId="797141B3" w14:textId="1316F9CE" w:rsidR="0054729F" w:rsidRPr="00AB77AB" w:rsidRDefault="0054729F" w:rsidP="0054729F">
      <w:pPr>
        <w:pStyle w:val="aa"/>
        <w:spacing w:after="0"/>
        <w:ind w:firstLine="567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Шаг аукциона</w:t>
      </w:r>
      <w:r w:rsidRPr="00AB77AB">
        <w:rPr>
          <w:color w:val="000000" w:themeColor="text1"/>
          <w:sz w:val="22"/>
          <w:szCs w:val="22"/>
        </w:rPr>
        <w:t xml:space="preserve"> –</w:t>
      </w:r>
      <w:r w:rsidR="006504B8" w:rsidRPr="00AB77AB">
        <w:rPr>
          <w:color w:val="000000" w:themeColor="text1"/>
          <w:sz w:val="22"/>
          <w:szCs w:val="22"/>
        </w:rPr>
        <w:t>8</w:t>
      </w:r>
      <w:r w:rsidR="00FB1A55">
        <w:rPr>
          <w:color w:val="000000" w:themeColor="text1"/>
          <w:sz w:val="22"/>
          <w:szCs w:val="22"/>
        </w:rPr>
        <w:t>91</w:t>
      </w:r>
      <w:r w:rsidRPr="00AB77AB">
        <w:rPr>
          <w:color w:val="000000" w:themeColor="text1"/>
          <w:sz w:val="22"/>
          <w:szCs w:val="22"/>
        </w:rPr>
        <w:t xml:space="preserve"> (</w:t>
      </w:r>
      <w:r w:rsidR="006504B8" w:rsidRPr="00AB77AB">
        <w:rPr>
          <w:color w:val="000000" w:themeColor="text1"/>
          <w:sz w:val="22"/>
          <w:szCs w:val="22"/>
        </w:rPr>
        <w:t xml:space="preserve">Восемьсот </w:t>
      </w:r>
      <w:r w:rsidR="00FB1A55">
        <w:rPr>
          <w:color w:val="000000" w:themeColor="text1"/>
          <w:sz w:val="22"/>
          <w:szCs w:val="22"/>
        </w:rPr>
        <w:t>девяносто один</w:t>
      </w:r>
      <w:r w:rsidR="006504B8" w:rsidRPr="00AB77AB">
        <w:rPr>
          <w:color w:val="000000" w:themeColor="text1"/>
          <w:sz w:val="22"/>
          <w:szCs w:val="22"/>
        </w:rPr>
        <w:t>)</w:t>
      </w:r>
      <w:r w:rsidRPr="00AB77AB">
        <w:rPr>
          <w:color w:val="000000" w:themeColor="text1"/>
          <w:sz w:val="22"/>
          <w:szCs w:val="22"/>
        </w:rPr>
        <w:t xml:space="preserve"> руб.</w:t>
      </w:r>
      <w:r w:rsidR="006E7143" w:rsidRPr="00AB77AB">
        <w:rPr>
          <w:color w:val="000000" w:themeColor="text1"/>
          <w:sz w:val="22"/>
          <w:szCs w:val="22"/>
        </w:rPr>
        <w:t xml:space="preserve"> </w:t>
      </w:r>
      <w:r w:rsidR="00F45589" w:rsidRPr="00AB77AB">
        <w:rPr>
          <w:color w:val="000000" w:themeColor="text1"/>
          <w:sz w:val="22"/>
          <w:szCs w:val="22"/>
        </w:rPr>
        <w:t>00</w:t>
      </w:r>
      <w:r w:rsidRPr="00AB77AB">
        <w:rPr>
          <w:color w:val="000000" w:themeColor="text1"/>
          <w:sz w:val="22"/>
          <w:szCs w:val="22"/>
        </w:rPr>
        <w:t xml:space="preserve"> коп. (3% от начальной цены земельного участка).</w:t>
      </w:r>
    </w:p>
    <w:p w14:paraId="2BCB6883" w14:textId="69837946" w:rsidR="006504B8" w:rsidRPr="00AB77AB" w:rsidRDefault="0054729F" w:rsidP="00FB1A55">
      <w:pPr>
        <w:pStyle w:val="aa"/>
        <w:spacing w:after="0"/>
        <w:ind w:firstLine="567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Размер задатка</w:t>
      </w:r>
      <w:r w:rsidRPr="00AB77AB">
        <w:rPr>
          <w:color w:val="000000" w:themeColor="text1"/>
          <w:sz w:val="22"/>
          <w:szCs w:val="22"/>
        </w:rPr>
        <w:t> устанавливается в размере 100 % начальной цены предмета аукциона и составляет</w:t>
      </w:r>
      <w:r w:rsidR="00AE2FE5" w:rsidRPr="00AB77AB">
        <w:rPr>
          <w:color w:val="000000" w:themeColor="text1"/>
          <w:sz w:val="22"/>
          <w:szCs w:val="22"/>
        </w:rPr>
        <w:t>-</w:t>
      </w:r>
      <w:r w:rsidRPr="00AB77AB">
        <w:rPr>
          <w:color w:val="000000" w:themeColor="text1"/>
          <w:sz w:val="22"/>
          <w:szCs w:val="22"/>
        </w:rPr>
        <w:t xml:space="preserve"> </w:t>
      </w:r>
      <w:r w:rsidR="00FB1A55" w:rsidRPr="00AB77AB">
        <w:rPr>
          <w:color w:val="000000" w:themeColor="text1"/>
          <w:sz w:val="22"/>
          <w:szCs w:val="22"/>
        </w:rPr>
        <w:t>2</w:t>
      </w:r>
      <w:r w:rsidR="00FB1A55">
        <w:rPr>
          <w:color w:val="000000" w:themeColor="text1"/>
          <w:sz w:val="22"/>
          <w:szCs w:val="22"/>
        </w:rPr>
        <w:t>9700</w:t>
      </w:r>
      <w:r w:rsidR="00FB1A55" w:rsidRPr="00AB77AB">
        <w:rPr>
          <w:color w:val="000000" w:themeColor="text1"/>
          <w:sz w:val="22"/>
          <w:szCs w:val="22"/>
        </w:rPr>
        <w:t xml:space="preserve"> (Двадцать </w:t>
      </w:r>
      <w:r w:rsidR="00FB1A55">
        <w:rPr>
          <w:color w:val="000000" w:themeColor="text1"/>
          <w:sz w:val="22"/>
          <w:szCs w:val="22"/>
        </w:rPr>
        <w:t>девять</w:t>
      </w:r>
      <w:r w:rsidR="00FB1A55" w:rsidRPr="00AB77AB">
        <w:rPr>
          <w:color w:val="000000" w:themeColor="text1"/>
          <w:sz w:val="22"/>
          <w:szCs w:val="22"/>
        </w:rPr>
        <w:t xml:space="preserve"> тысяч </w:t>
      </w:r>
      <w:r w:rsidR="00FB1A55">
        <w:rPr>
          <w:color w:val="000000" w:themeColor="text1"/>
          <w:sz w:val="22"/>
          <w:szCs w:val="22"/>
        </w:rPr>
        <w:t>семьсот</w:t>
      </w:r>
      <w:r w:rsidR="00FB1A55" w:rsidRPr="00AB77AB">
        <w:rPr>
          <w:color w:val="000000" w:themeColor="text1"/>
          <w:sz w:val="22"/>
          <w:szCs w:val="22"/>
        </w:rPr>
        <w:t>) руб. 00 коп.</w:t>
      </w:r>
    </w:p>
    <w:p w14:paraId="0C30D93D" w14:textId="44E90C96" w:rsidR="00AF1772" w:rsidRDefault="00F12C40" w:rsidP="00AF1772">
      <w:pPr>
        <w:pStyle w:val="aa"/>
        <w:spacing w:after="0"/>
        <w:ind w:firstLine="567"/>
        <w:jc w:val="both"/>
        <w:rPr>
          <w:i/>
          <w:iCs/>
          <w:color w:val="000000" w:themeColor="text1"/>
          <w:sz w:val="20"/>
          <w:szCs w:val="20"/>
        </w:rPr>
      </w:pPr>
      <w:r w:rsidRPr="00AB77AB">
        <w:rPr>
          <w:b/>
          <w:color w:val="000000" w:themeColor="text1"/>
          <w:sz w:val="22"/>
          <w:szCs w:val="22"/>
        </w:rPr>
        <w:t xml:space="preserve"> </w:t>
      </w:r>
      <w:bookmarkStart w:id="5" w:name="_Hlk137018314"/>
      <w:r w:rsidR="0054729F" w:rsidRPr="00AB77AB">
        <w:rPr>
          <w:b/>
          <w:color w:val="000000" w:themeColor="text1"/>
          <w:sz w:val="22"/>
          <w:szCs w:val="22"/>
        </w:rPr>
        <w:t>Ограничени</w:t>
      </w:r>
      <w:r w:rsidR="00F45589" w:rsidRPr="00AB77AB">
        <w:rPr>
          <w:b/>
          <w:color w:val="000000" w:themeColor="text1"/>
          <w:sz w:val="22"/>
          <w:szCs w:val="22"/>
        </w:rPr>
        <w:t>е</w:t>
      </w:r>
      <w:r w:rsidR="0054729F" w:rsidRPr="00AB77AB">
        <w:rPr>
          <w:b/>
          <w:color w:val="000000" w:themeColor="text1"/>
          <w:sz w:val="22"/>
          <w:szCs w:val="22"/>
        </w:rPr>
        <w:t xml:space="preserve"> и обременени</w:t>
      </w:r>
      <w:bookmarkStart w:id="6" w:name="_Hlk136955257"/>
      <w:bookmarkEnd w:id="5"/>
      <w:r w:rsidR="00F45589" w:rsidRPr="00AB77AB">
        <w:rPr>
          <w:b/>
          <w:color w:val="000000" w:themeColor="text1"/>
          <w:sz w:val="22"/>
          <w:szCs w:val="22"/>
        </w:rPr>
        <w:t>е:</w:t>
      </w:r>
      <w:r w:rsidR="00F45589" w:rsidRPr="00AB77AB">
        <w:rPr>
          <w:color w:val="000000" w:themeColor="text1"/>
        </w:rPr>
        <w:t xml:space="preserve"> </w:t>
      </w:r>
      <w:bookmarkEnd w:id="6"/>
      <w:r w:rsidR="00183B91" w:rsidRPr="00183B91">
        <w:rPr>
          <w:i/>
          <w:iCs/>
          <w:color w:val="000000" w:themeColor="text1"/>
          <w:sz w:val="20"/>
          <w:szCs w:val="20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письмо – обращение от 27.12.2012 № 05/829 выдан: филиал ФГУП "Ростехинвентаризация - Федеральное БТИ" по Чувашской Республики; доверенность от 27.06.2012 № 3Д-1130 выдан: Нотариус нотариального </w:t>
      </w:r>
      <w:proofErr w:type="spellStart"/>
      <w:r w:rsidR="00183B91" w:rsidRPr="00183B91">
        <w:rPr>
          <w:i/>
          <w:iCs/>
          <w:color w:val="000000" w:themeColor="text1"/>
          <w:sz w:val="20"/>
          <w:szCs w:val="20"/>
        </w:rPr>
        <w:t>округа:город</w:t>
      </w:r>
      <w:proofErr w:type="spellEnd"/>
      <w:r w:rsidR="00183B91" w:rsidRPr="00183B91">
        <w:rPr>
          <w:i/>
          <w:iCs/>
          <w:color w:val="000000" w:themeColor="text1"/>
          <w:sz w:val="20"/>
          <w:szCs w:val="20"/>
        </w:rPr>
        <w:t xml:space="preserve"> Чебоксары ЧР Мясникова В.Р.; карта (план) от 20.12.2012 № 21/401/12-14267 выдан: филиал ФГУП "Ростехинвентаризация - Федеральное БТИ" по Чувашской Республики; Содержание ограничения (обременения): Ширина охранной зоны по обе стороны линии электропередачи от крайних проводов - 10м. Ограничения: 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 (утв. постановлением Правительства РФ от 24 февраля 2009 г. №160).; Реестровый номер границы: 21:07-6.11; Вид объекта реестра границ: Зона с особыми условиями использования территории; Вид зоны по документу: охранная зона ПТК, состоящей из: воздушной линии электропередачи ВЛ-10 </w:t>
      </w:r>
      <w:proofErr w:type="spellStart"/>
      <w:r w:rsidR="00183B91" w:rsidRPr="00183B91">
        <w:rPr>
          <w:i/>
          <w:iCs/>
          <w:color w:val="000000" w:themeColor="text1"/>
          <w:sz w:val="20"/>
          <w:szCs w:val="20"/>
        </w:rPr>
        <w:t>кВ</w:t>
      </w:r>
      <w:proofErr w:type="spellEnd"/>
      <w:r w:rsidR="00183B91" w:rsidRPr="00183B91">
        <w:rPr>
          <w:i/>
          <w:iCs/>
          <w:color w:val="000000" w:themeColor="text1"/>
          <w:sz w:val="20"/>
          <w:szCs w:val="20"/>
        </w:rPr>
        <w:t xml:space="preserve"> №117 «</w:t>
      </w:r>
      <w:proofErr w:type="spellStart"/>
      <w:r w:rsidR="00183B91" w:rsidRPr="00183B91">
        <w:rPr>
          <w:i/>
          <w:iCs/>
          <w:color w:val="000000" w:themeColor="text1"/>
          <w:sz w:val="20"/>
          <w:szCs w:val="20"/>
        </w:rPr>
        <w:t>Илгышево</w:t>
      </w:r>
      <w:proofErr w:type="spellEnd"/>
      <w:r w:rsidR="00183B91" w:rsidRPr="00183B91">
        <w:rPr>
          <w:i/>
          <w:iCs/>
          <w:color w:val="000000" w:themeColor="text1"/>
          <w:sz w:val="20"/>
          <w:szCs w:val="20"/>
        </w:rPr>
        <w:t xml:space="preserve">»; воздушной линии электропередачи ВЛ 0,4 </w:t>
      </w:r>
      <w:proofErr w:type="spellStart"/>
      <w:r w:rsidR="00183B91" w:rsidRPr="00183B91">
        <w:rPr>
          <w:i/>
          <w:iCs/>
          <w:color w:val="000000" w:themeColor="text1"/>
          <w:sz w:val="20"/>
          <w:szCs w:val="20"/>
        </w:rPr>
        <w:t>кВ</w:t>
      </w:r>
      <w:proofErr w:type="spellEnd"/>
      <w:r w:rsidR="00183B91" w:rsidRPr="00183B91">
        <w:rPr>
          <w:i/>
          <w:iCs/>
          <w:color w:val="000000" w:themeColor="text1"/>
          <w:sz w:val="20"/>
          <w:szCs w:val="20"/>
        </w:rPr>
        <w:t xml:space="preserve">: от КТП №420 </w:t>
      </w:r>
      <w:proofErr w:type="spellStart"/>
      <w:r w:rsidR="00183B91" w:rsidRPr="00183B91">
        <w:rPr>
          <w:i/>
          <w:iCs/>
          <w:color w:val="000000" w:themeColor="text1"/>
          <w:sz w:val="20"/>
          <w:szCs w:val="20"/>
        </w:rPr>
        <w:t>д.Янгорас</w:t>
      </w:r>
      <w:proofErr w:type="spellEnd"/>
      <w:r w:rsidR="00183B91" w:rsidRPr="00183B91">
        <w:rPr>
          <w:i/>
          <w:iCs/>
          <w:color w:val="000000" w:themeColor="text1"/>
          <w:sz w:val="20"/>
          <w:szCs w:val="20"/>
        </w:rPr>
        <w:t xml:space="preserve">, от КТП №285 </w:t>
      </w:r>
      <w:proofErr w:type="spellStart"/>
      <w:r w:rsidR="00183B91" w:rsidRPr="00183B91">
        <w:rPr>
          <w:i/>
          <w:iCs/>
          <w:color w:val="000000" w:themeColor="text1"/>
          <w:sz w:val="20"/>
          <w:szCs w:val="20"/>
        </w:rPr>
        <w:t>д.Ойкасы</w:t>
      </w:r>
      <w:proofErr w:type="spellEnd"/>
      <w:r w:rsidR="00183B91" w:rsidRPr="00183B91">
        <w:rPr>
          <w:i/>
          <w:iCs/>
          <w:color w:val="000000" w:themeColor="text1"/>
          <w:sz w:val="20"/>
          <w:szCs w:val="20"/>
        </w:rPr>
        <w:t xml:space="preserve">, от КТП №284 </w:t>
      </w:r>
      <w:proofErr w:type="spellStart"/>
      <w:r w:rsidR="00183B91" w:rsidRPr="00183B91">
        <w:rPr>
          <w:i/>
          <w:iCs/>
          <w:color w:val="000000" w:themeColor="text1"/>
          <w:sz w:val="20"/>
          <w:szCs w:val="20"/>
        </w:rPr>
        <w:t>д.Илгышево</w:t>
      </w:r>
      <w:proofErr w:type="spellEnd"/>
      <w:r w:rsidR="00183B91" w:rsidRPr="00183B91">
        <w:rPr>
          <w:i/>
          <w:iCs/>
          <w:color w:val="000000" w:themeColor="text1"/>
          <w:sz w:val="20"/>
          <w:szCs w:val="20"/>
        </w:rPr>
        <w:t xml:space="preserve">, от КТП №396 </w:t>
      </w:r>
      <w:proofErr w:type="spellStart"/>
      <w:r w:rsidR="00183B91" w:rsidRPr="00183B91">
        <w:rPr>
          <w:i/>
          <w:iCs/>
          <w:color w:val="000000" w:themeColor="text1"/>
          <w:sz w:val="20"/>
          <w:szCs w:val="20"/>
        </w:rPr>
        <w:t>д.Илгышево</w:t>
      </w:r>
      <w:proofErr w:type="spellEnd"/>
      <w:r w:rsidR="00183B91" w:rsidRPr="00183B91">
        <w:rPr>
          <w:i/>
          <w:iCs/>
          <w:color w:val="000000" w:themeColor="text1"/>
          <w:sz w:val="20"/>
          <w:szCs w:val="20"/>
        </w:rPr>
        <w:t xml:space="preserve"> "Теплица; КТП №420,285,396; Тип зоны: Охранная зона инженерных коммуникаций</w:t>
      </w:r>
      <w:r w:rsidR="00183B91">
        <w:rPr>
          <w:i/>
          <w:iCs/>
          <w:color w:val="000000" w:themeColor="text1"/>
          <w:sz w:val="20"/>
          <w:szCs w:val="20"/>
        </w:rPr>
        <w:t>.</w:t>
      </w:r>
    </w:p>
    <w:p w14:paraId="4FD09A7C" w14:textId="77777777" w:rsidR="00183B91" w:rsidRPr="00AB77AB" w:rsidRDefault="00183B91" w:rsidP="00AF1772">
      <w:pPr>
        <w:pStyle w:val="aa"/>
        <w:spacing w:after="0"/>
        <w:ind w:firstLine="567"/>
        <w:jc w:val="both"/>
        <w:rPr>
          <w:color w:val="000000" w:themeColor="text1"/>
          <w:sz w:val="22"/>
          <w:szCs w:val="22"/>
        </w:rPr>
      </w:pPr>
    </w:p>
    <w:p w14:paraId="0EF02374" w14:textId="77777777" w:rsidR="003F682B" w:rsidRPr="00AB77AB" w:rsidRDefault="003F682B" w:rsidP="00D95E3D">
      <w:pPr>
        <w:tabs>
          <w:tab w:val="left" w:pos="851"/>
        </w:tabs>
        <w:ind w:firstLine="624"/>
        <w:jc w:val="both"/>
        <w:rPr>
          <w:b/>
          <w:color w:val="000000" w:themeColor="text1"/>
          <w:sz w:val="22"/>
          <w:szCs w:val="22"/>
        </w:rPr>
      </w:pPr>
    </w:p>
    <w:p w14:paraId="35D0A184" w14:textId="7AD361D4" w:rsidR="00D95E3D" w:rsidRPr="00AB77AB" w:rsidRDefault="0054729F" w:rsidP="00D95E3D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ЛОТ</w:t>
      </w:r>
      <w:r w:rsidR="00951248" w:rsidRPr="00AB77AB">
        <w:rPr>
          <w:b/>
          <w:color w:val="000000" w:themeColor="text1"/>
          <w:sz w:val="22"/>
          <w:szCs w:val="22"/>
        </w:rPr>
        <w:t xml:space="preserve"> </w:t>
      </w:r>
      <w:r w:rsidRPr="00AB77AB">
        <w:rPr>
          <w:b/>
          <w:color w:val="000000" w:themeColor="text1"/>
          <w:sz w:val="22"/>
          <w:szCs w:val="22"/>
        </w:rPr>
        <w:t xml:space="preserve">№ </w:t>
      </w:r>
      <w:r w:rsidR="00E4695B">
        <w:rPr>
          <w:b/>
          <w:color w:val="000000" w:themeColor="text1"/>
          <w:sz w:val="22"/>
          <w:szCs w:val="22"/>
        </w:rPr>
        <w:t>2</w:t>
      </w:r>
      <w:r w:rsidR="00033C9B" w:rsidRPr="00AB77AB">
        <w:rPr>
          <w:b/>
          <w:color w:val="000000" w:themeColor="text1"/>
          <w:sz w:val="22"/>
          <w:szCs w:val="22"/>
        </w:rPr>
        <w:t xml:space="preserve"> </w:t>
      </w:r>
      <w:r w:rsidR="00D95E3D" w:rsidRPr="00AB77AB">
        <w:rPr>
          <w:color w:val="000000" w:themeColor="text1"/>
          <w:sz w:val="22"/>
          <w:szCs w:val="22"/>
        </w:rPr>
        <w:t xml:space="preserve">земельный участок из земель </w:t>
      </w:r>
      <w:r w:rsidR="006504B8" w:rsidRPr="00AB77AB">
        <w:rPr>
          <w:color w:val="000000" w:themeColor="text1"/>
          <w:sz w:val="22"/>
          <w:szCs w:val="22"/>
        </w:rPr>
        <w:t>сельскохозяйственного назначений</w:t>
      </w:r>
      <w:r w:rsidR="00D95E3D" w:rsidRPr="00AB77AB">
        <w:rPr>
          <w:color w:val="000000" w:themeColor="text1"/>
          <w:sz w:val="22"/>
          <w:szCs w:val="22"/>
        </w:rPr>
        <w:t xml:space="preserve"> с кадастровым номером 21:07:</w:t>
      </w:r>
      <w:r w:rsidR="00A3009F">
        <w:rPr>
          <w:color w:val="000000" w:themeColor="text1"/>
          <w:sz w:val="22"/>
          <w:szCs w:val="22"/>
        </w:rPr>
        <w:t>142201:322</w:t>
      </w:r>
      <w:r w:rsidR="00D95E3D" w:rsidRPr="00AB77AB">
        <w:rPr>
          <w:color w:val="000000" w:themeColor="text1"/>
          <w:sz w:val="22"/>
          <w:szCs w:val="22"/>
        </w:rPr>
        <w:t xml:space="preserve">; адрес (описание местоположения): Чувашская Республика–Чувашия, Аликовский </w:t>
      </w:r>
      <w:r w:rsidR="001A61D3" w:rsidRPr="00AB77AB">
        <w:rPr>
          <w:color w:val="000000" w:themeColor="text1"/>
          <w:sz w:val="22"/>
          <w:szCs w:val="22"/>
        </w:rPr>
        <w:t>муниципальный окру;</w:t>
      </w:r>
      <w:r w:rsidR="00D95E3D" w:rsidRPr="00AB77AB">
        <w:rPr>
          <w:color w:val="000000" w:themeColor="text1"/>
          <w:sz w:val="22"/>
          <w:szCs w:val="22"/>
        </w:rPr>
        <w:t xml:space="preserve"> с видом разрешенного использования </w:t>
      </w:r>
      <w:bookmarkStart w:id="7" w:name="_Hlk209789624"/>
      <w:r w:rsidR="00D95E3D" w:rsidRPr="00AB77AB">
        <w:rPr>
          <w:color w:val="000000" w:themeColor="text1"/>
          <w:sz w:val="22"/>
          <w:szCs w:val="22"/>
        </w:rPr>
        <w:t>«</w:t>
      </w:r>
      <w:r w:rsidR="00A3009F">
        <w:rPr>
          <w:color w:val="000000" w:themeColor="text1"/>
          <w:sz w:val="22"/>
          <w:szCs w:val="22"/>
        </w:rPr>
        <w:t>сельскохозяйственное использование</w:t>
      </w:r>
      <w:r w:rsidR="00D95E3D" w:rsidRPr="00AB77AB">
        <w:rPr>
          <w:color w:val="000000" w:themeColor="text1"/>
          <w:sz w:val="22"/>
          <w:szCs w:val="22"/>
        </w:rPr>
        <w:t>»</w:t>
      </w:r>
      <w:bookmarkEnd w:id="7"/>
      <w:r w:rsidR="00D95E3D" w:rsidRPr="00AB77AB">
        <w:rPr>
          <w:color w:val="000000" w:themeColor="text1"/>
          <w:sz w:val="22"/>
          <w:szCs w:val="22"/>
        </w:rPr>
        <w:t xml:space="preserve">, общей площадь </w:t>
      </w:r>
      <w:r w:rsidR="00A3009F">
        <w:rPr>
          <w:color w:val="000000" w:themeColor="text1"/>
          <w:sz w:val="22"/>
          <w:szCs w:val="22"/>
        </w:rPr>
        <w:t>9792</w:t>
      </w:r>
      <w:r w:rsidR="00D95E3D" w:rsidRPr="00AB77AB">
        <w:rPr>
          <w:color w:val="000000" w:themeColor="text1"/>
          <w:sz w:val="22"/>
          <w:szCs w:val="22"/>
        </w:rPr>
        <w:t xml:space="preserve"> кв.м.</w:t>
      </w:r>
    </w:p>
    <w:p w14:paraId="0A4568D9" w14:textId="324E7103" w:rsidR="00D95E3D" w:rsidRPr="00AB77AB" w:rsidRDefault="00A97282" w:rsidP="00A97282">
      <w:pPr>
        <w:tabs>
          <w:tab w:val="left" w:pos="851"/>
        </w:tabs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lastRenderedPageBreak/>
        <w:t xml:space="preserve">          </w:t>
      </w:r>
      <w:r w:rsidR="0054729F" w:rsidRPr="00AB77AB">
        <w:rPr>
          <w:b/>
          <w:color w:val="000000" w:themeColor="text1"/>
          <w:sz w:val="22"/>
          <w:szCs w:val="22"/>
        </w:rPr>
        <w:t xml:space="preserve">Начальная цена </w:t>
      </w:r>
      <w:r w:rsidR="00E1533E" w:rsidRPr="00AB77AB">
        <w:rPr>
          <w:b/>
          <w:color w:val="000000" w:themeColor="text1"/>
          <w:sz w:val="22"/>
          <w:szCs w:val="22"/>
        </w:rPr>
        <w:t>стоимости</w:t>
      </w:r>
      <w:r w:rsidR="0054729F" w:rsidRPr="00AB77AB">
        <w:rPr>
          <w:b/>
          <w:color w:val="000000" w:themeColor="text1"/>
          <w:sz w:val="22"/>
          <w:szCs w:val="22"/>
        </w:rPr>
        <w:t xml:space="preserve"> земельного участка</w:t>
      </w:r>
      <w:r w:rsidR="0054729F" w:rsidRPr="00AB77AB">
        <w:rPr>
          <w:color w:val="000000" w:themeColor="text1"/>
          <w:sz w:val="22"/>
          <w:szCs w:val="22"/>
        </w:rPr>
        <w:t xml:space="preserve"> – </w:t>
      </w:r>
      <w:bookmarkStart w:id="8" w:name="_Hlk209786336"/>
      <w:bookmarkStart w:id="9" w:name="_Hlk148703161"/>
      <w:r w:rsidR="007F188B" w:rsidRPr="00AB77AB">
        <w:rPr>
          <w:color w:val="000000" w:themeColor="text1"/>
          <w:sz w:val="22"/>
          <w:szCs w:val="22"/>
        </w:rPr>
        <w:t>1</w:t>
      </w:r>
      <w:r w:rsidR="00A3009F">
        <w:rPr>
          <w:color w:val="000000" w:themeColor="text1"/>
          <w:sz w:val="22"/>
          <w:szCs w:val="22"/>
        </w:rPr>
        <w:t>5800</w:t>
      </w:r>
      <w:r w:rsidRPr="00AB77AB">
        <w:rPr>
          <w:color w:val="000000" w:themeColor="text1"/>
          <w:sz w:val="22"/>
          <w:szCs w:val="22"/>
        </w:rPr>
        <w:t xml:space="preserve"> </w:t>
      </w:r>
      <w:r w:rsidR="00D95E3D" w:rsidRPr="00AB77AB">
        <w:rPr>
          <w:color w:val="000000" w:themeColor="text1"/>
          <w:sz w:val="22"/>
          <w:szCs w:val="22"/>
        </w:rPr>
        <w:t>(</w:t>
      </w:r>
      <w:r w:rsidR="00A3009F">
        <w:rPr>
          <w:color w:val="000000" w:themeColor="text1"/>
          <w:sz w:val="22"/>
          <w:szCs w:val="22"/>
        </w:rPr>
        <w:t>Пятнадцать тысяч восемьсот</w:t>
      </w:r>
      <w:r w:rsidRPr="00AB77AB">
        <w:rPr>
          <w:color w:val="000000" w:themeColor="text1"/>
          <w:sz w:val="22"/>
          <w:szCs w:val="22"/>
        </w:rPr>
        <w:t>)</w:t>
      </w:r>
      <w:r w:rsidR="00D95E3D" w:rsidRPr="00AB77AB">
        <w:rPr>
          <w:color w:val="000000" w:themeColor="text1"/>
          <w:sz w:val="22"/>
          <w:szCs w:val="22"/>
        </w:rPr>
        <w:t xml:space="preserve"> руб. </w:t>
      </w:r>
      <w:r w:rsidR="007F188B" w:rsidRPr="00AB77AB">
        <w:rPr>
          <w:color w:val="000000" w:themeColor="text1"/>
          <w:sz w:val="22"/>
          <w:szCs w:val="22"/>
        </w:rPr>
        <w:t>00</w:t>
      </w:r>
      <w:r w:rsidR="00D95E3D" w:rsidRPr="00AB77AB">
        <w:rPr>
          <w:color w:val="000000" w:themeColor="text1"/>
          <w:sz w:val="22"/>
          <w:szCs w:val="22"/>
        </w:rPr>
        <w:t xml:space="preserve"> коп.</w:t>
      </w:r>
    </w:p>
    <w:bookmarkEnd w:id="8"/>
    <w:p w14:paraId="23D41597" w14:textId="302DC45A" w:rsidR="00D95E3D" w:rsidRPr="00AB77AB" w:rsidRDefault="001A61D3" w:rsidP="001A61D3">
      <w:pPr>
        <w:pStyle w:val="aa"/>
        <w:spacing w:after="0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           </w:t>
      </w:r>
      <w:r w:rsidR="00D95E3D" w:rsidRPr="00AB77AB">
        <w:rPr>
          <w:b/>
          <w:color w:val="000000" w:themeColor="text1"/>
          <w:sz w:val="22"/>
          <w:szCs w:val="22"/>
        </w:rPr>
        <w:t>Шаг аукциона</w:t>
      </w:r>
      <w:r w:rsidR="00D95E3D" w:rsidRPr="00AB77AB">
        <w:rPr>
          <w:color w:val="000000" w:themeColor="text1"/>
          <w:sz w:val="22"/>
          <w:szCs w:val="22"/>
        </w:rPr>
        <w:t xml:space="preserve"> –</w:t>
      </w:r>
      <w:r w:rsidR="00A3009F">
        <w:rPr>
          <w:color w:val="000000" w:themeColor="text1"/>
          <w:sz w:val="22"/>
          <w:szCs w:val="22"/>
        </w:rPr>
        <w:t>474</w:t>
      </w:r>
      <w:r w:rsidR="00D95E3D" w:rsidRPr="00AB77AB">
        <w:rPr>
          <w:color w:val="000000" w:themeColor="text1"/>
          <w:sz w:val="22"/>
          <w:szCs w:val="22"/>
        </w:rPr>
        <w:t xml:space="preserve"> (</w:t>
      </w:r>
      <w:r w:rsidR="00EF2083">
        <w:rPr>
          <w:color w:val="000000" w:themeColor="text1"/>
          <w:sz w:val="22"/>
          <w:szCs w:val="22"/>
        </w:rPr>
        <w:t>Четыреста семьдесят четыре</w:t>
      </w:r>
      <w:r w:rsidR="00D95E3D" w:rsidRPr="00AB77AB">
        <w:rPr>
          <w:color w:val="000000" w:themeColor="text1"/>
          <w:sz w:val="22"/>
          <w:szCs w:val="22"/>
        </w:rPr>
        <w:t>) руб</w:t>
      </w:r>
      <w:r w:rsidR="007F188B" w:rsidRPr="00AB77AB">
        <w:rPr>
          <w:color w:val="000000" w:themeColor="text1"/>
          <w:sz w:val="22"/>
          <w:szCs w:val="22"/>
        </w:rPr>
        <w:t>.00</w:t>
      </w:r>
      <w:r w:rsidR="00D95E3D" w:rsidRPr="00AB77AB">
        <w:rPr>
          <w:color w:val="000000" w:themeColor="text1"/>
          <w:sz w:val="22"/>
          <w:szCs w:val="22"/>
        </w:rPr>
        <w:t xml:space="preserve"> коп. (3% от начальной цены земельного участка).</w:t>
      </w:r>
    </w:p>
    <w:p w14:paraId="6972869B" w14:textId="77777777" w:rsidR="00EF2083" w:rsidRPr="00AB77AB" w:rsidRDefault="00D95E3D" w:rsidP="00EF2083">
      <w:pPr>
        <w:tabs>
          <w:tab w:val="left" w:pos="851"/>
        </w:tabs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Размер задатка</w:t>
      </w:r>
      <w:r w:rsidRPr="00AB77AB">
        <w:rPr>
          <w:color w:val="000000" w:themeColor="text1"/>
          <w:sz w:val="22"/>
          <w:szCs w:val="22"/>
        </w:rPr>
        <w:t xml:space="preserve"> устанавливается в размере 100 % начальной цены предмета аукциона и составляет- </w:t>
      </w:r>
      <w:r w:rsidR="00EF2083" w:rsidRPr="00AB77AB">
        <w:rPr>
          <w:color w:val="000000" w:themeColor="text1"/>
          <w:sz w:val="22"/>
          <w:szCs w:val="22"/>
        </w:rPr>
        <w:t>1</w:t>
      </w:r>
      <w:r w:rsidR="00EF2083">
        <w:rPr>
          <w:color w:val="000000" w:themeColor="text1"/>
          <w:sz w:val="22"/>
          <w:szCs w:val="22"/>
        </w:rPr>
        <w:t>5800</w:t>
      </w:r>
      <w:r w:rsidR="00EF2083" w:rsidRPr="00AB77AB">
        <w:rPr>
          <w:color w:val="000000" w:themeColor="text1"/>
          <w:sz w:val="22"/>
          <w:szCs w:val="22"/>
        </w:rPr>
        <w:t xml:space="preserve"> (</w:t>
      </w:r>
      <w:r w:rsidR="00EF2083">
        <w:rPr>
          <w:color w:val="000000" w:themeColor="text1"/>
          <w:sz w:val="22"/>
          <w:szCs w:val="22"/>
        </w:rPr>
        <w:t>Пятнадцать тысяч восемьсот</w:t>
      </w:r>
      <w:r w:rsidR="00EF2083" w:rsidRPr="00AB77AB">
        <w:rPr>
          <w:color w:val="000000" w:themeColor="text1"/>
          <w:sz w:val="22"/>
          <w:szCs w:val="22"/>
        </w:rPr>
        <w:t>) руб. 00 коп.</w:t>
      </w:r>
    </w:p>
    <w:p w14:paraId="26E519BA" w14:textId="69A2C870" w:rsidR="00B063EF" w:rsidRPr="00AB77AB" w:rsidRDefault="00D95E3D" w:rsidP="00DA4E7B">
      <w:pPr>
        <w:tabs>
          <w:tab w:val="left" w:pos="851"/>
        </w:tabs>
        <w:ind w:firstLine="624"/>
        <w:jc w:val="both"/>
        <w:rPr>
          <w:b/>
          <w:i/>
          <w:iCs/>
          <w:color w:val="000000" w:themeColor="text1"/>
          <w:sz w:val="16"/>
          <w:szCs w:val="16"/>
        </w:rPr>
      </w:pPr>
      <w:r w:rsidRPr="00AB77AB">
        <w:rPr>
          <w:b/>
          <w:color w:val="000000" w:themeColor="text1"/>
          <w:sz w:val="22"/>
          <w:szCs w:val="22"/>
        </w:rPr>
        <w:t xml:space="preserve"> </w:t>
      </w:r>
      <w:bookmarkStart w:id="10" w:name="_Hlk199942099"/>
      <w:r w:rsidR="00B063EF" w:rsidRPr="00AB77AB">
        <w:rPr>
          <w:b/>
          <w:color w:val="000000" w:themeColor="text1"/>
          <w:sz w:val="22"/>
          <w:szCs w:val="22"/>
        </w:rPr>
        <w:t>Ограничени</w:t>
      </w:r>
      <w:r w:rsidR="00DA4E7B" w:rsidRPr="00AB77AB">
        <w:rPr>
          <w:b/>
          <w:color w:val="000000" w:themeColor="text1"/>
          <w:sz w:val="22"/>
          <w:szCs w:val="22"/>
        </w:rPr>
        <w:t>й</w:t>
      </w:r>
      <w:r w:rsidR="00B063EF" w:rsidRPr="00AB77AB">
        <w:rPr>
          <w:b/>
          <w:color w:val="000000" w:themeColor="text1"/>
          <w:sz w:val="22"/>
          <w:szCs w:val="22"/>
        </w:rPr>
        <w:t xml:space="preserve"> и обременени</w:t>
      </w:r>
      <w:r w:rsidR="00DA4E7B" w:rsidRPr="00AB77AB">
        <w:rPr>
          <w:b/>
          <w:color w:val="000000" w:themeColor="text1"/>
          <w:sz w:val="22"/>
          <w:szCs w:val="22"/>
        </w:rPr>
        <w:t xml:space="preserve">й на данном земельном участке не имеется. </w:t>
      </w:r>
      <w:bookmarkEnd w:id="10"/>
    </w:p>
    <w:bookmarkEnd w:id="9"/>
    <w:p w14:paraId="537ABFF4" w14:textId="77777777" w:rsidR="00B063EF" w:rsidRPr="00AB77AB" w:rsidRDefault="00B063EF" w:rsidP="00B063EF">
      <w:pPr>
        <w:ind w:firstLine="709"/>
        <w:jc w:val="both"/>
        <w:rPr>
          <w:b/>
          <w:color w:val="000000" w:themeColor="text1"/>
          <w:sz w:val="22"/>
          <w:szCs w:val="22"/>
        </w:rPr>
      </w:pPr>
    </w:p>
    <w:p w14:paraId="5AACF0AD" w14:textId="7EB1DE80" w:rsidR="00F61C14" w:rsidRPr="00AB77AB" w:rsidRDefault="0054729F" w:rsidP="00F61C14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ЛОТ №</w:t>
      </w:r>
      <w:r w:rsidR="00912492" w:rsidRPr="00AB77AB">
        <w:rPr>
          <w:b/>
          <w:color w:val="000000" w:themeColor="text1"/>
          <w:sz w:val="22"/>
          <w:szCs w:val="22"/>
        </w:rPr>
        <w:t xml:space="preserve"> </w:t>
      </w:r>
      <w:r w:rsidR="00E4695B">
        <w:rPr>
          <w:b/>
          <w:color w:val="000000" w:themeColor="text1"/>
          <w:sz w:val="22"/>
          <w:szCs w:val="22"/>
        </w:rPr>
        <w:t>3</w:t>
      </w:r>
      <w:r w:rsidR="00EF2083">
        <w:rPr>
          <w:b/>
          <w:color w:val="000000" w:themeColor="text1"/>
          <w:sz w:val="22"/>
          <w:szCs w:val="22"/>
        </w:rPr>
        <w:t>(м)</w:t>
      </w:r>
      <w:r w:rsidR="00912492" w:rsidRPr="00AB77AB">
        <w:rPr>
          <w:b/>
          <w:color w:val="000000" w:themeColor="text1"/>
          <w:sz w:val="22"/>
          <w:szCs w:val="22"/>
        </w:rPr>
        <w:t xml:space="preserve"> </w:t>
      </w:r>
      <w:r w:rsidR="00F61C14" w:rsidRPr="00AB77AB">
        <w:rPr>
          <w:color w:val="000000" w:themeColor="text1"/>
          <w:sz w:val="22"/>
          <w:szCs w:val="22"/>
        </w:rPr>
        <w:t>земельный участок из земель сельскохозяйственного назначения с кадастровым номером 21:07:</w:t>
      </w:r>
      <w:r w:rsidR="00EF2083">
        <w:rPr>
          <w:color w:val="000000" w:themeColor="text1"/>
          <w:sz w:val="22"/>
          <w:szCs w:val="22"/>
        </w:rPr>
        <w:t>120501:302</w:t>
      </w:r>
      <w:r w:rsidR="00F61C14" w:rsidRPr="00AB77AB">
        <w:rPr>
          <w:color w:val="000000" w:themeColor="text1"/>
          <w:sz w:val="22"/>
          <w:szCs w:val="22"/>
        </w:rPr>
        <w:t xml:space="preserve">; адрес (описание местоположения): Чувашская Республика–Чувашия, Аликовский муниципальный округ; с видом разрешенного использования </w:t>
      </w:r>
      <w:r w:rsidR="0040241B" w:rsidRPr="00AB77AB">
        <w:rPr>
          <w:color w:val="000000" w:themeColor="text1"/>
          <w:sz w:val="22"/>
          <w:szCs w:val="22"/>
        </w:rPr>
        <w:t>«</w:t>
      </w:r>
      <w:r w:rsidR="00EF2083">
        <w:rPr>
          <w:color w:val="000000" w:themeColor="text1"/>
          <w:sz w:val="22"/>
          <w:szCs w:val="22"/>
        </w:rPr>
        <w:t>для сельскохозяйственного производства</w:t>
      </w:r>
      <w:r w:rsidR="0040241B" w:rsidRPr="00AB77AB">
        <w:rPr>
          <w:color w:val="000000" w:themeColor="text1"/>
          <w:sz w:val="22"/>
          <w:szCs w:val="22"/>
        </w:rPr>
        <w:t>»</w:t>
      </w:r>
      <w:r w:rsidR="00F61C14" w:rsidRPr="00AB77AB">
        <w:rPr>
          <w:color w:val="000000" w:themeColor="text1"/>
          <w:sz w:val="22"/>
          <w:szCs w:val="22"/>
        </w:rPr>
        <w:t xml:space="preserve">, общей площадь </w:t>
      </w:r>
      <w:r w:rsidR="00EF2083">
        <w:rPr>
          <w:color w:val="000000" w:themeColor="text1"/>
          <w:sz w:val="22"/>
          <w:szCs w:val="22"/>
        </w:rPr>
        <w:t>22100</w:t>
      </w:r>
      <w:r w:rsidR="00F61C14" w:rsidRPr="00AB77AB">
        <w:rPr>
          <w:color w:val="000000" w:themeColor="text1"/>
          <w:sz w:val="22"/>
          <w:szCs w:val="22"/>
        </w:rPr>
        <w:t xml:space="preserve"> кв.м.</w:t>
      </w:r>
    </w:p>
    <w:p w14:paraId="3799FC02" w14:textId="5923949A" w:rsidR="00F61C14" w:rsidRPr="00AB77AB" w:rsidRDefault="00F61C14" w:rsidP="00F61C14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Начальная цена стоимости земельного участка</w:t>
      </w:r>
      <w:r w:rsidRPr="00AB77AB">
        <w:rPr>
          <w:color w:val="000000" w:themeColor="text1"/>
          <w:sz w:val="22"/>
          <w:szCs w:val="22"/>
        </w:rPr>
        <w:t xml:space="preserve"> – </w:t>
      </w:r>
      <w:bookmarkStart w:id="11" w:name="_Hlk217047292"/>
      <w:r w:rsidR="00C913F5">
        <w:rPr>
          <w:color w:val="000000" w:themeColor="text1"/>
          <w:sz w:val="22"/>
          <w:szCs w:val="22"/>
        </w:rPr>
        <w:t>30300</w:t>
      </w:r>
      <w:r w:rsidRPr="00AB77AB">
        <w:rPr>
          <w:color w:val="000000" w:themeColor="text1"/>
          <w:sz w:val="22"/>
          <w:szCs w:val="22"/>
        </w:rPr>
        <w:t xml:space="preserve"> (</w:t>
      </w:r>
      <w:r w:rsidR="00C913F5">
        <w:rPr>
          <w:color w:val="000000" w:themeColor="text1"/>
          <w:sz w:val="22"/>
          <w:szCs w:val="22"/>
        </w:rPr>
        <w:t xml:space="preserve">Тридцать </w:t>
      </w:r>
      <w:r w:rsidRPr="00AB77AB">
        <w:rPr>
          <w:color w:val="000000" w:themeColor="text1"/>
          <w:sz w:val="22"/>
          <w:szCs w:val="22"/>
        </w:rPr>
        <w:t xml:space="preserve">тысяч </w:t>
      </w:r>
      <w:r w:rsidR="00C913F5">
        <w:rPr>
          <w:color w:val="000000" w:themeColor="text1"/>
          <w:sz w:val="22"/>
          <w:szCs w:val="22"/>
        </w:rPr>
        <w:t>триста</w:t>
      </w:r>
      <w:r w:rsidRPr="00AB77AB">
        <w:rPr>
          <w:color w:val="000000" w:themeColor="text1"/>
          <w:sz w:val="22"/>
          <w:szCs w:val="22"/>
        </w:rPr>
        <w:t>) руб. 00 коп.</w:t>
      </w:r>
      <w:bookmarkEnd w:id="11"/>
    </w:p>
    <w:p w14:paraId="2965A66E" w14:textId="4508C677" w:rsidR="00F61C14" w:rsidRPr="00AB77AB" w:rsidRDefault="00F61C14" w:rsidP="00F61C14">
      <w:pPr>
        <w:pStyle w:val="aa"/>
        <w:spacing w:after="0"/>
        <w:ind w:firstLine="708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Шаг аукциона</w:t>
      </w:r>
      <w:r w:rsidRPr="00AB77AB">
        <w:rPr>
          <w:color w:val="000000" w:themeColor="text1"/>
          <w:sz w:val="22"/>
          <w:szCs w:val="22"/>
        </w:rPr>
        <w:t xml:space="preserve"> -</w:t>
      </w:r>
      <w:r w:rsidR="00C913F5">
        <w:rPr>
          <w:color w:val="000000" w:themeColor="text1"/>
          <w:sz w:val="22"/>
          <w:szCs w:val="22"/>
        </w:rPr>
        <w:t>909</w:t>
      </w:r>
      <w:r w:rsidRPr="00AB77AB">
        <w:rPr>
          <w:color w:val="000000" w:themeColor="text1"/>
          <w:sz w:val="22"/>
          <w:szCs w:val="22"/>
        </w:rPr>
        <w:t xml:space="preserve"> (</w:t>
      </w:r>
      <w:r w:rsidR="00C913F5">
        <w:rPr>
          <w:color w:val="000000" w:themeColor="text1"/>
          <w:sz w:val="22"/>
          <w:szCs w:val="22"/>
        </w:rPr>
        <w:t>Девятьсот девять</w:t>
      </w:r>
      <w:r w:rsidRPr="00AB77AB">
        <w:rPr>
          <w:color w:val="000000" w:themeColor="text1"/>
          <w:sz w:val="22"/>
          <w:szCs w:val="22"/>
        </w:rPr>
        <w:t>) руб.00 коп. (3% от начальной цены земельного участка).</w:t>
      </w:r>
    </w:p>
    <w:p w14:paraId="0D8FEB7E" w14:textId="77777777" w:rsidR="00C913F5" w:rsidRDefault="00F61C14" w:rsidP="00F61C14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Размер задатка</w:t>
      </w:r>
      <w:r w:rsidRPr="00AB77AB">
        <w:rPr>
          <w:color w:val="000000" w:themeColor="text1"/>
          <w:sz w:val="22"/>
          <w:szCs w:val="22"/>
        </w:rPr>
        <w:t xml:space="preserve"> устанавливается в размере 100 % начальной цены предмета аукциона и составляет </w:t>
      </w:r>
      <w:r w:rsidR="00C913F5">
        <w:rPr>
          <w:color w:val="000000" w:themeColor="text1"/>
          <w:sz w:val="22"/>
          <w:szCs w:val="22"/>
        </w:rPr>
        <w:t>30300</w:t>
      </w:r>
      <w:r w:rsidR="00C913F5" w:rsidRPr="00AB77AB">
        <w:rPr>
          <w:color w:val="000000" w:themeColor="text1"/>
          <w:sz w:val="22"/>
          <w:szCs w:val="22"/>
        </w:rPr>
        <w:t xml:space="preserve"> (</w:t>
      </w:r>
      <w:r w:rsidR="00C913F5">
        <w:rPr>
          <w:color w:val="000000" w:themeColor="text1"/>
          <w:sz w:val="22"/>
          <w:szCs w:val="22"/>
        </w:rPr>
        <w:t xml:space="preserve">Тридцать </w:t>
      </w:r>
      <w:r w:rsidR="00C913F5" w:rsidRPr="00AB77AB">
        <w:rPr>
          <w:color w:val="000000" w:themeColor="text1"/>
          <w:sz w:val="22"/>
          <w:szCs w:val="22"/>
        </w:rPr>
        <w:t xml:space="preserve">тысяч </w:t>
      </w:r>
      <w:r w:rsidR="00C913F5">
        <w:rPr>
          <w:color w:val="000000" w:themeColor="text1"/>
          <w:sz w:val="22"/>
          <w:szCs w:val="22"/>
        </w:rPr>
        <w:t>триста</w:t>
      </w:r>
      <w:r w:rsidR="00C913F5" w:rsidRPr="00AB77AB">
        <w:rPr>
          <w:color w:val="000000" w:themeColor="text1"/>
          <w:sz w:val="22"/>
          <w:szCs w:val="22"/>
        </w:rPr>
        <w:t>) руб. 00 коп.</w:t>
      </w:r>
    </w:p>
    <w:p w14:paraId="3222CB6F" w14:textId="2920F8ED" w:rsidR="00F61C14" w:rsidRPr="00C913F5" w:rsidRDefault="00F61C14" w:rsidP="00F61C14">
      <w:pPr>
        <w:tabs>
          <w:tab w:val="left" w:pos="851"/>
        </w:tabs>
        <w:ind w:firstLine="624"/>
        <w:jc w:val="both"/>
        <w:rPr>
          <w:i/>
          <w:iCs/>
          <w:color w:val="000000" w:themeColor="text1"/>
          <w:sz w:val="20"/>
          <w:szCs w:val="20"/>
        </w:rPr>
      </w:pPr>
      <w:r w:rsidRPr="00AB77AB">
        <w:rPr>
          <w:b/>
          <w:color w:val="000000" w:themeColor="text1"/>
          <w:sz w:val="22"/>
          <w:szCs w:val="22"/>
        </w:rPr>
        <w:t>Ограничени</w:t>
      </w:r>
      <w:r w:rsidR="00C913F5">
        <w:rPr>
          <w:b/>
          <w:color w:val="000000" w:themeColor="text1"/>
          <w:sz w:val="22"/>
          <w:szCs w:val="22"/>
        </w:rPr>
        <w:t>е</w:t>
      </w:r>
      <w:r w:rsidRPr="00AB77AB">
        <w:rPr>
          <w:b/>
          <w:color w:val="000000" w:themeColor="text1"/>
          <w:sz w:val="22"/>
          <w:szCs w:val="22"/>
        </w:rPr>
        <w:t xml:space="preserve"> и обременени</w:t>
      </w:r>
      <w:r w:rsidR="00C913F5">
        <w:rPr>
          <w:b/>
          <w:color w:val="000000" w:themeColor="text1"/>
          <w:sz w:val="22"/>
          <w:szCs w:val="22"/>
        </w:rPr>
        <w:t>е:</w:t>
      </w:r>
      <w:r w:rsidR="00C913F5" w:rsidRPr="00C913F5">
        <w:t xml:space="preserve"> </w:t>
      </w:r>
      <w:r w:rsidR="00C913F5">
        <w:t xml:space="preserve"> </w:t>
      </w:r>
      <w:r w:rsidR="00C913F5" w:rsidRPr="00C913F5">
        <w:rPr>
          <w:i/>
          <w:iCs/>
          <w:sz w:val="20"/>
          <w:szCs w:val="20"/>
        </w:rPr>
        <w:t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от 05.10.2020 № 873-р выдан: Кабинета Министров Чувашской Республики; Содержание ограничения (обременения): Ограничения изложены в постановлении Правительства РФ от 20.11.2000 N 878"Об утверждении Правил охраны газораспределительных сетей На земельные участки, входящие в охранные зоны газораспределительных сетей, налагаются ограничения (обременения): а) строить объекты жилищно-гражданского и производственного назначения; 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 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 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 д) устраивать свалки и склады, разливать растворы кислот, солей, щелочей и других химически активных веществ; 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 ж) разводить огонь и размещать источники огня; з) рыть погреба, копать и обрабатывать почву сельскохозяйственными и мелиоративными орудиями и механизмами на глубину более 0,3 метра; 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средств связи, освещения и систем телемеханики ; 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 л) самовольно подключаться к газораспределительным сетям; Реестровый номер границы: 21:07-6.374; Вид объекта реестра границ: Зона с особыми условиями использования территории; Вид зоны по документу: Охранная зона газораспределительной сети - Распределительный межпоселковый газопровод высокого давления деревни Тури-Выла; одноэтажное кирпичное здание с оборудованием ГРПШ-400-01; распределительный уличный газопровод низкого давления деревни Тури-Выла ; Тип зоны: Охранная зона инженерных коммуникаций; Номер: -</w:t>
      </w:r>
    </w:p>
    <w:p w14:paraId="56589901" w14:textId="7BE33F95" w:rsidR="006E0DB2" w:rsidRPr="00AB77AB" w:rsidRDefault="006E0DB2" w:rsidP="00F61C14">
      <w:pPr>
        <w:tabs>
          <w:tab w:val="left" w:pos="851"/>
        </w:tabs>
        <w:ind w:firstLine="624"/>
        <w:jc w:val="both"/>
        <w:rPr>
          <w:i/>
          <w:iCs/>
          <w:color w:val="000000" w:themeColor="text1"/>
          <w:sz w:val="22"/>
          <w:szCs w:val="22"/>
        </w:rPr>
      </w:pPr>
    </w:p>
    <w:p w14:paraId="45363C34" w14:textId="26B30C50" w:rsidR="00D95E3D" w:rsidRPr="00AB77AB" w:rsidRDefault="0054729F" w:rsidP="00D95E3D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bookmarkStart w:id="12" w:name="_Hlk216966058"/>
      <w:r w:rsidRPr="00AB77AB">
        <w:rPr>
          <w:b/>
          <w:color w:val="000000" w:themeColor="text1"/>
          <w:sz w:val="22"/>
          <w:szCs w:val="22"/>
        </w:rPr>
        <w:t xml:space="preserve">ЛОТ № </w:t>
      </w:r>
      <w:r w:rsidR="00E4695B">
        <w:rPr>
          <w:b/>
          <w:color w:val="000000" w:themeColor="text1"/>
          <w:sz w:val="22"/>
          <w:szCs w:val="22"/>
        </w:rPr>
        <w:t>4</w:t>
      </w:r>
      <w:r w:rsidR="009334DA" w:rsidRPr="00AB77AB">
        <w:rPr>
          <w:color w:val="000000" w:themeColor="text1"/>
          <w:sz w:val="22"/>
          <w:szCs w:val="22"/>
        </w:rPr>
        <w:t xml:space="preserve"> </w:t>
      </w:r>
      <w:bookmarkStart w:id="13" w:name="_Hlk209786914"/>
      <w:r w:rsidR="00D95E3D" w:rsidRPr="00AB77AB">
        <w:rPr>
          <w:color w:val="000000" w:themeColor="text1"/>
          <w:sz w:val="22"/>
          <w:szCs w:val="22"/>
        </w:rPr>
        <w:t>земельный участок из земель сельскохозяйственного назначения с кадастровым номером 21:07:</w:t>
      </w:r>
      <w:r w:rsidR="00217C5E">
        <w:rPr>
          <w:color w:val="000000" w:themeColor="text1"/>
          <w:sz w:val="22"/>
          <w:szCs w:val="22"/>
        </w:rPr>
        <w:t>040203:220</w:t>
      </w:r>
      <w:r w:rsidR="00D95E3D" w:rsidRPr="00AB77AB">
        <w:rPr>
          <w:color w:val="000000" w:themeColor="text1"/>
          <w:sz w:val="22"/>
          <w:szCs w:val="22"/>
        </w:rPr>
        <w:t xml:space="preserve">; адрес (описание местоположения): Чувашская Республика–Чувашия, Аликовский </w:t>
      </w:r>
      <w:r w:rsidR="002F1A98" w:rsidRPr="00AB77AB">
        <w:rPr>
          <w:color w:val="000000" w:themeColor="text1"/>
          <w:sz w:val="22"/>
          <w:szCs w:val="22"/>
        </w:rPr>
        <w:t>муниципальный округ</w:t>
      </w:r>
      <w:r w:rsidR="00A660C1" w:rsidRPr="00AB77AB">
        <w:rPr>
          <w:color w:val="000000" w:themeColor="text1"/>
          <w:sz w:val="22"/>
          <w:szCs w:val="22"/>
        </w:rPr>
        <w:t>;</w:t>
      </w:r>
      <w:r w:rsidR="00D95E3D" w:rsidRPr="00AB77AB">
        <w:rPr>
          <w:color w:val="000000" w:themeColor="text1"/>
          <w:sz w:val="22"/>
          <w:szCs w:val="22"/>
        </w:rPr>
        <w:t xml:space="preserve"> с видом разрешенного использования «</w:t>
      </w:r>
      <w:r w:rsidR="00217C5E">
        <w:rPr>
          <w:color w:val="000000" w:themeColor="text1"/>
          <w:sz w:val="22"/>
          <w:szCs w:val="22"/>
        </w:rPr>
        <w:t>ведение личного подсобного хозяйства на полевых</w:t>
      </w:r>
      <w:r w:rsidR="00D95E3D" w:rsidRPr="00AB77AB">
        <w:rPr>
          <w:color w:val="000000" w:themeColor="text1"/>
          <w:sz w:val="22"/>
          <w:szCs w:val="22"/>
        </w:rPr>
        <w:t xml:space="preserve">», общей площадь </w:t>
      </w:r>
      <w:r w:rsidR="00217C5E">
        <w:rPr>
          <w:color w:val="000000" w:themeColor="text1"/>
          <w:sz w:val="22"/>
          <w:szCs w:val="22"/>
        </w:rPr>
        <w:t>10000</w:t>
      </w:r>
      <w:r w:rsidR="00D95E3D" w:rsidRPr="00AB77AB">
        <w:rPr>
          <w:color w:val="000000" w:themeColor="text1"/>
          <w:sz w:val="22"/>
          <w:szCs w:val="22"/>
        </w:rPr>
        <w:t xml:space="preserve"> кв.м.</w:t>
      </w:r>
    </w:p>
    <w:p w14:paraId="2FFFD3C5" w14:textId="775FDC0F" w:rsidR="0054729F" w:rsidRPr="00AB77AB" w:rsidRDefault="0054729F" w:rsidP="00D95E3D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Начальная цена </w:t>
      </w:r>
      <w:r w:rsidR="00E1533E" w:rsidRPr="00AB77AB">
        <w:rPr>
          <w:b/>
          <w:color w:val="000000" w:themeColor="text1"/>
          <w:sz w:val="22"/>
          <w:szCs w:val="22"/>
        </w:rPr>
        <w:t>стоимости</w:t>
      </w:r>
      <w:r w:rsidRPr="00AB77AB">
        <w:rPr>
          <w:b/>
          <w:color w:val="000000" w:themeColor="text1"/>
          <w:sz w:val="22"/>
          <w:szCs w:val="22"/>
        </w:rPr>
        <w:t xml:space="preserve"> земельного участка</w:t>
      </w:r>
      <w:r w:rsidRPr="00AB77AB">
        <w:rPr>
          <w:color w:val="000000" w:themeColor="text1"/>
          <w:sz w:val="22"/>
          <w:szCs w:val="22"/>
        </w:rPr>
        <w:t xml:space="preserve"> </w:t>
      </w:r>
      <w:bookmarkStart w:id="14" w:name="_Hlk137816186"/>
      <w:r w:rsidRPr="00AB77AB">
        <w:rPr>
          <w:color w:val="000000" w:themeColor="text1"/>
          <w:sz w:val="22"/>
          <w:szCs w:val="22"/>
        </w:rPr>
        <w:t>–</w:t>
      </w:r>
      <w:bookmarkStart w:id="15" w:name="_Hlk146034173"/>
      <w:bookmarkStart w:id="16" w:name="_Hlk200006778"/>
      <w:bookmarkStart w:id="17" w:name="_Hlk148702017"/>
      <w:r w:rsidR="00A42DC5">
        <w:rPr>
          <w:color w:val="000000" w:themeColor="text1"/>
          <w:sz w:val="22"/>
          <w:szCs w:val="22"/>
        </w:rPr>
        <w:t>21400</w:t>
      </w:r>
      <w:r w:rsidR="0092084A" w:rsidRPr="00AB77AB">
        <w:rPr>
          <w:color w:val="000000" w:themeColor="text1"/>
          <w:sz w:val="22"/>
          <w:szCs w:val="22"/>
        </w:rPr>
        <w:t xml:space="preserve"> </w:t>
      </w:r>
      <w:r w:rsidR="00A42DC5">
        <w:rPr>
          <w:color w:val="000000" w:themeColor="text1"/>
          <w:sz w:val="22"/>
          <w:szCs w:val="22"/>
        </w:rPr>
        <w:t>(Двадцать одна</w:t>
      </w:r>
      <w:r w:rsidR="00024D90" w:rsidRPr="00AB77AB">
        <w:rPr>
          <w:color w:val="000000" w:themeColor="text1"/>
          <w:sz w:val="22"/>
          <w:szCs w:val="22"/>
        </w:rPr>
        <w:t xml:space="preserve"> тысяч </w:t>
      </w:r>
      <w:r w:rsidR="00A42DC5">
        <w:rPr>
          <w:color w:val="000000" w:themeColor="text1"/>
          <w:sz w:val="22"/>
          <w:szCs w:val="22"/>
        </w:rPr>
        <w:t>четыреста</w:t>
      </w:r>
      <w:r w:rsidR="002F1A98" w:rsidRPr="00AB77AB">
        <w:rPr>
          <w:color w:val="000000" w:themeColor="text1"/>
          <w:sz w:val="22"/>
          <w:szCs w:val="22"/>
        </w:rPr>
        <w:t>)</w:t>
      </w:r>
      <w:r w:rsidRPr="00AB77AB">
        <w:rPr>
          <w:color w:val="000000" w:themeColor="text1"/>
          <w:sz w:val="22"/>
          <w:szCs w:val="22"/>
        </w:rPr>
        <w:t xml:space="preserve"> руб. 00 коп</w:t>
      </w:r>
      <w:bookmarkEnd w:id="15"/>
      <w:r w:rsidRPr="00AB77AB">
        <w:rPr>
          <w:color w:val="000000" w:themeColor="text1"/>
          <w:sz w:val="22"/>
          <w:szCs w:val="22"/>
        </w:rPr>
        <w:t>.</w:t>
      </w:r>
      <w:bookmarkEnd w:id="16"/>
    </w:p>
    <w:bookmarkEnd w:id="14"/>
    <w:bookmarkEnd w:id="17"/>
    <w:p w14:paraId="046BF9E5" w14:textId="4E5078C9" w:rsidR="0054729F" w:rsidRPr="00AB77AB" w:rsidRDefault="0054729F" w:rsidP="0054729F">
      <w:pPr>
        <w:pStyle w:val="aa"/>
        <w:spacing w:after="0"/>
        <w:ind w:firstLine="708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Шаг аукциона</w:t>
      </w:r>
      <w:r w:rsidRPr="00AB77AB">
        <w:rPr>
          <w:color w:val="000000" w:themeColor="text1"/>
          <w:sz w:val="22"/>
          <w:szCs w:val="22"/>
        </w:rPr>
        <w:t xml:space="preserve"> </w:t>
      </w:r>
      <w:r w:rsidR="00FB7EE7" w:rsidRPr="00AB77AB">
        <w:rPr>
          <w:color w:val="000000" w:themeColor="text1"/>
          <w:sz w:val="22"/>
          <w:szCs w:val="22"/>
        </w:rPr>
        <w:t>-</w:t>
      </w:r>
      <w:r w:rsidR="00A42DC5">
        <w:rPr>
          <w:color w:val="000000" w:themeColor="text1"/>
          <w:sz w:val="22"/>
          <w:szCs w:val="22"/>
        </w:rPr>
        <w:t>642</w:t>
      </w:r>
      <w:r w:rsidR="00A60575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(</w:t>
      </w:r>
      <w:r w:rsidR="00A42DC5">
        <w:rPr>
          <w:color w:val="000000" w:themeColor="text1"/>
          <w:sz w:val="22"/>
          <w:szCs w:val="22"/>
        </w:rPr>
        <w:t>Шестьсот сорок два</w:t>
      </w:r>
      <w:r w:rsidRPr="00AB77AB">
        <w:rPr>
          <w:color w:val="000000" w:themeColor="text1"/>
          <w:sz w:val="22"/>
          <w:szCs w:val="22"/>
        </w:rPr>
        <w:t>) руб.</w:t>
      </w:r>
      <w:r w:rsidR="009F39DD" w:rsidRPr="00AB77AB">
        <w:rPr>
          <w:color w:val="000000" w:themeColor="text1"/>
          <w:sz w:val="22"/>
          <w:szCs w:val="22"/>
        </w:rPr>
        <w:t>00</w:t>
      </w:r>
      <w:r w:rsidRPr="00AB77AB">
        <w:rPr>
          <w:color w:val="000000" w:themeColor="text1"/>
          <w:sz w:val="22"/>
          <w:szCs w:val="22"/>
        </w:rPr>
        <w:t xml:space="preserve"> коп. (3% от начальной цены земельного участка).</w:t>
      </w:r>
    </w:p>
    <w:p w14:paraId="07389FD1" w14:textId="77777777" w:rsidR="00A42DC5" w:rsidRPr="00AB77AB" w:rsidRDefault="0054729F" w:rsidP="00A42DC5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Размер задатка</w:t>
      </w:r>
      <w:r w:rsidRPr="00AB77AB">
        <w:rPr>
          <w:color w:val="000000" w:themeColor="text1"/>
          <w:sz w:val="22"/>
          <w:szCs w:val="22"/>
        </w:rPr>
        <w:t xml:space="preserve"> устанавливается в размере 100 % начальной цены предмета аукциона и составляет </w:t>
      </w:r>
      <w:bookmarkEnd w:id="12"/>
      <w:r w:rsidR="00A42DC5">
        <w:rPr>
          <w:color w:val="000000" w:themeColor="text1"/>
          <w:sz w:val="22"/>
          <w:szCs w:val="22"/>
        </w:rPr>
        <w:t>21400</w:t>
      </w:r>
      <w:r w:rsidR="00A42DC5" w:rsidRPr="00AB77AB">
        <w:rPr>
          <w:color w:val="000000" w:themeColor="text1"/>
          <w:sz w:val="22"/>
          <w:szCs w:val="22"/>
        </w:rPr>
        <w:t xml:space="preserve"> </w:t>
      </w:r>
      <w:r w:rsidR="00A42DC5">
        <w:rPr>
          <w:color w:val="000000" w:themeColor="text1"/>
          <w:sz w:val="22"/>
          <w:szCs w:val="22"/>
        </w:rPr>
        <w:t>(Двадцать одна</w:t>
      </w:r>
      <w:r w:rsidR="00A42DC5" w:rsidRPr="00AB77AB">
        <w:rPr>
          <w:color w:val="000000" w:themeColor="text1"/>
          <w:sz w:val="22"/>
          <w:szCs w:val="22"/>
        </w:rPr>
        <w:t xml:space="preserve"> тысяч </w:t>
      </w:r>
      <w:r w:rsidR="00A42DC5">
        <w:rPr>
          <w:color w:val="000000" w:themeColor="text1"/>
          <w:sz w:val="22"/>
          <w:szCs w:val="22"/>
        </w:rPr>
        <w:t>четыреста</w:t>
      </w:r>
      <w:r w:rsidR="00A42DC5" w:rsidRPr="00AB77AB">
        <w:rPr>
          <w:color w:val="000000" w:themeColor="text1"/>
          <w:sz w:val="22"/>
          <w:szCs w:val="22"/>
        </w:rPr>
        <w:t>) руб. 00 коп.</w:t>
      </w:r>
    </w:p>
    <w:p w14:paraId="63059366" w14:textId="2257B838" w:rsidR="00F61C14" w:rsidRDefault="00F61C14" w:rsidP="00F61C14">
      <w:pPr>
        <w:tabs>
          <w:tab w:val="left" w:pos="851"/>
        </w:tabs>
        <w:ind w:firstLine="624"/>
        <w:jc w:val="both"/>
        <w:rPr>
          <w:i/>
          <w:iCs/>
          <w:sz w:val="20"/>
          <w:szCs w:val="20"/>
        </w:rPr>
      </w:pPr>
      <w:r w:rsidRPr="00AB77AB">
        <w:rPr>
          <w:b/>
          <w:color w:val="000000" w:themeColor="text1"/>
          <w:sz w:val="22"/>
          <w:szCs w:val="22"/>
        </w:rPr>
        <w:t>Ограничени</w:t>
      </w:r>
      <w:r w:rsidR="00C82075">
        <w:rPr>
          <w:b/>
          <w:color w:val="000000" w:themeColor="text1"/>
          <w:sz w:val="22"/>
          <w:szCs w:val="22"/>
        </w:rPr>
        <w:t xml:space="preserve">е </w:t>
      </w:r>
      <w:r w:rsidRPr="00AB77AB">
        <w:rPr>
          <w:b/>
          <w:color w:val="000000" w:themeColor="text1"/>
          <w:sz w:val="22"/>
          <w:szCs w:val="22"/>
        </w:rPr>
        <w:t>и обременени</w:t>
      </w:r>
      <w:r w:rsidR="00C82075">
        <w:rPr>
          <w:b/>
          <w:color w:val="000000" w:themeColor="text1"/>
          <w:sz w:val="22"/>
          <w:szCs w:val="22"/>
        </w:rPr>
        <w:t>е:</w:t>
      </w:r>
      <w:r w:rsidR="00C82075" w:rsidRPr="00C82075">
        <w:t xml:space="preserve"> </w:t>
      </w:r>
      <w:r w:rsidR="00C82075" w:rsidRPr="00C82075">
        <w:rPr>
          <w:i/>
          <w:iCs/>
          <w:sz w:val="20"/>
          <w:szCs w:val="20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“О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зон” от 24.02.2009 № 160 выдан: Правительство Российской Федерации; </w:t>
      </w:r>
      <w:proofErr w:type="spellStart"/>
      <w:r w:rsidR="00C82075" w:rsidRPr="00C82075">
        <w:rPr>
          <w:i/>
          <w:iCs/>
          <w:sz w:val="20"/>
          <w:szCs w:val="20"/>
        </w:rPr>
        <w:t>кАРТА</w:t>
      </w:r>
      <w:proofErr w:type="spellEnd"/>
      <w:r w:rsidR="00C82075" w:rsidRPr="00C82075">
        <w:rPr>
          <w:i/>
          <w:iCs/>
          <w:sz w:val="20"/>
          <w:szCs w:val="20"/>
        </w:rPr>
        <w:t xml:space="preserve"> (ПЛАН) </w:t>
      </w:r>
      <w:proofErr w:type="spellStart"/>
      <w:r w:rsidR="00C82075" w:rsidRPr="00C82075">
        <w:rPr>
          <w:i/>
          <w:iCs/>
          <w:sz w:val="20"/>
          <w:szCs w:val="20"/>
        </w:rPr>
        <w:t>xml</w:t>
      </w:r>
      <w:proofErr w:type="spellEnd"/>
      <w:r w:rsidR="00C82075" w:rsidRPr="00C82075">
        <w:rPr>
          <w:i/>
          <w:iCs/>
          <w:sz w:val="20"/>
          <w:szCs w:val="20"/>
        </w:rPr>
        <w:t xml:space="preserve">-файл от 03.06.2014 № 21/401/14-2589 выдан: МП БТИ Канашского района; Содержание ограничения (обременения):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</w:t>
      </w:r>
      <w:r w:rsidR="00C82075" w:rsidRPr="00C82075">
        <w:rPr>
          <w:i/>
          <w:iCs/>
          <w:sz w:val="20"/>
          <w:szCs w:val="20"/>
        </w:rPr>
        <w:lastRenderedPageBreak/>
        <w:t>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электропередачи); Реестровый номер границы: 21:00-6.95; Вид объекта реестра границ: Зона с особыми условиями использования территории; Вид зоны по документу: Зона с особыми условиями использования территории (охранная зона</w:t>
      </w:r>
      <w:r w:rsidR="00C82075">
        <w:rPr>
          <w:i/>
          <w:iCs/>
          <w:sz w:val="20"/>
          <w:szCs w:val="20"/>
        </w:rPr>
        <w:t xml:space="preserve"> </w:t>
      </w:r>
      <w:r w:rsidR="00C82075" w:rsidRPr="00C82075">
        <w:rPr>
          <w:i/>
          <w:iCs/>
          <w:sz w:val="20"/>
          <w:szCs w:val="20"/>
        </w:rPr>
        <w:t xml:space="preserve">объекта </w:t>
      </w:r>
      <w:proofErr w:type="spellStart"/>
      <w:r w:rsidR="00C82075" w:rsidRPr="00C82075">
        <w:rPr>
          <w:i/>
          <w:iCs/>
          <w:sz w:val="20"/>
          <w:szCs w:val="20"/>
        </w:rPr>
        <w:t>производственно</w:t>
      </w:r>
      <w:proofErr w:type="spellEnd"/>
      <w:r w:rsidR="00C82075" w:rsidRPr="00C82075">
        <w:rPr>
          <w:i/>
          <w:iCs/>
          <w:sz w:val="20"/>
          <w:szCs w:val="20"/>
        </w:rPr>
        <w:t xml:space="preserve"> технологического комплекса - воздушной линии электропередачи 10 </w:t>
      </w:r>
      <w:proofErr w:type="spellStart"/>
      <w:r w:rsidR="00C82075" w:rsidRPr="00C82075">
        <w:rPr>
          <w:i/>
          <w:iCs/>
          <w:sz w:val="20"/>
          <w:szCs w:val="20"/>
        </w:rPr>
        <w:t>кВ</w:t>
      </w:r>
      <w:proofErr w:type="spellEnd"/>
      <w:r w:rsidR="00C82075" w:rsidRPr="00C82075">
        <w:rPr>
          <w:i/>
          <w:iCs/>
          <w:sz w:val="20"/>
          <w:szCs w:val="20"/>
        </w:rPr>
        <w:t xml:space="preserve"> ПС Советская ВЛ-10 </w:t>
      </w:r>
      <w:proofErr w:type="spellStart"/>
      <w:r w:rsidR="00C82075" w:rsidRPr="00C82075">
        <w:rPr>
          <w:i/>
          <w:iCs/>
          <w:sz w:val="20"/>
          <w:szCs w:val="20"/>
        </w:rPr>
        <w:t>кВ</w:t>
      </w:r>
      <w:proofErr w:type="spellEnd"/>
      <w:r w:rsidR="00C82075" w:rsidRPr="00C82075">
        <w:rPr>
          <w:i/>
          <w:iCs/>
          <w:sz w:val="20"/>
          <w:szCs w:val="20"/>
        </w:rPr>
        <w:t xml:space="preserve"> №13 "Кивой"); Тип зоны: Охранная зона инженерных коммуникаций; Номер: 1</w:t>
      </w:r>
      <w:r w:rsidR="00C82075">
        <w:rPr>
          <w:i/>
          <w:iCs/>
          <w:sz w:val="20"/>
          <w:szCs w:val="20"/>
        </w:rPr>
        <w:t>;</w:t>
      </w:r>
    </w:p>
    <w:p w14:paraId="6EA5784D" w14:textId="3AEF24D4" w:rsidR="00C82075" w:rsidRPr="00C82075" w:rsidRDefault="00C82075" w:rsidP="00F61C14">
      <w:pPr>
        <w:tabs>
          <w:tab w:val="left" w:pos="851"/>
        </w:tabs>
        <w:ind w:firstLine="624"/>
        <w:jc w:val="both"/>
        <w:rPr>
          <w:i/>
          <w:iCs/>
          <w:color w:val="000000" w:themeColor="text1"/>
          <w:sz w:val="20"/>
          <w:szCs w:val="20"/>
        </w:rPr>
      </w:pPr>
      <w:r w:rsidRPr="00C82075">
        <w:rPr>
          <w:i/>
          <w:iCs/>
          <w:color w:val="000000" w:themeColor="text1"/>
          <w:sz w:val="20"/>
          <w:szCs w:val="20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от 07.11.2013 № 662-р выдан: Кабинет Министров Чувашской Республики; </w:t>
      </w:r>
      <w:proofErr w:type="spellStart"/>
      <w:r w:rsidRPr="00C82075">
        <w:rPr>
          <w:i/>
          <w:iCs/>
          <w:color w:val="000000" w:themeColor="text1"/>
          <w:sz w:val="20"/>
          <w:szCs w:val="20"/>
        </w:rPr>
        <w:t>кАРТА</w:t>
      </w:r>
      <w:proofErr w:type="spellEnd"/>
      <w:r w:rsidRPr="00C82075">
        <w:rPr>
          <w:i/>
          <w:iCs/>
          <w:color w:val="000000" w:themeColor="text1"/>
          <w:sz w:val="20"/>
          <w:szCs w:val="20"/>
        </w:rPr>
        <w:t xml:space="preserve"> (ПЛАН) от 15.03.2013 № Б\н выдан: </w:t>
      </w:r>
      <w:proofErr w:type="spellStart"/>
      <w:r w:rsidRPr="00C82075">
        <w:rPr>
          <w:i/>
          <w:iCs/>
          <w:color w:val="000000" w:themeColor="text1"/>
          <w:sz w:val="20"/>
          <w:szCs w:val="20"/>
        </w:rPr>
        <w:t>ООО"НПП"Аршин</w:t>
      </w:r>
      <w:proofErr w:type="spellEnd"/>
      <w:r w:rsidRPr="00C82075">
        <w:rPr>
          <w:i/>
          <w:iCs/>
          <w:color w:val="000000" w:themeColor="text1"/>
          <w:sz w:val="20"/>
          <w:szCs w:val="20"/>
        </w:rPr>
        <w:t xml:space="preserve">"; письмо – обращение от 25.11.2013 № 02/16-13931 выдан: Минимущество ЧР; Содержание ограничения (обременения): Ограничения в использовании согласно "Правилам охраны газораспределительных сетей", утвержденных постановлением Правительства Российской Федерации от 20.11.2000 г. № 878; Реестровый номер границы: 21:07-6.48; Вид объекта реестра границ: Зона с особыми условиями использования территории; Вид зоны по документу: Границы охранной зоны газораспределительных сетей и сооружений Аликовского района Чувашской Республики от газораспределительной станции д. Большие </w:t>
      </w:r>
      <w:proofErr w:type="spellStart"/>
      <w:r w:rsidRPr="00C82075">
        <w:rPr>
          <w:i/>
          <w:iCs/>
          <w:color w:val="000000" w:themeColor="text1"/>
          <w:sz w:val="20"/>
          <w:szCs w:val="20"/>
        </w:rPr>
        <w:t>Атмени</w:t>
      </w:r>
      <w:proofErr w:type="spellEnd"/>
      <w:r w:rsidRPr="00C82075">
        <w:rPr>
          <w:i/>
          <w:iCs/>
          <w:color w:val="000000" w:themeColor="text1"/>
          <w:sz w:val="20"/>
          <w:szCs w:val="20"/>
        </w:rPr>
        <w:t xml:space="preserve"> (инвентарный номер - 00003-1); Тип зоны: Охранная зона инженерных коммуникаций; Номер: 1</w:t>
      </w:r>
      <w:r>
        <w:rPr>
          <w:i/>
          <w:iCs/>
          <w:color w:val="000000" w:themeColor="text1"/>
          <w:sz w:val="20"/>
          <w:szCs w:val="20"/>
        </w:rPr>
        <w:t>.</w:t>
      </w:r>
    </w:p>
    <w:bookmarkEnd w:id="13"/>
    <w:p w14:paraId="2F2C3BE5" w14:textId="77777777" w:rsidR="00F61C14" w:rsidRPr="00AB77AB" w:rsidRDefault="00F61C14" w:rsidP="00DA3D64">
      <w:pPr>
        <w:ind w:firstLine="709"/>
        <w:jc w:val="both"/>
        <w:rPr>
          <w:b/>
          <w:color w:val="000000" w:themeColor="text1"/>
          <w:sz w:val="22"/>
          <w:szCs w:val="22"/>
        </w:rPr>
      </w:pPr>
    </w:p>
    <w:p w14:paraId="5D6D0CDD" w14:textId="26A95947" w:rsidR="009334DA" w:rsidRPr="00AB77AB" w:rsidRDefault="0054729F" w:rsidP="00DA3D64">
      <w:pPr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ЛОТ № </w:t>
      </w:r>
      <w:r w:rsidR="00E4695B">
        <w:rPr>
          <w:b/>
          <w:color w:val="000000" w:themeColor="text1"/>
          <w:sz w:val="22"/>
          <w:szCs w:val="22"/>
        </w:rPr>
        <w:t>5</w:t>
      </w:r>
      <w:r w:rsidR="009334DA" w:rsidRPr="00AB77AB">
        <w:rPr>
          <w:color w:val="000000" w:themeColor="text1"/>
          <w:sz w:val="22"/>
          <w:szCs w:val="22"/>
        </w:rPr>
        <w:t xml:space="preserve"> земельный участок из земель </w:t>
      </w:r>
      <w:r w:rsidR="00C82075">
        <w:rPr>
          <w:color w:val="000000" w:themeColor="text1"/>
          <w:sz w:val="22"/>
          <w:szCs w:val="22"/>
        </w:rPr>
        <w:t>населенных пунктов</w:t>
      </w:r>
      <w:r w:rsidR="009334DA" w:rsidRPr="00AB77AB">
        <w:rPr>
          <w:color w:val="000000" w:themeColor="text1"/>
          <w:sz w:val="22"/>
          <w:szCs w:val="22"/>
        </w:rPr>
        <w:t>, с кадастровым номером 21:07:</w:t>
      </w:r>
      <w:r w:rsidR="00C82075">
        <w:rPr>
          <w:color w:val="000000" w:themeColor="text1"/>
          <w:sz w:val="22"/>
          <w:szCs w:val="22"/>
        </w:rPr>
        <w:t>142117:285</w:t>
      </w:r>
      <w:r w:rsidR="009334DA" w:rsidRPr="00AB77AB">
        <w:rPr>
          <w:color w:val="000000" w:themeColor="text1"/>
          <w:sz w:val="22"/>
          <w:szCs w:val="22"/>
        </w:rPr>
        <w:t>; адрес (описание местоположения): Чувашская Республика–Чувашия</w:t>
      </w:r>
      <w:r w:rsidR="00CF38AE" w:rsidRPr="00AB77AB">
        <w:rPr>
          <w:color w:val="000000" w:themeColor="text1"/>
          <w:sz w:val="22"/>
          <w:szCs w:val="22"/>
        </w:rPr>
        <w:t>,</w:t>
      </w:r>
      <w:r w:rsidR="009334DA" w:rsidRPr="00AB77AB">
        <w:rPr>
          <w:color w:val="000000" w:themeColor="text1"/>
          <w:sz w:val="22"/>
          <w:szCs w:val="22"/>
        </w:rPr>
        <w:t xml:space="preserve"> Аликовский</w:t>
      </w:r>
      <w:r w:rsidR="00CF38AE" w:rsidRPr="00AB77AB">
        <w:rPr>
          <w:color w:val="000000" w:themeColor="text1"/>
          <w:sz w:val="22"/>
          <w:szCs w:val="22"/>
        </w:rPr>
        <w:t xml:space="preserve"> </w:t>
      </w:r>
      <w:r w:rsidR="0024340A" w:rsidRPr="00AB77AB">
        <w:rPr>
          <w:color w:val="000000" w:themeColor="text1"/>
          <w:sz w:val="22"/>
          <w:szCs w:val="22"/>
        </w:rPr>
        <w:t>муниципальный округ</w:t>
      </w:r>
      <w:r w:rsidR="00CF38AE" w:rsidRPr="00AB77AB">
        <w:rPr>
          <w:color w:val="000000" w:themeColor="text1"/>
          <w:sz w:val="22"/>
          <w:szCs w:val="22"/>
        </w:rPr>
        <w:t>;</w:t>
      </w:r>
      <w:r w:rsidR="009334DA" w:rsidRPr="00AB77AB">
        <w:rPr>
          <w:color w:val="000000" w:themeColor="text1"/>
          <w:sz w:val="22"/>
          <w:szCs w:val="22"/>
        </w:rPr>
        <w:t xml:space="preserve"> с видом разрешенного использования «</w:t>
      </w:r>
      <w:r w:rsidR="00C82075">
        <w:rPr>
          <w:color w:val="000000" w:themeColor="text1"/>
          <w:sz w:val="22"/>
          <w:szCs w:val="22"/>
        </w:rPr>
        <w:t>ведение огородничества</w:t>
      </w:r>
      <w:r w:rsidR="009334DA" w:rsidRPr="00AB77AB">
        <w:rPr>
          <w:color w:val="000000" w:themeColor="text1"/>
          <w:sz w:val="22"/>
          <w:szCs w:val="22"/>
        </w:rPr>
        <w:t>», общей площадь</w:t>
      </w:r>
      <w:r w:rsidR="0024340A" w:rsidRPr="00AB77AB">
        <w:rPr>
          <w:color w:val="000000" w:themeColor="text1"/>
          <w:sz w:val="22"/>
          <w:szCs w:val="22"/>
        </w:rPr>
        <w:t xml:space="preserve"> </w:t>
      </w:r>
      <w:r w:rsidR="00C82075">
        <w:rPr>
          <w:color w:val="000000" w:themeColor="text1"/>
          <w:sz w:val="22"/>
          <w:szCs w:val="22"/>
        </w:rPr>
        <w:t>533</w:t>
      </w:r>
      <w:r w:rsidR="001B3817" w:rsidRPr="00AB77AB">
        <w:rPr>
          <w:color w:val="000000" w:themeColor="text1"/>
          <w:sz w:val="22"/>
          <w:szCs w:val="22"/>
        </w:rPr>
        <w:t xml:space="preserve"> </w:t>
      </w:r>
      <w:r w:rsidR="009334DA" w:rsidRPr="00AB77AB">
        <w:rPr>
          <w:color w:val="000000" w:themeColor="text1"/>
          <w:sz w:val="22"/>
          <w:szCs w:val="22"/>
        </w:rPr>
        <w:t>кв.м.</w:t>
      </w:r>
    </w:p>
    <w:p w14:paraId="455F337E" w14:textId="01E4569B" w:rsidR="0054729F" w:rsidRPr="00AB77AB" w:rsidRDefault="0054729F" w:rsidP="009334DA">
      <w:pPr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Начальная цена </w:t>
      </w:r>
      <w:r w:rsidR="00E1533E" w:rsidRPr="00AB77AB">
        <w:rPr>
          <w:b/>
          <w:color w:val="000000" w:themeColor="text1"/>
          <w:sz w:val="22"/>
          <w:szCs w:val="22"/>
        </w:rPr>
        <w:t>стоимости</w:t>
      </w:r>
      <w:r w:rsidRPr="00AB77AB">
        <w:rPr>
          <w:b/>
          <w:color w:val="000000" w:themeColor="text1"/>
          <w:sz w:val="22"/>
          <w:szCs w:val="22"/>
        </w:rPr>
        <w:t xml:space="preserve"> земельного участка</w:t>
      </w:r>
      <w:r w:rsidRPr="00AB77AB">
        <w:rPr>
          <w:color w:val="000000" w:themeColor="text1"/>
          <w:sz w:val="22"/>
          <w:szCs w:val="22"/>
        </w:rPr>
        <w:t xml:space="preserve"> – </w:t>
      </w:r>
      <w:bookmarkStart w:id="18" w:name="_Hlk146034418"/>
      <w:r w:rsidR="0024340A" w:rsidRPr="00AB77AB">
        <w:rPr>
          <w:color w:val="000000" w:themeColor="text1"/>
          <w:sz w:val="22"/>
          <w:szCs w:val="22"/>
        </w:rPr>
        <w:t>3</w:t>
      </w:r>
      <w:r w:rsidR="00373F7A">
        <w:rPr>
          <w:color w:val="000000" w:themeColor="text1"/>
          <w:sz w:val="22"/>
          <w:szCs w:val="22"/>
        </w:rPr>
        <w:t>2770</w:t>
      </w:r>
      <w:r w:rsidR="00CF38AE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(</w:t>
      </w:r>
      <w:r w:rsidR="00373F7A">
        <w:rPr>
          <w:color w:val="000000" w:themeColor="text1"/>
          <w:sz w:val="22"/>
          <w:szCs w:val="22"/>
        </w:rPr>
        <w:t>Тридцать две тысячи семьсот семьдесят</w:t>
      </w:r>
      <w:r w:rsidRPr="00AB77AB">
        <w:rPr>
          <w:color w:val="000000" w:themeColor="text1"/>
          <w:sz w:val="22"/>
          <w:szCs w:val="22"/>
        </w:rPr>
        <w:t>) руб. 00 коп.</w:t>
      </w:r>
    </w:p>
    <w:bookmarkEnd w:id="18"/>
    <w:p w14:paraId="70474336" w14:textId="05E3B2EE" w:rsidR="0054729F" w:rsidRPr="00AB77AB" w:rsidRDefault="0054729F" w:rsidP="0054729F">
      <w:pPr>
        <w:pStyle w:val="aa"/>
        <w:spacing w:after="0"/>
        <w:ind w:firstLine="708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Шаг аукциона</w:t>
      </w:r>
      <w:r w:rsidRPr="00AB77AB">
        <w:rPr>
          <w:color w:val="000000" w:themeColor="text1"/>
          <w:sz w:val="22"/>
          <w:szCs w:val="22"/>
        </w:rPr>
        <w:t xml:space="preserve"> – </w:t>
      </w:r>
      <w:r w:rsidR="00373F7A">
        <w:rPr>
          <w:color w:val="000000" w:themeColor="text1"/>
          <w:sz w:val="22"/>
          <w:szCs w:val="22"/>
        </w:rPr>
        <w:t xml:space="preserve">983 </w:t>
      </w:r>
      <w:r w:rsidRPr="00AB77AB">
        <w:rPr>
          <w:color w:val="000000" w:themeColor="text1"/>
          <w:sz w:val="22"/>
          <w:szCs w:val="22"/>
        </w:rPr>
        <w:t>(</w:t>
      </w:r>
      <w:r w:rsidR="0024340A" w:rsidRPr="00AB77AB">
        <w:rPr>
          <w:color w:val="000000" w:themeColor="text1"/>
          <w:sz w:val="22"/>
          <w:szCs w:val="22"/>
        </w:rPr>
        <w:t>Девять</w:t>
      </w:r>
      <w:r w:rsidR="00373F7A">
        <w:rPr>
          <w:color w:val="000000" w:themeColor="text1"/>
          <w:sz w:val="22"/>
          <w:szCs w:val="22"/>
        </w:rPr>
        <w:t>сот восемьдесят три</w:t>
      </w:r>
      <w:r w:rsidRPr="00AB77AB">
        <w:rPr>
          <w:color w:val="000000" w:themeColor="text1"/>
          <w:sz w:val="22"/>
          <w:szCs w:val="22"/>
        </w:rPr>
        <w:t xml:space="preserve">) руб. </w:t>
      </w:r>
      <w:r w:rsidR="00373F7A">
        <w:rPr>
          <w:color w:val="000000" w:themeColor="text1"/>
          <w:sz w:val="22"/>
          <w:szCs w:val="22"/>
        </w:rPr>
        <w:t>1</w:t>
      </w:r>
      <w:r w:rsidR="001B3817" w:rsidRPr="00AB77AB">
        <w:rPr>
          <w:color w:val="000000" w:themeColor="text1"/>
          <w:sz w:val="22"/>
          <w:szCs w:val="22"/>
        </w:rPr>
        <w:t>0</w:t>
      </w:r>
      <w:r w:rsidRPr="00AB77AB">
        <w:rPr>
          <w:color w:val="000000" w:themeColor="text1"/>
          <w:sz w:val="22"/>
          <w:szCs w:val="22"/>
        </w:rPr>
        <w:t xml:space="preserve"> коп. (3% от начальной цены земельного участка).</w:t>
      </w:r>
    </w:p>
    <w:p w14:paraId="7D5B99D9" w14:textId="031FA886" w:rsidR="00A23126" w:rsidRPr="00AB77AB" w:rsidRDefault="0054729F" w:rsidP="00373F7A">
      <w:pPr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Размер задатка</w:t>
      </w:r>
      <w:r w:rsidRPr="00AB77AB">
        <w:rPr>
          <w:color w:val="000000" w:themeColor="text1"/>
          <w:sz w:val="22"/>
          <w:szCs w:val="22"/>
        </w:rPr>
        <w:t> устанавливается в размере 100 % начальной цены предмета аукциона и составляет</w:t>
      </w:r>
      <w:r w:rsidR="00DA3D64" w:rsidRPr="00AB77AB">
        <w:rPr>
          <w:color w:val="000000" w:themeColor="text1"/>
          <w:sz w:val="22"/>
          <w:szCs w:val="22"/>
        </w:rPr>
        <w:t>-</w:t>
      </w:r>
      <w:r w:rsidRPr="00AB77AB">
        <w:rPr>
          <w:color w:val="000000" w:themeColor="text1"/>
          <w:sz w:val="22"/>
          <w:szCs w:val="22"/>
        </w:rPr>
        <w:t xml:space="preserve"> </w:t>
      </w:r>
      <w:r w:rsidR="00373F7A" w:rsidRPr="00AB77AB">
        <w:rPr>
          <w:color w:val="000000" w:themeColor="text1"/>
          <w:sz w:val="22"/>
          <w:szCs w:val="22"/>
        </w:rPr>
        <w:t>3</w:t>
      </w:r>
      <w:r w:rsidR="00373F7A">
        <w:rPr>
          <w:color w:val="000000" w:themeColor="text1"/>
          <w:sz w:val="22"/>
          <w:szCs w:val="22"/>
        </w:rPr>
        <w:t>2770</w:t>
      </w:r>
      <w:r w:rsidR="00373F7A" w:rsidRPr="00AB77AB">
        <w:rPr>
          <w:color w:val="000000" w:themeColor="text1"/>
          <w:sz w:val="22"/>
          <w:szCs w:val="22"/>
        </w:rPr>
        <w:t xml:space="preserve"> (</w:t>
      </w:r>
      <w:r w:rsidR="00373F7A">
        <w:rPr>
          <w:color w:val="000000" w:themeColor="text1"/>
          <w:sz w:val="22"/>
          <w:szCs w:val="22"/>
        </w:rPr>
        <w:t>Тридцать две тысячи семьсот семьдесят</w:t>
      </w:r>
      <w:r w:rsidR="00373F7A" w:rsidRPr="00AB77AB">
        <w:rPr>
          <w:color w:val="000000" w:themeColor="text1"/>
          <w:sz w:val="22"/>
          <w:szCs w:val="22"/>
        </w:rPr>
        <w:t>) руб. 00 коп.</w:t>
      </w:r>
    </w:p>
    <w:p w14:paraId="1CC75637" w14:textId="3B821A7C" w:rsidR="008B1607" w:rsidRDefault="008B1607" w:rsidP="008B1607">
      <w:pPr>
        <w:ind w:firstLine="709"/>
        <w:jc w:val="both"/>
        <w:rPr>
          <w:i/>
          <w:iCs/>
          <w:sz w:val="20"/>
          <w:szCs w:val="20"/>
        </w:rPr>
      </w:pPr>
      <w:bookmarkStart w:id="19" w:name="_Hlk189059069"/>
      <w:r w:rsidRPr="00AB77AB">
        <w:rPr>
          <w:b/>
          <w:color w:val="000000" w:themeColor="text1"/>
          <w:sz w:val="22"/>
          <w:szCs w:val="22"/>
        </w:rPr>
        <w:t>Ограничени</w:t>
      </w:r>
      <w:r w:rsidR="00373F7A">
        <w:rPr>
          <w:b/>
          <w:color w:val="000000" w:themeColor="text1"/>
          <w:sz w:val="22"/>
          <w:szCs w:val="22"/>
        </w:rPr>
        <w:t>е</w:t>
      </w:r>
      <w:r w:rsidRPr="00AB77AB">
        <w:rPr>
          <w:b/>
          <w:color w:val="000000" w:themeColor="text1"/>
          <w:sz w:val="22"/>
          <w:szCs w:val="22"/>
        </w:rPr>
        <w:t xml:space="preserve"> и обременени</w:t>
      </w:r>
      <w:r w:rsidR="00373F7A">
        <w:rPr>
          <w:b/>
          <w:color w:val="000000" w:themeColor="text1"/>
          <w:sz w:val="22"/>
          <w:szCs w:val="22"/>
        </w:rPr>
        <w:t>е:</w:t>
      </w:r>
      <w:r w:rsidR="00373F7A" w:rsidRPr="00373F7A">
        <w:t xml:space="preserve"> </w:t>
      </w:r>
      <w:r w:rsidR="00373F7A" w:rsidRPr="00373F7A">
        <w:rPr>
          <w:i/>
          <w:iCs/>
          <w:sz w:val="20"/>
          <w:szCs w:val="20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Министерства природных ресурсов и экологии Чувашской Республики "Об установлении зоны санитарной охраны водозаборной скважины № 1/82, расположенной в центральной части с. Аликово Чувашской Республики" от 29.06.2022 № 404 выдан: Министерство природных ресурсов и экологии Чувашской Республики ; приказ Министерства природных ресурсов и экологии Чувашской Республики "Об установлении зоны санитарной охраны водозаборной скважины № 1/82, расположенной в центральной части с. Аликово Чувашской Республики" от 29.06.2022 № 404 выдан: Министерство природных ресурсов и экологии Чувашской Республики ; Содержание ограничения (обременения): Согласно требованиями СанПиН 2.1.4.1110-02 «Зоны санитарной охраны источников водоснабжения и водопроводов питьевого назначения», в выделенных границах зон санитарной охраны первого, второго и третьего поясов, соответственно их назначению, устанавливается специальный режим и определяется комплекс Санитарно-водоохранных мероприятий. Целью этих мероприятий является сохранение постоянства природного состава воды в источнике водоснабжения путем предупреждения или устранения возможности ее загрязнения. Согласно п. 1.15. СанПиН 2.1.1110-02, санитарно-водоохранные мероприятия выполняются: – в пределах первого пояса – владельцами источников водоснабжения (недропользователями); – в пределах второго и третьего поясов ЗСО – владельцами объектов, которые оказывают или могут оказать отрицательное влияние на качество подземных вод. В пределах I пояса ЗСО ограждения запрещается: 1. Строительство и размещение каких-либо зданий, сооружений и устройств, не имеющих непосредственного отношения к эксплуатации водопроводных сооружений; 2. Содержание скота и проживание людей; 3. Использование территории под посевы с применением органических удобрений и ядохимикатов. В пределах II пояса ЗСО запрещается: 1. Размещение кладбищ, скотомогильников, полей фильтрации, силосных ям, животноводческих предприятий и других объектов, обуславливающих микробное загрязнение подземных вод, применение удобрений и ядохимикатов. 2. Размещение складов горюче-смазочных материалов, ядохимикатов и минеральных удобрений, разного рода накопителей, которые могут вызвать химическое загрязнение источника водоснабжения. 3.Загрязнение территории нечистотами, мусором, навозом, промышленными отходами. В пределах третьего пояса ЗСО предусматривается </w:t>
      </w:r>
      <w:r w:rsidR="00373F7A" w:rsidRPr="00373F7A">
        <w:rPr>
          <w:i/>
          <w:iCs/>
          <w:sz w:val="20"/>
          <w:szCs w:val="20"/>
        </w:rPr>
        <w:lastRenderedPageBreak/>
        <w:t>осуществлять регулирование возможных изменений технологии существующих предприятий, и мониторинг общего состояния прилегающих участков занятых техногенными объектами и производствами.; Реестровый номер границы: 21:07-6.425; Вид объекта реестра границ: Зона с особыми условиями использования территории; Вид зоны по документу: Зона санитарной охраны водозаборной скважины 3 пояса №1/82, расположенной в центральной части с. Аликово Чувашской Республики; Тип зоны: Зона санитарной охраны источников водоснабжения и водопроводов питьевого назначения; Номер: 1; Индекс: 429250.</w:t>
      </w:r>
    </w:p>
    <w:p w14:paraId="1C8CB0C9" w14:textId="77777777" w:rsidR="00E4695B" w:rsidRDefault="00E4695B" w:rsidP="008B1607">
      <w:pPr>
        <w:ind w:firstLine="709"/>
        <w:jc w:val="both"/>
        <w:rPr>
          <w:i/>
          <w:iCs/>
          <w:sz w:val="20"/>
          <w:szCs w:val="20"/>
        </w:rPr>
      </w:pPr>
    </w:p>
    <w:p w14:paraId="1937270D" w14:textId="480C026E" w:rsidR="00E4695B" w:rsidRPr="00AB77AB" w:rsidRDefault="00E4695B" w:rsidP="00E4695B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ЛОТ № </w:t>
      </w:r>
      <w:r w:rsidR="00EF7448">
        <w:rPr>
          <w:b/>
          <w:color w:val="000000" w:themeColor="text1"/>
          <w:sz w:val="22"/>
          <w:szCs w:val="22"/>
        </w:rPr>
        <w:t>6</w:t>
      </w:r>
      <w:r w:rsidRPr="00AB77AB">
        <w:rPr>
          <w:b/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 xml:space="preserve">земельный участок из земель </w:t>
      </w:r>
      <w:r>
        <w:rPr>
          <w:color w:val="000000" w:themeColor="text1"/>
          <w:sz w:val="22"/>
          <w:szCs w:val="22"/>
        </w:rPr>
        <w:t>населенных пунктов</w:t>
      </w:r>
      <w:r w:rsidRPr="00AB77AB">
        <w:rPr>
          <w:color w:val="000000" w:themeColor="text1"/>
          <w:sz w:val="22"/>
          <w:szCs w:val="22"/>
        </w:rPr>
        <w:t xml:space="preserve"> с кадастровым номером 21:07:</w:t>
      </w:r>
      <w:r>
        <w:rPr>
          <w:color w:val="000000" w:themeColor="text1"/>
          <w:sz w:val="22"/>
          <w:szCs w:val="22"/>
        </w:rPr>
        <w:t>220803:217</w:t>
      </w:r>
      <w:r w:rsidRPr="00AB77AB">
        <w:rPr>
          <w:color w:val="000000" w:themeColor="text1"/>
          <w:sz w:val="22"/>
          <w:szCs w:val="22"/>
        </w:rPr>
        <w:t>; адрес (описание местоположения): Чувашская Республика–Чувашия, Аликовский муниципальный округ</w:t>
      </w:r>
      <w:r>
        <w:rPr>
          <w:color w:val="000000" w:themeColor="text1"/>
          <w:sz w:val="22"/>
          <w:szCs w:val="22"/>
        </w:rPr>
        <w:t xml:space="preserve">, с. Чувашская </w:t>
      </w:r>
      <w:proofErr w:type="spellStart"/>
      <w:r>
        <w:rPr>
          <w:color w:val="000000" w:themeColor="text1"/>
          <w:sz w:val="22"/>
          <w:szCs w:val="22"/>
        </w:rPr>
        <w:t>Сорма</w:t>
      </w:r>
      <w:proofErr w:type="spellEnd"/>
      <w:r>
        <w:rPr>
          <w:color w:val="000000" w:themeColor="text1"/>
          <w:sz w:val="22"/>
          <w:szCs w:val="22"/>
        </w:rPr>
        <w:t>, ул. Молодежная</w:t>
      </w:r>
      <w:r w:rsidRPr="00AB77AB">
        <w:rPr>
          <w:color w:val="000000" w:themeColor="text1"/>
          <w:sz w:val="22"/>
          <w:szCs w:val="22"/>
        </w:rPr>
        <w:t>; с видом разрешенного использования «</w:t>
      </w:r>
      <w:r w:rsidR="00EF7448">
        <w:rPr>
          <w:color w:val="000000" w:themeColor="text1"/>
          <w:sz w:val="22"/>
          <w:szCs w:val="22"/>
        </w:rPr>
        <w:t>ведение огородничества»,</w:t>
      </w:r>
      <w:r w:rsidRPr="00AB77AB">
        <w:rPr>
          <w:color w:val="000000" w:themeColor="text1"/>
          <w:sz w:val="22"/>
          <w:szCs w:val="22"/>
        </w:rPr>
        <w:t xml:space="preserve"> общей площадь </w:t>
      </w:r>
      <w:r w:rsidR="00EF7448">
        <w:rPr>
          <w:color w:val="000000" w:themeColor="text1"/>
          <w:sz w:val="22"/>
          <w:szCs w:val="22"/>
        </w:rPr>
        <w:t>397</w:t>
      </w:r>
      <w:r w:rsidRPr="00AB77AB">
        <w:rPr>
          <w:color w:val="000000" w:themeColor="text1"/>
          <w:sz w:val="22"/>
          <w:szCs w:val="22"/>
        </w:rPr>
        <w:t xml:space="preserve"> кв.м.</w:t>
      </w:r>
    </w:p>
    <w:p w14:paraId="73E1CE59" w14:textId="29910A4A" w:rsidR="00E4695B" w:rsidRPr="00AB77AB" w:rsidRDefault="00E4695B" w:rsidP="00E4695B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Начальная цена стоимости земельного участка</w:t>
      </w:r>
      <w:r w:rsidRPr="00AB77AB">
        <w:rPr>
          <w:color w:val="000000" w:themeColor="text1"/>
          <w:sz w:val="22"/>
          <w:szCs w:val="22"/>
        </w:rPr>
        <w:t xml:space="preserve"> –</w:t>
      </w:r>
      <w:bookmarkStart w:id="20" w:name="_Hlk220657373"/>
      <w:r w:rsidR="00EF7448">
        <w:rPr>
          <w:color w:val="000000" w:themeColor="text1"/>
          <w:sz w:val="22"/>
          <w:szCs w:val="22"/>
        </w:rPr>
        <w:t>14250</w:t>
      </w:r>
      <w:r w:rsidRPr="00AB77AB">
        <w:rPr>
          <w:color w:val="000000" w:themeColor="text1"/>
          <w:sz w:val="22"/>
          <w:szCs w:val="22"/>
        </w:rPr>
        <w:t xml:space="preserve"> (</w:t>
      </w:r>
      <w:r w:rsidR="00EF7448">
        <w:rPr>
          <w:color w:val="000000" w:themeColor="text1"/>
          <w:sz w:val="22"/>
          <w:szCs w:val="22"/>
        </w:rPr>
        <w:t>Четырнадцать тысяч двести пятьдесят</w:t>
      </w:r>
      <w:r w:rsidRPr="00AB77AB">
        <w:rPr>
          <w:color w:val="000000" w:themeColor="text1"/>
          <w:sz w:val="22"/>
          <w:szCs w:val="22"/>
        </w:rPr>
        <w:t>) руб. 00 коп.</w:t>
      </w:r>
    </w:p>
    <w:bookmarkEnd w:id="20"/>
    <w:p w14:paraId="38B6281D" w14:textId="14DAC870" w:rsidR="00E4695B" w:rsidRPr="00AB77AB" w:rsidRDefault="00E4695B" w:rsidP="00E4695B">
      <w:pPr>
        <w:pStyle w:val="aa"/>
        <w:spacing w:after="0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           Шаг аукциона</w:t>
      </w:r>
      <w:r w:rsidRPr="00AB77AB">
        <w:rPr>
          <w:color w:val="000000" w:themeColor="text1"/>
          <w:sz w:val="22"/>
          <w:szCs w:val="22"/>
        </w:rPr>
        <w:t xml:space="preserve"> –</w:t>
      </w:r>
      <w:r w:rsidR="00EF7448">
        <w:rPr>
          <w:color w:val="000000" w:themeColor="text1"/>
          <w:sz w:val="22"/>
          <w:szCs w:val="22"/>
        </w:rPr>
        <w:t>427</w:t>
      </w:r>
      <w:r w:rsidRPr="00AB77AB">
        <w:rPr>
          <w:color w:val="000000" w:themeColor="text1"/>
          <w:sz w:val="22"/>
          <w:szCs w:val="22"/>
        </w:rPr>
        <w:t xml:space="preserve"> (</w:t>
      </w:r>
      <w:r w:rsidR="00EF7448">
        <w:rPr>
          <w:color w:val="000000" w:themeColor="text1"/>
          <w:sz w:val="22"/>
          <w:szCs w:val="22"/>
        </w:rPr>
        <w:t>Четыреста двадцать семь</w:t>
      </w:r>
      <w:r w:rsidRPr="00AB77AB">
        <w:rPr>
          <w:color w:val="000000" w:themeColor="text1"/>
          <w:sz w:val="22"/>
          <w:szCs w:val="22"/>
        </w:rPr>
        <w:t>) руб.</w:t>
      </w:r>
      <w:r w:rsidR="00EF7448">
        <w:rPr>
          <w:color w:val="000000" w:themeColor="text1"/>
          <w:sz w:val="22"/>
          <w:szCs w:val="22"/>
        </w:rPr>
        <w:t>5</w:t>
      </w:r>
      <w:r w:rsidRPr="00AB77AB">
        <w:rPr>
          <w:color w:val="000000" w:themeColor="text1"/>
          <w:sz w:val="22"/>
          <w:szCs w:val="22"/>
        </w:rPr>
        <w:t>0 коп. (3% от начальной цены земельного участка).</w:t>
      </w:r>
    </w:p>
    <w:p w14:paraId="6D56C5E1" w14:textId="77777777" w:rsidR="00EF7448" w:rsidRPr="00AB77AB" w:rsidRDefault="00E4695B" w:rsidP="00EF7448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Размер задатка</w:t>
      </w:r>
      <w:r w:rsidRPr="00AB77AB">
        <w:rPr>
          <w:color w:val="000000" w:themeColor="text1"/>
          <w:sz w:val="22"/>
          <w:szCs w:val="22"/>
        </w:rPr>
        <w:t xml:space="preserve"> устанавливается в размере 100 % начальной цены предмета аукциона и составляет- </w:t>
      </w:r>
      <w:r w:rsidR="00EF7448">
        <w:rPr>
          <w:color w:val="000000" w:themeColor="text1"/>
          <w:sz w:val="22"/>
          <w:szCs w:val="22"/>
        </w:rPr>
        <w:t>14250</w:t>
      </w:r>
      <w:r w:rsidR="00EF7448" w:rsidRPr="00AB77AB">
        <w:rPr>
          <w:color w:val="000000" w:themeColor="text1"/>
          <w:sz w:val="22"/>
          <w:szCs w:val="22"/>
        </w:rPr>
        <w:t xml:space="preserve"> (</w:t>
      </w:r>
      <w:r w:rsidR="00EF7448">
        <w:rPr>
          <w:color w:val="000000" w:themeColor="text1"/>
          <w:sz w:val="22"/>
          <w:szCs w:val="22"/>
        </w:rPr>
        <w:t>Четырнадцать тысяч двести пятьдесят</w:t>
      </w:r>
      <w:r w:rsidR="00EF7448" w:rsidRPr="00AB77AB">
        <w:rPr>
          <w:color w:val="000000" w:themeColor="text1"/>
          <w:sz w:val="22"/>
          <w:szCs w:val="22"/>
        </w:rPr>
        <w:t>) руб. 00 коп.</w:t>
      </w:r>
    </w:p>
    <w:p w14:paraId="58BB41E4" w14:textId="34F229B2" w:rsidR="00E4695B" w:rsidRPr="00AB77AB" w:rsidRDefault="00E4695B" w:rsidP="00E4695B">
      <w:pPr>
        <w:tabs>
          <w:tab w:val="left" w:pos="851"/>
        </w:tabs>
        <w:ind w:firstLine="624"/>
        <w:jc w:val="both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Ограничений и обременений на данном земельном участке не имеется. </w:t>
      </w:r>
    </w:p>
    <w:p w14:paraId="4A9FA882" w14:textId="77777777" w:rsidR="00E4695B" w:rsidRPr="00373F7A" w:rsidRDefault="00E4695B" w:rsidP="008B1607">
      <w:pPr>
        <w:ind w:firstLine="709"/>
        <w:jc w:val="both"/>
        <w:rPr>
          <w:b/>
          <w:i/>
          <w:iCs/>
          <w:color w:val="000000" w:themeColor="text1"/>
          <w:sz w:val="20"/>
          <w:szCs w:val="20"/>
        </w:rPr>
      </w:pPr>
    </w:p>
    <w:bookmarkEnd w:id="19"/>
    <w:p w14:paraId="5D81520C" w14:textId="77777777" w:rsidR="00263539" w:rsidRPr="00AB77AB" w:rsidRDefault="00263539" w:rsidP="009334DA">
      <w:pPr>
        <w:pStyle w:val="aa"/>
        <w:spacing w:after="0"/>
        <w:jc w:val="both"/>
        <w:rPr>
          <w:i/>
          <w:iCs/>
          <w:color w:val="000000" w:themeColor="text1"/>
          <w:sz w:val="18"/>
          <w:szCs w:val="18"/>
        </w:rPr>
      </w:pPr>
    </w:p>
    <w:p w14:paraId="521A685F" w14:textId="3EB4A1FD" w:rsidR="00797BCE" w:rsidRPr="00AB77AB" w:rsidRDefault="00797BCE" w:rsidP="00797BCE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ЛОТ № </w:t>
      </w:r>
      <w:r w:rsidR="00EF7448">
        <w:rPr>
          <w:b/>
          <w:color w:val="000000" w:themeColor="text1"/>
          <w:sz w:val="22"/>
          <w:szCs w:val="22"/>
        </w:rPr>
        <w:t>7</w:t>
      </w:r>
      <w:r w:rsidRPr="00AB77AB">
        <w:rPr>
          <w:color w:val="000000" w:themeColor="text1"/>
          <w:sz w:val="22"/>
          <w:szCs w:val="22"/>
        </w:rPr>
        <w:t xml:space="preserve"> земельный участок из земель </w:t>
      </w:r>
      <w:r w:rsidR="00024D90" w:rsidRPr="00AB77AB">
        <w:rPr>
          <w:color w:val="000000" w:themeColor="text1"/>
          <w:sz w:val="22"/>
          <w:szCs w:val="22"/>
        </w:rPr>
        <w:t>населенных пунктов</w:t>
      </w:r>
      <w:r w:rsidRPr="00AB77AB">
        <w:rPr>
          <w:color w:val="000000" w:themeColor="text1"/>
          <w:sz w:val="22"/>
          <w:szCs w:val="22"/>
        </w:rPr>
        <w:t>, с кадастровым номером 21:07:</w:t>
      </w:r>
      <w:r w:rsidR="00373F7A">
        <w:rPr>
          <w:color w:val="000000" w:themeColor="text1"/>
          <w:sz w:val="22"/>
          <w:szCs w:val="22"/>
        </w:rPr>
        <w:t>141104:209</w:t>
      </w:r>
      <w:r w:rsidRPr="00AB77AB">
        <w:rPr>
          <w:color w:val="000000" w:themeColor="text1"/>
          <w:sz w:val="22"/>
          <w:szCs w:val="22"/>
        </w:rPr>
        <w:t>; адрес (описание местоположения):</w:t>
      </w:r>
      <w:r w:rsidR="00834634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Чувашская Республика–Чувашия,</w:t>
      </w:r>
      <w:r w:rsidR="005820B1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Аликовский</w:t>
      </w:r>
      <w:r w:rsidR="0024340A" w:rsidRPr="00AB77AB">
        <w:rPr>
          <w:color w:val="000000" w:themeColor="text1"/>
          <w:sz w:val="22"/>
          <w:szCs w:val="22"/>
        </w:rPr>
        <w:t xml:space="preserve"> муниципальный округ</w:t>
      </w:r>
      <w:r w:rsidR="00373F7A">
        <w:rPr>
          <w:color w:val="000000" w:themeColor="text1"/>
          <w:sz w:val="22"/>
          <w:szCs w:val="22"/>
        </w:rPr>
        <w:t xml:space="preserve">, дер. </w:t>
      </w:r>
      <w:proofErr w:type="spellStart"/>
      <w:r w:rsidR="00373F7A">
        <w:rPr>
          <w:color w:val="000000" w:themeColor="text1"/>
          <w:sz w:val="22"/>
          <w:szCs w:val="22"/>
        </w:rPr>
        <w:t>Видесючь</w:t>
      </w:r>
      <w:proofErr w:type="spellEnd"/>
      <w:r w:rsidR="00373F7A">
        <w:rPr>
          <w:color w:val="000000" w:themeColor="text1"/>
          <w:sz w:val="22"/>
          <w:szCs w:val="22"/>
        </w:rPr>
        <w:t>, ул. Зеленая</w:t>
      </w:r>
      <w:r w:rsidR="008B1607" w:rsidRPr="00AB77AB">
        <w:rPr>
          <w:color w:val="000000" w:themeColor="text1"/>
          <w:sz w:val="22"/>
          <w:szCs w:val="22"/>
        </w:rPr>
        <w:t>;</w:t>
      </w:r>
      <w:r w:rsidRPr="00AB77AB">
        <w:rPr>
          <w:color w:val="000000" w:themeColor="text1"/>
          <w:sz w:val="22"/>
          <w:szCs w:val="22"/>
        </w:rPr>
        <w:t xml:space="preserve"> с видом разрешенного использования «</w:t>
      </w:r>
      <w:r w:rsidR="00024D90" w:rsidRPr="00AB77AB">
        <w:rPr>
          <w:color w:val="000000" w:themeColor="text1"/>
          <w:sz w:val="22"/>
          <w:szCs w:val="22"/>
        </w:rPr>
        <w:t xml:space="preserve">ведение </w:t>
      </w:r>
      <w:r w:rsidR="00373F7A">
        <w:rPr>
          <w:color w:val="000000" w:themeColor="text1"/>
          <w:sz w:val="22"/>
          <w:szCs w:val="22"/>
        </w:rPr>
        <w:t>личного подсобного хозяйства</w:t>
      </w:r>
      <w:r w:rsidRPr="00AB77AB">
        <w:rPr>
          <w:color w:val="000000" w:themeColor="text1"/>
          <w:sz w:val="22"/>
          <w:szCs w:val="22"/>
        </w:rPr>
        <w:t>», общей площадь</w:t>
      </w:r>
      <w:r w:rsidR="00373F7A">
        <w:rPr>
          <w:color w:val="000000" w:themeColor="text1"/>
          <w:sz w:val="22"/>
          <w:szCs w:val="22"/>
        </w:rPr>
        <w:t xml:space="preserve"> 5543</w:t>
      </w:r>
      <w:r w:rsidR="0024340A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кв.м.</w:t>
      </w:r>
    </w:p>
    <w:p w14:paraId="5A22DAFA" w14:textId="78420C5F" w:rsidR="00797BCE" w:rsidRPr="00AB77AB" w:rsidRDefault="00797BCE" w:rsidP="00797BCE">
      <w:pPr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Начальная цена </w:t>
      </w:r>
      <w:r w:rsidR="00E1533E" w:rsidRPr="00AB77AB">
        <w:rPr>
          <w:b/>
          <w:color w:val="000000" w:themeColor="text1"/>
          <w:sz w:val="22"/>
          <w:szCs w:val="22"/>
        </w:rPr>
        <w:t>стоимости</w:t>
      </w:r>
      <w:r w:rsidRPr="00AB77AB">
        <w:rPr>
          <w:b/>
          <w:color w:val="000000" w:themeColor="text1"/>
          <w:sz w:val="22"/>
          <w:szCs w:val="22"/>
        </w:rPr>
        <w:t xml:space="preserve"> земельного участка</w:t>
      </w:r>
      <w:r w:rsidRPr="00AB77AB">
        <w:rPr>
          <w:color w:val="000000" w:themeColor="text1"/>
          <w:sz w:val="22"/>
          <w:szCs w:val="22"/>
        </w:rPr>
        <w:t xml:space="preserve"> </w:t>
      </w:r>
      <w:bookmarkStart w:id="21" w:name="_Hlk146034664"/>
      <w:bookmarkStart w:id="22" w:name="_Hlk148703393"/>
      <w:r w:rsidR="00373F7A">
        <w:rPr>
          <w:color w:val="000000" w:themeColor="text1"/>
          <w:sz w:val="22"/>
          <w:szCs w:val="22"/>
        </w:rPr>
        <w:t>126490</w:t>
      </w:r>
      <w:r w:rsidR="00646C74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(</w:t>
      </w:r>
      <w:r w:rsidR="00373F7A">
        <w:rPr>
          <w:color w:val="000000" w:themeColor="text1"/>
          <w:sz w:val="22"/>
          <w:szCs w:val="22"/>
        </w:rPr>
        <w:t>Сто двадцать шесть тысяч четыреста девяносто</w:t>
      </w:r>
      <w:r w:rsidRPr="00AB77AB">
        <w:rPr>
          <w:color w:val="000000" w:themeColor="text1"/>
          <w:sz w:val="22"/>
          <w:szCs w:val="22"/>
        </w:rPr>
        <w:t>) руб. 00 коп.</w:t>
      </w:r>
    </w:p>
    <w:bookmarkEnd w:id="21"/>
    <w:bookmarkEnd w:id="22"/>
    <w:p w14:paraId="06379A31" w14:textId="5974CBC6" w:rsidR="00797BCE" w:rsidRPr="00AB77AB" w:rsidRDefault="00797BCE" w:rsidP="00797BCE">
      <w:pPr>
        <w:pStyle w:val="aa"/>
        <w:spacing w:after="0"/>
        <w:ind w:firstLine="708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Шаг аукциона</w:t>
      </w:r>
      <w:r w:rsidRPr="00AB77AB">
        <w:rPr>
          <w:color w:val="000000" w:themeColor="text1"/>
          <w:sz w:val="22"/>
          <w:szCs w:val="22"/>
        </w:rPr>
        <w:t xml:space="preserve"> – </w:t>
      </w:r>
      <w:r w:rsidR="00373F7A">
        <w:rPr>
          <w:color w:val="000000" w:themeColor="text1"/>
          <w:sz w:val="22"/>
          <w:szCs w:val="22"/>
        </w:rPr>
        <w:t xml:space="preserve">3794 </w:t>
      </w:r>
      <w:r w:rsidRPr="00AB77AB">
        <w:rPr>
          <w:color w:val="000000" w:themeColor="text1"/>
          <w:sz w:val="22"/>
          <w:szCs w:val="22"/>
        </w:rPr>
        <w:t>(</w:t>
      </w:r>
      <w:r w:rsidR="00373F7A">
        <w:rPr>
          <w:color w:val="000000" w:themeColor="text1"/>
          <w:sz w:val="22"/>
          <w:szCs w:val="22"/>
        </w:rPr>
        <w:t>Три тысячи семьсот девяносто четыре</w:t>
      </w:r>
      <w:r w:rsidRPr="00AB77AB">
        <w:rPr>
          <w:color w:val="000000" w:themeColor="text1"/>
          <w:sz w:val="22"/>
          <w:szCs w:val="22"/>
        </w:rPr>
        <w:t xml:space="preserve">) руб. </w:t>
      </w:r>
      <w:r w:rsidR="00373F7A">
        <w:rPr>
          <w:color w:val="000000" w:themeColor="text1"/>
          <w:sz w:val="22"/>
          <w:szCs w:val="22"/>
        </w:rPr>
        <w:t>7</w:t>
      </w:r>
      <w:r w:rsidR="00646C74" w:rsidRPr="00AB77AB">
        <w:rPr>
          <w:color w:val="000000" w:themeColor="text1"/>
          <w:sz w:val="22"/>
          <w:szCs w:val="22"/>
        </w:rPr>
        <w:t>0</w:t>
      </w:r>
      <w:r w:rsidRPr="00AB77AB">
        <w:rPr>
          <w:color w:val="000000" w:themeColor="text1"/>
          <w:sz w:val="22"/>
          <w:szCs w:val="22"/>
        </w:rPr>
        <w:t xml:space="preserve"> коп. (3% от начальной цены земельного участка).</w:t>
      </w:r>
    </w:p>
    <w:p w14:paraId="05C77E8E" w14:textId="7613521F" w:rsidR="00024D90" w:rsidRPr="00AB77AB" w:rsidRDefault="00797BCE" w:rsidP="00373F7A">
      <w:pPr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Размер задатка</w:t>
      </w:r>
      <w:r w:rsidRPr="00AB77AB">
        <w:rPr>
          <w:color w:val="000000" w:themeColor="text1"/>
          <w:sz w:val="22"/>
          <w:szCs w:val="22"/>
        </w:rPr>
        <w:t xml:space="preserve"> устанавливается в размере 100 % начальной цены предмета аукциона и составляет </w:t>
      </w:r>
      <w:bookmarkStart w:id="23" w:name="_Hlk189059368"/>
      <w:r w:rsidR="00373F7A">
        <w:rPr>
          <w:color w:val="000000" w:themeColor="text1"/>
          <w:sz w:val="22"/>
          <w:szCs w:val="22"/>
        </w:rPr>
        <w:t>126490</w:t>
      </w:r>
      <w:r w:rsidR="00373F7A" w:rsidRPr="00AB77AB">
        <w:rPr>
          <w:color w:val="000000" w:themeColor="text1"/>
          <w:sz w:val="22"/>
          <w:szCs w:val="22"/>
        </w:rPr>
        <w:t xml:space="preserve"> (</w:t>
      </w:r>
      <w:r w:rsidR="00373F7A">
        <w:rPr>
          <w:color w:val="000000" w:themeColor="text1"/>
          <w:sz w:val="22"/>
          <w:szCs w:val="22"/>
        </w:rPr>
        <w:t>Сто двадцать шесть тысяч четыреста девяносто</w:t>
      </w:r>
      <w:r w:rsidR="00373F7A" w:rsidRPr="00AB77AB">
        <w:rPr>
          <w:color w:val="000000" w:themeColor="text1"/>
          <w:sz w:val="22"/>
          <w:szCs w:val="22"/>
        </w:rPr>
        <w:t>) руб. 00 коп.</w:t>
      </w:r>
    </w:p>
    <w:p w14:paraId="78D498A1" w14:textId="4BDEC491" w:rsidR="005820B1" w:rsidRDefault="005820B1" w:rsidP="005820B1">
      <w:pPr>
        <w:ind w:firstLine="709"/>
        <w:jc w:val="both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Ограничений и обременени</w:t>
      </w:r>
      <w:r w:rsidR="00FC5F32">
        <w:rPr>
          <w:b/>
          <w:color w:val="000000" w:themeColor="text1"/>
          <w:sz w:val="22"/>
          <w:szCs w:val="22"/>
        </w:rPr>
        <w:t>й на данном земельном участке не имеется.</w:t>
      </w:r>
    </w:p>
    <w:p w14:paraId="679F912D" w14:textId="77777777" w:rsidR="00FC5F32" w:rsidRDefault="00FC5F32" w:rsidP="005820B1">
      <w:pPr>
        <w:ind w:firstLine="709"/>
        <w:jc w:val="both"/>
        <w:rPr>
          <w:b/>
          <w:color w:val="000000" w:themeColor="text1"/>
          <w:sz w:val="22"/>
          <w:szCs w:val="22"/>
        </w:rPr>
      </w:pPr>
    </w:p>
    <w:p w14:paraId="2DC28599" w14:textId="0ABD590C" w:rsidR="00FC5F32" w:rsidRPr="00AB77AB" w:rsidRDefault="00FC5F32" w:rsidP="00FC5F32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ЛОТ № </w:t>
      </w:r>
      <w:r>
        <w:rPr>
          <w:b/>
          <w:color w:val="000000" w:themeColor="text1"/>
          <w:sz w:val="22"/>
          <w:szCs w:val="22"/>
        </w:rPr>
        <w:t>8</w:t>
      </w:r>
      <w:r w:rsidRPr="00AB77AB">
        <w:rPr>
          <w:color w:val="000000" w:themeColor="text1"/>
          <w:sz w:val="22"/>
          <w:szCs w:val="22"/>
        </w:rPr>
        <w:t xml:space="preserve"> земельный участок из земель населенных пунктов, с кадастровым номером 21:07:</w:t>
      </w:r>
      <w:r>
        <w:rPr>
          <w:color w:val="000000" w:themeColor="text1"/>
          <w:sz w:val="22"/>
          <w:szCs w:val="22"/>
        </w:rPr>
        <w:t>141104:2</w:t>
      </w:r>
      <w:r w:rsidR="004E25DD">
        <w:rPr>
          <w:color w:val="000000" w:themeColor="text1"/>
          <w:sz w:val="22"/>
          <w:szCs w:val="22"/>
        </w:rPr>
        <w:t>10</w:t>
      </w:r>
      <w:r w:rsidRPr="00AB77AB">
        <w:rPr>
          <w:color w:val="000000" w:themeColor="text1"/>
          <w:sz w:val="22"/>
          <w:szCs w:val="22"/>
        </w:rPr>
        <w:t>; адрес (описание местоположения): Чувашская Республика–Чувашия, Аликовский муниципальный округ</w:t>
      </w:r>
      <w:r>
        <w:rPr>
          <w:color w:val="000000" w:themeColor="text1"/>
          <w:sz w:val="22"/>
          <w:szCs w:val="22"/>
        </w:rPr>
        <w:t xml:space="preserve">, дер. </w:t>
      </w:r>
      <w:proofErr w:type="spellStart"/>
      <w:r>
        <w:rPr>
          <w:color w:val="000000" w:themeColor="text1"/>
          <w:sz w:val="22"/>
          <w:szCs w:val="22"/>
        </w:rPr>
        <w:t>Видесючь</w:t>
      </w:r>
      <w:proofErr w:type="spellEnd"/>
      <w:r>
        <w:rPr>
          <w:color w:val="000000" w:themeColor="text1"/>
          <w:sz w:val="22"/>
          <w:szCs w:val="22"/>
        </w:rPr>
        <w:t>, ул. Зеленая</w:t>
      </w:r>
      <w:r w:rsidRPr="00AB77AB">
        <w:rPr>
          <w:color w:val="000000" w:themeColor="text1"/>
          <w:sz w:val="22"/>
          <w:szCs w:val="22"/>
        </w:rPr>
        <w:t xml:space="preserve">; с видом разрешенного использования «ведение </w:t>
      </w:r>
      <w:r>
        <w:rPr>
          <w:color w:val="000000" w:themeColor="text1"/>
          <w:sz w:val="22"/>
          <w:szCs w:val="22"/>
        </w:rPr>
        <w:t>личного подсобного хозяйства</w:t>
      </w:r>
      <w:r w:rsidRPr="00AB77AB">
        <w:rPr>
          <w:color w:val="000000" w:themeColor="text1"/>
          <w:sz w:val="22"/>
          <w:szCs w:val="22"/>
        </w:rPr>
        <w:t>», общей площадь</w:t>
      </w:r>
      <w:r w:rsidR="004E25DD">
        <w:rPr>
          <w:color w:val="000000" w:themeColor="text1"/>
          <w:sz w:val="22"/>
          <w:szCs w:val="22"/>
        </w:rPr>
        <w:t xml:space="preserve"> </w:t>
      </w:r>
      <w:r w:rsidR="001976AD">
        <w:rPr>
          <w:color w:val="000000" w:themeColor="text1"/>
          <w:sz w:val="22"/>
          <w:szCs w:val="22"/>
        </w:rPr>
        <w:t>4644</w:t>
      </w:r>
      <w:r w:rsidRPr="00AB77AB">
        <w:rPr>
          <w:color w:val="000000" w:themeColor="text1"/>
          <w:sz w:val="22"/>
          <w:szCs w:val="22"/>
        </w:rPr>
        <w:t xml:space="preserve"> кв.м.</w:t>
      </w:r>
    </w:p>
    <w:p w14:paraId="1A8BF775" w14:textId="0508777A" w:rsidR="00FC5F32" w:rsidRPr="00AB77AB" w:rsidRDefault="00FC5F32" w:rsidP="00FC5F32">
      <w:pPr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Начальная цена стоимости земельного участка</w:t>
      </w:r>
      <w:r w:rsidRPr="00AB77AB">
        <w:rPr>
          <w:color w:val="000000" w:themeColor="text1"/>
          <w:sz w:val="22"/>
          <w:szCs w:val="22"/>
        </w:rPr>
        <w:t xml:space="preserve"> </w:t>
      </w:r>
      <w:r w:rsidR="004E25DD">
        <w:rPr>
          <w:color w:val="000000" w:themeColor="text1"/>
          <w:sz w:val="22"/>
          <w:szCs w:val="22"/>
        </w:rPr>
        <w:t xml:space="preserve">114750 </w:t>
      </w:r>
      <w:r w:rsidRPr="00AB77AB">
        <w:rPr>
          <w:color w:val="000000" w:themeColor="text1"/>
          <w:sz w:val="22"/>
          <w:szCs w:val="22"/>
        </w:rPr>
        <w:t>(</w:t>
      </w:r>
      <w:r>
        <w:rPr>
          <w:color w:val="000000" w:themeColor="text1"/>
          <w:sz w:val="22"/>
          <w:szCs w:val="22"/>
        </w:rPr>
        <w:t xml:space="preserve">Сто </w:t>
      </w:r>
      <w:r w:rsidR="004E25DD">
        <w:rPr>
          <w:color w:val="000000" w:themeColor="text1"/>
          <w:sz w:val="22"/>
          <w:szCs w:val="22"/>
        </w:rPr>
        <w:t>четырнадцать</w:t>
      </w:r>
      <w:r>
        <w:rPr>
          <w:color w:val="000000" w:themeColor="text1"/>
          <w:sz w:val="22"/>
          <w:szCs w:val="22"/>
        </w:rPr>
        <w:t xml:space="preserve"> тысяч </w:t>
      </w:r>
      <w:r w:rsidR="004E25DD">
        <w:rPr>
          <w:color w:val="000000" w:themeColor="text1"/>
          <w:sz w:val="22"/>
          <w:szCs w:val="22"/>
        </w:rPr>
        <w:t>семьсот пятьдесят</w:t>
      </w:r>
      <w:r w:rsidRPr="00AB77AB">
        <w:rPr>
          <w:color w:val="000000" w:themeColor="text1"/>
          <w:sz w:val="22"/>
          <w:szCs w:val="22"/>
        </w:rPr>
        <w:t>) руб. 00 коп.</w:t>
      </w:r>
    </w:p>
    <w:p w14:paraId="06A0F1D0" w14:textId="79FF4652" w:rsidR="00FC5F32" w:rsidRPr="00AB77AB" w:rsidRDefault="00FC5F32" w:rsidP="00FC5F32">
      <w:pPr>
        <w:pStyle w:val="aa"/>
        <w:spacing w:after="0"/>
        <w:ind w:firstLine="708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Шаг аукциона</w:t>
      </w:r>
      <w:r w:rsidRPr="00AB77AB">
        <w:rPr>
          <w:color w:val="000000" w:themeColor="text1"/>
          <w:sz w:val="22"/>
          <w:szCs w:val="22"/>
        </w:rPr>
        <w:t xml:space="preserve"> – </w:t>
      </w:r>
      <w:r>
        <w:rPr>
          <w:color w:val="000000" w:themeColor="text1"/>
          <w:sz w:val="22"/>
          <w:szCs w:val="22"/>
        </w:rPr>
        <w:t>3</w:t>
      </w:r>
      <w:r w:rsidR="004E25DD">
        <w:rPr>
          <w:color w:val="000000" w:themeColor="text1"/>
          <w:sz w:val="22"/>
          <w:szCs w:val="22"/>
        </w:rPr>
        <w:t>442</w:t>
      </w:r>
      <w:r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(</w:t>
      </w:r>
      <w:r>
        <w:rPr>
          <w:color w:val="000000" w:themeColor="text1"/>
          <w:sz w:val="22"/>
          <w:szCs w:val="22"/>
        </w:rPr>
        <w:t xml:space="preserve">Три тысячи </w:t>
      </w:r>
      <w:r w:rsidR="004E25DD">
        <w:rPr>
          <w:color w:val="000000" w:themeColor="text1"/>
          <w:sz w:val="22"/>
          <w:szCs w:val="22"/>
        </w:rPr>
        <w:t xml:space="preserve">четыреста сорок два) </w:t>
      </w:r>
      <w:r w:rsidRPr="00AB77AB">
        <w:rPr>
          <w:color w:val="000000" w:themeColor="text1"/>
          <w:sz w:val="22"/>
          <w:szCs w:val="22"/>
        </w:rPr>
        <w:t xml:space="preserve">руб. </w:t>
      </w:r>
      <w:r w:rsidR="004E25DD">
        <w:rPr>
          <w:color w:val="000000" w:themeColor="text1"/>
          <w:sz w:val="22"/>
          <w:szCs w:val="22"/>
        </w:rPr>
        <w:t>5</w:t>
      </w:r>
      <w:r w:rsidRPr="00AB77AB">
        <w:rPr>
          <w:color w:val="000000" w:themeColor="text1"/>
          <w:sz w:val="22"/>
          <w:szCs w:val="22"/>
        </w:rPr>
        <w:t>0 коп. (3% от начальной цены земельного участка).</w:t>
      </w:r>
    </w:p>
    <w:p w14:paraId="4C009423" w14:textId="77777777" w:rsidR="007F526B" w:rsidRPr="00AB77AB" w:rsidRDefault="00FC5F32" w:rsidP="007F526B">
      <w:pPr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Размер задатка</w:t>
      </w:r>
      <w:r w:rsidRPr="00AB77AB">
        <w:rPr>
          <w:color w:val="000000" w:themeColor="text1"/>
          <w:sz w:val="22"/>
          <w:szCs w:val="22"/>
        </w:rPr>
        <w:t xml:space="preserve"> устанавливается в размере 100 % начальной цены предмета аукциона и составляет </w:t>
      </w:r>
      <w:r w:rsidR="007F526B">
        <w:rPr>
          <w:color w:val="000000" w:themeColor="text1"/>
          <w:sz w:val="22"/>
          <w:szCs w:val="22"/>
        </w:rPr>
        <w:t xml:space="preserve">114750 </w:t>
      </w:r>
      <w:r w:rsidR="007F526B" w:rsidRPr="00AB77AB">
        <w:rPr>
          <w:color w:val="000000" w:themeColor="text1"/>
          <w:sz w:val="22"/>
          <w:szCs w:val="22"/>
        </w:rPr>
        <w:t>(</w:t>
      </w:r>
      <w:r w:rsidR="007F526B">
        <w:rPr>
          <w:color w:val="000000" w:themeColor="text1"/>
          <w:sz w:val="22"/>
          <w:szCs w:val="22"/>
        </w:rPr>
        <w:t>Сто четырнадцать тысяч семьсот пятьдесят</w:t>
      </w:r>
      <w:r w:rsidR="007F526B" w:rsidRPr="00AB77AB">
        <w:rPr>
          <w:color w:val="000000" w:themeColor="text1"/>
          <w:sz w:val="22"/>
          <w:szCs w:val="22"/>
        </w:rPr>
        <w:t>) руб. 00 коп.</w:t>
      </w:r>
    </w:p>
    <w:p w14:paraId="53D83C7E" w14:textId="4D3FEACA" w:rsidR="00FC5F32" w:rsidRDefault="00FC5F32" w:rsidP="00FC5F32">
      <w:pPr>
        <w:ind w:firstLine="709"/>
        <w:jc w:val="both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Ограничений и обременени</w:t>
      </w:r>
      <w:r>
        <w:rPr>
          <w:b/>
          <w:color w:val="000000" w:themeColor="text1"/>
          <w:sz w:val="22"/>
          <w:szCs w:val="22"/>
        </w:rPr>
        <w:t>й на данном земельном участке не имеется.</w:t>
      </w:r>
    </w:p>
    <w:p w14:paraId="20B692CF" w14:textId="77777777" w:rsidR="004E25DD" w:rsidRDefault="004E25DD" w:rsidP="004E25DD">
      <w:pPr>
        <w:jc w:val="both"/>
        <w:rPr>
          <w:b/>
          <w:color w:val="000000" w:themeColor="text1"/>
          <w:sz w:val="22"/>
          <w:szCs w:val="22"/>
        </w:rPr>
      </w:pPr>
    </w:p>
    <w:p w14:paraId="7A013F3D" w14:textId="1D0DC600" w:rsidR="004E25DD" w:rsidRPr="004E25DD" w:rsidRDefault="004E25DD" w:rsidP="004E25DD">
      <w:pPr>
        <w:ind w:firstLine="709"/>
        <w:jc w:val="both"/>
        <w:rPr>
          <w:bCs/>
          <w:color w:val="000000" w:themeColor="text1"/>
          <w:sz w:val="22"/>
          <w:szCs w:val="22"/>
        </w:rPr>
      </w:pPr>
      <w:r w:rsidRPr="004E25DD">
        <w:rPr>
          <w:b/>
          <w:bCs/>
          <w:color w:val="000000" w:themeColor="text1"/>
          <w:sz w:val="22"/>
          <w:szCs w:val="22"/>
        </w:rPr>
        <w:t xml:space="preserve">ЛОТ № </w:t>
      </w:r>
      <w:r>
        <w:rPr>
          <w:b/>
          <w:bCs/>
          <w:color w:val="000000" w:themeColor="text1"/>
          <w:sz w:val="22"/>
          <w:szCs w:val="22"/>
        </w:rPr>
        <w:t>9</w:t>
      </w:r>
      <w:r w:rsidRPr="004E25DD">
        <w:rPr>
          <w:bCs/>
          <w:color w:val="000000" w:themeColor="text1"/>
          <w:sz w:val="22"/>
          <w:szCs w:val="22"/>
        </w:rPr>
        <w:t xml:space="preserve"> земельный участок из земель населенных пунктов, с кадастровым номером 21:07:</w:t>
      </w:r>
      <w:r>
        <w:rPr>
          <w:bCs/>
          <w:color w:val="000000" w:themeColor="text1"/>
          <w:sz w:val="22"/>
          <w:szCs w:val="22"/>
        </w:rPr>
        <w:t>081502:190</w:t>
      </w:r>
      <w:r w:rsidRPr="004E25DD">
        <w:rPr>
          <w:bCs/>
          <w:color w:val="000000" w:themeColor="text1"/>
          <w:sz w:val="22"/>
          <w:szCs w:val="22"/>
        </w:rPr>
        <w:t xml:space="preserve">; адрес (описание местоположения): Чувашская Республика–Чувашия, Аликовский муниципальный округ, дер. </w:t>
      </w:r>
      <w:proofErr w:type="spellStart"/>
      <w:r>
        <w:rPr>
          <w:bCs/>
          <w:color w:val="000000" w:themeColor="text1"/>
          <w:sz w:val="22"/>
          <w:szCs w:val="22"/>
        </w:rPr>
        <w:t>Хоравары</w:t>
      </w:r>
      <w:proofErr w:type="spellEnd"/>
      <w:r>
        <w:rPr>
          <w:bCs/>
          <w:color w:val="000000" w:themeColor="text1"/>
          <w:sz w:val="22"/>
          <w:szCs w:val="22"/>
        </w:rPr>
        <w:t>, ул. Заветы Ильича</w:t>
      </w:r>
      <w:r w:rsidRPr="004E25DD">
        <w:rPr>
          <w:bCs/>
          <w:color w:val="000000" w:themeColor="text1"/>
          <w:sz w:val="22"/>
          <w:szCs w:val="22"/>
        </w:rPr>
        <w:t>; с видом разрешенного использования «ведение личного подсобного хозяйства</w:t>
      </w:r>
      <w:r>
        <w:rPr>
          <w:bCs/>
          <w:color w:val="000000" w:themeColor="text1"/>
          <w:sz w:val="22"/>
          <w:szCs w:val="22"/>
        </w:rPr>
        <w:t xml:space="preserve"> (приусадебный земельный участок)</w:t>
      </w:r>
      <w:r w:rsidRPr="004E25DD">
        <w:rPr>
          <w:bCs/>
          <w:color w:val="000000" w:themeColor="text1"/>
          <w:sz w:val="22"/>
          <w:szCs w:val="22"/>
        </w:rPr>
        <w:t xml:space="preserve">», общей площадь </w:t>
      </w:r>
      <w:r>
        <w:rPr>
          <w:bCs/>
          <w:color w:val="000000" w:themeColor="text1"/>
          <w:sz w:val="22"/>
          <w:szCs w:val="22"/>
        </w:rPr>
        <w:t>3154</w:t>
      </w:r>
      <w:r w:rsidR="001976AD">
        <w:rPr>
          <w:bCs/>
          <w:color w:val="000000" w:themeColor="text1"/>
          <w:sz w:val="22"/>
          <w:szCs w:val="22"/>
        </w:rPr>
        <w:t xml:space="preserve"> </w:t>
      </w:r>
      <w:r w:rsidRPr="004E25DD">
        <w:rPr>
          <w:bCs/>
          <w:color w:val="000000" w:themeColor="text1"/>
          <w:sz w:val="22"/>
          <w:szCs w:val="22"/>
        </w:rPr>
        <w:t>кв.м.</w:t>
      </w:r>
    </w:p>
    <w:p w14:paraId="1CE3F9BA" w14:textId="59964CF0" w:rsidR="004E25DD" w:rsidRPr="004E25DD" w:rsidRDefault="004E25DD" w:rsidP="004E25DD">
      <w:pPr>
        <w:ind w:firstLine="709"/>
        <w:jc w:val="both"/>
        <w:rPr>
          <w:bCs/>
          <w:color w:val="000000" w:themeColor="text1"/>
          <w:sz w:val="22"/>
          <w:szCs w:val="22"/>
        </w:rPr>
      </w:pPr>
      <w:r w:rsidRPr="004E25DD">
        <w:rPr>
          <w:b/>
          <w:bCs/>
          <w:color w:val="000000" w:themeColor="text1"/>
          <w:sz w:val="22"/>
          <w:szCs w:val="22"/>
        </w:rPr>
        <w:t>Начальная цена стоимости земельного участка</w:t>
      </w:r>
      <w:r w:rsidRPr="004E25DD">
        <w:rPr>
          <w:bCs/>
          <w:color w:val="000000" w:themeColor="text1"/>
          <w:sz w:val="22"/>
          <w:szCs w:val="22"/>
        </w:rPr>
        <w:t xml:space="preserve"> </w:t>
      </w:r>
      <w:bookmarkStart w:id="24" w:name="_Hlk216965543"/>
      <w:r w:rsidR="001976AD">
        <w:rPr>
          <w:bCs/>
          <w:color w:val="000000" w:themeColor="text1"/>
          <w:sz w:val="22"/>
          <w:szCs w:val="22"/>
        </w:rPr>
        <w:t>86550</w:t>
      </w:r>
      <w:r w:rsidRPr="004E25DD">
        <w:rPr>
          <w:bCs/>
          <w:color w:val="000000" w:themeColor="text1"/>
          <w:sz w:val="22"/>
          <w:szCs w:val="22"/>
        </w:rPr>
        <w:t xml:space="preserve"> (</w:t>
      </w:r>
      <w:r w:rsidR="001976AD">
        <w:rPr>
          <w:bCs/>
          <w:color w:val="000000" w:themeColor="text1"/>
          <w:sz w:val="22"/>
          <w:szCs w:val="22"/>
        </w:rPr>
        <w:t>Восемьдесят шесть</w:t>
      </w:r>
      <w:r w:rsidRPr="004E25DD">
        <w:rPr>
          <w:bCs/>
          <w:color w:val="000000" w:themeColor="text1"/>
          <w:sz w:val="22"/>
          <w:szCs w:val="22"/>
        </w:rPr>
        <w:t xml:space="preserve"> тысяч </w:t>
      </w:r>
      <w:r w:rsidR="001976AD">
        <w:rPr>
          <w:bCs/>
          <w:color w:val="000000" w:themeColor="text1"/>
          <w:sz w:val="22"/>
          <w:szCs w:val="22"/>
        </w:rPr>
        <w:t xml:space="preserve">пятьсот </w:t>
      </w:r>
      <w:r w:rsidRPr="004E25DD">
        <w:rPr>
          <w:bCs/>
          <w:color w:val="000000" w:themeColor="text1"/>
          <w:sz w:val="22"/>
          <w:szCs w:val="22"/>
        </w:rPr>
        <w:t>пятьдесят) руб. 00 коп.</w:t>
      </w:r>
    </w:p>
    <w:bookmarkEnd w:id="24"/>
    <w:p w14:paraId="70F02411" w14:textId="1EF8BD53" w:rsidR="004E25DD" w:rsidRPr="004E25DD" w:rsidRDefault="004E25DD" w:rsidP="004E25DD">
      <w:pPr>
        <w:ind w:firstLine="709"/>
        <w:jc w:val="both"/>
        <w:rPr>
          <w:bCs/>
          <w:color w:val="000000" w:themeColor="text1"/>
          <w:sz w:val="22"/>
          <w:szCs w:val="22"/>
        </w:rPr>
      </w:pPr>
      <w:r w:rsidRPr="004E25DD">
        <w:rPr>
          <w:b/>
          <w:bCs/>
          <w:color w:val="000000" w:themeColor="text1"/>
          <w:sz w:val="22"/>
          <w:szCs w:val="22"/>
        </w:rPr>
        <w:t>Шаг аукциона</w:t>
      </w:r>
      <w:r w:rsidRPr="004E25DD">
        <w:rPr>
          <w:bCs/>
          <w:color w:val="000000" w:themeColor="text1"/>
          <w:sz w:val="22"/>
          <w:szCs w:val="22"/>
        </w:rPr>
        <w:t xml:space="preserve"> – </w:t>
      </w:r>
      <w:r w:rsidR="001976AD">
        <w:rPr>
          <w:bCs/>
          <w:color w:val="000000" w:themeColor="text1"/>
          <w:sz w:val="22"/>
          <w:szCs w:val="22"/>
        </w:rPr>
        <w:t xml:space="preserve">2596 </w:t>
      </w:r>
      <w:r w:rsidRPr="004E25DD">
        <w:rPr>
          <w:bCs/>
          <w:color w:val="000000" w:themeColor="text1"/>
          <w:sz w:val="22"/>
          <w:szCs w:val="22"/>
        </w:rPr>
        <w:t>(</w:t>
      </w:r>
      <w:r w:rsidR="001976AD">
        <w:rPr>
          <w:bCs/>
          <w:color w:val="000000" w:themeColor="text1"/>
          <w:sz w:val="22"/>
          <w:szCs w:val="22"/>
        </w:rPr>
        <w:t>Две тысячи пятьсот девяносто шесть</w:t>
      </w:r>
      <w:r w:rsidRPr="004E25DD">
        <w:rPr>
          <w:bCs/>
          <w:color w:val="000000" w:themeColor="text1"/>
          <w:sz w:val="22"/>
          <w:szCs w:val="22"/>
        </w:rPr>
        <w:t>) руб. 50 коп. (3% от начальной цены земельного участка).</w:t>
      </w:r>
    </w:p>
    <w:p w14:paraId="47A495AA" w14:textId="4E780555" w:rsidR="004E25DD" w:rsidRPr="004E25DD" w:rsidRDefault="004E25DD" w:rsidP="001976AD">
      <w:pPr>
        <w:ind w:firstLine="709"/>
        <w:jc w:val="both"/>
        <w:rPr>
          <w:bCs/>
          <w:color w:val="000000" w:themeColor="text1"/>
          <w:sz w:val="22"/>
          <w:szCs w:val="22"/>
        </w:rPr>
      </w:pPr>
      <w:r w:rsidRPr="004E25DD">
        <w:rPr>
          <w:b/>
          <w:bCs/>
          <w:color w:val="000000" w:themeColor="text1"/>
          <w:sz w:val="22"/>
          <w:szCs w:val="22"/>
        </w:rPr>
        <w:t>Размер задатка</w:t>
      </w:r>
      <w:r w:rsidRPr="004E25DD">
        <w:rPr>
          <w:bCs/>
          <w:color w:val="000000" w:themeColor="text1"/>
          <w:sz w:val="22"/>
          <w:szCs w:val="22"/>
        </w:rPr>
        <w:t xml:space="preserve"> устанавливается в размере 100 % начальной цены предмета аукциона и составляет </w:t>
      </w:r>
      <w:r w:rsidR="001976AD" w:rsidRPr="001976AD">
        <w:rPr>
          <w:bCs/>
          <w:color w:val="000000" w:themeColor="text1"/>
          <w:sz w:val="22"/>
          <w:szCs w:val="22"/>
        </w:rPr>
        <w:t>86550</w:t>
      </w:r>
      <w:r w:rsidR="001976AD" w:rsidRPr="004E25DD">
        <w:rPr>
          <w:bCs/>
          <w:color w:val="000000" w:themeColor="text1"/>
          <w:sz w:val="22"/>
          <w:szCs w:val="22"/>
        </w:rPr>
        <w:t xml:space="preserve"> (</w:t>
      </w:r>
      <w:r w:rsidR="001976AD" w:rsidRPr="001976AD">
        <w:rPr>
          <w:bCs/>
          <w:color w:val="000000" w:themeColor="text1"/>
          <w:sz w:val="22"/>
          <w:szCs w:val="22"/>
        </w:rPr>
        <w:t>Восемьдесят шесть</w:t>
      </w:r>
      <w:r w:rsidR="001976AD" w:rsidRPr="004E25DD">
        <w:rPr>
          <w:bCs/>
          <w:color w:val="000000" w:themeColor="text1"/>
          <w:sz w:val="22"/>
          <w:szCs w:val="22"/>
        </w:rPr>
        <w:t xml:space="preserve"> тысяч </w:t>
      </w:r>
      <w:r w:rsidR="001976AD" w:rsidRPr="001976AD">
        <w:rPr>
          <w:bCs/>
          <w:color w:val="000000" w:themeColor="text1"/>
          <w:sz w:val="22"/>
          <w:szCs w:val="22"/>
        </w:rPr>
        <w:t xml:space="preserve">пятьсот </w:t>
      </w:r>
      <w:r w:rsidR="001976AD" w:rsidRPr="004E25DD">
        <w:rPr>
          <w:bCs/>
          <w:color w:val="000000" w:themeColor="text1"/>
          <w:sz w:val="22"/>
          <w:szCs w:val="22"/>
        </w:rPr>
        <w:t>пятьдесят) руб. 00 коп.</w:t>
      </w:r>
    </w:p>
    <w:p w14:paraId="100E6D68" w14:textId="77777777" w:rsidR="004E25DD" w:rsidRDefault="004E25DD" w:rsidP="004E25DD">
      <w:pPr>
        <w:ind w:firstLine="709"/>
        <w:jc w:val="both"/>
        <w:rPr>
          <w:b/>
          <w:bCs/>
          <w:color w:val="000000" w:themeColor="text1"/>
          <w:sz w:val="22"/>
          <w:szCs w:val="22"/>
        </w:rPr>
      </w:pPr>
      <w:r w:rsidRPr="004E25DD">
        <w:rPr>
          <w:b/>
          <w:bCs/>
          <w:color w:val="000000" w:themeColor="text1"/>
          <w:sz w:val="22"/>
          <w:szCs w:val="22"/>
        </w:rPr>
        <w:t>Ограничений и обременений на данном земельном участке не имеется.</w:t>
      </w:r>
    </w:p>
    <w:p w14:paraId="49C4CECA" w14:textId="77777777" w:rsidR="001976AD" w:rsidRDefault="001976AD" w:rsidP="004E25DD">
      <w:pPr>
        <w:ind w:firstLine="709"/>
        <w:jc w:val="both"/>
        <w:rPr>
          <w:b/>
          <w:bCs/>
          <w:color w:val="000000" w:themeColor="text1"/>
          <w:sz w:val="22"/>
          <w:szCs w:val="22"/>
        </w:rPr>
      </w:pPr>
    </w:p>
    <w:p w14:paraId="6697129C" w14:textId="477B5DF5" w:rsidR="001976AD" w:rsidRPr="004E25DD" w:rsidRDefault="001976AD" w:rsidP="001976AD">
      <w:pPr>
        <w:ind w:firstLine="709"/>
        <w:jc w:val="both"/>
        <w:rPr>
          <w:bCs/>
          <w:color w:val="000000" w:themeColor="text1"/>
          <w:sz w:val="22"/>
          <w:szCs w:val="22"/>
        </w:rPr>
      </w:pPr>
      <w:r w:rsidRPr="004E25DD">
        <w:rPr>
          <w:b/>
          <w:bCs/>
          <w:color w:val="000000" w:themeColor="text1"/>
          <w:sz w:val="22"/>
          <w:szCs w:val="22"/>
        </w:rPr>
        <w:t xml:space="preserve">ЛОТ № </w:t>
      </w:r>
      <w:r>
        <w:rPr>
          <w:b/>
          <w:bCs/>
          <w:color w:val="000000" w:themeColor="text1"/>
          <w:sz w:val="22"/>
          <w:szCs w:val="22"/>
        </w:rPr>
        <w:t>10</w:t>
      </w:r>
      <w:r w:rsidRPr="004E25DD">
        <w:rPr>
          <w:bCs/>
          <w:color w:val="000000" w:themeColor="text1"/>
          <w:sz w:val="22"/>
          <w:szCs w:val="22"/>
        </w:rPr>
        <w:t xml:space="preserve"> земельный участок из земель населенных пунктов, с кадастровым номером 21:07:</w:t>
      </w:r>
      <w:r>
        <w:rPr>
          <w:bCs/>
          <w:color w:val="000000" w:themeColor="text1"/>
          <w:sz w:val="22"/>
          <w:szCs w:val="22"/>
        </w:rPr>
        <w:t>210102:279</w:t>
      </w:r>
      <w:r w:rsidRPr="004E25DD">
        <w:rPr>
          <w:bCs/>
          <w:color w:val="000000" w:themeColor="text1"/>
          <w:sz w:val="22"/>
          <w:szCs w:val="22"/>
        </w:rPr>
        <w:t xml:space="preserve">; адрес (описание местоположения): Чувашская Республика–Чувашия, Аликовский муниципальный округ, дер. </w:t>
      </w:r>
      <w:proofErr w:type="spellStart"/>
      <w:r>
        <w:rPr>
          <w:bCs/>
          <w:color w:val="000000" w:themeColor="text1"/>
          <w:sz w:val="22"/>
          <w:szCs w:val="22"/>
        </w:rPr>
        <w:t>Ойкасы</w:t>
      </w:r>
      <w:proofErr w:type="spellEnd"/>
      <w:r w:rsidRPr="004E25DD">
        <w:rPr>
          <w:bCs/>
          <w:color w:val="000000" w:themeColor="text1"/>
          <w:sz w:val="22"/>
          <w:szCs w:val="22"/>
        </w:rPr>
        <w:t>; с видом разрешенного использования «ведение личного подсобного хозяйства</w:t>
      </w:r>
      <w:r>
        <w:rPr>
          <w:bCs/>
          <w:color w:val="000000" w:themeColor="text1"/>
          <w:sz w:val="22"/>
          <w:szCs w:val="22"/>
        </w:rPr>
        <w:t xml:space="preserve"> (приусадебный земельный участок)</w:t>
      </w:r>
      <w:r w:rsidRPr="004E25DD">
        <w:rPr>
          <w:bCs/>
          <w:color w:val="000000" w:themeColor="text1"/>
          <w:sz w:val="22"/>
          <w:szCs w:val="22"/>
        </w:rPr>
        <w:t xml:space="preserve">», общей площадь </w:t>
      </w:r>
      <w:r>
        <w:rPr>
          <w:bCs/>
          <w:color w:val="000000" w:themeColor="text1"/>
          <w:sz w:val="22"/>
          <w:szCs w:val="22"/>
        </w:rPr>
        <w:t xml:space="preserve">2415 </w:t>
      </w:r>
      <w:r w:rsidRPr="004E25DD">
        <w:rPr>
          <w:bCs/>
          <w:color w:val="000000" w:themeColor="text1"/>
          <w:sz w:val="22"/>
          <w:szCs w:val="22"/>
        </w:rPr>
        <w:t>кв.м.</w:t>
      </w:r>
    </w:p>
    <w:p w14:paraId="4CB1DAC4" w14:textId="6C671903" w:rsidR="001976AD" w:rsidRPr="004E25DD" w:rsidRDefault="001976AD" w:rsidP="001976AD">
      <w:pPr>
        <w:ind w:firstLine="709"/>
        <w:jc w:val="both"/>
        <w:rPr>
          <w:bCs/>
          <w:color w:val="000000" w:themeColor="text1"/>
          <w:sz w:val="22"/>
          <w:szCs w:val="22"/>
        </w:rPr>
      </w:pPr>
      <w:r w:rsidRPr="004E25DD">
        <w:rPr>
          <w:b/>
          <w:bCs/>
          <w:color w:val="000000" w:themeColor="text1"/>
          <w:sz w:val="22"/>
          <w:szCs w:val="22"/>
        </w:rPr>
        <w:lastRenderedPageBreak/>
        <w:t>Начальная цена стоимости земельного участка</w:t>
      </w:r>
      <w:r w:rsidRPr="004E25DD">
        <w:rPr>
          <w:bCs/>
          <w:color w:val="000000" w:themeColor="text1"/>
          <w:sz w:val="22"/>
          <w:szCs w:val="22"/>
        </w:rPr>
        <w:t xml:space="preserve"> </w:t>
      </w:r>
      <w:bookmarkStart w:id="25" w:name="_Hlk216966003"/>
      <w:r w:rsidR="00DC4A4F">
        <w:rPr>
          <w:bCs/>
          <w:color w:val="000000" w:themeColor="text1"/>
          <w:sz w:val="22"/>
          <w:szCs w:val="22"/>
        </w:rPr>
        <w:t>75490</w:t>
      </w:r>
      <w:r w:rsidRPr="004E25DD">
        <w:rPr>
          <w:bCs/>
          <w:color w:val="000000" w:themeColor="text1"/>
          <w:sz w:val="22"/>
          <w:szCs w:val="22"/>
        </w:rPr>
        <w:t xml:space="preserve"> (</w:t>
      </w:r>
      <w:r w:rsidR="00DC4A4F">
        <w:rPr>
          <w:bCs/>
          <w:color w:val="000000" w:themeColor="text1"/>
          <w:sz w:val="22"/>
          <w:szCs w:val="22"/>
        </w:rPr>
        <w:t>Семьдесят пять тысяч</w:t>
      </w:r>
      <w:r w:rsidRPr="004E25DD">
        <w:rPr>
          <w:bCs/>
          <w:color w:val="000000" w:themeColor="text1"/>
          <w:sz w:val="22"/>
          <w:szCs w:val="22"/>
        </w:rPr>
        <w:t xml:space="preserve"> </w:t>
      </w:r>
      <w:r w:rsidR="00DC4A4F">
        <w:rPr>
          <w:bCs/>
          <w:color w:val="000000" w:themeColor="text1"/>
          <w:sz w:val="22"/>
          <w:szCs w:val="22"/>
        </w:rPr>
        <w:t>четыреста девяносто</w:t>
      </w:r>
      <w:r w:rsidRPr="004E25DD">
        <w:rPr>
          <w:bCs/>
          <w:color w:val="000000" w:themeColor="text1"/>
          <w:sz w:val="22"/>
          <w:szCs w:val="22"/>
        </w:rPr>
        <w:t>) руб. 00 коп.</w:t>
      </w:r>
    </w:p>
    <w:bookmarkEnd w:id="25"/>
    <w:p w14:paraId="5E2260DA" w14:textId="5CFEB063" w:rsidR="001976AD" w:rsidRPr="004E25DD" w:rsidRDefault="001976AD" w:rsidP="001976AD">
      <w:pPr>
        <w:ind w:firstLine="709"/>
        <w:jc w:val="both"/>
        <w:rPr>
          <w:bCs/>
          <w:color w:val="000000" w:themeColor="text1"/>
          <w:sz w:val="22"/>
          <w:szCs w:val="22"/>
        </w:rPr>
      </w:pPr>
      <w:r w:rsidRPr="004E25DD">
        <w:rPr>
          <w:b/>
          <w:bCs/>
          <w:color w:val="000000" w:themeColor="text1"/>
          <w:sz w:val="22"/>
          <w:szCs w:val="22"/>
        </w:rPr>
        <w:t>Шаг аукциона</w:t>
      </w:r>
      <w:r w:rsidRPr="004E25DD">
        <w:rPr>
          <w:bCs/>
          <w:color w:val="000000" w:themeColor="text1"/>
          <w:sz w:val="22"/>
          <w:szCs w:val="22"/>
        </w:rPr>
        <w:t xml:space="preserve"> – </w:t>
      </w:r>
      <w:r>
        <w:rPr>
          <w:bCs/>
          <w:color w:val="000000" w:themeColor="text1"/>
          <w:sz w:val="22"/>
          <w:szCs w:val="22"/>
        </w:rPr>
        <w:t>2</w:t>
      </w:r>
      <w:r w:rsidR="00DC4A4F">
        <w:rPr>
          <w:bCs/>
          <w:color w:val="000000" w:themeColor="text1"/>
          <w:sz w:val="22"/>
          <w:szCs w:val="22"/>
        </w:rPr>
        <w:t>264</w:t>
      </w:r>
      <w:r>
        <w:rPr>
          <w:bCs/>
          <w:color w:val="000000" w:themeColor="text1"/>
          <w:sz w:val="22"/>
          <w:szCs w:val="22"/>
        </w:rPr>
        <w:t xml:space="preserve"> </w:t>
      </w:r>
      <w:r w:rsidRPr="004E25DD">
        <w:rPr>
          <w:bCs/>
          <w:color w:val="000000" w:themeColor="text1"/>
          <w:sz w:val="22"/>
          <w:szCs w:val="22"/>
        </w:rPr>
        <w:t>(</w:t>
      </w:r>
      <w:r>
        <w:rPr>
          <w:bCs/>
          <w:color w:val="000000" w:themeColor="text1"/>
          <w:sz w:val="22"/>
          <w:szCs w:val="22"/>
        </w:rPr>
        <w:t xml:space="preserve">Две тысячи </w:t>
      </w:r>
      <w:r w:rsidR="00DC4A4F">
        <w:rPr>
          <w:bCs/>
          <w:color w:val="000000" w:themeColor="text1"/>
          <w:sz w:val="22"/>
          <w:szCs w:val="22"/>
        </w:rPr>
        <w:t>двести шестьдесят четыре</w:t>
      </w:r>
      <w:r w:rsidRPr="004E25DD">
        <w:rPr>
          <w:bCs/>
          <w:color w:val="000000" w:themeColor="text1"/>
          <w:sz w:val="22"/>
          <w:szCs w:val="22"/>
        </w:rPr>
        <w:t xml:space="preserve">) руб. </w:t>
      </w:r>
      <w:r w:rsidR="00DC4A4F">
        <w:rPr>
          <w:bCs/>
          <w:color w:val="000000" w:themeColor="text1"/>
          <w:sz w:val="22"/>
          <w:szCs w:val="22"/>
        </w:rPr>
        <w:t>7</w:t>
      </w:r>
      <w:r w:rsidRPr="004E25DD">
        <w:rPr>
          <w:bCs/>
          <w:color w:val="000000" w:themeColor="text1"/>
          <w:sz w:val="22"/>
          <w:szCs w:val="22"/>
        </w:rPr>
        <w:t>0 коп. (3% от начальной цены земельного участка).</w:t>
      </w:r>
    </w:p>
    <w:p w14:paraId="67EA6841" w14:textId="30CB0928" w:rsidR="001976AD" w:rsidRPr="004E25DD" w:rsidRDefault="001976AD" w:rsidP="00DC4A4F">
      <w:pPr>
        <w:ind w:firstLine="709"/>
        <w:jc w:val="both"/>
        <w:rPr>
          <w:bCs/>
          <w:color w:val="000000" w:themeColor="text1"/>
          <w:sz w:val="22"/>
          <w:szCs w:val="22"/>
        </w:rPr>
      </w:pPr>
      <w:r w:rsidRPr="004E25DD">
        <w:rPr>
          <w:b/>
          <w:bCs/>
          <w:color w:val="000000" w:themeColor="text1"/>
          <w:sz w:val="22"/>
          <w:szCs w:val="22"/>
        </w:rPr>
        <w:t>Размер задатка</w:t>
      </w:r>
      <w:r w:rsidRPr="004E25DD">
        <w:rPr>
          <w:bCs/>
          <w:color w:val="000000" w:themeColor="text1"/>
          <w:sz w:val="22"/>
          <w:szCs w:val="22"/>
        </w:rPr>
        <w:t xml:space="preserve"> устанавливается в размере 100 % начальной цены предмета аукциона и составляет </w:t>
      </w:r>
      <w:r w:rsidR="00DC4A4F">
        <w:rPr>
          <w:bCs/>
          <w:color w:val="000000" w:themeColor="text1"/>
          <w:sz w:val="22"/>
          <w:szCs w:val="22"/>
        </w:rPr>
        <w:t>75490</w:t>
      </w:r>
      <w:r w:rsidR="00DC4A4F" w:rsidRPr="004E25DD">
        <w:rPr>
          <w:bCs/>
          <w:color w:val="000000" w:themeColor="text1"/>
          <w:sz w:val="22"/>
          <w:szCs w:val="22"/>
        </w:rPr>
        <w:t xml:space="preserve"> (</w:t>
      </w:r>
      <w:r w:rsidR="00DC4A4F">
        <w:rPr>
          <w:bCs/>
          <w:color w:val="000000" w:themeColor="text1"/>
          <w:sz w:val="22"/>
          <w:szCs w:val="22"/>
        </w:rPr>
        <w:t>Семьдесят пять тысяч</w:t>
      </w:r>
      <w:r w:rsidR="00DC4A4F" w:rsidRPr="004E25DD">
        <w:rPr>
          <w:bCs/>
          <w:color w:val="000000" w:themeColor="text1"/>
          <w:sz w:val="22"/>
          <w:szCs w:val="22"/>
        </w:rPr>
        <w:t xml:space="preserve"> </w:t>
      </w:r>
      <w:r w:rsidR="00DC4A4F">
        <w:rPr>
          <w:bCs/>
          <w:color w:val="000000" w:themeColor="text1"/>
          <w:sz w:val="22"/>
          <w:szCs w:val="22"/>
        </w:rPr>
        <w:t>четыреста девяносто</w:t>
      </w:r>
      <w:r w:rsidR="00DC4A4F" w:rsidRPr="004E25DD">
        <w:rPr>
          <w:bCs/>
          <w:color w:val="000000" w:themeColor="text1"/>
          <w:sz w:val="22"/>
          <w:szCs w:val="22"/>
        </w:rPr>
        <w:t>) руб. 00 коп.</w:t>
      </w:r>
    </w:p>
    <w:p w14:paraId="26AE7662" w14:textId="77777777" w:rsidR="001976AD" w:rsidRDefault="001976AD" w:rsidP="001976AD">
      <w:pPr>
        <w:ind w:firstLine="709"/>
        <w:jc w:val="both"/>
        <w:rPr>
          <w:b/>
          <w:bCs/>
          <w:color w:val="000000" w:themeColor="text1"/>
          <w:sz w:val="22"/>
          <w:szCs w:val="22"/>
        </w:rPr>
      </w:pPr>
      <w:r w:rsidRPr="004E25DD">
        <w:rPr>
          <w:b/>
          <w:bCs/>
          <w:color w:val="000000" w:themeColor="text1"/>
          <w:sz w:val="22"/>
          <w:szCs w:val="22"/>
        </w:rPr>
        <w:t>Ограничений и обременений на данном земельном участке не имеется.</w:t>
      </w:r>
    </w:p>
    <w:p w14:paraId="6BBEAA98" w14:textId="77777777" w:rsidR="00DC4A4F" w:rsidRDefault="00DC4A4F" w:rsidP="001976AD">
      <w:pPr>
        <w:ind w:firstLine="709"/>
        <w:jc w:val="both"/>
        <w:rPr>
          <w:b/>
          <w:bCs/>
          <w:color w:val="000000" w:themeColor="text1"/>
          <w:sz w:val="22"/>
          <w:szCs w:val="22"/>
        </w:rPr>
      </w:pPr>
    </w:p>
    <w:p w14:paraId="1F5F1EAA" w14:textId="52051686" w:rsidR="00DC4A4F" w:rsidRPr="00AB77AB" w:rsidRDefault="00DC4A4F" w:rsidP="00DC4A4F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ЛОТ № </w:t>
      </w:r>
      <w:r>
        <w:rPr>
          <w:b/>
          <w:color w:val="000000" w:themeColor="text1"/>
          <w:sz w:val="22"/>
          <w:szCs w:val="22"/>
        </w:rPr>
        <w:t>11(м)</w:t>
      </w:r>
      <w:r w:rsidRPr="00AB77AB">
        <w:rPr>
          <w:color w:val="000000" w:themeColor="text1"/>
          <w:sz w:val="22"/>
          <w:szCs w:val="22"/>
        </w:rPr>
        <w:t xml:space="preserve"> земельный участок из земель сельскохозяйственного назначения с кадастровым номером 21:07:</w:t>
      </w:r>
      <w:r>
        <w:rPr>
          <w:color w:val="000000" w:themeColor="text1"/>
          <w:sz w:val="22"/>
          <w:szCs w:val="22"/>
        </w:rPr>
        <w:t>000000:3134</w:t>
      </w:r>
      <w:r w:rsidRPr="00AB77AB">
        <w:rPr>
          <w:color w:val="000000" w:themeColor="text1"/>
          <w:sz w:val="22"/>
          <w:szCs w:val="22"/>
        </w:rPr>
        <w:t>; адрес (описание местоположения): Чувашская Республика–Чувашия, Аликовский муниципальный округ; с видом разрешенного использования «</w:t>
      </w:r>
      <w:r>
        <w:rPr>
          <w:color w:val="000000" w:themeColor="text1"/>
          <w:sz w:val="22"/>
          <w:szCs w:val="22"/>
        </w:rPr>
        <w:t>для сельскохозяйственного производства</w:t>
      </w:r>
      <w:r w:rsidRPr="00AB77AB">
        <w:rPr>
          <w:color w:val="000000" w:themeColor="text1"/>
          <w:sz w:val="22"/>
          <w:szCs w:val="22"/>
        </w:rPr>
        <w:t xml:space="preserve">», общей площадь </w:t>
      </w:r>
      <w:r>
        <w:rPr>
          <w:color w:val="000000" w:themeColor="text1"/>
          <w:sz w:val="22"/>
          <w:szCs w:val="22"/>
        </w:rPr>
        <w:t xml:space="preserve">73500 </w:t>
      </w:r>
      <w:r w:rsidRPr="00AB77AB">
        <w:rPr>
          <w:color w:val="000000" w:themeColor="text1"/>
          <w:sz w:val="22"/>
          <w:szCs w:val="22"/>
        </w:rPr>
        <w:t>кв.м.</w:t>
      </w:r>
    </w:p>
    <w:p w14:paraId="1F2834E1" w14:textId="5760C660" w:rsidR="00DC4A4F" w:rsidRPr="00AB77AB" w:rsidRDefault="00DC4A4F" w:rsidP="00DC4A4F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Начальная цена стоимости земельного участка</w:t>
      </w:r>
      <w:r w:rsidRPr="00AB77AB">
        <w:rPr>
          <w:color w:val="000000" w:themeColor="text1"/>
          <w:sz w:val="22"/>
          <w:szCs w:val="22"/>
        </w:rPr>
        <w:t xml:space="preserve"> – </w:t>
      </w:r>
      <w:r>
        <w:rPr>
          <w:color w:val="000000" w:themeColor="text1"/>
          <w:sz w:val="22"/>
          <w:szCs w:val="22"/>
        </w:rPr>
        <w:t>118600</w:t>
      </w:r>
      <w:r w:rsidRPr="00AB77AB">
        <w:rPr>
          <w:color w:val="000000" w:themeColor="text1"/>
          <w:sz w:val="22"/>
          <w:szCs w:val="22"/>
        </w:rPr>
        <w:t xml:space="preserve"> (</w:t>
      </w:r>
      <w:r>
        <w:rPr>
          <w:color w:val="000000" w:themeColor="text1"/>
          <w:sz w:val="22"/>
          <w:szCs w:val="22"/>
        </w:rPr>
        <w:t>Сто восемнадцать тысяч шестьсот</w:t>
      </w:r>
      <w:r w:rsidRPr="00AB77AB">
        <w:rPr>
          <w:color w:val="000000" w:themeColor="text1"/>
          <w:sz w:val="22"/>
          <w:szCs w:val="22"/>
        </w:rPr>
        <w:t>) руб. 00 коп.</w:t>
      </w:r>
    </w:p>
    <w:p w14:paraId="64815C66" w14:textId="063F3433" w:rsidR="00DC4A4F" w:rsidRPr="00AB77AB" w:rsidRDefault="00DC4A4F" w:rsidP="00DC4A4F">
      <w:pPr>
        <w:pStyle w:val="aa"/>
        <w:spacing w:after="0"/>
        <w:ind w:firstLine="708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Шаг аукциона</w:t>
      </w:r>
      <w:r w:rsidRPr="00AB77AB">
        <w:rPr>
          <w:color w:val="000000" w:themeColor="text1"/>
          <w:sz w:val="22"/>
          <w:szCs w:val="22"/>
        </w:rPr>
        <w:t xml:space="preserve"> -</w:t>
      </w:r>
      <w:r>
        <w:rPr>
          <w:color w:val="000000" w:themeColor="text1"/>
          <w:sz w:val="22"/>
          <w:szCs w:val="22"/>
        </w:rPr>
        <w:t>3558</w:t>
      </w:r>
      <w:r w:rsidRPr="00AB77AB">
        <w:rPr>
          <w:color w:val="000000" w:themeColor="text1"/>
          <w:sz w:val="22"/>
          <w:szCs w:val="22"/>
        </w:rPr>
        <w:t xml:space="preserve"> (</w:t>
      </w:r>
      <w:r>
        <w:rPr>
          <w:color w:val="000000" w:themeColor="text1"/>
          <w:sz w:val="22"/>
          <w:szCs w:val="22"/>
        </w:rPr>
        <w:t>Три тысячи пятьсот пятьдесят восемь</w:t>
      </w:r>
      <w:r w:rsidRPr="00AB77AB">
        <w:rPr>
          <w:color w:val="000000" w:themeColor="text1"/>
          <w:sz w:val="22"/>
          <w:szCs w:val="22"/>
        </w:rPr>
        <w:t>) руб.00 коп. (3% от начальной цены земельного участка).</w:t>
      </w:r>
    </w:p>
    <w:p w14:paraId="39785417" w14:textId="77777777" w:rsidR="00DC4A4F" w:rsidRPr="00DC4A4F" w:rsidRDefault="00DC4A4F" w:rsidP="00DC4A4F">
      <w:pPr>
        <w:tabs>
          <w:tab w:val="left" w:pos="851"/>
        </w:tabs>
        <w:ind w:firstLine="624"/>
        <w:jc w:val="both"/>
        <w:rPr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Размер задатка</w:t>
      </w:r>
      <w:r w:rsidRPr="00AB77AB">
        <w:rPr>
          <w:color w:val="000000" w:themeColor="text1"/>
          <w:sz w:val="22"/>
          <w:szCs w:val="22"/>
        </w:rPr>
        <w:t xml:space="preserve"> устанавливается в размере 100 % начальной цены предмета аукциона и составляет </w:t>
      </w:r>
      <w:r w:rsidRPr="00DC4A4F">
        <w:rPr>
          <w:color w:val="000000" w:themeColor="text1"/>
          <w:sz w:val="22"/>
          <w:szCs w:val="22"/>
        </w:rPr>
        <w:t>118600 (Сто восемнадцать тысяч шестьсот) руб. 00 коп.</w:t>
      </w:r>
    </w:p>
    <w:p w14:paraId="5689944C" w14:textId="6AB66035" w:rsidR="00E4695B" w:rsidRPr="00A42DC5" w:rsidRDefault="00DC4A4F" w:rsidP="00EF7448">
      <w:pPr>
        <w:ind w:firstLine="709"/>
        <w:jc w:val="both"/>
        <w:rPr>
          <w:b/>
          <w:bCs/>
          <w:color w:val="000000" w:themeColor="text1"/>
          <w:sz w:val="22"/>
          <w:szCs w:val="22"/>
        </w:rPr>
      </w:pPr>
      <w:r w:rsidRPr="004E25DD">
        <w:rPr>
          <w:b/>
          <w:bCs/>
          <w:color w:val="000000" w:themeColor="text1"/>
          <w:sz w:val="22"/>
          <w:szCs w:val="22"/>
        </w:rPr>
        <w:t>Ограничений и обременений на данном земельном участке не имеется.</w:t>
      </w:r>
    </w:p>
    <w:bookmarkEnd w:id="23"/>
    <w:p w14:paraId="1A283E59" w14:textId="0CE54808" w:rsidR="00010EBE" w:rsidRPr="00AB77AB" w:rsidRDefault="00010EBE" w:rsidP="00024D90">
      <w:pPr>
        <w:jc w:val="both"/>
        <w:rPr>
          <w:b/>
          <w:color w:val="000000" w:themeColor="text1"/>
          <w:sz w:val="22"/>
          <w:szCs w:val="22"/>
        </w:rPr>
      </w:pPr>
    </w:p>
    <w:p w14:paraId="5A7008DC" w14:textId="7EEA126D" w:rsidR="006C12E7" w:rsidRPr="00AB77AB" w:rsidRDefault="00010EBE" w:rsidP="001B5DF8">
      <w:pPr>
        <w:pStyle w:val="af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                             </w:t>
      </w:r>
      <w:r w:rsidR="001B5DF8" w:rsidRPr="00AB77AB">
        <w:rPr>
          <w:b/>
          <w:color w:val="000000" w:themeColor="text1"/>
          <w:sz w:val="22"/>
          <w:szCs w:val="22"/>
        </w:rPr>
        <w:t xml:space="preserve">   </w:t>
      </w:r>
      <w:r w:rsidR="00B03A9C" w:rsidRPr="00AB77AB">
        <w:rPr>
          <w:b/>
          <w:color w:val="000000" w:themeColor="text1"/>
          <w:sz w:val="22"/>
          <w:szCs w:val="22"/>
        </w:rPr>
        <w:t>Сроки подачи заявок, дата, время проведения аукциона.</w:t>
      </w:r>
    </w:p>
    <w:p w14:paraId="1710BC29" w14:textId="77777777" w:rsidR="006C12E7" w:rsidRPr="00ED7E91" w:rsidRDefault="00B03A9C">
      <w:pPr>
        <w:pStyle w:val="af"/>
        <w:ind w:firstLine="567"/>
        <w:jc w:val="both"/>
        <w:rPr>
          <w:sz w:val="22"/>
          <w:szCs w:val="22"/>
        </w:rPr>
      </w:pPr>
      <w:r w:rsidRPr="00ED7E91">
        <w:rPr>
          <w:sz w:val="22"/>
          <w:szCs w:val="22"/>
        </w:rPr>
        <w:t>Указанное в настоящем информационном сообщении время – московское.</w:t>
      </w:r>
    </w:p>
    <w:p w14:paraId="780F3B5F" w14:textId="77777777" w:rsidR="006C12E7" w:rsidRPr="00ED7E91" w:rsidRDefault="00B03A9C">
      <w:pPr>
        <w:pStyle w:val="af"/>
        <w:ind w:firstLine="567"/>
        <w:jc w:val="both"/>
        <w:rPr>
          <w:sz w:val="22"/>
          <w:szCs w:val="22"/>
        </w:rPr>
      </w:pPr>
      <w:r w:rsidRPr="00ED7E91">
        <w:rPr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</w:t>
      </w:r>
    </w:p>
    <w:p w14:paraId="7B659A7A" w14:textId="6B7CDCF7" w:rsidR="006C12E7" w:rsidRPr="00ED7E91" w:rsidRDefault="00B03A9C">
      <w:pPr>
        <w:pStyle w:val="af"/>
        <w:ind w:firstLine="567"/>
        <w:jc w:val="both"/>
        <w:rPr>
          <w:sz w:val="22"/>
          <w:szCs w:val="22"/>
        </w:rPr>
      </w:pPr>
      <w:r w:rsidRPr="00ED7E91">
        <w:rPr>
          <w:sz w:val="22"/>
          <w:szCs w:val="22"/>
        </w:rPr>
        <w:t xml:space="preserve">1. </w:t>
      </w:r>
      <w:r w:rsidRPr="00ED7E91">
        <w:rPr>
          <w:b/>
          <w:bCs/>
          <w:sz w:val="22"/>
          <w:szCs w:val="22"/>
        </w:rPr>
        <w:t xml:space="preserve">Начало приема заявок </w:t>
      </w:r>
      <w:r w:rsidRPr="00ED7E91">
        <w:rPr>
          <w:sz w:val="22"/>
          <w:szCs w:val="22"/>
        </w:rPr>
        <w:t xml:space="preserve">на участие в аукционе: </w:t>
      </w:r>
      <w:r w:rsidR="00ED7E91" w:rsidRPr="00ED7E91">
        <w:rPr>
          <w:b/>
          <w:bCs/>
          <w:sz w:val="22"/>
          <w:szCs w:val="22"/>
        </w:rPr>
        <w:t>09.02.2026</w:t>
      </w:r>
      <w:r w:rsidR="00846DBB" w:rsidRPr="00ED7E91">
        <w:rPr>
          <w:b/>
          <w:bCs/>
          <w:sz w:val="22"/>
          <w:szCs w:val="22"/>
        </w:rPr>
        <w:t xml:space="preserve"> </w:t>
      </w:r>
      <w:r w:rsidRPr="00ED7E91">
        <w:rPr>
          <w:b/>
          <w:bCs/>
          <w:sz w:val="22"/>
          <w:szCs w:val="22"/>
        </w:rPr>
        <w:t>года с 8:00 часов.</w:t>
      </w:r>
    </w:p>
    <w:p w14:paraId="03E43AFA" w14:textId="1D67FA69" w:rsidR="006C12E7" w:rsidRPr="00ED7E91" w:rsidRDefault="00B03A9C">
      <w:pPr>
        <w:pStyle w:val="af"/>
        <w:ind w:firstLine="567"/>
        <w:jc w:val="both"/>
        <w:rPr>
          <w:b/>
          <w:bCs/>
          <w:sz w:val="22"/>
          <w:szCs w:val="22"/>
        </w:rPr>
      </w:pPr>
      <w:r w:rsidRPr="00ED7E91">
        <w:rPr>
          <w:sz w:val="22"/>
          <w:szCs w:val="22"/>
        </w:rPr>
        <w:t xml:space="preserve">2. </w:t>
      </w:r>
      <w:r w:rsidRPr="00ED7E91">
        <w:rPr>
          <w:b/>
          <w:bCs/>
          <w:sz w:val="22"/>
          <w:szCs w:val="22"/>
        </w:rPr>
        <w:t>Окончание приема заявок</w:t>
      </w:r>
      <w:r w:rsidRPr="00ED7E91">
        <w:rPr>
          <w:sz w:val="22"/>
          <w:szCs w:val="22"/>
        </w:rPr>
        <w:t xml:space="preserve"> на участие в аукционе: </w:t>
      </w:r>
      <w:r w:rsidR="00ED7E91" w:rsidRPr="00ED7E91">
        <w:rPr>
          <w:b/>
          <w:bCs/>
          <w:sz w:val="22"/>
          <w:szCs w:val="22"/>
        </w:rPr>
        <w:t>10.03.2026</w:t>
      </w:r>
      <w:r w:rsidRPr="00ED7E91">
        <w:rPr>
          <w:b/>
          <w:bCs/>
          <w:sz w:val="22"/>
          <w:szCs w:val="22"/>
        </w:rPr>
        <w:t xml:space="preserve"> года в 1</w:t>
      </w:r>
      <w:r w:rsidR="00ED7E91" w:rsidRPr="00ED7E91">
        <w:rPr>
          <w:b/>
          <w:bCs/>
          <w:sz w:val="22"/>
          <w:szCs w:val="22"/>
        </w:rPr>
        <w:t>6</w:t>
      </w:r>
      <w:r w:rsidRPr="00ED7E91">
        <w:rPr>
          <w:b/>
          <w:bCs/>
          <w:sz w:val="22"/>
          <w:szCs w:val="22"/>
        </w:rPr>
        <w:t>:00 часов.</w:t>
      </w:r>
    </w:p>
    <w:p w14:paraId="37590B0D" w14:textId="4E3E7F17" w:rsidR="00E1164E" w:rsidRPr="00ED7E91" w:rsidRDefault="00E1164E" w:rsidP="00E1164E">
      <w:pPr>
        <w:pStyle w:val="af"/>
        <w:ind w:firstLine="567"/>
        <w:jc w:val="both"/>
        <w:rPr>
          <w:b/>
          <w:sz w:val="22"/>
          <w:szCs w:val="22"/>
        </w:rPr>
      </w:pPr>
      <w:r w:rsidRPr="00ED7E91">
        <w:rPr>
          <w:bCs/>
          <w:sz w:val="22"/>
          <w:szCs w:val="22"/>
        </w:rPr>
        <w:t>3</w:t>
      </w:r>
      <w:r w:rsidRPr="00ED7E91">
        <w:rPr>
          <w:b/>
          <w:sz w:val="22"/>
          <w:szCs w:val="22"/>
        </w:rPr>
        <w:t xml:space="preserve">. Сумма задатка на участие </w:t>
      </w:r>
      <w:proofErr w:type="gramStart"/>
      <w:r w:rsidRPr="00ED7E91">
        <w:rPr>
          <w:b/>
          <w:sz w:val="22"/>
          <w:szCs w:val="22"/>
        </w:rPr>
        <w:t>в электроном</w:t>
      </w:r>
      <w:proofErr w:type="gramEnd"/>
      <w:r w:rsidRPr="00ED7E91">
        <w:rPr>
          <w:b/>
          <w:sz w:val="22"/>
          <w:szCs w:val="22"/>
        </w:rPr>
        <w:t xml:space="preserve"> аукционе перечисляется заявителем в срок: по</w:t>
      </w:r>
      <w:r w:rsidR="00412C65" w:rsidRPr="00ED7E91">
        <w:rPr>
          <w:b/>
          <w:sz w:val="22"/>
          <w:szCs w:val="22"/>
        </w:rPr>
        <w:t xml:space="preserve"> </w:t>
      </w:r>
      <w:r w:rsidR="00ED7E91" w:rsidRPr="00ED7E91">
        <w:rPr>
          <w:b/>
          <w:sz w:val="22"/>
          <w:szCs w:val="22"/>
        </w:rPr>
        <w:t>10.03.2026</w:t>
      </w:r>
      <w:r w:rsidRPr="00ED7E91">
        <w:rPr>
          <w:b/>
          <w:sz w:val="22"/>
          <w:szCs w:val="22"/>
        </w:rPr>
        <w:t xml:space="preserve"> года до 12 ч. 00 мин.</w:t>
      </w:r>
    </w:p>
    <w:p w14:paraId="65B737A6" w14:textId="01658BA5" w:rsidR="006C12E7" w:rsidRPr="00ED7E91" w:rsidRDefault="00E1164E">
      <w:pPr>
        <w:pStyle w:val="af"/>
        <w:ind w:firstLine="567"/>
        <w:jc w:val="both"/>
        <w:rPr>
          <w:sz w:val="22"/>
          <w:szCs w:val="22"/>
        </w:rPr>
      </w:pPr>
      <w:r w:rsidRPr="00ED7E91">
        <w:rPr>
          <w:sz w:val="22"/>
          <w:szCs w:val="22"/>
        </w:rPr>
        <w:t>4</w:t>
      </w:r>
      <w:r w:rsidR="00B03A9C" w:rsidRPr="00ED7E91">
        <w:rPr>
          <w:sz w:val="22"/>
          <w:szCs w:val="22"/>
        </w:rPr>
        <w:t xml:space="preserve">. </w:t>
      </w:r>
      <w:r w:rsidR="00B03A9C" w:rsidRPr="00ED7E91">
        <w:rPr>
          <w:b/>
          <w:bCs/>
          <w:sz w:val="22"/>
          <w:szCs w:val="22"/>
        </w:rPr>
        <w:t>Дата определения участников аукциона</w:t>
      </w:r>
      <w:r w:rsidR="00B03A9C" w:rsidRPr="00ED7E91">
        <w:rPr>
          <w:sz w:val="22"/>
          <w:szCs w:val="22"/>
        </w:rPr>
        <w:t xml:space="preserve"> (рассмотрения заявок): </w:t>
      </w:r>
      <w:r w:rsidR="00ED7E91" w:rsidRPr="00ED7E91">
        <w:rPr>
          <w:b/>
          <w:bCs/>
          <w:sz w:val="22"/>
          <w:szCs w:val="22"/>
        </w:rPr>
        <w:t>13.03.2026</w:t>
      </w:r>
      <w:r w:rsidR="00B03A9C" w:rsidRPr="00ED7E91">
        <w:rPr>
          <w:b/>
          <w:bCs/>
          <w:sz w:val="22"/>
          <w:szCs w:val="22"/>
        </w:rPr>
        <w:t xml:space="preserve"> года</w:t>
      </w:r>
      <w:r w:rsidR="00B03A9C" w:rsidRPr="00ED7E91">
        <w:rPr>
          <w:sz w:val="22"/>
          <w:szCs w:val="22"/>
        </w:rPr>
        <w:t>.</w:t>
      </w:r>
    </w:p>
    <w:p w14:paraId="40DEC94D" w14:textId="2A5DDF28" w:rsidR="006C12E7" w:rsidRPr="00ED7E91" w:rsidRDefault="00E1164E">
      <w:pPr>
        <w:pStyle w:val="af"/>
        <w:ind w:firstLine="567"/>
        <w:jc w:val="both"/>
        <w:rPr>
          <w:sz w:val="22"/>
          <w:szCs w:val="22"/>
        </w:rPr>
      </w:pPr>
      <w:r w:rsidRPr="00ED7E91">
        <w:rPr>
          <w:sz w:val="22"/>
          <w:szCs w:val="22"/>
        </w:rPr>
        <w:t>5</w:t>
      </w:r>
      <w:r w:rsidR="00B03A9C" w:rsidRPr="00ED7E91">
        <w:rPr>
          <w:sz w:val="22"/>
          <w:szCs w:val="22"/>
        </w:rPr>
        <w:t xml:space="preserve">. </w:t>
      </w:r>
      <w:r w:rsidR="00B03A9C" w:rsidRPr="00ED7E91">
        <w:rPr>
          <w:b/>
          <w:bCs/>
          <w:sz w:val="22"/>
          <w:szCs w:val="22"/>
        </w:rPr>
        <w:t>Проведение аукциона</w:t>
      </w:r>
      <w:r w:rsidR="00B03A9C" w:rsidRPr="00ED7E91">
        <w:rPr>
          <w:sz w:val="22"/>
          <w:szCs w:val="22"/>
        </w:rPr>
        <w:t xml:space="preserve"> (дата, время начала приема предложений по цене от участников аукциона) – </w:t>
      </w:r>
      <w:r w:rsidR="00ED7E91" w:rsidRPr="00ED7E91">
        <w:rPr>
          <w:b/>
          <w:bCs/>
          <w:sz w:val="22"/>
          <w:szCs w:val="22"/>
        </w:rPr>
        <w:t>16.03.2026</w:t>
      </w:r>
      <w:r w:rsidR="00205E2C" w:rsidRPr="00ED7E91">
        <w:rPr>
          <w:b/>
          <w:bCs/>
          <w:sz w:val="22"/>
          <w:szCs w:val="22"/>
        </w:rPr>
        <w:t xml:space="preserve"> </w:t>
      </w:r>
      <w:r w:rsidR="00B03A9C" w:rsidRPr="00ED7E91">
        <w:rPr>
          <w:b/>
          <w:bCs/>
          <w:sz w:val="22"/>
          <w:szCs w:val="22"/>
        </w:rPr>
        <w:t xml:space="preserve">года в </w:t>
      </w:r>
      <w:r w:rsidR="00992F84" w:rsidRPr="00ED7E91">
        <w:rPr>
          <w:b/>
          <w:bCs/>
          <w:sz w:val="22"/>
          <w:szCs w:val="22"/>
        </w:rPr>
        <w:t>10</w:t>
      </w:r>
      <w:r w:rsidR="00B03A9C" w:rsidRPr="00ED7E91">
        <w:rPr>
          <w:b/>
          <w:bCs/>
          <w:sz w:val="22"/>
          <w:szCs w:val="22"/>
        </w:rPr>
        <w:t>:00 часов</w:t>
      </w:r>
      <w:r w:rsidR="00B03A9C" w:rsidRPr="00ED7E91">
        <w:rPr>
          <w:sz w:val="22"/>
          <w:szCs w:val="22"/>
        </w:rPr>
        <w:t xml:space="preserve">. </w:t>
      </w:r>
    </w:p>
    <w:p w14:paraId="70055C83" w14:textId="1F93962D" w:rsidR="006C12E7" w:rsidRPr="00ED7E91" w:rsidRDefault="00B03A9C" w:rsidP="000853EB">
      <w:pPr>
        <w:pStyle w:val="af"/>
        <w:ind w:firstLine="567"/>
        <w:jc w:val="both"/>
        <w:rPr>
          <w:sz w:val="22"/>
          <w:szCs w:val="22"/>
        </w:rPr>
      </w:pPr>
      <w:r w:rsidRPr="00ED7E91">
        <w:rPr>
          <w:b/>
          <w:sz w:val="22"/>
          <w:szCs w:val="22"/>
        </w:rPr>
        <w:t>Подведение итогов аукциона</w:t>
      </w:r>
      <w:r w:rsidRPr="00ED7E91">
        <w:rPr>
          <w:sz w:val="22"/>
          <w:szCs w:val="22"/>
        </w:rPr>
        <w:t>: процедура аукциона считается завершенной со времени подписания Продавцом протокола об итогах аукциона либо протокола рассмотрения заявок.</w:t>
      </w:r>
    </w:p>
    <w:p w14:paraId="30AC226E" w14:textId="77777777" w:rsidR="00010EBE" w:rsidRPr="00AB77AB" w:rsidRDefault="00010EBE" w:rsidP="000853EB">
      <w:pPr>
        <w:pStyle w:val="af"/>
        <w:ind w:firstLine="567"/>
        <w:jc w:val="both"/>
        <w:rPr>
          <w:color w:val="000000" w:themeColor="text1"/>
          <w:sz w:val="22"/>
          <w:szCs w:val="22"/>
        </w:rPr>
      </w:pPr>
    </w:p>
    <w:p w14:paraId="18BAF3DF" w14:textId="77777777" w:rsidR="006C12E7" w:rsidRPr="00AB77AB" w:rsidRDefault="00B03A9C">
      <w:pPr>
        <w:pStyle w:val="af"/>
        <w:ind w:firstLine="567"/>
        <w:jc w:val="center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Условия участия в аукционе</w:t>
      </w:r>
    </w:p>
    <w:p w14:paraId="572A633D" w14:textId="7CB11AA1" w:rsidR="006C12E7" w:rsidRPr="00AB77AB" w:rsidRDefault="00B03A9C">
      <w:pPr>
        <w:pStyle w:val="af"/>
        <w:ind w:firstLine="567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Лицо, отвечающее признакам покупателя</w:t>
      </w:r>
      <w:r w:rsidR="006777CD">
        <w:rPr>
          <w:color w:val="000000" w:themeColor="text1"/>
          <w:sz w:val="22"/>
          <w:szCs w:val="22"/>
        </w:rPr>
        <w:t xml:space="preserve"> в собственность земельного участка</w:t>
      </w:r>
      <w:r w:rsidRPr="00AB77AB">
        <w:rPr>
          <w:color w:val="000000" w:themeColor="text1"/>
          <w:sz w:val="22"/>
          <w:szCs w:val="22"/>
        </w:rPr>
        <w:t xml:space="preserve"> в соответствии со статьями 39.11 и 39.12 Земельного кодекса Российской Федерации и желающее приобрести земельный участок</w:t>
      </w:r>
      <w:r w:rsidR="006777CD">
        <w:rPr>
          <w:color w:val="000000" w:themeColor="text1"/>
          <w:sz w:val="22"/>
          <w:szCs w:val="22"/>
        </w:rPr>
        <w:t xml:space="preserve"> в собственность</w:t>
      </w:r>
      <w:r w:rsidRPr="00AB77AB">
        <w:rPr>
          <w:color w:val="000000" w:themeColor="text1"/>
          <w:sz w:val="22"/>
          <w:szCs w:val="22"/>
        </w:rPr>
        <w:t xml:space="preserve">, выставляемое на аукцион (далее – Претендент), обязано осуществить </w:t>
      </w:r>
      <w:r w:rsidRPr="00AB77AB">
        <w:rPr>
          <w:b/>
          <w:bCs/>
          <w:color w:val="000000" w:themeColor="text1"/>
          <w:sz w:val="22"/>
          <w:szCs w:val="22"/>
        </w:rPr>
        <w:t>следующие действия</w:t>
      </w:r>
      <w:r w:rsidRPr="00AB77AB">
        <w:rPr>
          <w:color w:val="000000" w:themeColor="text1"/>
          <w:sz w:val="22"/>
          <w:szCs w:val="22"/>
        </w:rPr>
        <w:t>:</w:t>
      </w:r>
    </w:p>
    <w:p w14:paraId="102E01F7" w14:textId="77777777" w:rsidR="006C12E7" w:rsidRPr="00AB77AB" w:rsidRDefault="00B03A9C">
      <w:pPr>
        <w:pStyle w:val="ae"/>
        <w:tabs>
          <w:tab w:val="left" w:pos="709"/>
        </w:tabs>
        <w:spacing w:line="240" w:lineRule="auto"/>
        <w:ind w:firstLine="567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- внести задаток на счет Оператора электронной площадки электронной площадки в порядке, установленном Регламентом электронной площадки; </w:t>
      </w:r>
    </w:p>
    <w:p w14:paraId="500E1C4C" w14:textId="77777777" w:rsidR="006C12E7" w:rsidRPr="00AB77AB" w:rsidRDefault="00B03A9C">
      <w:pPr>
        <w:pStyle w:val="ae"/>
        <w:tabs>
          <w:tab w:val="left" w:pos="709"/>
        </w:tabs>
        <w:spacing w:line="240" w:lineRule="auto"/>
        <w:ind w:firstLine="567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 в установленном порядке зарегистрировать заявку на электронной площадке по утвержденной Продавцом форме (Приложение 1,2);</w:t>
      </w:r>
    </w:p>
    <w:p w14:paraId="486078F5" w14:textId="77777777" w:rsidR="006C12E7" w:rsidRPr="00AB77AB" w:rsidRDefault="00B03A9C">
      <w:pPr>
        <w:pStyle w:val="ae"/>
        <w:tabs>
          <w:tab w:val="left" w:pos="709"/>
        </w:tabs>
        <w:spacing w:line="240" w:lineRule="auto"/>
        <w:ind w:firstLine="567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14:paraId="1B6EE9CC" w14:textId="77777777" w:rsidR="00880553" w:rsidRDefault="00B03A9C" w:rsidP="00880553">
      <w:pPr>
        <w:widowControl w:val="0"/>
        <w:autoSpaceDE w:val="0"/>
        <w:autoSpaceDN w:val="0"/>
        <w:adjustRightInd w:val="0"/>
        <w:ind w:firstLine="567"/>
        <w:jc w:val="both"/>
      </w:pPr>
      <w:r w:rsidRPr="00AB77AB">
        <w:rPr>
          <w:color w:val="000000" w:themeColor="text1"/>
          <w:sz w:val="22"/>
          <w:szCs w:val="22"/>
        </w:rPr>
        <w:t>Желающими принять участие в электронном аукционе могут быть любые физические и юридические лица.</w:t>
      </w:r>
      <w:r w:rsidR="00880553" w:rsidRPr="00880553">
        <w:t xml:space="preserve"> за исключением лотов № </w:t>
      </w:r>
      <w:r w:rsidR="00880553">
        <w:t>5-10</w:t>
      </w:r>
      <w:r w:rsidR="00880553" w:rsidRPr="00880553">
        <w:t xml:space="preserve">, </w:t>
      </w:r>
      <w:r w:rsidR="00880553">
        <w:t>у</w:t>
      </w:r>
      <w:r w:rsidR="00880553" w:rsidRPr="00880553">
        <w:t>частниками которых могут быть только физические лица</w:t>
      </w:r>
      <w:r w:rsidR="00880553">
        <w:t>.</w:t>
      </w:r>
    </w:p>
    <w:p w14:paraId="31A9195D" w14:textId="76E3C7A5" w:rsidR="00880553" w:rsidRPr="00880553" w:rsidRDefault="00880553" w:rsidP="008805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0553">
        <w:rPr>
          <w:sz w:val="22"/>
          <w:szCs w:val="22"/>
        </w:rPr>
        <w:t xml:space="preserve"> В соответствии со статьей 2 Федерального закона от 07.07.2003 № 112-ФЗ «О личном подсобном хозяйстве» (далее - Закон № 112-ФЗ) личное подсобное хозяйство – это форма непредпринимательской деятельности по производству и переработке сельскохозяйственной продукции. Личное подсобное хозяйство ведется гражданином или гражданином и совместно проживающими с ним и (или) совместно осуществляющими с ним ведение личного подсобного хозяйства членами его семьи в целях удовлетворения личных потребностей на земельном участке, предоставленном и (или) приобретенном для ведения личного подсобного хозяйства.</w:t>
      </w:r>
    </w:p>
    <w:p w14:paraId="3F3EDB7B" w14:textId="77777777" w:rsidR="00880553" w:rsidRPr="00880553" w:rsidRDefault="00880553" w:rsidP="00880553">
      <w:pPr>
        <w:ind w:firstLine="567"/>
        <w:jc w:val="both"/>
        <w:rPr>
          <w:sz w:val="22"/>
          <w:szCs w:val="22"/>
        </w:rPr>
      </w:pPr>
      <w:r w:rsidRPr="00880553">
        <w:rPr>
          <w:sz w:val="22"/>
          <w:szCs w:val="22"/>
        </w:rPr>
        <w:t>Пунктом 4 статьи 2 Закона № 112-ФЗ установлено, что реализация гражданами, ведущими личное подсобное хозяйство, сельскохозяйственной продукции, произведенной и переработанной при ведении личного подсобного хозяйства, не является предпринимательской деятельностью.</w:t>
      </w:r>
    </w:p>
    <w:p w14:paraId="6976C2BA" w14:textId="77777777" w:rsidR="00880553" w:rsidRPr="00880553" w:rsidRDefault="00880553" w:rsidP="008805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0553">
        <w:rPr>
          <w:sz w:val="22"/>
          <w:szCs w:val="22"/>
        </w:rPr>
        <w:t xml:space="preserve">В соответствии с пунктом 2 статьи 39.1 Земельного кодекса </w:t>
      </w:r>
      <w:bookmarkStart w:id="26" w:name="_Hlk184631150"/>
      <w:r w:rsidRPr="00880553">
        <w:rPr>
          <w:sz w:val="22"/>
          <w:szCs w:val="22"/>
        </w:rPr>
        <w:t xml:space="preserve">Российской Федерации </w:t>
      </w:r>
      <w:bookmarkEnd w:id="26"/>
      <w:r w:rsidRPr="00880553">
        <w:rPr>
          <w:sz w:val="22"/>
          <w:szCs w:val="22"/>
        </w:rPr>
        <w:t xml:space="preserve">продажа находящихся в государственной или муниципальной собственности земельных участков, в соответствии с </w:t>
      </w:r>
      <w:r w:rsidRPr="00880553">
        <w:rPr>
          <w:sz w:val="22"/>
          <w:szCs w:val="22"/>
        </w:rPr>
        <w:lastRenderedPageBreak/>
        <w:t>основным видом разрешенного использования которых предусмотрено строительство зданий, сооружений, не допускается.</w:t>
      </w:r>
    </w:p>
    <w:p w14:paraId="0C195535" w14:textId="77777777" w:rsidR="00880553" w:rsidRPr="00880553" w:rsidRDefault="00880553" w:rsidP="008805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0553">
        <w:rPr>
          <w:sz w:val="22"/>
          <w:szCs w:val="22"/>
        </w:rPr>
        <w:t>Исключение составляют случаи, указанные в пункте 2 статьи 39.3 Земельного кодекса, а также случаи проведения аукционов по продаже таких земельных участков в соответствии со статьей 39.18 Земельного Кодекса Российской Федерации, действие которых не распространяется на земельные участки, предоставленные юридическим лицам для садоводства.</w:t>
      </w:r>
    </w:p>
    <w:p w14:paraId="42E67A7E" w14:textId="77777777" w:rsidR="00880553" w:rsidRPr="00880553" w:rsidRDefault="00880553" w:rsidP="008805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0553">
        <w:rPr>
          <w:sz w:val="22"/>
          <w:szCs w:val="22"/>
        </w:rPr>
        <w:t>Частью 7 статьи 54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- Закон № 217-ФЗ) установлено, что земельные участки, в отношении которых установлены такие виды разрешенного использования, как «для садоводства», являются садовыми земельными участками. Положения настоящей части не распространяются на земельные участки с видом разрешенного использования «садоводство», предназначенные для осуществления садоводства, представляющего собой вид сельскохозяйственного производства, связанного с выращиванием многолетних плодовых и ягодных культур, винограда и иных многолетних культур.</w:t>
      </w:r>
    </w:p>
    <w:p w14:paraId="1EF5FC02" w14:textId="77777777" w:rsidR="00880553" w:rsidRPr="00880553" w:rsidRDefault="00880553" w:rsidP="008805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0553">
        <w:rPr>
          <w:sz w:val="22"/>
          <w:szCs w:val="22"/>
        </w:rPr>
        <w:t>При этом пунктом 1 статьи 3 Закона № 217-ФЗ установлено, что садовый земельный участок - 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садовых домов, жилых домов, хозяйственных построек и гаражей. Понятие «размещение» подразумевает собой строительство, реконструкцию и (или) эксплуатацию объекта капитального строительства (подпункт 7 пункта 5 статьи 27 Земельного кодекса Российской Федерации).</w:t>
      </w:r>
    </w:p>
    <w:p w14:paraId="380D37AE" w14:textId="090BFD79" w:rsidR="006C12E7" w:rsidRPr="00880553" w:rsidRDefault="00880553" w:rsidP="008805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0553">
        <w:rPr>
          <w:sz w:val="22"/>
          <w:szCs w:val="22"/>
        </w:rPr>
        <w:t>Статья 39.18 Земельного Кодекса РФ является специальной нормой по отношению к правилам статьи 39.11 Земельного Кодекса РФ, регламентирующей общий порядок проведения торгов. Данная особенность заключается в ограничении круга лиц, претендующих на предоставление земельного участка для индивидуального жилищного строительства, ведения личного подсобного хозяйства в границах населенного пункта, садоводства, дачного хозяйства (вне зависимости от того, кем инициируется процедура заключения договора - по заявлению гражданина или госоргана) - Участниками данного аукциона могут являться только граждане, крестьянские (фермерские) хозяйства.</w:t>
      </w:r>
    </w:p>
    <w:p w14:paraId="6E1DDE88" w14:textId="77777777" w:rsidR="006C12E7" w:rsidRPr="00AB77AB" w:rsidRDefault="00B03A9C">
      <w:pPr>
        <w:ind w:firstLine="567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Обязанность доказать свое право на участие в продаже возлагается на Претендента.</w:t>
      </w:r>
    </w:p>
    <w:p w14:paraId="15EB01FA" w14:textId="2B009717" w:rsidR="006C12E7" w:rsidRPr="00AB77AB" w:rsidRDefault="00B03A9C" w:rsidP="000853EB">
      <w:pPr>
        <w:ind w:firstLine="567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Размер взимаемой с победителя аукциона или иных лиц, с которыми заключается договор, платы оператору электронной площадки (размер устанавливается в соответствии с постановлением Правительства РФ от 10.05.2018 № 564): аукцион (аренда и продажа земельного участка) - 1 % от начальной цены договора, но не более чем 5 000,00 рублей, без учёта НДС. Плата взимается с Участника аукциона (реализация имущества, вещественных доказательств) — победителя и облагается НДС в размере 20 %.</w:t>
      </w:r>
    </w:p>
    <w:p w14:paraId="787BAB1C" w14:textId="77777777" w:rsidR="00010EBE" w:rsidRPr="00AB77AB" w:rsidRDefault="00010EBE" w:rsidP="000853EB">
      <w:pPr>
        <w:ind w:firstLine="567"/>
        <w:jc w:val="both"/>
        <w:rPr>
          <w:color w:val="000000" w:themeColor="text1"/>
          <w:sz w:val="22"/>
          <w:szCs w:val="22"/>
        </w:rPr>
      </w:pPr>
    </w:p>
    <w:p w14:paraId="73B78E56" w14:textId="77777777" w:rsidR="006C12E7" w:rsidRPr="00AB77AB" w:rsidRDefault="00B03A9C">
      <w:pPr>
        <w:pStyle w:val="ae"/>
        <w:tabs>
          <w:tab w:val="left" w:pos="709"/>
        </w:tabs>
        <w:spacing w:line="240" w:lineRule="auto"/>
        <w:ind w:firstLine="567"/>
        <w:jc w:val="center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Порядок регистрации на электронной площадке</w:t>
      </w:r>
    </w:p>
    <w:p w14:paraId="63DC741F" w14:textId="77777777" w:rsidR="006C12E7" w:rsidRPr="00AB77AB" w:rsidRDefault="00B03A9C">
      <w:pPr>
        <w:pStyle w:val="ae"/>
        <w:tabs>
          <w:tab w:val="left" w:pos="709"/>
        </w:tabs>
        <w:spacing w:line="240" w:lineRule="auto"/>
        <w:ind w:firstLine="567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14:paraId="1B5FC545" w14:textId="77777777" w:rsidR="006C12E7" w:rsidRPr="00AB77AB" w:rsidRDefault="00B03A9C">
      <w:pPr>
        <w:pStyle w:val="ae"/>
        <w:tabs>
          <w:tab w:val="left" w:pos="709"/>
        </w:tabs>
        <w:spacing w:line="240" w:lineRule="auto"/>
        <w:ind w:firstLine="567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Регистрация на электронной площадке осуществляется без взимания платы.</w:t>
      </w:r>
    </w:p>
    <w:p w14:paraId="441FB325" w14:textId="3D9AB718" w:rsidR="006C12E7" w:rsidRPr="00AB77AB" w:rsidRDefault="00B03A9C">
      <w:pPr>
        <w:pStyle w:val="ae"/>
        <w:tabs>
          <w:tab w:val="left" w:pos="709"/>
        </w:tabs>
        <w:spacing w:line="240" w:lineRule="auto"/>
        <w:ind w:firstLine="567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Регистрации на электронной площадке подлежат Претенденты, ранее не зарегистрированные</w:t>
      </w:r>
      <w:r w:rsidR="00B65DFE" w:rsidRPr="00AB77AB">
        <w:rPr>
          <w:color w:val="000000" w:themeColor="text1"/>
          <w:sz w:val="22"/>
          <w:szCs w:val="22"/>
        </w:rPr>
        <w:t xml:space="preserve"> на</w:t>
      </w:r>
      <w:r w:rsidR="00EA0581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электронной</w:t>
      </w:r>
      <w:r w:rsidR="00B65DFE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площадке</w:t>
      </w:r>
      <w:r w:rsidR="00880553">
        <w:rPr>
          <w:color w:val="000000" w:themeColor="text1"/>
          <w:sz w:val="22"/>
          <w:szCs w:val="22"/>
        </w:rPr>
        <w:t>,</w:t>
      </w:r>
      <w:r w:rsidRPr="00AB77AB">
        <w:rPr>
          <w:color w:val="000000" w:themeColor="text1"/>
          <w:sz w:val="22"/>
          <w:szCs w:val="22"/>
        </w:rPr>
        <w:t xml:space="preserve"> или регистрация которых на электронной площадке</w:t>
      </w:r>
      <w:r w:rsidR="00880553">
        <w:rPr>
          <w:color w:val="000000" w:themeColor="text1"/>
          <w:sz w:val="22"/>
          <w:szCs w:val="22"/>
        </w:rPr>
        <w:t>,</w:t>
      </w:r>
      <w:r w:rsidRPr="00AB77AB">
        <w:rPr>
          <w:color w:val="000000" w:themeColor="text1"/>
          <w:sz w:val="22"/>
          <w:szCs w:val="22"/>
        </w:rPr>
        <w:t xml:space="preserve"> была ими прекращена.</w:t>
      </w:r>
    </w:p>
    <w:p w14:paraId="1CD49792" w14:textId="50B10F12" w:rsidR="006C12E7" w:rsidRPr="00AB77AB" w:rsidRDefault="00B03A9C" w:rsidP="000853EB">
      <w:pPr>
        <w:pStyle w:val="ae"/>
        <w:tabs>
          <w:tab w:val="left" w:pos="709"/>
        </w:tabs>
        <w:spacing w:line="240" w:lineRule="auto"/>
        <w:ind w:firstLine="567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Регистрация на электронной площадке проводится в соответствии регламентом электронной площадки.</w:t>
      </w:r>
    </w:p>
    <w:p w14:paraId="76C2FCC7" w14:textId="77777777" w:rsidR="00010EBE" w:rsidRPr="00AB77AB" w:rsidRDefault="00010EBE" w:rsidP="000853EB">
      <w:pPr>
        <w:pStyle w:val="ae"/>
        <w:tabs>
          <w:tab w:val="left" w:pos="709"/>
        </w:tabs>
        <w:spacing w:line="240" w:lineRule="auto"/>
        <w:ind w:firstLine="567"/>
        <w:rPr>
          <w:color w:val="000000" w:themeColor="text1"/>
          <w:sz w:val="22"/>
          <w:szCs w:val="22"/>
        </w:rPr>
      </w:pPr>
    </w:p>
    <w:p w14:paraId="22C78D30" w14:textId="77777777" w:rsidR="006C12E7" w:rsidRPr="00AB77AB" w:rsidRDefault="00B03A9C">
      <w:pPr>
        <w:pStyle w:val="ae"/>
        <w:tabs>
          <w:tab w:val="left" w:pos="709"/>
        </w:tabs>
        <w:spacing w:line="240" w:lineRule="auto"/>
        <w:ind w:firstLine="567"/>
        <w:jc w:val="center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Порядок ознакомления с документами и информацией о предмете аукциона</w:t>
      </w:r>
    </w:p>
    <w:p w14:paraId="5C803969" w14:textId="49EE257B" w:rsidR="006C12E7" w:rsidRPr="00AB77AB" w:rsidRDefault="00EA5B33">
      <w:pPr>
        <w:ind w:firstLine="567"/>
        <w:jc w:val="both"/>
        <w:rPr>
          <w:color w:val="000000" w:themeColor="text1"/>
          <w:sz w:val="22"/>
          <w:szCs w:val="22"/>
        </w:rPr>
      </w:pPr>
      <w:r w:rsidRPr="00D44344">
        <w:rPr>
          <w:bCs/>
          <w:color w:val="000000" w:themeColor="text1"/>
          <w:sz w:val="22"/>
          <w:szCs w:val="22"/>
        </w:rPr>
        <w:t>Извещение</w:t>
      </w:r>
      <w:r w:rsidR="00B03A9C" w:rsidRPr="00D44344">
        <w:rPr>
          <w:bCs/>
          <w:color w:val="000000" w:themeColor="text1"/>
          <w:sz w:val="22"/>
          <w:szCs w:val="22"/>
        </w:rPr>
        <w:t xml:space="preserve"> о проведении аукциона </w:t>
      </w:r>
      <w:r w:rsidR="00B03A9C" w:rsidRPr="00D44344">
        <w:rPr>
          <w:color w:val="000000" w:themeColor="text1"/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>
        <w:r w:rsidR="00B03A9C" w:rsidRPr="00D44344">
          <w:rPr>
            <w:rStyle w:val="-"/>
            <w:b/>
            <w:bCs/>
            <w:i/>
            <w:iCs/>
            <w:color w:val="000000" w:themeColor="text1"/>
            <w:sz w:val="22"/>
            <w:szCs w:val="22"/>
          </w:rPr>
          <w:t>www.torgi.gov.ru</w:t>
        </w:r>
      </w:hyperlink>
      <w:r w:rsidR="00B03A9C" w:rsidRPr="00D44344">
        <w:rPr>
          <w:b/>
          <w:bCs/>
          <w:i/>
          <w:iCs/>
          <w:color w:val="000000" w:themeColor="text1"/>
          <w:sz w:val="22"/>
          <w:szCs w:val="22"/>
        </w:rPr>
        <w:t>,</w:t>
      </w:r>
      <w:r w:rsidR="00B03A9C" w:rsidRPr="00D44344">
        <w:rPr>
          <w:color w:val="000000" w:themeColor="text1"/>
          <w:sz w:val="22"/>
          <w:szCs w:val="22"/>
        </w:rPr>
        <w:t xml:space="preserve"> официальном сайте Продавца – администрации </w:t>
      </w:r>
      <w:r w:rsidR="00761CD1" w:rsidRPr="00D44344">
        <w:rPr>
          <w:color w:val="000000" w:themeColor="text1"/>
          <w:sz w:val="22"/>
          <w:szCs w:val="22"/>
        </w:rPr>
        <w:t>Аликовского</w:t>
      </w:r>
      <w:r w:rsidR="00B03A9C" w:rsidRPr="00D44344">
        <w:rPr>
          <w:color w:val="000000" w:themeColor="text1"/>
          <w:sz w:val="22"/>
          <w:szCs w:val="22"/>
        </w:rPr>
        <w:t xml:space="preserve"> муниципального округа Чувашской Республик</w:t>
      </w:r>
      <w:r w:rsidR="00B65DFE" w:rsidRPr="00D44344">
        <w:rPr>
          <w:color w:val="000000" w:themeColor="text1"/>
          <w:sz w:val="22"/>
          <w:szCs w:val="22"/>
        </w:rPr>
        <w:t xml:space="preserve">и </w:t>
      </w:r>
      <w:r w:rsidR="00D44344" w:rsidRPr="00D44344">
        <w:rPr>
          <w:b/>
          <w:bCs/>
          <w:i/>
          <w:iCs/>
          <w:sz w:val="22"/>
          <w:szCs w:val="22"/>
          <w:u w:val="single"/>
        </w:rPr>
        <w:t>https://alikov.cap.ru/action/activity/land_and_estate/torgi</w:t>
      </w:r>
      <w:r w:rsidR="00B03A9C" w:rsidRPr="00D44344">
        <w:rPr>
          <w:color w:val="000000" w:themeColor="text1"/>
          <w:sz w:val="22"/>
          <w:szCs w:val="22"/>
        </w:rPr>
        <w:t xml:space="preserve">, на сайте электронной площадке </w:t>
      </w:r>
      <w:r w:rsidR="00D44344" w:rsidRPr="00D44344">
        <w:rPr>
          <w:color w:val="000000" w:themeColor="text1"/>
          <w:sz w:val="22"/>
          <w:szCs w:val="22"/>
        </w:rPr>
        <w:t xml:space="preserve">                                 </w:t>
      </w:r>
      <w:r w:rsidR="00B03A9C" w:rsidRPr="00D44344">
        <w:rPr>
          <w:b/>
          <w:bCs/>
          <w:i/>
          <w:iCs/>
          <w:color w:val="000000" w:themeColor="text1"/>
          <w:sz w:val="22"/>
          <w:szCs w:val="22"/>
        </w:rPr>
        <w:t>https:// www.roseltorg.ru</w:t>
      </w:r>
      <w:r w:rsidR="00B03A9C" w:rsidRPr="00D44344">
        <w:rPr>
          <w:i/>
          <w:iCs/>
          <w:color w:val="000000" w:themeColor="text1"/>
          <w:sz w:val="22"/>
          <w:szCs w:val="22"/>
        </w:rPr>
        <w:t>.</w:t>
      </w:r>
    </w:p>
    <w:p w14:paraId="3E275C38" w14:textId="77777777" w:rsidR="006C12E7" w:rsidRPr="00AB77AB" w:rsidRDefault="00B03A9C">
      <w:pPr>
        <w:tabs>
          <w:tab w:val="left" w:pos="0"/>
        </w:tabs>
        <w:ind w:firstLine="567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bookmarkStart w:id="27" w:name="_Hlk128573962"/>
      <w:r w:rsidRPr="00AB77AB">
        <w:rPr>
          <w:color w:val="000000" w:themeColor="text1"/>
          <w:sz w:val="22"/>
          <w:szCs w:val="22"/>
        </w:rPr>
        <w:t xml:space="preserve">Оператора электронной площадки </w:t>
      </w:r>
      <w:bookmarkEnd w:id="27"/>
      <w:r w:rsidRPr="00AB77AB">
        <w:rPr>
          <w:color w:val="000000" w:themeColor="text1"/>
          <w:sz w:val="22"/>
          <w:szCs w:val="22"/>
        </w:rPr>
        <w:t xml:space="preserve">– </w:t>
      </w:r>
      <w:r w:rsidRPr="00D44344">
        <w:rPr>
          <w:b/>
          <w:bCs/>
          <w:i/>
          <w:iCs/>
          <w:color w:val="000000" w:themeColor="text1"/>
          <w:sz w:val="22"/>
          <w:szCs w:val="22"/>
          <w:u w:val="single"/>
          <w:lang w:val="en-US"/>
        </w:rPr>
        <w:t>info</w:t>
      </w:r>
      <w:r w:rsidRPr="00D44344">
        <w:rPr>
          <w:b/>
          <w:bCs/>
          <w:i/>
          <w:iCs/>
          <w:color w:val="000000" w:themeColor="text1"/>
          <w:sz w:val="22"/>
          <w:szCs w:val="22"/>
          <w:u w:val="single"/>
        </w:rPr>
        <w:t>@</w:t>
      </w:r>
      <w:proofErr w:type="spellStart"/>
      <w:r w:rsidRPr="00D44344">
        <w:rPr>
          <w:b/>
          <w:bCs/>
          <w:i/>
          <w:iCs/>
          <w:color w:val="000000" w:themeColor="text1"/>
          <w:sz w:val="22"/>
          <w:szCs w:val="22"/>
          <w:u w:val="single"/>
          <w:lang w:val="en-US"/>
        </w:rPr>
        <w:t>roseltorg</w:t>
      </w:r>
      <w:proofErr w:type="spellEnd"/>
      <w:r w:rsidRPr="00D44344">
        <w:rPr>
          <w:b/>
          <w:bCs/>
          <w:i/>
          <w:iCs/>
          <w:color w:val="000000" w:themeColor="text1"/>
          <w:sz w:val="22"/>
          <w:szCs w:val="22"/>
          <w:u w:val="single"/>
        </w:rPr>
        <w:t>.</w:t>
      </w:r>
      <w:proofErr w:type="spellStart"/>
      <w:r w:rsidRPr="00D44344">
        <w:rPr>
          <w:b/>
          <w:bCs/>
          <w:i/>
          <w:iCs/>
          <w:color w:val="000000" w:themeColor="text1"/>
          <w:sz w:val="22"/>
          <w:szCs w:val="22"/>
          <w:u w:val="single"/>
          <w:lang w:val="en-US"/>
        </w:rPr>
        <w:t>ru</w:t>
      </w:r>
      <w:proofErr w:type="spellEnd"/>
      <w:r w:rsidRPr="00AB77AB">
        <w:rPr>
          <w:color w:val="000000" w:themeColor="text1"/>
          <w:sz w:val="22"/>
          <w:szCs w:val="22"/>
        </w:rPr>
        <w:t xml:space="preserve"> запрос о разъяснении размещенной информации. </w:t>
      </w:r>
    </w:p>
    <w:p w14:paraId="0709997A" w14:textId="77777777" w:rsidR="006C12E7" w:rsidRPr="00AB77AB" w:rsidRDefault="00B03A9C">
      <w:pPr>
        <w:tabs>
          <w:tab w:val="left" w:pos="0"/>
        </w:tabs>
        <w:ind w:firstLine="567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</w:t>
      </w:r>
    </w:p>
    <w:p w14:paraId="16519B97" w14:textId="77777777" w:rsidR="006C12E7" w:rsidRPr="00AB77AB" w:rsidRDefault="00B03A9C">
      <w:pPr>
        <w:tabs>
          <w:tab w:val="left" w:pos="0"/>
        </w:tabs>
        <w:ind w:firstLine="567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lastRenderedPageBreak/>
        <w:t>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53CAA128" w14:textId="7A9666D6" w:rsidR="006C12E7" w:rsidRPr="00EA5B33" w:rsidRDefault="00B03A9C">
      <w:pPr>
        <w:ind w:firstLine="567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С информацией о выставленных на торги земельных участках можно ознакомиться в период заявочной кампании, направив запрос на электронный адрес Продавца </w:t>
      </w:r>
      <w:r w:rsidR="00EA5B33" w:rsidRPr="00D44344">
        <w:rPr>
          <w:b/>
          <w:bCs/>
          <w:i/>
          <w:iCs/>
          <w:color w:val="000000" w:themeColor="text1"/>
          <w:sz w:val="22"/>
          <w:szCs w:val="22"/>
          <w:u w:val="single"/>
          <w:lang w:val="en-US"/>
        </w:rPr>
        <w:t>t</w:t>
      </w:r>
      <w:r w:rsidR="00EA5B33" w:rsidRPr="00D44344">
        <w:rPr>
          <w:b/>
          <w:bCs/>
          <w:i/>
          <w:iCs/>
          <w:color w:val="000000" w:themeColor="text1"/>
          <w:sz w:val="22"/>
          <w:szCs w:val="22"/>
          <w:u w:val="single"/>
        </w:rPr>
        <w:t>.</w:t>
      </w:r>
      <w:proofErr w:type="spellStart"/>
      <w:r w:rsidR="00EA5B33" w:rsidRPr="00D44344">
        <w:rPr>
          <w:b/>
          <w:bCs/>
          <w:i/>
          <w:iCs/>
          <w:color w:val="000000" w:themeColor="text1"/>
          <w:sz w:val="22"/>
          <w:szCs w:val="22"/>
          <w:u w:val="single"/>
          <w:lang w:val="en-US"/>
        </w:rPr>
        <w:t>yakovleva</w:t>
      </w:r>
      <w:proofErr w:type="spellEnd"/>
      <w:r w:rsidR="00EA5B33" w:rsidRPr="00D44344">
        <w:rPr>
          <w:b/>
          <w:bCs/>
          <w:i/>
          <w:iCs/>
          <w:color w:val="000000" w:themeColor="text1"/>
          <w:sz w:val="22"/>
          <w:szCs w:val="22"/>
          <w:u w:val="single"/>
        </w:rPr>
        <w:t>@</w:t>
      </w:r>
      <w:r w:rsidR="00EA5B33" w:rsidRPr="00D44344">
        <w:rPr>
          <w:b/>
          <w:bCs/>
          <w:i/>
          <w:iCs/>
          <w:color w:val="000000" w:themeColor="text1"/>
          <w:sz w:val="22"/>
          <w:szCs w:val="22"/>
          <w:u w:val="single"/>
          <w:lang w:val="en-US"/>
        </w:rPr>
        <w:t>cap</w:t>
      </w:r>
      <w:r w:rsidR="00EA5B33" w:rsidRPr="00D44344">
        <w:rPr>
          <w:b/>
          <w:bCs/>
          <w:i/>
          <w:iCs/>
          <w:color w:val="000000" w:themeColor="text1"/>
          <w:sz w:val="22"/>
          <w:szCs w:val="22"/>
          <w:u w:val="single"/>
        </w:rPr>
        <w:t>.</w:t>
      </w:r>
      <w:proofErr w:type="spellStart"/>
      <w:r w:rsidR="00EA5B33" w:rsidRPr="00D44344">
        <w:rPr>
          <w:b/>
          <w:bCs/>
          <w:i/>
          <w:iCs/>
          <w:color w:val="000000" w:themeColor="text1"/>
          <w:sz w:val="22"/>
          <w:szCs w:val="22"/>
          <w:u w:val="single"/>
          <w:lang w:val="en-US"/>
        </w:rPr>
        <w:t>ru</w:t>
      </w:r>
      <w:proofErr w:type="spellEnd"/>
    </w:p>
    <w:p w14:paraId="1F95694E" w14:textId="77777777" w:rsidR="006C12E7" w:rsidRPr="00AB77AB" w:rsidRDefault="00B03A9C">
      <w:pPr>
        <w:ind w:firstLine="567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14:paraId="0426BE62" w14:textId="339BFB7C" w:rsidR="006C12E7" w:rsidRPr="00E4695B" w:rsidRDefault="00B03A9C" w:rsidP="000853EB">
      <w:pPr>
        <w:pStyle w:val="30"/>
        <w:tabs>
          <w:tab w:val="left" w:pos="0"/>
        </w:tabs>
        <w:spacing w:after="0"/>
        <w:ind w:left="0" w:firstLine="567"/>
        <w:jc w:val="both"/>
        <w:outlineLvl w:val="0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осуществляет осмотр земельных участков на местности самостоятельно.</w:t>
      </w:r>
    </w:p>
    <w:p w14:paraId="1CCB1B9A" w14:textId="6F0FA94C" w:rsidR="00EA5B33" w:rsidRPr="00EA5B33" w:rsidRDefault="00EA5B33" w:rsidP="00EA5B33">
      <w:pPr>
        <w:tabs>
          <w:tab w:val="left" w:pos="0"/>
        </w:tabs>
        <w:ind w:firstLine="567"/>
        <w:jc w:val="both"/>
        <w:outlineLvl w:val="0"/>
        <w:rPr>
          <w:bCs/>
        </w:rPr>
      </w:pPr>
      <w:r w:rsidRPr="00EA5B33">
        <w:rPr>
          <w:bCs/>
        </w:rPr>
        <w:t>Победитель или единственный Участник аукциона, не реализовавший свое право на осмотр земельного участка, лишается права предъявлять претензии к Организатору/Продавцу аукциона по поводу фактического состояния земельного участка.</w:t>
      </w:r>
    </w:p>
    <w:p w14:paraId="0A6E71CA" w14:textId="77777777" w:rsidR="00010EBE" w:rsidRPr="00AB77AB" w:rsidRDefault="00010EBE" w:rsidP="000853EB">
      <w:pPr>
        <w:pStyle w:val="30"/>
        <w:tabs>
          <w:tab w:val="left" w:pos="0"/>
        </w:tabs>
        <w:spacing w:after="0"/>
        <w:ind w:left="0" w:firstLine="567"/>
        <w:jc w:val="both"/>
        <w:outlineLvl w:val="0"/>
        <w:rPr>
          <w:color w:val="000000" w:themeColor="text1"/>
          <w:sz w:val="22"/>
          <w:szCs w:val="22"/>
        </w:rPr>
      </w:pPr>
    </w:p>
    <w:p w14:paraId="5D627464" w14:textId="77777777" w:rsidR="006C12E7" w:rsidRPr="00AB77AB" w:rsidRDefault="00B03A9C">
      <w:pPr>
        <w:pStyle w:val="af"/>
        <w:ind w:firstLine="709"/>
        <w:jc w:val="center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Порядок, форма подачи заявок и срок отзыва заявок на участие в аукционе</w:t>
      </w:r>
    </w:p>
    <w:p w14:paraId="25180269" w14:textId="77777777" w:rsidR="006C12E7" w:rsidRPr="00AB77AB" w:rsidRDefault="00B03A9C">
      <w:pPr>
        <w:pStyle w:val="af"/>
        <w:ind w:firstLine="709"/>
        <w:jc w:val="both"/>
        <w:rPr>
          <w:bCs/>
          <w:color w:val="000000" w:themeColor="text1"/>
          <w:sz w:val="22"/>
          <w:szCs w:val="22"/>
        </w:rPr>
      </w:pPr>
      <w:r w:rsidRPr="00AB77AB">
        <w:rPr>
          <w:bCs/>
          <w:color w:val="000000" w:themeColor="text1"/>
          <w:sz w:val="22"/>
          <w:szCs w:val="22"/>
        </w:rPr>
        <w:t>Для участия в аукционе претенденты подают следующие документы:</w:t>
      </w:r>
    </w:p>
    <w:p w14:paraId="25214712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1. Заявка. Подается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необходимых документов, предусмотренных статьей 39.12 Земельного кодекса Российской Федерации:</w:t>
      </w:r>
    </w:p>
    <w:p w14:paraId="08B0379D" w14:textId="0DF93FBC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 физические лица и индивидуальные предприниматели – копию всех листов</w:t>
      </w:r>
      <w:r w:rsidR="00AF71D4" w:rsidRPr="00AB77AB">
        <w:rPr>
          <w:color w:val="000000" w:themeColor="text1"/>
          <w:sz w:val="22"/>
          <w:szCs w:val="22"/>
        </w:rPr>
        <w:t xml:space="preserve"> </w:t>
      </w:r>
      <w:proofErr w:type="gramStart"/>
      <w:r w:rsidRPr="00AB77AB">
        <w:rPr>
          <w:color w:val="000000" w:themeColor="text1"/>
          <w:sz w:val="22"/>
          <w:szCs w:val="22"/>
        </w:rPr>
        <w:t>документа</w:t>
      </w:r>
      <w:proofErr w:type="gramEnd"/>
      <w:r w:rsidR="00AF71D4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удостоверяющего личность;</w:t>
      </w:r>
    </w:p>
    <w:p w14:paraId="6B522CBE" w14:textId="77777777" w:rsidR="006C12E7" w:rsidRPr="00AB77AB" w:rsidRDefault="00B03A9C">
      <w:pPr>
        <w:pStyle w:val="af"/>
        <w:ind w:firstLine="709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 юридические лица:</w:t>
      </w:r>
    </w:p>
    <w:p w14:paraId="4A8B6364" w14:textId="77777777" w:rsidR="006C12E7" w:rsidRPr="00AB77AB" w:rsidRDefault="00B03A9C">
      <w:pPr>
        <w:pStyle w:val="af"/>
        <w:ind w:firstLine="709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1) копии учредительных документов; </w:t>
      </w:r>
    </w:p>
    <w:p w14:paraId="6070E298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2)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(при ее наличии) юридического лица и подписанное его руководителем письмо); </w:t>
      </w:r>
    </w:p>
    <w:p w14:paraId="65B1D74E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3)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14:paraId="729DAF5D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265D6F6F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6988B77C" w14:textId="77777777" w:rsidR="006C12E7" w:rsidRPr="00AB77AB" w:rsidRDefault="00B03A9C">
      <w:pPr>
        <w:pStyle w:val="af"/>
        <w:ind w:firstLine="709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Одно лицо имеет право подать только одну заявку по каждому лоту.</w:t>
      </w:r>
    </w:p>
    <w:p w14:paraId="3CF3F8CC" w14:textId="77777777" w:rsidR="006C12E7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2. 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14:paraId="0E678DAD" w14:textId="6A5B0EA4" w:rsidR="00904013" w:rsidRPr="00904013" w:rsidRDefault="00904013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904013">
        <w:rPr>
          <w:sz w:val="22"/>
          <w:szCs w:val="22"/>
        </w:rPr>
        <w:t>Прием документов прекращается не ранее чем за 3 (три) рабочих дня до дня проведения аукциона по продаже земельного участка, находящегося в государственной или муниципальной собственности</w:t>
      </w:r>
    </w:p>
    <w:p w14:paraId="769C8166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3. 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14:paraId="6D1D1758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4. 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14:paraId="10157D63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3780087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DB91269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lastRenderedPageBreak/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8B14E62" w14:textId="10E71216" w:rsidR="00904013" w:rsidRPr="00AB77AB" w:rsidRDefault="00B03A9C" w:rsidP="00D44344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14:paraId="548ADD52" w14:textId="77777777" w:rsidR="006C12E7" w:rsidRPr="00AB77AB" w:rsidRDefault="00B03A9C">
      <w:pPr>
        <w:pStyle w:val="af"/>
        <w:ind w:firstLine="709"/>
        <w:jc w:val="center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Порядок внесения и возврата задатка</w:t>
      </w:r>
    </w:p>
    <w:p w14:paraId="6E598607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1. Для участия в аукционе Претендент вносит задаток в размере 100% от начальной цены предмета аукциона единым платежом в валюте Российской Федерации. </w:t>
      </w:r>
    </w:p>
    <w:p w14:paraId="7B77A251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Организатора для учета операций со средствами.</w:t>
      </w:r>
    </w:p>
    <w:p w14:paraId="379AED4B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14:paraId="4D8E376D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Задаток, внесенный победителем аукциона, засчитывается в счет исполнения обязательств в счет арендной платы по договору аренды либо по оплате стоимости земельного участка по договору купли-продажи.   </w:t>
      </w:r>
    </w:p>
    <w:p w14:paraId="63F140FD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2.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957156F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3. Порядок возвращения задатка:</w:t>
      </w:r>
    </w:p>
    <w:p w14:paraId="5CDE0FE6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 участникам аукциона, за исключением его победителя, в течение 3 календарных дней со дня подведения итогов аукциона;</w:t>
      </w:r>
    </w:p>
    <w:p w14:paraId="4E14DCD2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3 календарных дней со дня подписания протокола о признании претендентов участниками аукциона.</w:t>
      </w:r>
    </w:p>
    <w:p w14:paraId="67272987" w14:textId="0EEC2AB9" w:rsidR="006C12E7" w:rsidRPr="00AB77AB" w:rsidRDefault="00B03A9C" w:rsidP="000853EB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4.  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14:paraId="6A2C6095" w14:textId="77777777" w:rsidR="00010EBE" w:rsidRPr="00AB77AB" w:rsidRDefault="00010EBE" w:rsidP="000853EB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</w:p>
    <w:p w14:paraId="64711BAC" w14:textId="77777777" w:rsidR="006C12E7" w:rsidRPr="00AB77AB" w:rsidRDefault="00B03A9C">
      <w:pPr>
        <w:pStyle w:val="af"/>
        <w:ind w:firstLine="709"/>
        <w:jc w:val="center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Условия допуска и отказа в допуске к участию в аукционе</w:t>
      </w:r>
    </w:p>
    <w:p w14:paraId="623F8A72" w14:textId="0BAD9DA1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1. К участию в процедуре продажи</w:t>
      </w:r>
      <w:r w:rsidR="00393B70" w:rsidRPr="00AB77AB">
        <w:rPr>
          <w:color w:val="000000" w:themeColor="text1"/>
          <w:sz w:val="22"/>
          <w:szCs w:val="22"/>
        </w:rPr>
        <w:t xml:space="preserve"> земельного участка в</w:t>
      </w:r>
      <w:r w:rsidR="00904013">
        <w:rPr>
          <w:color w:val="000000" w:themeColor="text1"/>
          <w:sz w:val="22"/>
          <w:szCs w:val="22"/>
        </w:rPr>
        <w:t xml:space="preserve"> собственность</w:t>
      </w:r>
      <w:r w:rsidR="00393B70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допускаются лица, признанные Продавцом в соответствии со статями 39.11 и 39.12 Земельного кодекса Российской Федерации.</w:t>
      </w:r>
    </w:p>
    <w:p w14:paraId="3AAF2602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2. Претендент не допускается к участию в аукционе по следующим основаниям:</w:t>
      </w:r>
    </w:p>
    <w:p w14:paraId="6C51F876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1) непредставление необходимых для участия в аукционе документов или представление недостоверных сведений; </w:t>
      </w:r>
    </w:p>
    <w:p w14:paraId="1FB5A9A0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2) непоступление задатка на дату рассмотрения заявок на участие в аукционе; </w:t>
      </w:r>
    </w:p>
    <w:p w14:paraId="17392230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3) подача заявки на участие в аукционе лицом, которое в соответствии с действующим законодательством РФ не имеет права быть участником конкретного аукциона, покупателем земельного участка; </w:t>
      </w:r>
    </w:p>
    <w:p w14:paraId="05E154B9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307BE30C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14:paraId="1BC212C9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Решения о допуске или не допуске Заявителя к участию в аукционе в электронной форме принимает аукционная комиссия.</w:t>
      </w:r>
    </w:p>
    <w:p w14:paraId="71A63A82" w14:textId="1E84CF7B" w:rsidR="00010EBE" w:rsidRPr="00AB77AB" w:rsidRDefault="00B03A9C" w:rsidP="00D44344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в открытой части электронной площадки https:// www.roseltorg.ru в срок не позднее рабочего дня, следующего за днем принятия указанного решения.</w:t>
      </w:r>
    </w:p>
    <w:p w14:paraId="32611990" w14:textId="77777777" w:rsidR="006C12E7" w:rsidRPr="00AB77AB" w:rsidRDefault="00B03A9C">
      <w:pPr>
        <w:pStyle w:val="af"/>
        <w:ind w:firstLine="709"/>
        <w:jc w:val="center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Рассмотрение заявок</w:t>
      </w:r>
    </w:p>
    <w:p w14:paraId="521E79C9" w14:textId="1065106E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1.  Для участия в аукционе Претенденты перечисляют задаток в размере 100 процентов начальной цены предмета аукциона в счет обеспечения оплаты приобретаемого земельного участка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7632F101" w14:textId="21F9F248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lastRenderedPageBreak/>
        <w:t>2. В день определения участников аукциона, указанный в информационном сообщении о проведении аукциона по продаже в собственность земельных участков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B549D2A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181E1A05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4. 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D8E96A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7D7F58CD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www.torgi.gov.ru.</w:t>
      </w:r>
    </w:p>
    <w:p w14:paraId="08E1530A" w14:textId="77777777" w:rsidR="002044C4" w:rsidRDefault="00B03A9C" w:rsidP="002044C4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6</w:t>
      </w:r>
      <w:r w:rsidRPr="002044C4">
        <w:rPr>
          <w:color w:val="000000" w:themeColor="text1"/>
          <w:sz w:val="22"/>
          <w:szCs w:val="22"/>
        </w:rPr>
        <w:t>.</w:t>
      </w:r>
      <w:r w:rsidR="002044C4" w:rsidRPr="002044C4">
        <w:rPr>
          <w:sz w:val="22"/>
          <w:szCs w:val="22"/>
        </w:rPr>
        <w:t xml:space="preserve"> Срок рассмотрения заявок на участие в аукционе не может превышать 3 (три) рабочих дня с даты окончания срока приема документов</w:t>
      </w:r>
      <w:r w:rsidRPr="00AB77AB">
        <w:rPr>
          <w:color w:val="000000" w:themeColor="text1"/>
          <w:sz w:val="22"/>
          <w:szCs w:val="22"/>
        </w:rPr>
        <w:t> </w:t>
      </w:r>
    </w:p>
    <w:p w14:paraId="038CDA9C" w14:textId="6E1C96F0" w:rsidR="00010EBE" w:rsidRPr="002044C4" w:rsidRDefault="00B03A9C" w:rsidP="002044C4">
      <w:pPr>
        <w:pStyle w:val="af"/>
        <w:ind w:firstLine="709"/>
        <w:jc w:val="both"/>
      </w:pPr>
      <w:r w:rsidRPr="00AB77AB">
        <w:rPr>
          <w:color w:val="000000" w:themeColor="text1"/>
          <w:sz w:val="22"/>
          <w:szCs w:val="22"/>
        </w:rPr>
        <w:t>Проведение процедуры аукциона должно состояться не позднее пятого рабочего дня со дня определения участников, указанного в информационном сообщении о проведении аукциона в электронной форме</w:t>
      </w:r>
      <w:r w:rsidR="000853EB" w:rsidRPr="00AB77AB">
        <w:rPr>
          <w:color w:val="000000" w:themeColor="text1"/>
          <w:sz w:val="22"/>
          <w:szCs w:val="22"/>
        </w:rPr>
        <w:t>.</w:t>
      </w:r>
    </w:p>
    <w:p w14:paraId="3E16F339" w14:textId="77777777" w:rsidR="006C12E7" w:rsidRPr="00AB77AB" w:rsidRDefault="00B03A9C">
      <w:pPr>
        <w:pStyle w:val="af"/>
        <w:ind w:firstLine="709"/>
        <w:jc w:val="center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Порядок проведения аукциона</w:t>
      </w:r>
    </w:p>
    <w:p w14:paraId="117DAF4C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1. Электронный аукцион проводится в указанные в информационном сообщении день и час путем последовательного повышения участниками начальной цены предмета аукциона на величину, равную либо кратную величине «шага аукциона».</w:t>
      </w:r>
    </w:p>
    <w:p w14:paraId="1DBAA511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«Шаг аукциона» устанавливается Продавцом в фиксированной сумме, составляющей 3 (три) процента начальной цены предмета аукциона, и не изменяется в течение всего аукциона.</w:t>
      </w:r>
    </w:p>
    <w:p w14:paraId="1C5B4855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предмета аукциона.</w:t>
      </w:r>
    </w:p>
    <w:p w14:paraId="74F29F78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2. Со времени начала проведения процедуры аукциона Оператором электронной площадки размещается:</w:t>
      </w:r>
    </w:p>
    <w:p w14:paraId="1ADCC072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 в открытой части электронной площадки – информация о начале проведения процедуры аукциона с указанием наименования предмета аукциона, начальной цены и текущего «шага аукциона»;</w:t>
      </w:r>
    </w:p>
    <w:p w14:paraId="21CFA703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предмета аукциона и время их поступления, величина повышения начальной цены («шаг аукциона»), время, оставшееся до окончания приема предложений о цене предмета аукциона.</w:t>
      </w:r>
    </w:p>
    <w:p w14:paraId="3646F083" w14:textId="22AE96F3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3. В течение одного часа со времени начала проведения процедуры аукциона участникам предлагается заявить о приобретении</w:t>
      </w:r>
      <w:r w:rsidR="00690E14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земельного участка по начальной цене. В случае, если в течение указанного времени:</w:t>
      </w:r>
    </w:p>
    <w:p w14:paraId="5A85A3EF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 поступило предложение о начальной цене предмета аукциона, то время для представления следующих предложений об увеличенной на «шаг аукциона» цене предмета аукциона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предмета аукциона следующее предложение не поступило, аукцион с помощью программно-аппаратных средств электронной площадки завершается;</w:t>
      </w:r>
    </w:p>
    <w:p w14:paraId="53EEF991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 не поступило ни одного предложения о начальной цене предмета аукциона,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предмета аукциона является время завершения аукциона.</w:t>
      </w:r>
    </w:p>
    <w:p w14:paraId="11E8FF2E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14:paraId="32923079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 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 w14:paraId="2D5A649B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 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участником.</w:t>
      </w:r>
    </w:p>
    <w:p w14:paraId="7FD24F31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5. Победителем аукциона признается участник, предложивший наибольшую цену предмета аукциона.</w:t>
      </w:r>
    </w:p>
    <w:p w14:paraId="4235168B" w14:textId="1A8AFAC0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lastRenderedPageBreak/>
        <w:t>6.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предмета аукциона для подведения итогов аукциона путем оформления протокола об итогах аукциона. Протокол об итогах аукциона, содержащий цену предмета аукциона, предложенную победителем, и удостоверяющий право победителя на заключение договора купли-продажи предмета аукциона, подписывается Продавцом в течение одного часа со времени получения электронного журнала.</w:t>
      </w:r>
    </w:p>
    <w:p w14:paraId="09AEA333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 xml:space="preserve">7. Процедура аукциона считается завершенной с момента подписания Продавцом протокола об итогах аукциона либо протокола рассмотрения заявок. </w:t>
      </w:r>
    </w:p>
    <w:p w14:paraId="0BB780B2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8. Аукцион признается несостоявшимся в следующих случаях:</w:t>
      </w:r>
    </w:p>
    <w:p w14:paraId="19D0E3BD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14:paraId="7DBD908A" w14:textId="40814DB1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 отказа лица, признанного единственным участником аукциона, от заключения договора купли-продажи;</w:t>
      </w:r>
    </w:p>
    <w:p w14:paraId="6C5EF7E4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 принято решение о признании только одного Претендента участником;</w:t>
      </w:r>
    </w:p>
    <w:p w14:paraId="1258C61D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 ни один из участников не сделал предложение о начальной цене предмета аукциона.</w:t>
      </w:r>
    </w:p>
    <w:p w14:paraId="72B509BE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9. Решение о признании аукциона несостоявшимся оформляется протоколом об итогах аукциона.</w:t>
      </w:r>
    </w:p>
    <w:p w14:paraId="2643BB9B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14:paraId="0F80ED46" w14:textId="77777777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 наименование предмета аукциона и иные позволяющие его индивидуализировать сведения;</w:t>
      </w:r>
    </w:p>
    <w:p w14:paraId="601B403D" w14:textId="190FFB69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 цена, установленная в результате</w:t>
      </w:r>
      <w:r w:rsidR="00CA5C90" w:rsidRPr="00AB77AB">
        <w:rPr>
          <w:color w:val="000000" w:themeColor="text1"/>
          <w:sz w:val="22"/>
          <w:szCs w:val="22"/>
        </w:rPr>
        <w:t xml:space="preserve"> </w:t>
      </w:r>
      <w:r w:rsidRPr="00AB77AB">
        <w:rPr>
          <w:color w:val="000000" w:themeColor="text1"/>
          <w:sz w:val="22"/>
          <w:szCs w:val="22"/>
        </w:rPr>
        <w:t>аукциона;</w:t>
      </w:r>
    </w:p>
    <w:p w14:paraId="3EAC119B" w14:textId="3B8E5BC3" w:rsidR="00010EBE" w:rsidRPr="00AB77AB" w:rsidRDefault="00B03A9C" w:rsidP="008428A7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- фамилия, имя, отчество физического лица или наименовании юридического лица – Победителя торгов.</w:t>
      </w:r>
    </w:p>
    <w:p w14:paraId="293682FA" w14:textId="77777777" w:rsidR="006C12E7" w:rsidRDefault="00B03A9C">
      <w:pPr>
        <w:pStyle w:val="af"/>
        <w:ind w:firstLine="709"/>
        <w:jc w:val="center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>Отмена и приостановление аукциона</w:t>
      </w:r>
    </w:p>
    <w:p w14:paraId="14A5E9A5" w14:textId="77777777" w:rsidR="001C0E35" w:rsidRPr="001C0E35" w:rsidRDefault="001C0E35" w:rsidP="001C0E35">
      <w:pPr>
        <w:ind w:firstLine="709"/>
        <w:jc w:val="both"/>
      </w:pPr>
      <w:r w:rsidRPr="001C0E35">
        <w:t xml:space="preserve">1. Уполномоченный орган не позднее чем за 1 (один)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 пунктом 19 статьи 39.11 Земельного кодекса Российской Федерации, изменений в извещение о проведении аукциона до дня проведения аукциона такой срок составлял не менее 10 (десяти) рабочих дней. </w:t>
      </w:r>
    </w:p>
    <w:p w14:paraId="3C011B69" w14:textId="47CC003B" w:rsidR="001C0E35" w:rsidRPr="001C0E35" w:rsidRDefault="001C0E35" w:rsidP="001C0E35">
      <w:pPr>
        <w:ind w:firstLine="709"/>
        <w:jc w:val="both"/>
      </w:pPr>
      <w:r w:rsidRPr="001C0E35">
        <w:t xml:space="preserve">Информация о внесении изменений в извещение о проведении аукциона размещается </w:t>
      </w:r>
      <w:bookmarkStart w:id="28" w:name="_Hlk199839966"/>
      <w:r w:rsidRPr="001C0E35">
        <w:t xml:space="preserve">на официальном сайте администрации </w:t>
      </w:r>
      <w:r w:rsidR="008428A7">
        <w:t>Аликовского</w:t>
      </w:r>
      <w:r w:rsidRPr="001C0E35">
        <w:t xml:space="preserve"> муниципального округа Чувашской Республики </w:t>
      </w:r>
      <w:hyperlink r:id="rId10" w:history="1">
        <w:r w:rsidR="008428A7" w:rsidRPr="008428A7">
          <w:rPr>
            <w:rStyle w:val="af4"/>
            <w:b/>
            <w:bCs/>
            <w:i/>
            <w:iCs/>
            <w:color w:val="auto"/>
          </w:rPr>
          <w:t>https://alikov.cap.ru/action/activity/land_and_estate/torgi</w:t>
        </w:r>
      </w:hyperlink>
      <w:r w:rsidR="008428A7">
        <w:t xml:space="preserve"> </w:t>
      </w:r>
      <w:r w:rsidRPr="001C0E35">
        <w:t xml:space="preserve">на официальном сайте Российской Федерации для размещения информации о проведении торгов </w:t>
      </w:r>
      <w:r w:rsidRPr="008428A7">
        <w:rPr>
          <w:b/>
          <w:bCs/>
          <w:i/>
          <w:iCs/>
          <w:u w:val="single"/>
        </w:rPr>
        <w:t>https://torgi.gov.ru</w:t>
      </w:r>
      <w:bookmarkEnd w:id="28"/>
      <w:r w:rsidRPr="008428A7">
        <w:rPr>
          <w:b/>
          <w:bCs/>
          <w:i/>
          <w:iCs/>
          <w:u w:val="single"/>
        </w:rPr>
        <w:t>.</w:t>
      </w:r>
      <w:r w:rsidRPr="001C0E35">
        <w:t xml:space="preserve"> Указанное извещение должно быть доступно для ознакомления всем заинтересованным лицам без взимания платы.</w:t>
      </w:r>
    </w:p>
    <w:p w14:paraId="11855507" w14:textId="77777777" w:rsidR="001C0E35" w:rsidRPr="001C0E35" w:rsidRDefault="001C0E35" w:rsidP="001C0E35">
      <w:pPr>
        <w:ind w:firstLine="709"/>
        <w:jc w:val="both"/>
      </w:pPr>
      <w:r w:rsidRPr="001C0E35">
        <w:t>2. В случае, если за 1 (один)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правилами, предусмотренными пунктом 22.1 статьи 39.11 Земельного кодекса Российской Федерации.</w:t>
      </w:r>
    </w:p>
    <w:p w14:paraId="60D049D1" w14:textId="3D01FB2A" w:rsidR="001C0E35" w:rsidRPr="001C0E35" w:rsidRDefault="001C0E35" w:rsidP="001C0E35">
      <w:pPr>
        <w:ind w:firstLine="709"/>
        <w:jc w:val="both"/>
        <w:rPr>
          <w:highlight w:val="yellow"/>
        </w:rPr>
      </w:pPr>
      <w:r w:rsidRPr="001C0E35">
        <w:t>В случае, если Организатором торгов является специализированная организация, за один рабочий день до даты окончания приема заявок на участие в аукционе Организатор аукциона (оператор электронной площадки при проведении аукциона в электронной форме) уведомляет уполномоченный орган об отсутствии заявок на участие в аукционе.</w:t>
      </w:r>
    </w:p>
    <w:p w14:paraId="2B4B7681" w14:textId="6BAAA5E1" w:rsidR="006C12E7" w:rsidRPr="001C0E35" w:rsidRDefault="001C0E35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1C0E35">
        <w:rPr>
          <w:color w:val="000000" w:themeColor="text1"/>
          <w:sz w:val="22"/>
          <w:szCs w:val="22"/>
        </w:rPr>
        <w:t>3</w:t>
      </w:r>
      <w:r w:rsidR="00B03A9C" w:rsidRPr="001C0E35">
        <w:rPr>
          <w:color w:val="000000" w:themeColor="text1"/>
          <w:sz w:val="22"/>
          <w:szCs w:val="22"/>
        </w:rPr>
        <w:t>. Продавец вправе отменить аукцион не позднее чем за 3 (три) дня до даты проведения аукциона.</w:t>
      </w:r>
    </w:p>
    <w:p w14:paraId="090E09DC" w14:textId="544FD2C4" w:rsidR="006C12E7" w:rsidRPr="00AB77AB" w:rsidRDefault="00B03A9C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1C0E35">
        <w:rPr>
          <w:color w:val="000000" w:themeColor="text1"/>
          <w:sz w:val="22"/>
          <w:szCs w:val="22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1">
        <w:r w:rsidRPr="008428A7">
          <w:rPr>
            <w:rStyle w:val="-"/>
            <w:b/>
            <w:bCs/>
            <w:i/>
            <w:iCs/>
            <w:color w:val="000000" w:themeColor="text1"/>
            <w:sz w:val="22"/>
            <w:szCs w:val="22"/>
          </w:rPr>
          <w:t>www.torgi.gov.ru</w:t>
        </w:r>
      </w:hyperlink>
      <w:r w:rsidRPr="008428A7">
        <w:rPr>
          <w:b/>
          <w:bCs/>
          <w:i/>
          <w:iCs/>
          <w:color w:val="000000" w:themeColor="text1"/>
          <w:sz w:val="22"/>
          <w:szCs w:val="22"/>
          <w:u w:val="single"/>
        </w:rPr>
        <w:t>,</w:t>
      </w:r>
      <w:r w:rsidRPr="001C0E35">
        <w:rPr>
          <w:color w:val="000000" w:themeColor="text1"/>
          <w:sz w:val="22"/>
          <w:szCs w:val="22"/>
        </w:rPr>
        <w:t xml:space="preserve"> на официальном </w:t>
      </w:r>
      <w:r w:rsidRPr="008428A7">
        <w:rPr>
          <w:color w:val="000000" w:themeColor="text1"/>
          <w:sz w:val="22"/>
          <w:szCs w:val="22"/>
        </w:rPr>
        <w:t>сайте</w:t>
      </w:r>
      <w:r w:rsidR="008428A7" w:rsidRPr="008428A7">
        <w:rPr>
          <w:color w:val="000000" w:themeColor="text1"/>
          <w:sz w:val="22"/>
          <w:szCs w:val="22"/>
        </w:rPr>
        <w:t xml:space="preserve"> </w:t>
      </w:r>
      <w:r w:rsidR="008428A7" w:rsidRPr="008428A7">
        <w:rPr>
          <w:b/>
          <w:bCs/>
          <w:i/>
          <w:iCs/>
          <w:color w:val="000000" w:themeColor="text1"/>
          <w:sz w:val="22"/>
          <w:szCs w:val="22"/>
          <w:u w:val="single"/>
        </w:rPr>
        <w:t>https://alikov.cap.ru/action/activity/land_and_estate/torgi</w:t>
      </w:r>
      <w:r w:rsidRPr="001C0E35">
        <w:rPr>
          <w:color w:val="000000" w:themeColor="text1"/>
          <w:sz w:val="22"/>
          <w:szCs w:val="22"/>
        </w:rPr>
        <w:t xml:space="preserve"> Продавца – Администрации </w:t>
      </w:r>
      <w:r w:rsidR="00CA5C90" w:rsidRPr="001C0E35">
        <w:rPr>
          <w:color w:val="000000" w:themeColor="text1"/>
          <w:sz w:val="22"/>
          <w:szCs w:val="22"/>
        </w:rPr>
        <w:t>Аликовского</w:t>
      </w:r>
      <w:r w:rsidRPr="001C0E35">
        <w:rPr>
          <w:color w:val="000000" w:themeColor="text1"/>
          <w:sz w:val="22"/>
          <w:szCs w:val="22"/>
        </w:rPr>
        <w:t xml:space="preserve"> муниципального округа Чувашской Республики и в открытой части электронной площадки </w:t>
      </w:r>
      <w:r w:rsidRPr="008428A7">
        <w:rPr>
          <w:b/>
          <w:bCs/>
          <w:i/>
          <w:iCs/>
          <w:color w:val="000000" w:themeColor="text1"/>
          <w:sz w:val="22"/>
          <w:szCs w:val="22"/>
          <w:u w:val="single"/>
        </w:rPr>
        <w:t>https://www.roseltorg.ru</w:t>
      </w:r>
      <w:r w:rsidRPr="001C0E35">
        <w:rPr>
          <w:color w:val="000000" w:themeColor="text1"/>
          <w:sz w:val="22"/>
          <w:szCs w:val="22"/>
        </w:rPr>
        <w:t xml:space="preserve"> в срок не позднее рабочего дня, следующего за днем принятия указанного решения</w:t>
      </w:r>
      <w:r w:rsidRPr="008428A7">
        <w:rPr>
          <w:color w:val="000000" w:themeColor="text1"/>
          <w:sz w:val="22"/>
          <w:szCs w:val="22"/>
        </w:rPr>
        <w:t>.</w:t>
      </w:r>
    </w:p>
    <w:p w14:paraId="7A9CEBF9" w14:textId="78C3E085" w:rsidR="006C12E7" w:rsidRPr="00AB77AB" w:rsidRDefault="001C0E35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4</w:t>
      </w:r>
      <w:r w:rsidR="00B03A9C" w:rsidRPr="00AB77AB">
        <w:rPr>
          <w:color w:val="000000" w:themeColor="text1"/>
          <w:sz w:val="22"/>
          <w:szCs w:val="22"/>
        </w:rPr>
        <w:t>. 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14:paraId="7115B25B" w14:textId="691464C9" w:rsidR="006C12E7" w:rsidRPr="00AB77AB" w:rsidRDefault="001C0E35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5</w:t>
      </w:r>
      <w:r w:rsidR="00B03A9C" w:rsidRPr="00AB77AB">
        <w:rPr>
          <w:color w:val="000000" w:themeColor="text1"/>
          <w:sz w:val="22"/>
          <w:szCs w:val="22"/>
        </w:rPr>
        <w:t>. Оператор электронной площадки приостанавливает проведение электронных торгов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проведение электронных торгов начинается с того момента, на котором были прерваны.</w:t>
      </w:r>
    </w:p>
    <w:p w14:paraId="3F58FA24" w14:textId="15558059" w:rsidR="00010EBE" w:rsidRPr="00AB77AB" w:rsidRDefault="00B03A9C" w:rsidP="008428A7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В течение одного часа со времени приостановления проведения электронных торгов Оператор электронной площадки размещает на электронной площадке информацию о причине приостановления электронных торгов, времени приостановления и возобновления электронных торгов, уведомляет об этом участников, а также направляет указанную информацию продавцу для внесения в протокол об итогах электронных торгов.</w:t>
      </w:r>
    </w:p>
    <w:p w14:paraId="162542F7" w14:textId="77777777" w:rsidR="006C12E7" w:rsidRPr="007C7EE1" w:rsidRDefault="00B03A9C">
      <w:pPr>
        <w:pStyle w:val="af"/>
        <w:ind w:firstLine="709"/>
        <w:jc w:val="center"/>
        <w:rPr>
          <w:b/>
          <w:color w:val="000000" w:themeColor="text1"/>
          <w:sz w:val="22"/>
          <w:szCs w:val="22"/>
        </w:rPr>
      </w:pPr>
      <w:r w:rsidRPr="00AB77AB">
        <w:rPr>
          <w:b/>
          <w:color w:val="000000" w:themeColor="text1"/>
          <w:sz w:val="22"/>
          <w:szCs w:val="22"/>
        </w:rPr>
        <w:t xml:space="preserve">Заключение договора аренды/купли-продажи земельного участка по итогам проведения </w:t>
      </w:r>
      <w:r w:rsidRPr="007C7EE1">
        <w:rPr>
          <w:b/>
          <w:color w:val="000000" w:themeColor="text1"/>
          <w:sz w:val="22"/>
          <w:szCs w:val="22"/>
        </w:rPr>
        <w:t>аукциона</w:t>
      </w:r>
    </w:p>
    <w:p w14:paraId="075CB6B4" w14:textId="77777777" w:rsidR="005032B4" w:rsidRPr="005032B4" w:rsidRDefault="005032B4" w:rsidP="005032B4">
      <w:pPr>
        <w:spacing w:before="1"/>
        <w:ind w:left="120" w:firstLine="600"/>
        <w:jc w:val="both"/>
        <w:rPr>
          <w:sz w:val="22"/>
          <w:szCs w:val="22"/>
        </w:rPr>
      </w:pPr>
      <w:r w:rsidRPr="005032B4">
        <w:rPr>
          <w:color w:val="000000"/>
          <w:sz w:val="22"/>
          <w:szCs w:val="22"/>
        </w:rPr>
        <w:t>1. Заключение договора купли-продажи земельного участка (приложение 3)</w:t>
      </w:r>
      <w:r w:rsidRPr="005032B4">
        <w:rPr>
          <w:color w:val="FF0000"/>
          <w:sz w:val="22"/>
          <w:szCs w:val="22"/>
        </w:rPr>
        <w:t xml:space="preserve"> </w:t>
      </w:r>
      <w:r w:rsidRPr="005032B4">
        <w:rPr>
          <w:sz w:val="22"/>
          <w:szCs w:val="22"/>
        </w:rPr>
        <w:t>осуществляется в порядке, предусмотренном Гражданским кодексом Российской Федерации, Земельным кодексом Российской Федерации.</w:t>
      </w:r>
    </w:p>
    <w:p w14:paraId="0AD9BC2F" w14:textId="77777777" w:rsidR="005032B4" w:rsidRPr="005032B4" w:rsidRDefault="005032B4" w:rsidP="005032B4">
      <w:pPr>
        <w:spacing w:before="1"/>
        <w:ind w:left="120" w:firstLine="600"/>
        <w:jc w:val="both"/>
        <w:rPr>
          <w:sz w:val="22"/>
          <w:szCs w:val="22"/>
        </w:rPr>
      </w:pPr>
      <w:r w:rsidRPr="005032B4">
        <w:rPr>
          <w:sz w:val="22"/>
          <w:szCs w:val="22"/>
        </w:rPr>
        <w:t>2. Продавец обязан в течение 5 (пяти) дней со дня истечения срока, предусмотренного пунктом 11 статьи 39.13 Земельного кодекса Российской Федерации, направить Победителю электронного аукциона или иным лицам, с которыми в соответствии с пунктами 13, 14, 20 и 25 статьи 39.12 настоящего Кодекса заключается договор купли-продажи земельного участка, находящегося в государственной или муниципальной собственности подписанный проект договора купли-продажи земельного участка, находящегося в государственной или муниципальной собственности.</w:t>
      </w:r>
    </w:p>
    <w:p w14:paraId="5E1511AB" w14:textId="77777777" w:rsidR="005032B4" w:rsidRPr="005032B4" w:rsidRDefault="005032B4" w:rsidP="005032B4">
      <w:pPr>
        <w:spacing w:before="1"/>
        <w:ind w:left="120" w:firstLine="600"/>
        <w:jc w:val="both"/>
        <w:rPr>
          <w:sz w:val="22"/>
          <w:szCs w:val="22"/>
        </w:rPr>
      </w:pPr>
      <w:r w:rsidRPr="005032B4">
        <w:rPr>
          <w:sz w:val="22"/>
          <w:szCs w:val="22"/>
        </w:rPr>
        <w:t>3. 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4F1CB622" w14:textId="1678C59B" w:rsidR="006C12E7" w:rsidRPr="007C7EE1" w:rsidRDefault="00B03A9C" w:rsidP="007C7EE1">
      <w:pPr>
        <w:spacing w:before="1"/>
        <w:ind w:left="120" w:firstLine="600"/>
        <w:jc w:val="both"/>
        <w:rPr>
          <w:color w:val="000000" w:themeColor="text1"/>
          <w:sz w:val="22"/>
          <w:szCs w:val="22"/>
        </w:rPr>
      </w:pPr>
      <w:r w:rsidRPr="007C7EE1">
        <w:rPr>
          <w:color w:val="000000" w:themeColor="text1"/>
          <w:sz w:val="22"/>
          <w:szCs w:val="22"/>
        </w:rPr>
        <w:t xml:space="preserve">4. Если договор аренды/купли-продажи земельного участка </w:t>
      </w:r>
      <w:r w:rsidR="009672A3" w:rsidRPr="007C7EE1">
        <w:rPr>
          <w:color w:val="000000" w:themeColor="text1"/>
          <w:sz w:val="22"/>
          <w:szCs w:val="22"/>
        </w:rPr>
        <w:t xml:space="preserve">10 (десяти) рабочих дней </w:t>
      </w:r>
      <w:r w:rsidRPr="007C7EE1">
        <w:rPr>
          <w:color w:val="000000" w:themeColor="text1"/>
          <w:sz w:val="22"/>
          <w:szCs w:val="22"/>
        </w:rPr>
        <w:t xml:space="preserve">со дня направления проекта договора аренды/купли-продажи земельного участка Победителю аукциона не был им подписан и представлен Арендатору, Арендатор предлагает заключить указанный договор Участнику, сделавшему предпоследнее предложение о цене предмета аукциона, по цене, предложенной Победителем аукциона. </w:t>
      </w:r>
    </w:p>
    <w:p w14:paraId="1B842553" w14:textId="31A402DE" w:rsidR="006C12E7" w:rsidRPr="007C7EE1" w:rsidRDefault="00B03A9C" w:rsidP="007C7EE1">
      <w:pPr>
        <w:spacing w:before="1"/>
        <w:ind w:left="120" w:firstLine="600"/>
        <w:jc w:val="both"/>
        <w:rPr>
          <w:color w:val="000000" w:themeColor="text1"/>
          <w:sz w:val="22"/>
          <w:szCs w:val="22"/>
        </w:rPr>
      </w:pPr>
      <w:r w:rsidRPr="007C7EE1">
        <w:rPr>
          <w:color w:val="000000" w:themeColor="text1"/>
          <w:sz w:val="22"/>
          <w:szCs w:val="22"/>
        </w:rPr>
        <w:t xml:space="preserve">5. В случае, если </w:t>
      </w:r>
      <w:r w:rsidR="009672A3" w:rsidRPr="007C7EE1">
        <w:rPr>
          <w:color w:val="000000" w:themeColor="text1"/>
          <w:sz w:val="22"/>
          <w:szCs w:val="22"/>
        </w:rPr>
        <w:t xml:space="preserve">10 (десяти) рабочих дней </w:t>
      </w:r>
      <w:r w:rsidRPr="007C7EE1">
        <w:rPr>
          <w:color w:val="000000" w:themeColor="text1"/>
          <w:sz w:val="22"/>
          <w:szCs w:val="22"/>
        </w:rPr>
        <w:t>со дня направления Участнику, который сделал предпоследнее предложение о цене предмета аукциона, проекта договора аренды/купли-продажи земельного участка, этот Участник не представил Покупателю подписанные им договоры, Арендатор/Организатор аукциона вправе принять решение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37989501" w14:textId="77777777" w:rsidR="006C12E7" w:rsidRPr="007C7EE1" w:rsidRDefault="00B03A9C" w:rsidP="007C7EE1">
      <w:pPr>
        <w:spacing w:before="1"/>
        <w:ind w:left="120" w:firstLine="600"/>
        <w:jc w:val="both"/>
        <w:rPr>
          <w:color w:val="000000" w:themeColor="text1"/>
          <w:sz w:val="22"/>
          <w:szCs w:val="22"/>
        </w:rPr>
      </w:pPr>
      <w:r w:rsidRPr="007C7EE1">
        <w:rPr>
          <w:color w:val="000000" w:themeColor="text1"/>
          <w:sz w:val="22"/>
          <w:szCs w:val="22"/>
        </w:rPr>
        <w:t>6. В случае объявления о проведении нового аукциона Арендатор/ Организатор вправе изменить условия аукциона.</w:t>
      </w:r>
    </w:p>
    <w:p w14:paraId="73991583" w14:textId="2D376D2D" w:rsidR="006C12E7" w:rsidRPr="00AB77AB" w:rsidRDefault="00B03A9C" w:rsidP="007C7EE1">
      <w:pPr>
        <w:spacing w:before="1"/>
        <w:ind w:left="120" w:firstLine="600"/>
        <w:jc w:val="both"/>
        <w:rPr>
          <w:color w:val="000000" w:themeColor="text1"/>
          <w:sz w:val="22"/>
          <w:szCs w:val="22"/>
        </w:rPr>
      </w:pPr>
      <w:r w:rsidRPr="007C7EE1">
        <w:rPr>
          <w:color w:val="000000" w:themeColor="text1"/>
          <w:sz w:val="22"/>
          <w:szCs w:val="22"/>
        </w:rPr>
        <w:t>7. В случае, если Победитель аукциона</w:t>
      </w:r>
      <w:r w:rsidRPr="00AB77AB">
        <w:rPr>
          <w:color w:val="000000" w:themeColor="text1"/>
          <w:sz w:val="22"/>
          <w:szCs w:val="22"/>
        </w:rPr>
        <w:t xml:space="preserve"> </w:t>
      </w:r>
      <w:r w:rsidR="009672A3" w:rsidRPr="00AB77AB">
        <w:rPr>
          <w:color w:val="000000" w:themeColor="text1"/>
          <w:sz w:val="22"/>
          <w:szCs w:val="22"/>
        </w:rPr>
        <w:t xml:space="preserve">10 (десяти) рабочих дней </w:t>
      </w:r>
      <w:r w:rsidRPr="00AB77AB">
        <w:rPr>
          <w:color w:val="000000" w:themeColor="text1"/>
          <w:sz w:val="22"/>
          <w:szCs w:val="22"/>
        </w:rPr>
        <w:t>со дня направления Арендатором проекта указанного договора аренды/купли-продажи, не подписал и не представил Арендатору указанный договор, Арендатор/Организатор аукциона в течение 5 (пяти) рабочих дней со дня истечения этого срока направляет сведения в Управление Федеральной антимонопольной службы по Чувашской Республике (в соответствии с постановлением Правительства Российской Федерации от 02.03.2015 № 187 «О внесении изменений в Положение о Федеральной антимонопольной службе») для включения в реестр недобросовестных Участников аукциона.</w:t>
      </w:r>
    </w:p>
    <w:p w14:paraId="573549BD" w14:textId="3D87F3CC" w:rsidR="007C7EE1" w:rsidRPr="00AB77AB" w:rsidRDefault="00B03A9C" w:rsidP="007C7EE1">
      <w:pPr>
        <w:spacing w:before="1"/>
        <w:ind w:left="120" w:firstLine="600"/>
        <w:jc w:val="both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t>8. Победитель аукциона или иное лицо, с которым заключается договор аренды/купли-продажи, передает Арендатору комплект документов, необходимых для регистрации договора аренды/купли-продажи земельного участка в срок, отведенный для подписания такого договора.</w:t>
      </w:r>
    </w:p>
    <w:p w14:paraId="3E60F763" w14:textId="77777777" w:rsidR="007C7EE1" w:rsidRPr="007C7EE1" w:rsidRDefault="007C7EE1" w:rsidP="007C7EE1">
      <w:pPr>
        <w:spacing w:before="120" w:after="120"/>
        <w:ind w:firstLine="720"/>
        <w:jc w:val="center"/>
        <w:rPr>
          <w:rFonts w:cs="Calibri"/>
          <w:bCs/>
          <w:iCs/>
        </w:rPr>
      </w:pPr>
      <w:r w:rsidRPr="007C7EE1">
        <w:rPr>
          <w:rFonts w:cs="Calibri"/>
          <w:b/>
          <w:bCs/>
          <w:iCs/>
        </w:rPr>
        <w:t>Заключительные положения</w:t>
      </w:r>
    </w:p>
    <w:p w14:paraId="28FF55FA" w14:textId="77777777" w:rsidR="007C7EE1" w:rsidRPr="008428A7" w:rsidRDefault="007C7EE1" w:rsidP="007C7EE1">
      <w:pPr>
        <w:spacing w:after="120" w:line="200" w:lineRule="atLeast"/>
        <w:ind w:firstLine="709"/>
        <w:jc w:val="both"/>
        <w:rPr>
          <w:sz w:val="22"/>
          <w:szCs w:val="22"/>
        </w:rPr>
      </w:pPr>
      <w:r w:rsidRPr="008428A7">
        <w:rPr>
          <w:rFonts w:cs="Calibri"/>
          <w:bCs/>
          <w:iCs/>
          <w:sz w:val="22"/>
          <w:szCs w:val="22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</w:p>
    <w:p w14:paraId="3D767BE9" w14:textId="77777777" w:rsidR="006C12E7" w:rsidRPr="008428A7" w:rsidRDefault="006C12E7">
      <w:pPr>
        <w:pStyle w:val="af"/>
        <w:ind w:firstLine="709"/>
        <w:jc w:val="both"/>
        <w:rPr>
          <w:color w:val="000000" w:themeColor="text1"/>
          <w:sz w:val="22"/>
          <w:szCs w:val="22"/>
        </w:rPr>
      </w:pPr>
    </w:p>
    <w:p w14:paraId="057C61BB" w14:textId="77777777" w:rsidR="006C12E7" w:rsidRPr="00AB77AB" w:rsidRDefault="00B03A9C">
      <w:pPr>
        <w:spacing w:after="200" w:line="276" w:lineRule="auto"/>
        <w:rPr>
          <w:color w:val="000000" w:themeColor="text1"/>
          <w:sz w:val="22"/>
          <w:szCs w:val="22"/>
        </w:rPr>
      </w:pPr>
      <w:r w:rsidRPr="00AB77AB">
        <w:rPr>
          <w:color w:val="000000" w:themeColor="text1"/>
          <w:sz w:val="22"/>
          <w:szCs w:val="22"/>
        </w:rPr>
        <w:br w:type="page"/>
      </w:r>
    </w:p>
    <w:p w14:paraId="0FBDEC5F" w14:textId="77777777" w:rsidR="006C12E7" w:rsidRPr="00AB77AB" w:rsidRDefault="00B03A9C">
      <w:pPr>
        <w:pStyle w:val="af"/>
        <w:ind w:firstLine="709"/>
        <w:jc w:val="center"/>
        <w:rPr>
          <w:b/>
          <w:bCs/>
          <w:color w:val="000000" w:themeColor="text1"/>
        </w:rPr>
      </w:pPr>
      <w:r w:rsidRPr="00AB77AB">
        <w:rPr>
          <w:b/>
          <w:bCs/>
          <w:color w:val="000000" w:themeColor="text1"/>
        </w:rPr>
        <w:lastRenderedPageBreak/>
        <w:t>ПРИЛОЖЕНИЯ</w:t>
      </w:r>
    </w:p>
    <w:p w14:paraId="0421BD26" w14:textId="77777777" w:rsidR="006C12E7" w:rsidRPr="007C7EE1" w:rsidRDefault="00B03A9C">
      <w:pPr>
        <w:pStyle w:val="af"/>
        <w:ind w:firstLine="709"/>
        <w:jc w:val="right"/>
        <w:rPr>
          <w:b/>
          <w:bCs/>
          <w:color w:val="000000" w:themeColor="text1"/>
          <w:sz w:val="20"/>
          <w:szCs w:val="20"/>
        </w:rPr>
      </w:pPr>
      <w:r w:rsidRPr="007C7EE1">
        <w:rPr>
          <w:b/>
          <w:bCs/>
          <w:color w:val="000000" w:themeColor="text1"/>
          <w:sz w:val="20"/>
          <w:szCs w:val="20"/>
        </w:rPr>
        <w:t>Приложение 1</w:t>
      </w:r>
    </w:p>
    <w:p w14:paraId="1D621CF8" w14:textId="77777777" w:rsidR="006C12E7" w:rsidRPr="007C7EE1" w:rsidRDefault="00B03A9C">
      <w:pPr>
        <w:pStyle w:val="af"/>
        <w:ind w:firstLine="709"/>
        <w:jc w:val="right"/>
        <w:rPr>
          <w:b/>
          <w:bCs/>
          <w:color w:val="000000" w:themeColor="text1"/>
          <w:sz w:val="20"/>
          <w:szCs w:val="20"/>
        </w:rPr>
      </w:pPr>
      <w:r w:rsidRPr="007C7EE1">
        <w:rPr>
          <w:b/>
          <w:bCs/>
          <w:color w:val="000000" w:themeColor="text1"/>
          <w:sz w:val="20"/>
          <w:szCs w:val="20"/>
        </w:rPr>
        <w:t>к аукционной документации</w:t>
      </w:r>
    </w:p>
    <w:p w14:paraId="57FE187B" w14:textId="77777777" w:rsidR="006C12E7" w:rsidRPr="00AB77AB" w:rsidRDefault="006C12E7">
      <w:pPr>
        <w:pStyle w:val="af"/>
        <w:ind w:firstLine="709"/>
        <w:jc w:val="right"/>
        <w:rPr>
          <w:color w:val="000000" w:themeColor="text1"/>
          <w:sz w:val="20"/>
          <w:szCs w:val="20"/>
        </w:rPr>
      </w:pPr>
    </w:p>
    <w:p w14:paraId="49FDFDFA" w14:textId="77777777" w:rsidR="006C12E7" w:rsidRPr="00AB77AB" w:rsidRDefault="006C12E7">
      <w:pPr>
        <w:pStyle w:val="af"/>
        <w:ind w:firstLine="709"/>
        <w:jc w:val="right"/>
        <w:rPr>
          <w:color w:val="000000" w:themeColor="text1"/>
          <w:sz w:val="20"/>
          <w:szCs w:val="20"/>
        </w:rPr>
      </w:pPr>
    </w:p>
    <w:p w14:paraId="30052AC0" w14:textId="77777777" w:rsidR="006C12E7" w:rsidRPr="00AB77AB" w:rsidRDefault="00B03A9C">
      <w:pPr>
        <w:jc w:val="center"/>
        <w:rPr>
          <w:b/>
          <w:color w:val="000000" w:themeColor="text1"/>
        </w:rPr>
      </w:pPr>
      <w:r w:rsidRPr="00AB77AB">
        <w:rPr>
          <w:b/>
          <w:color w:val="000000" w:themeColor="text1"/>
        </w:rPr>
        <w:t>Заявка на участие в электронном аукционе по продаже в собственность земельного участка</w:t>
      </w:r>
    </w:p>
    <w:p w14:paraId="5145D3CD" w14:textId="77777777" w:rsidR="006C12E7" w:rsidRPr="00AB77AB" w:rsidRDefault="006C12E7">
      <w:pPr>
        <w:jc w:val="center"/>
        <w:rPr>
          <w:b/>
          <w:color w:val="000000" w:themeColor="text1"/>
        </w:rPr>
      </w:pPr>
    </w:p>
    <w:p w14:paraId="7EDB4752" w14:textId="3D6FB05F" w:rsidR="006C12E7" w:rsidRPr="00AB77AB" w:rsidRDefault="00AF71D4" w:rsidP="00AF71D4">
      <w:pPr>
        <w:rPr>
          <w:b/>
          <w:color w:val="000000" w:themeColor="text1"/>
        </w:rPr>
      </w:pPr>
      <w:r w:rsidRPr="00AB77AB">
        <w:rPr>
          <w:color w:val="000000" w:themeColor="text1"/>
        </w:rPr>
        <w:t>от_________________________</w:t>
      </w:r>
      <w:r w:rsidRPr="00AB77AB">
        <w:rPr>
          <w:b/>
          <w:color w:val="000000" w:themeColor="text1"/>
        </w:rPr>
        <w:t>_______________________________________________</w:t>
      </w:r>
      <w:r w:rsidR="007C7EE1">
        <w:rPr>
          <w:b/>
          <w:color w:val="000000" w:themeColor="text1"/>
        </w:rPr>
        <w:t>___</w:t>
      </w:r>
      <w:r w:rsidRPr="00AB77AB">
        <w:rPr>
          <w:b/>
          <w:color w:val="000000" w:themeColor="text1"/>
        </w:rPr>
        <w:t>____</w:t>
      </w:r>
    </w:p>
    <w:p w14:paraId="3D4C0B8D" w14:textId="77777777" w:rsidR="006C12E7" w:rsidRPr="00AB77AB" w:rsidRDefault="00B03A9C">
      <w:pPr>
        <w:jc w:val="center"/>
        <w:rPr>
          <w:color w:val="000000" w:themeColor="text1"/>
          <w:sz w:val="20"/>
          <w:szCs w:val="20"/>
        </w:rPr>
      </w:pPr>
      <w:r w:rsidRPr="00AB77AB">
        <w:rPr>
          <w:color w:val="000000" w:themeColor="text1"/>
          <w:sz w:val="20"/>
          <w:szCs w:val="20"/>
        </w:rPr>
        <w:t>(ФИО лица подавшего заявку)</w:t>
      </w:r>
    </w:p>
    <w:p w14:paraId="2963F651" w14:textId="5BFBBD63" w:rsidR="006C12E7" w:rsidRPr="00AB77AB" w:rsidRDefault="00B03A9C" w:rsidP="007C7EE1">
      <w:pPr>
        <w:jc w:val="both"/>
        <w:rPr>
          <w:color w:val="000000" w:themeColor="text1"/>
        </w:rPr>
      </w:pPr>
      <w:r w:rsidRPr="00AB77AB">
        <w:rPr>
          <w:color w:val="000000" w:themeColor="text1"/>
        </w:rPr>
        <w:t>1. Адрес заявителя: ________________________________________________</w:t>
      </w:r>
      <w:r w:rsidR="007C7EE1">
        <w:rPr>
          <w:color w:val="000000" w:themeColor="text1"/>
        </w:rPr>
        <w:t>_______________</w:t>
      </w:r>
      <w:r w:rsidRPr="00AB77AB">
        <w:rPr>
          <w:color w:val="000000" w:themeColor="text1"/>
        </w:rPr>
        <w:t>_</w:t>
      </w:r>
    </w:p>
    <w:p w14:paraId="7AED4FF3" w14:textId="77777777" w:rsidR="006C12E7" w:rsidRPr="00AB77AB" w:rsidRDefault="00B03A9C">
      <w:pPr>
        <w:jc w:val="both"/>
        <w:rPr>
          <w:color w:val="000000" w:themeColor="text1"/>
        </w:rPr>
      </w:pPr>
      <w:r w:rsidRPr="00AB77AB">
        <w:rPr>
          <w:color w:val="000000" w:themeColor="text1"/>
        </w:rPr>
        <w:t>_________________________________________________________________________________</w:t>
      </w:r>
    </w:p>
    <w:p w14:paraId="7D2104E6" w14:textId="657CB747" w:rsidR="006C12E7" w:rsidRPr="00AB77AB" w:rsidRDefault="007C7EE1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76C5F3D9" w14:textId="364D110C" w:rsidR="006C12E7" w:rsidRPr="00AB77AB" w:rsidRDefault="007C7EE1" w:rsidP="007C7EE1">
      <w:pPr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B03A9C" w:rsidRPr="00AB77AB">
        <w:rPr>
          <w:color w:val="000000" w:themeColor="text1"/>
        </w:rPr>
        <w:t>. Паспорт серии __________ № _____________ выданный ________________________</w:t>
      </w:r>
      <w:r>
        <w:rPr>
          <w:color w:val="000000" w:themeColor="text1"/>
        </w:rPr>
        <w:t>______</w:t>
      </w:r>
    </w:p>
    <w:p w14:paraId="2328B542" w14:textId="77777777" w:rsidR="006C12E7" w:rsidRPr="00AB77AB" w:rsidRDefault="00B03A9C">
      <w:pPr>
        <w:jc w:val="both"/>
        <w:rPr>
          <w:color w:val="000000" w:themeColor="text1"/>
        </w:rPr>
      </w:pPr>
      <w:r w:rsidRPr="00AB77AB">
        <w:rPr>
          <w:color w:val="000000" w:themeColor="text1"/>
        </w:rPr>
        <w:t>________________________________________________ от ______________________________</w:t>
      </w:r>
    </w:p>
    <w:p w14:paraId="6BBE6E54" w14:textId="58EA2D3B" w:rsidR="006C12E7" w:rsidRDefault="00B03A9C" w:rsidP="007C7EE1">
      <w:pPr>
        <w:jc w:val="both"/>
        <w:rPr>
          <w:color w:val="000000" w:themeColor="text1"/>
        </w:rPr>
      </w:pPr>
      <w:r w:rsidRPr="00AB77AB">
        <w:rPr>
          <w:color w:val="000000" w:themeColor="text1"/>
        </w:rPr>
        <w:t>3. Платежные реквизиты, счет в банк_________________________________________________</w:t>
      </w:r>
    </w:p>
    <w:p w14:paraId="6F551C9C" w14:textId="4C7C9295" w:rsidR="007C7EE1" w:rsidRPr="00AB77AB" w:rsidRDefault="007C7EE1" w:rsidP="007C7EE1">
      <w:pPr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_________________________________________________________________________________</w:t>
      </w:r>
    </w:p>
    <w:p w14:paraId="039B860E" w14:textId="2812CC99" w:rsidR="006C12E7" w:rsidRPr="00AB77AB" w:rsidRDefault="00B03A9C" w:rsidP="007C7EE1">
      <w:pPr>
        <w:jc w:val="both"/>
        <w:rPr>
          <w:color w:val="000000" w:themeColor="text1"/>
        </w:rPr>
      </w:pPr>
      <w:r w:rsidRPr="00AB77AB">
        <w:rPr>
          <w:color w:val="000000" w:themeColor="text1"/>
        </w:rPr>
        <w:t xml:space="preserve">ИНН: ______________________; </w:t>
      </w:r>
      <w:proofErr w:type="gramStart"/>
      <w:r w:rsidRPr="00AB77AB">
        <w:rPr>
          <w:color w:val="000000" w:themeColor="text1"/>
        </w:rPr>
        <w:t>Тел.:_</w:t>
      </w:r>
      <w:proofErr w:type="gramEnd"/>
      <w:r w:rsidRPr="00AB77AB">
        <w:rPr>
          <w:color w:val="000000" w:themeColor="text1"/>
        </w:rPr>
        <w:t>___________________</w:t>
      </w:r>
      <w:r w:rsidR="007C7EE1">
        <w:rPr>
          <w:color w:val="000000" w:themeColor="text1"/>
        </w:rPr>
        <w:t>; СНИЛС ____________________</w:t>
      </w:r>
    </w:p>
    <w:p w14:paraId="00726C2E" w14:textId="77777777" w:rsidR="006C12E7" w:rsidRPr="00AB77AB" w:rsidRDefault="006C12E7">
      <w:pPr>
        <w:rPr>
          <w:color w:val="000000" w:themeColor="text1"/>
        </w:rPr>
      </w:pPr>
    </w:p>
    <w:p w14:paraId="40ACD0D1" w14:textId="0FE8188C" w:rsidR="006C12E7" w:rsidRPr="00AB77AB" w:rsidRDefault="00B03A9C" w:rsidP="007C7EE1">
      <w:pPr>
        <w:jc w:val="both"/>
        <w:rPr>
          <w:color w:val="000000" w:themeColor="text1"/>
        </w:rPr>
      </w:pPr>
      <w:r w:rsidRPr="00AB77AB">
        <w:rPr>
          <w:color w:val="000000" w:themeColor="text1"/>
        </w:rPr>
        <w:t>4. Изучив данные информационного сообщения, изъявляю желание приобрести в собственность земельный участок,</w:t>
      </w:r>
      <w:r w:rsidR="007C7EE1">
        <w:rPr>
          <w:color w:val="000000" w:themeColor="text1"/>
        </w:rPr>
        <w:t xml:space="preserve"> из земель __________________________________</w:t>
      </w:r>
      <w:r w:rsidRPr="00AB77AB">
        <w:rPr>
          <w:color w:val="000000" w:themeColor="text1"/>
        </w:rPr>
        <w:t xml:space="preserve"> площадью _______</w:t>
      </w:r>
      <w:r w:rsidR="007C7EE1">
        <w:rPr>
          <w:color w:val="000000" w:themeColor="text1"/>
        </w:rPr>
        <w:t>__</w:t>
      </w:r>
      <w:r w:rsidRPr="00AB77AB">
        <w:rPr>
          <w:color w:val="000000" w:themeColor="text1"/>
        </w:rPr>
        <w:t xml:space="preserve"> кв.м. с кадастровым номером ___________________________, расположенный по адресу: Чувашская Республика, </w:t>
      </w:r>
      <w:r w:rsidR="00CA5C90" w:rsidRPr="00AB77AB">
        <w:rPr>
          <w:color w:val="000000" w:themeColor="text1"/>
        </w:rPr>
        <w:t xml:space="preserve">Аликовский </w:t>
      </w:r>
      <w:r w:rsidRPr="00AB77AB">
        <w:rPr>
          <w:color w:val="000000" w:themeColor="text1"/>
        </w:rPr>
        <w:t>муниципальный округ, _________________________________</w:t>
      </w:r>
      <w:r w:rsidR="007C7EE1">
        <w:rPr>
          <w:color w:val="000000" w:themeColor="text1"/>
        </w:rPr>
        <w:t>_______</w:t>
      </w:r>
    </w:p>
    <w:p w14:paraId="40D3ACEE" w14:textId="77777777" w:rsidR="006C12E7" w:rsidRPr="00AB77AB" w:rsidRDefault="00B03A9C">
      <w:pPr>
        <w:jc w:val="both"/>
        <w:rPr>
          <w:color w:val="000000" w:themeColor="text1"/>
        </w:rPr>
      </w:pPr>
      <w:r w:rsidRPr="00AB77AB">
        <w:rPr>
          <w:color w:val="000000" w:themeColor="text1"/>
        </w:rPr>
        <w:t>___________________________________________________________________________________</w:t>
      </w:r>
    </w:p>
    <w:p w14:paraId="139E04F3" w14:textId="62A25AC4" w:rsidR="006C12E7" w:rsidRPr="00AB77AB" w:rsidRDefault="00B03A9C">
      <w:pPr>
        <w:jc w:val="both"/>
        <w:rPr>
          <w:color w:val="000000" w:themeColor="text1"/>
        </w:rPr>
      </w:pPr>
      <w:r w:rsidRPr="00AB77AB">
        <w:rPr>
          <w:color w:val="000000" w:themeColor="text1"/>
        </w:rPr>
        <w:t>(лот № ___</w:t>
      </w:r>
      <w:proofErr w:type="gramStart"/>
      <w:r w:rsidRPr="00AB77AB">
        <w:rPr>
          <w:color w:val="000000" w:themeColor="text1"/>
        </w:rPr>
        <w:t xml:space="preserve">), </w:t>
      </w:r>
      <w:r w:rsidR="007C7EE1">
        <w:rPr>
          <w:color w:val="000000" w:themeColor="text1"/>
        </w:rPr>
        <w:t xml:space="preserve">  </w:t>
      </w:r>
      <w:proofErr w:type="gramEnd"/>
      <w:r w:rsidR="007C7EE1">
        <w:rPr>
          <w:color w:val="000000" w:themeColor="text1"/>
        </w:rPr>
        <w:t>с видом  разрешенного использования ______________________________________</w:t>
      </w:r>
    </w:p>
    <w:p w14:paraId="303093A1" w14:textId="77777777" w:rsidR="006C12E7" w:rsidRPr="00AB77AB" w:rsidRDefault="00B03A9C">
      <w:pPr>
        <w:keepNext/>
        <w:keepLines/>
        <w:suppressLineNumbers/>
        <w:tabs>
          <w:tab w:val="left" w:pos="567"/>
        </w:tabs>
        <w:suppressAutoHyphens/>
        <w:jc w:val="both"/>
        <w:rPr>
          <w:color w:val="000000" w:themeColor="text1"/>
        </w:rPr>
      </w:pPr>
      <w:r w:rsidRPr="00AB77AB">
        <w:rPr>
          <w:color w:val="000000" w:themeColor="text1"/>
        </w:rPr>
        <w:t xml:space="preserve"> размещенным:</w:t>
      </w:r>
    </w:p>
    <w:p w14:paraId="529C478D" w14:textId="28FCBE48" w:rsidR="006C12E7" w:rsidRPr="00AB77AB" w:rsidRDefault="00B03A9C">
      <w:pPr>
        <w:ind w:firstLine="567"/>
        <w:jc w:val="both"/>
        <w:rPr>
          <w:color w:val="000000" w:themeColor="text1"/>
        </w:rPr>
      </w:pPr>
      <w:r w:rsidRPr="00AB77AB">
        <w:rPr>
          <w:color w:val="000000" w:themeColor="text1"/>
        </w:rPr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</w:t>
      </w:r>
      <w:hyperlink r:id="rId12">
        <w:r w:rsidRPr="00AB77AB">
          <w:rPr>
            <w:rStyle w:val="-"/>
            <w:b/>
            <w:bCs/>
            <w:i/>
            <w:iCs/>
            <w:color w:val="000000" w:themeColor="text1"/>
            <w:u w:val="none"/>
          </w:rPr>
          <w:t>http://torgi.gov.ru</w:t>
        </w:r>
      </w:hyperlink>
      <w:r w:rsidRPr="00AB77AB">
        <w:rPr>
          <w:b/>
          <w:bCs/>
          <w:i/>
          <w:iCs/>
          <w:color w:val="000000" w:themeColor="text1"/>
        </w:rPr>
        <w:t>,</w:t>
      </w:r>
      <w:r w:rsidRPr="00AB77AB">
        <w:rPr>
          <w:color w:val="000000" w:themeColor="text1"/>
        </w:rPr>
        <w:t xml:space="preserve"> на сайте администрации </w:t>
      </w:r>
      <w:r w:rsidR="00CA5C90" w:rsidRPr="00AB77AB">
        <w:rPr>
          <w:color w:val="000000" w:themeColor="text1"/>
        </w:rPr>
        <w:t>Аликовского</w:t>
      </w:r>
      <w:r w:rsidRPr="00AB77AB">
        <w:rPr>
          <w:color w:val="000000" w:themeColor="text1"/>
        </w:rPr>
        <w:t xml:space="preserve"> муниципального округа Чувашской Республики </w:t>
      </w:r>
      <w:r w:rsidR="008428A7" w:rsidRPr="008428A7">
        <w:rPr>
          <w:b/>
          <w:bCs/>
          <w:i/>
          <w:iCs/>
          <w:u w:val="single"/>
        </w:rPr>
        <w:t>https://alikov.cap.ru/action/activity/land_and_estate/torgi</w:t>
      </w:r>
      <w:r w:rsidR="00AF71D4" w:rsidRPr="008428A7">
        <w:rPr>
          <w:b/>
          <w:bCs/>
          <w:i/>
          <w:iCs/>
          <w:color w:val="000000" w:themeColor="text1"/>
          <w:u w:val="single"/>
        </w:rPr>
        <w:t>,</w:t>
      </w:r>
      <w:r w:rsidRPr="00AB77AB">
        <w:rPr>
          <w:color w:val="000000" w:themeColor="text1"/>
        </w:rPr>
        <w:t xml:space="preserve"> на электронной площадке </w:t>
      </w:r>
      <w:hyperlink r:id="rId13">
        <w:r w:rsidRPr="00AB77AB">
          <w:rPr>
            <w:rStyle w:val="-"/>
            <w:b/>
            <w:bCs/>
            <w:i/>
            <w:iCs/>
            <w:color w:val="000000" w:themeColor="text1"/>
            <w:u w:val="none"/>
          </w:rPr>
          <w:t>https://roseltorg.ru</w:t>
        </w:r>
      </w:hyperlink>
      <w:r w:rsidRPr="00AB77AB">
        <w:rPr>
          <w:b/>
          <w:bCs/>
          <w:i/>
          <w:iCs/>
          <w:color w:val="000000" w:themeColor="text1"/>
        </w:rPr>
        <w:t>.</w:t>
      </w:r>
    </w:p>
    <w:p w14:paraId="5071D1AD" w14:textId="77777777" w:rsidR="006C12E7" w:rsidRPr="00AB77AB" w:rsidRDefault="00B03A9C">
      <w:pPr>
        <w:ind w:firstLine="567"/>
        <w:jc w:val="both"/>
        <w:rPr>
          <w:color w:val="000000" w:themeColor="text1"/>
        </w:rPr>
      </w:pPr>
      <w:r w:rsidRPr="00AB77AB">
        <w:rPr>
          <w:color w:val="000000" w:themeColor="text1"/>
        </w:rPr>
        <w:t>Заявитель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в том числе по оплате размера стоимости земельного участка, последствиях уклонения или отказа от подписания протокола о результатах аукциона, договора купли-продажи земельного участка.</w:t>
      </w:r>
    </w:p>
    <w:p w14:paraId="3985B171" w14:textId="77777777" w:rsidR="006C12E7" w:rsidRPr="00AB77AB" w:rsidRDefault="00B03A9C">
      <w:pPr>
        <w:ind w:firstLine="708"/>
        <w:jc w:val="both"/>
        <w:rPr>
          <w:color w:val="000000" w:themeColor="text1"/>
        </w:rPr>
      </w:pPr>
      <w:r w:rsidRPr="00AB77AB">
        <w:rPr>
          <w:color w:val="000000" w:themeColor="text1"/>
        </w:rPr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проведении аукциона.</w:t>
      </w:r>
    </w:p>
    <w:p w14:paraId="58F4FC7D" w14:textId="77777777" w:rsidR="006C12E7" w:rsidRPr="00AB77AB" w:rsidRDefault="00B03A9C">
      <w:pPr>
        <w:ind w:firstLine="708"/>
        <w:jc w:val="both"/>
        <w:rPr>
          <w:color w:val="000000" w:themeColor="text1"/>
        </w:rPr>
      </w:pPr>
      <w:r w:rsidRPr="00AB77AB">
        <w:rPr>
          <w:color w:val="000000" w:themeColor="text1"/>
        </w:rPr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14:paraId="49872957" w14:textId="77777777" w:rsidR="006C12E7" w:rsidRPr="00AB77AB" w:rsidRDefault="00B03A9C">
      <w:pPr>
        <w:ind w:firstLine="708"/>
        <w:jc w:val="both"/>
        <w:rPr>
          <w:color w:val="000000" w:themeColor="text1"/>
        </w:rPr>
      </w:pPr>
      <w:r w:rsidRPr="00AB77AB">
        <w:rPr>
          <w:color w:val="000000" w:themeColor="text1"/>
        </w:rPr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14:paraId="6149D7F4" w14:textId="5CEC4911" w:rsidR="006C12E7" w:rsidRPr="00AB77AB" w:rsidRDefault="00B03A9C">
      <w:pPr>
        <w:ind w:firstLine="708"/>
        <w:jc w:val="both"/>
        <w:rPr>
          <w:color w:val="000000" w:themeColor="text1"/>
        </w:rPr>
      </w:pPr>
      <w:r w:rsidRPr="00AB77AB">
        <w:rPr>
          <w:color w:val="000000" w:themeColor="text1"/>
        </w:rPr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претензий не имеет.</w:t>
      </w:r>
    </w:p>
    <w:p w14:paraId="68EE9450" w14:textId="77777777" w:rsidR="006C12E7" w:rsidRPr="00AB77AB" w:rsidRDefault="00B03A9C">
      <w:pPr>
        <w:ind w:firstLine="708"/>
        <w:jc w:val="both"/>
        <w:rPr>
          <w:color w:val="000000" w:themeColor="text1"/>
        </w:rPr>
      </w:pPr>
      <w:r w:rsidRPr="00AB77AB">
        <w:rPr>
          <w:color w:val="000000" w:themeColor="text1"/>
        </w:rPr>
        <w:t>Заявитель согласен на участие в электронном аукционе на указанных условиях.</w:t>
      </w:r>
    </w:p>
    <w:p w14:paraId="23BCB7C0" w14:textId="77777777" w:rsidR="006C12E7" w:rsidRPr="00AB77AB" w:rsidRDefault="00B03A9C">
      <w:pPr>
        <w:ind w:firstLine="708"/>
        <w:jc w:val="both"/>
        <w:rPr>
          <w:color w:val="000000" w:themeColor="text1"/>
        </w:rPr>
      </w:pPr>
      <w:r w:rsidRPr="00AB77AB">
        <w:rPr>
          <w:color w:val="000000" w:themeColor="text1"/>
        </w:rPr>
        <w:t>В случае признания победителем аукциона Заявитель обязуется:</w:t>
      </w:r>
    </w:p>
    <w:p w14:paraId="19E20FCD" w14:textId="77777777" w:rsidR="006C12E7" w:rsidRPr="00AB77AB" w:rsidRDefault="00B03A9C">
      <w:pPr>
        <w:ind w:firstLine="708"/>
        <w:jc w:val="both"/>
        <w:rPr>
          <w:color w:val="000000" w:themeColor="text1"/>
        </w:rPr>
      </w:pPr>
      <w:r w:rsidRPr="00AB77AB">
        <w:rPr>
          <w:color w:val="000000" w:themeColor="text1"/>
        </w:rPr>
        <w:t>– подписать протокол о результатах аукциона в день его проведения;</w:t>
      </w:r>
    </w:p>
    <w:p w14:paraId="1084F727" w14:textId="77777777" w:rsidR="006C12E7" w:rsidRPr="00AB77AB" w:rsidRDefault="00B03A9C">
      <w:pPr>
        <w:ind w:firstLine="708"/>
        <w:jc w:val="both"/>
        <w:rPr>
          <w:color w:val="000000" w:themeColor="text1"/>
        </w:rPr>
      </w:pPr>
      <w:r w:rsidRPr="00AB77AB">
        <w:rPr>
          <w:color w:val="000000" w:themeColor="text1"/>
        </w:rPr>
        <w:t>– представить документы, необходимые для заключения договора купли-продажи земельного участка;</w:t>
      </w:r>
    </w:p>
    <w:p w14:paraId="580A582D" w14:textId="77777777" w:rsidR="006C12E7" w:rsidRPr="00AB77AB" w:rsidRDefault="00B03A9C">
      <w:pPr>
        <w:ind w:firstLine="709"/>
        <w:jc w:val="both"/>
        <w:rPr>
          <w:color w:val="000000" w:themeColor="text1"/>
        </w:rPr>
      </w:pPr>
      <w:r w:rsidRPr="00AB77AB">
        <w:rPr>
          <w:color w:val="000000" w:themeColor="text1"/>
        </w:rPr>
        <w:lastRenderedPageBreak/>
        <w:t xml:space="preserve">– заключить в тридцатидневный срок со дня подписания протокола о результатах аукциона договор купли-продажи земельного участка, принять земельный участок по акту приема-передачи;  </w:t>
      </w:r>
    </w:p>
    <w:p w14:paraId="1FE59B5A" w14:textId="77777777" w:rsidR="006C12E7" w:rsidRPr="00AB77AB" w:rsidRDefault="00B03A9C">
      <w:pPr>
        <w:ind w:firstLine="708"/>
        <w:jc w:val="both"/>
        <w:rPr>
          <w:color w:val="000000" w:themeColor="text1"/>
        </w:rPr>
      </w:pPr>
      <w:r w:rsidRPr="00AB77AB">
        <w:rPr>
          <w:color w:val="000000" w:themeColor="text1"/>
        </w:rPr>
        <w:t xml:space="preserve">– произвести за свой счет государственную регистрацию договора купли-продажи земельного участка. </w:t>
      </w:r>
    </w:p>
    <w:p w14:paraId="46859FD7" w14:textId="77777777" w:rsidR="006C12E7" w:rsidRPr="00AB77AB" w:rsidRDefault="00B03A9C">
      <w:pPr>
        <w:ind w:firstLine="708"/>
        <w:jc w:val="both"/>
        <w:rPr>
          <w:color w:val="000000" w:themeColor="text1"/>
        </w:rPr>
      </w:pPr>
      <w:r w:rsidRPr="00AB77AB">
        <w:rPr>
          <w:color w:val="000000" w:themeColor="text1"/>
        </w:rPr>
        <w:t xml:space="preserve">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14:paraId="0F51D446" w14:textId="77777777" w:rsidR="006C12E7" w:rsidRPr="00AB77AB" w:rsidRDefault="00B03A9C">
      <w:pPr>
        <w:ind w:firstLine="708"/>
        <w:jc w:val="both"/>
        <w:rPr>
          <w:color w:val="000000" w:themeColor="text1"/>
        </w:rPr>
      </w:pPr>
      <w:r w:rsidRPr="00AB77AB">
        <w:rPr>
          <w:color w:val="000000" w:themeColor="text1"/>
        </w:rPr>
        <w:t>Заявитель осведомлен о том, что он вправе отозвать настоящую заявку в порядке, установленном в документации об аукционе.</w:t>
      </w:r>
    </w:p>
    <w:p w14:paraId="51493AC0" w14:textId="77777777" w:rsidR="006C12E7" w:rsidRPr="00AB77AB" w:rsidRDefault="00B03A9C">
      <w:pPr>
        <w:ind w:firstLine="709"/>
        <w:jc w:val="both"/>
        <w:rPr>
          <w:color w:val="000000" w:themeColor="text1"/>
        </w:rPr>
      </w:pPr>
      <w:r w:rsidRPr="00AB77AB">
        <w:rPr>
          <w:color w:val="000000" w:themeColor="text1"/>
        </w:rPr>
        <w:t>5. Я согласен с тем, что в случае признания меня победителем аукциона и моего отказа от заключения договора купли-продажи земельного участка либо не внесения в срок установленной суммы платежа, сумма внесенного мною задатка остаётся в распоряжении продавца.</w:t>
      </w:r>
    </w:p>
    <w:p w14:paraId="7CDF5C32" w14:textId="77777777" w:rsidR="00AF71D4" w:rsidRPr="00AB77AB" w:rsidRDefault="00B03A9C" w:rsidP="00AF71D4">
      <w:pPr>
        <w:ind w:firstLine="709"/>
        <w:jc w:val="both"/>
        <w:rPr>
          <w:color w:val="000000" w:themeColor="text1"/>
        </w:rPr>
      </w:pPr>
      <w:r w:rsidRPr="00AB77AB">
        <w:rPr>
          <w:color w:val="000000" w:themeColor="text1"/>
        </w:rPr>
        <w:t>6. До подписания договора купли-продажи земельного участка настоящая заявка вместе с протоколом будет считаться имеющ</w:t>
      </w:r>
      <w:r w:rsidR="00AF71D4" w:rsidRPr="00AB77AB">
        <w:rPr>
          <w:color w:val="000000" w:themeColor="text1"/>
        </w:rPr>
        <w:t xml:space="preserve">ую </w:t>
      </w:r>
      <w:r w:rsidRPr="00AB77AB">
        <w:rPr>
          <w:color w:val="000000" w:themeColor="text1"/>
        </w:rPr>
        <w:t>силу</w:t>
      </w:r>
      <w:r w:rsidR="00AF71D4" w:rsidRPr="00AB77AB">
        <w:rPr>
          <w:color w:val="000000" w:themeColor="text1"/>
        </w:rPr>
        <w:t xml:space="preserve"> </w:t>
      </w:r>
      <w:r w:rsidRPr="00AB77AB">
        <w:rPr>
          <w:color w:val="000000" w:themeColor="text1"/>
        </w:rPr>
        <w:t>договора</w:t>
      </w:r>
      <w:r w:rsidR="00AF71D4" w:rsidRPr="00AB77AB">
        <w:rPr>
          <w:color w:val="000000" w:themeColor="text1"/>
        </w:rPr>
        <w:t>,</w:t>
      </w:r>
      <w:r w:rsidRPr="00AB77AB">
        <w:rPr>
          <w:color w:val="000000" w:themeColor="text1"/>
        </w:rPr>
        <w:t xml:space="preserve"> между </w:t>
      </w:r>
      <w:r w:rsidR="00AF71D4" w:rsidRPr="00AB77AB">
        <w:rPr>
          <w:color w:val="000000" w:themeColor="text1"/>
        </w:rPr>
        <w:t>Заявителем и организатором аукциона.</w:t>
      </w:r>
    </w:p>
    <w:p w14:paraId="015FAFDF" w14:textId="1FE0E593" w:rsidR="006C12E7" w:rsidRPr="00AB77AB" w:rsidRDefault="006C12E7">
      <w:pPr>
        <w:ind w:firstLine="709"/>
        <w:jc w:val="both"/>
        <w:rPr>
          <w:color w:val="000000" w:themeColor="text1"/>
        </w:rPr>
      </w:pPr>
    </w:p>
    <w:p w14:paraId="4EEAA280" w14:textId="77777777" w:rsidR="006C12E7" w:rsidRPr="00AB77AB" w:rsidRDefault="006C12E7">
      <w:pPr>
        <w:ind w:firstLine="709"/>
        <w:jc w:val="both"/>
        <w:rPr>
          <w:color w:val="000000" w:themeColor="text1"/>
        </w:rPr>
      </w:pPr>
    </w:p>
    <w:p w14:paraId="1A68F3F3" w14:textId="77777777" w:rsidR="006C12E7" w:rsidRPr="00AB77AB" w:rsidRDefault="006C12E7">
      <w:pPr>
        <w:jc w:val="right"/>
        <w:rPr>
          <w:b/>
          <w:color w:val="000000" w:themeColor="text1"/>
        </w:rPr>
      </w:pPr>
    </w:p>
    <w:p w14:paraId="63337F45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11490AC7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3FDBADCE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5CA36A7C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183BBD9B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7040F56A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1EA0EB0F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59C2FBD7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613F4A43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22928441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188B5AB4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2C177880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2C884E1B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3850359D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55139351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159896A3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011AB087" w14:textId="77777777" w:rsidR="001B5DF8" w:rsidRPr="00AB77AB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3A413226" w14:textId="77777777" w:rsidR="001B5DF8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5B17B538" w14:textId="77777777" w:rsidR="001B5DF8" w:rsidRDefault="001B5DF8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79EF78A1" w14:textId="77777777" w:rsidR="008428A7" w:rsidRPr="00AB77AB" w:rsidRDefault="008428A7" w:rsidP="001B5DF8">
      <w:pPr>
        <w:spacing w:after="200" w:line="276" w:lineRule="auto"/>
        <w:rPr>
          <w:b/>
          <w:color w:val="000000" w:themeColor="text1"/>
          <w:sz w:val="22"/>
          <w:szCs w:val="22"/>
        </w:rPr>
      </w:pPr>
    </w:p>
    <w:p w14:paraId="479911C1" w14:textId="5E31078A" w:rsidR="007C7EE1" w:rsidRPr="007C7EE1" w:rsidRDefault="007C7EE1" w:rsidP="007C7EE1">
      <w:pPr>
        <w:suppressAutoHyphens/>
        <w:snapToGrid w:val="0"/>
        <w:jc w:val="right"/>
        <w:rPr>
          <w:b/>
          <w:bCs/>
          <w:sz w:val="22"/>
          <w:szCs w:val="22"/>
          <w:lang w:eastAsia="zh-CN"/>
        </w:rPr>
      </w:pPr>
      <w:r w:rsidRPr="007C7EE1">
        <w:rPr>
          <w:b/>
          <w:bCs/>
          <w:sz w:val="22"/>
          <w:szCs w:val="22"/>
          <w:lang w:eastAsia="zh-CN"/>
        </w:rPr>
        <w:lastRenderedPageBreak/>
        <w:t>Приложение №</w:t>
      </w:r>
      <w:r>
        <w:rPr>
          <w:b/>
          <w:bCs/>
          <w:sz w:val="22"/>
          <w:szCs w:val="22"/>
          <w:lang w:eastAsia="zh-CN"/>
        </w:rPr>
        <w:t>2</w:t>
      </w:r>
    </w:p>
    <w:p w14:paraId="564AFC3E" w14:textId="77777777" w:rsidR="007C7EE1" w:rsidRPr="007C7EE1" w:rsidRDefault="007C7EE1" w:rsidP="007C7EE1">
      <w:pPr>
        <w:suppressAutoHyphens/>
        <w:snapToGrid w:val="0"/>
        <w:jc w:val="right"/>
        <w:rPr>
          <w:b/>
          <w:bCs/>
          <w:sz w:val="22"/>
          <w:szCs w:val="22"/>
          <w:lang w:eastAsia="zh-CN"/>
        </w:rPr>
      </w:pPr>
      <w:r w:rsidRPr="007C7EE1">
        <w:rPr>
          <w:b/>
          <w:bCs/>
          <w:sz w:val="22"/>
          <w:szCs w:val="22"/>
          <w:lang w:eastAsia="zh-CN"/>
        </w:rPr>
        <w:t xml:space="preserve"> к аукционной документации</w:t>
      </w:r>
    </w:p>
    <w:p w14:paraId="15BBBC47" w14:textId="77777777" w:rsidR="007C7EE1" w:rsidRPr="007C7EE1" w:rsidRDefault="007C7EE1" w:rsidP="007C7EE1">
      <w:pPr>
        <w:suppressAutoHyphens/>
        <w:snapToGrid w:val="0"/>
        <w:jc w:val="center"/>
        <w:rPr>
          <w:b/>
          <w:bCs/>
          <w:sz w:val="22"/>
          <w:szCs w:val="22"/>
          <w:lang w:eastAsia="zh-CN"/>
        </w:rPr>
      </w:pPr>
    </w:p>
    <w:p w14:paraId="5E32BCE5" w14:textId="77777777" w:rsidR="007C7EE1" w:rsidRPr="007C7EE1" w:rsidRDefault="007C7EE1" w:rsidP="007C7EE1">
      <w:pPr>
        <w:suppressAutoHyphens/>
        <w:snapToGrid w:val="0"/>
        <w:jc w:val="center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b/>
          <w:bCs/>
          <w:sz w:val="22"/>
          <w:szCs w:val="22"/>
          <w:lang w:eastAsia="zh-CN"/>
        </w:rPr>
        <w:t>ДОГОВОР КУПЛИ – ПРОДАЖИ</w:t>
      </w:r>
    </w:p>
    <w:p w14:paraId="5B857382" w14:textId="77777777" w:rsidR="007C7EE1" w:rsidRPr="007C7EE1" w:rsidRDefault="007C7EE1" w:rsidP="007C7EE1">
      <w:pPr>
        <w:suppressAutoHyphens/>
        <w:snapToGrid w:val="0"/>
        <w:jc w:val="center"/>
        <w:rPr>
          <w:b/>
          <w:bCs/>
          <w:sz w:val="22"/>
          <w:szCs w:val="22"/>
          <w:lang w:eastAsia="zh-CN"/>
        </w:rPr>
      </w:pPr>
      <w:r w:rsidRPr="007C7EE1">
        <w:rPr>
          <w:b/>
          <w:bCs/>
          <w:sz w:val="22"/>
          <w:szCs w:val="22"/>
          <w:lang w:eastAsia="zh-CN"/>
        </w:rPr>
        <w:t>ЗЕМЕЛЬНОГО УЧАСТКА № ______</w:t>
      </w:r>
    </w:p>
    <w:p w14:paraId="0ADBE8BC" w14:textId="77777777" w:rsidR="008428A7" w:rsidRDefault="008428A7" w:rsidP="007C7EE1">
      <w:pPr>
        <w:suppressAutoHyphens/>
        <w:snapToGrid w:val="0"/>
        <w:jc w:val="center"/>
        <w:rPr>
          <w:sz w:val="22"/>
          <w:szCs w:val="22"/>
          <w:lang w:eastAsia="zh-CN"/>
        </w:rPr>
      </w:pPr>
    </w:p>
    <w:p w14:paraId="0D8BF4F1" w14:textId="77777777" w:rsidR="008428A7" w:rsidRDefault="007C7EE1" w:rsidP="007C7EE1">
      <w:pPr>
        <w:suppressAutoHyphens/>
        <w:snapToGrid w:val="0"/>
        <w:jc w:val="center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 xml:space="preserve">с. Аликово                                                                                                 _____________________года     </w:t>
      </w:r>
    </w:p>
    <w:p w14:paraId="29AD25A8" w14:textId="1F2946C0" w:rsidR="007C7EE1" w:rsidRPr="007C7EE1" w:rsidRDefault="007C7EE1" w:rsidP="007C7EE1">
      <w:pPr>
        <w:suppressAutoHyphens/>
        <w:snapToGrid w:val="0"/>
        <w:jc w:val="center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 xml:space="preserve">                                  </w:t>
      </w:r>
    </w:p>
    <w:p w14:paraId="728A794B" w14:textId="77777777" w:rsidR="007C7EE1" w:rsidRPr="007C7EE1" w:rsidRDefault="007C7EE1" w:rsidP="007C7EE1">
      <w:pPr>
        <w:suppressAutoHyphens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Администрация Аликовского муниципального округа Чувашской Республики в лице главы администрации Аликовского муниципального округа _____________________________, действующего на основании Устава, именуемый в дальнейшем «Продавец», и _______________________________   года рождения, место рождения: _______________________________________, документ удостоверяющий личность: паспорт серии ___________ № ________________ выдан ________________________ года ___________________________________________________, зарегистрированная по адресу</w:t>
      </w:r>
      <w:bookmarkStart w:id="29" w:name="_Hlk133315983"/>
      <w:r w:rsidRPr="007C7EE1">
        <w:rPr>
          <w:sz w:val="22"/>
          <w:szCs w:val="22"/>
          <w:lang w:eastAsia="zh-CN"/>
        </w:rPr>
        <w:t xml:space="preserve">: </w:t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</w:r>
      <w:r w:rsidRPr="007C7EE1">
        <w:rPr>
          <w:sz w:val="22"/>
          <w:szCs w:val="22"/>
          <w:lang w:eastAsia="zh-CN"/>
        </w:rPr>
        <w:softHyphen/>
        <w:t xml:space="preserve">_____________________________________________________, </w:t>
      </w:r>
      <w:bookmarkEnd w:id="29"/>
      <w:r w:rsidRPr="007C7EE1">
        <w:rPr>
          <w:sz w:val="22"/>
          <w:szCs w:val="22"/>
          <w:lang w:eastAsia="zh-CN"/>
        </w:rPr>
        <w:t>именуемая в дальнейшем "Покупатель", и именуемые в дальнейшем "Стороны", на основании _______________________________________ от __________________ года заключили настоящий договор о нижеследующем:</w:t>
      </w:r>
    </w:p>
    <w:p w14:paraId="455C153A" w14:textId="77777777" w:rsidR="007C7EE1" w:rsidRPr="007C7EE1" w:rsidRDefault="007C7EE1" w:rsidP="007C7EE1">
      <w:pPr>
        <w:suppressAutoHyphens/>
        <w:ind w:firstLine="624"/>
        <w:jc w:val="center"/>
        <w:rPr>
          <w:sz w:val="22"/>
          <w:szCs w:val="22"/>
          <w:lang w:eastAsia="zh-CN"/>
        </w:rPr>
      </w:pPr>
      <w:r w:rsidRPr="007C7EE1">
        <w:rPr>
          <w:b/>
          <w:bCs/>
          <w:sz w:val="22"/>
          <w:szCs w:val="22"/>
          <w:lang w:eastAsia="zh-CN"/>
        </w:rPr>
        <w:t>1. Предмет Договора</w:t>
      </w:r>
    </w:p>
    <w:p w14:paraId="78A729F5" w14:textId="77777777" w:rsidR="007C7EE1" w:rsidRPr="007C7EE1" w:rsidRDefault="007C7EE1" w:rsidP="007C7EE1">
      <w:pPr>
        <w:suppressAutoHyphens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1.1. Продавец обязуется передать в собственность, а Покупатель принять и оплатить по   цене и на условиях настоящего Договора земельный участок  из земель _________________________________  с кадастровым номером ______________________________, местоположением: Чувашская Республика-Чувашия, р-н Аликовский, ___________________________; общей площадью ________________ кв.м., с видом разрешенного использования «_______________________________________».</w:t>
      </w:r>
    </w:p>
    <w:p w14:paraId="40019EAE" w14:textId="77777777" w:rsidR="007C7EE1" w:rsidRPr="007C7EE1" w:rsidRDefault="007C7EE1" w:rsidP="007C7EE1">
      <w:pPr>
        <w:tabs>
          <w:tab w:val="left" w:pos="851"/>
        </w:tabs>
        <w:suppressAutoHyphens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 xml:space="preserve">           1.2. Ограничение и обременение: ____________________________________</w:t>
      </w:r>
    </w:p>
    <w:p w14:paraId="19314AA9" w14:textId="77777777" w:rsidR="007C7EE1" w:rsidRPr="007C7EE1" w:rsidRDefault="007C7EE1" w:rsidP="007C7EE1">
      <w:pPr>
        <w:tabs>
          <w:tab w:val="left" w:pos="851"/>
        </w:tabs>
        <w:suppressAutoHyphens/>
        <w:jc w:val="both"/>
        <w:rPr>
          <w:sz w:val="22"/>
          <w:szCs w:val="22"/>
        </w:rPr>
      </w:pPr>
      <w:r w:rsidRPr="007C7EE1">
        <w:rPr>
          <w:sz w:val="22"/>
          <w:szCs w:val="22"/>
        </w:rPr>
        <w:t xml:space="preserve">           1.3. Право собственности Покупателя на Участок возникает с момента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309F9E2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center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b/>
          <w:bCs/>
          <w:sz w:val="22"/>
          <w:szCs w:val="22"/>
          <w:lang w:eastAsia="zh-CN"/>
        </w:rPr>
        <w:t>2. Плата по Договору</w:t>
      </w:r>
    </w:p>
    <w:p w14:paraId="00C40755" w14:textId="77777777" w:rsidR="007C7EE1" w:rsidRPr="007C7EE1" w:rsidRDefault="007C7EE1" w:rsidP="007C7EE1">
      <w:pPr>
        <w:suppressAutoHyphens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 xml:space="preserve"> 2.1. Цена земельного участка, установленная в результате аукциона, составляет _________________ (___________________________) рублей 00 копеек.   </w:t>
      </w:r>
    </w:p>
    <w:p w14:paraId="7B59EC24" w14:textId="77777777" w:rsidR="007C7EE1" w:rsidRPr="007C7EE1" w:rsidRDefault="007C7EE1" w:rsidP="007C7EE1">
      <w:pPr>
        <w:ind w:firstLine="709"/>
        <w:jc w:val="both"/>
        <w:rPr>
          <w:sz w:val="22"/>
          <w:szCs w:val="22"/>
          <w:lang w:eastAsia="en-US"/>
        </w:rPr>
      </w:pPr>
      <w:r w:rsidRPr="007C7EE1">
        <w:rPr>
          <w:sz w:val="22"/>
          <w:szCs w:val="22"/>
        </w:rPr>
        <w:t>2.2. В счет оплаты земельного участка засчитывается внесенный Победителем задаток в сумме   _____________ (______) рублей.</w:t>
      </w:r>
    </w:p>
    <w:p w14:paraId="43C51DFC" w14:textId="77777777" w:rsidR="007C7EE1" w:rsidRPr="007C7EE1" w:rsidRDefault="007C7EE1" w:rsidP="007C7EE1">
      <w:pPr>
        <w:suppressAutoHyphens/>
        <w:ind w:firstLine="624"/>
        <w:jc w:val="both"/>
        <w:rPr>
          <w:sz w:val="22"/>
          <w:szCs w:val="22"/>
        </w:rPr>
      </w:pPr>
      <w:r w:rsidRPr="007C7EE1">
        <w:rPr>
          <w:sz w:val="22"/>
          <w:szCs w:val="22"/>
          <w:lang w:eastAsia="zh-CN"/>
        </w:rPr>
        <w:t xml:space="preserve">2.3. </w:t>
      </w:r>
      <w:r w:rsidRPr="007C7EE1">
        <w:rPr>
          <w:sz w:val="22"/>
          <w:szCs w:val="22"/>
        </w:rPr>
        <w:t>Полная оплата цены земельного участка Покупателем, должна быть произведена до регистрации права собственности на земельный участок</w:t>
      </w:r>
    </w:p>
    <w:p w14:paraId="7C1C2A21" w14:textId="77777777" w:rsidR="007C7EE1" w:rsidRPr="007C7EE1" w:rsidRDefault="007C7EE1" w:rsidP="007C7EE1">
      <w:pPr>
        <w:suppressAutoHyphens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2.4. Оплата производится в рублях. Сумма платежа Покупателем, перечисляется на счет 03100643000000011500 в УФК по Чувашской Республике  (администрация Аликовского муниципального округа ) в ОКЦ № 10 ВВГУ Банка России//УФК по Чувашской Республике, г. Чебоксары, код 90311406012140000430, БИК 019706900, ИНН 2100002774, КПП 210001001, ОКАТО 97505000 , кс/с 40102810945370000084.</w:t>
      </w:r>
    </w:p>
    <w:p w14:paraId="5F892F2B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center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b/>
          <w:bCs/>
          <w:sz w:val="22"/>
          <w:szCs w:val="22"/>
          <w:lang w:eastAsia="zh-CN"/>
        </w:rPr>
        <w:t>3. Права и обязанности Сторон</w:t>
      </w:r>
    </w:p>
    <w:p w14:paraId="2CE37624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3.1. Продавец обязуется:</w:t>
      </w:r>
    </w:p>
    <w:p w14:paraId="2D37FDAC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3.1.1. Предоставить Покупателю сведения, необходимые для исполнения условий, установленных Договором.</w:t>
      </w:r>
    </w:p>
    <w:p w14:paraId="580B8AF8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both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sz w:val="22"/>
          <w:szCs w:val="22"/>
        </w:rPr>
        <w:t>3.3. Продать Участок, свободный от любых имущественных прав и претензий третьих лиц, о которых в момент заключения договора Продавец или Покупатель не мог знать.</w:t>
      </w:r>
    </w:p>
    <w:p w14:paraId="4DDF43FA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3.2. Покупатель обязуется:</w:t>
      </w:r>
    </w:p>
    <w:p w14:paraId="093FBFA4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3.2.1. Оплатить цену Участка в сроки и в порядке, установленном разделом 2 Договора.</w:t>
      </w:r>
    </w:p>
    <w:p w14:paraId="6DA7A6AE" w14:textId="77777777" w:rsidR="007C7EE1" w:rsidRPr="007C7EE1" w:rsidRDefault="007C7EE1" w:rsidP="007C7EE1">
      <w:pPr>
        <w:ind w:firstLine="567"/>
        <w:jc w:val="both"/>
        <w:rPr>
          <w:sz w:val="22"/>
          <w:szCs w:val="22"/>
        </w:rPr>
      </w:pPr>
      <w:r w:rsidRPr="007C7EE1">
        <w:rPr>
          <w:sz w:val="22"/>
          <w:szCs w:val="22"/>
        </w:rPr>
        <w:t>3.2.2.</w:t>
      </w:r>
      <w:r w:rsidRPr="007C7EE1">
        <w:rPr>
          <w:color w:val="222222"/>
          <w:sz w:val="22"/>
          <w:szCs w:val="22"/>
        </w:rPr>
        <w:t xml:space="preserve"> </w:t>
      </w:r>
      <w:r w:rsidRPr="007C7EE1">
        <w:rPr>
          <w:sz w:val="22"/>
          <w:szCs w:val="22"/>
        </w:rPr>
        <w:t>Подписать в течение десяти дней со дня направления проекта договора купли-продажи и представить в администрацию Аликовского муниципального округа Чувашской Республики указанный договор.</w:t>
      </w:r>
    </w:p>
    <w:p w14:paraId="53B25294" w14:textId="77777777" w:rsidR="007C7EE1" w:rsidRPr="007C7EE1" w:rsidRDefault="007C7EE1" w:rsidP="007C7EE1">
      <w:pPr>
        <w:ind w:firstLine="567"/>
        <w:jc w:val="both"/>
        <w:rPr>
          <w:sz w:val="22"/>
          <w:szCs w:val="22"/>
        </w:rPr>
      </w:pPr>
      <w:r w:rsidRPr="007C7EE1">
        <w:rPr>
          <w:sz w:val="22"/>
          <w:szCs w:val="22"/>
        </w:rPr>
        <w:t>3.2.3. Использовать Участок в соответствии с его целевым назначением способами, которые не должны наносить вред окружающей среде, в том числе земле, как природному объекту.</w:t>
      </w:r>
    </w:p>
    <w:p w14:paraId="7B16CADC" w14:textId="77777777" w:rsidR="007C7EE1" w:rsidRPr="007C7EE1" w:rsidRDefault="007C7EE1" w:rsidP="007C7EE1">
      <w:pPr>
        <w:tabs>
          <w:tab w:val="left" w:pos="7088"/>
        </w:tabs>
        <w:ind w:firstLine="567"/>
        <w:jc w:val="both"/>
        <w:rPr>
          <w:sz w:val="22"/>
          <w:szCs w:val="22"/>
        </w:rPr>
      </w:pPr>
      <w:r w:rsidRPr="007C7EE1">
        <w:rPr>
          <w:sz w:val="22"/>
          <w:szCs w:val="22"/>
        </w:rPr>
        <w:t>3.2.4. Сохранять межевые, геодезические и другие специальные знаки, установленные на Участке в соответствии с законодательством.</w:t>
      </w:r>
    </w:p>
    <w:p w14:paraId="3471449F" w14:textId="77777777" w:rsidR="007C7EE1" w:rsidRPr="007C7EE1" w:rsidRDefault="007C7EE1" w:rsidP="007C7EE1">
      <w:pPr>
        <w:tabs>
          <w:tab w:val="left" w:pos="7088"/>
        </w:tabs>
        <w:ind w:firstLine="567"/>
        <w:jc w:val="both"/>
        <w:rPr>
          <w:sz w:val="22"/>
          <w:szCs w:val="22"/>
        </w:rPr>
      </w:pPr>
      <w:r w:rsidRPr="007C7EE1">
        <w:rPr>
          <w:sz w:val="22"/>
          <w:szCs w:val="22"/>
        </w:rPr>
        <w:t>3.2.5. Осуществлять мероприятия по охране земель, лесов, водных объектов и других природных ресурсов, в том числе меры пожарной безопасности.</w:t>
      </w:r>
    </w:p>
    <w:p w14:paraId="78625469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both"/>
        <w:rPr>
          <w:sz w:val="22"/>
          <w:szCs w:val="22"/>
        </w:rPr>
      </w:pPr>
      <w:r w:rsidRPr="007C7EE1">
        <w:rPr>
          <w:sz w:val="22"/>
          <w:szCs w:val="22"/>
        </w:rPr>
        <w:t>3.2.6. Своевременно приступать к использованию Участка в соответствии с его целевым назначением.</w:t>
      </w:r>
    </w:p>
    <w:p w14:paraId="6F4D3960" w14:textId="77777777" w:rsidR="007C7EE1" w:rsidRPr="007C7EE1" w:rsidRDefault="007C7EE1" w:rsidP="007C7EE1">
      <w:pPr>
        <w:tabs>
          <w:tab w:val="left" w:pos="7088"/>
        </w:tabs>
        <w:ind w:firstLine="567"/>
        <w:jc w:val="both"/>
        <w:rPr>
          <w:sz w:val="22"/>
          <w:szCs w:val="22"/>
        </w:rPr>
      </w:pPr>
      <w:r w:rsidRPr="007C7EE1">
        <w:rPr>
          <w:sz w:val="22"/>
          <w:szCs w:val="22"/>
        </w:rPr>
        <w:lastRenderedPageBreak/>
        <w:t>3.2.7.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14:paraId="009F142F" w14:textId="77777777" w:rsidR="007C7EE1" w:rsidRPr="007C7EE1" w:rsidRDefault="007C7EE1" w:rsidP="007C7EE1">
      <w:pPr>
        <w:tabs>
          <w:tab w:val="left" w:pos="7088"/>
        </w:tabs>
        <w:ind w:firstLine="567"/>
        <w:jc w:val="both"/>
        <w:rPr>
          <w:sz w:val="22"/>
          <w:szCs w:val="22"/>
        </w:rPr>
      </w:pPr>
      <w:r w:rsidRPr="007C7EE1">
        <w:rPr>
          <w:sz w:val="22"/>
          <w:szCs w:val="22"/>
        </w:rPr>
        <w:t>3.2.8. Не допускать загрязнение, истощение, деградацию, порчу, уничтожение земель и почв и иное негативное воздействие на земли и почвы.</w:t>
      </w:r>
    </w:p>
    <w:p w14:paraId="71D60FBC" w14:textId="77777777" w:rsidR="007C7EE1" w:rsidRPr="007C7EE1" w:rsidRDefault="007C7EE1" w:rsidP="007C7EE1">
      <w:pPr>
        <w:ind w:firstLine="567"/>
        <w:jc w:val="both"/>
        <w:rPr>
          <w:sz w:val="22"/>
          <w:szCs w:val="22"/>
        </w:rPr>
      </w:pPr>
      <w:r w:rsidRPr="007C7EE1">
        <w:rPr>
          <w:sz w:val="22"/>
          <w:szCs w:val="22"/>
        </w:rPr>
        <w:t>3.2.9.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Участок, указанный в пункте 1.1.</w:t>
      </w:r>
    </w:p>
    <w:p w14:paraId="3C269623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3.2.10.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14:paraId="2F5A7EE1" w14:textId="77777777" w:rsidR="007C7EE1" w:rsidRPr="007C7EE1" w:rsidRDefault="007C7EE1" w:rsidP="007C7EE1">
      <w:pPr>
        <w:suppressAutoHyphens/>
        <w:ind w:firstLine="567"/>
        <w:rPr>
          <w:sz w:val="22"/>
          <w:szCs w:val="22"/>
          <w:lang w:eastAsia="en-US"/>
        </w:rPr>
      </w:pPr>
      <w:r w:rsidRPr="007C7EE1">
        <w:rPr>
          <w:sz w:val="22"/>
          <w:szCs w:val="22"/>
          <w:lang w:eastAsia="zh-CN"/>
        </w:rPr>
        <w:t>3.2.11</w:t>
      </w:r>
      <w:bookmarkStart w:id="30" w:name="_Hlk220578037"/>
      <w:r w:rsidRPr="007C7EE1">
        <w:rPr>
          <w:sz w:val="22"/>
          <w:szCs w:val="22"/>
          <w:lang w:eastAsia="zh-CN"/>
        </w:rPr>
        <w:t>.</w:t>
      </w:r>
      <w:r w:rsidRPr="007C7EE1">
        <w:rPr>
          <w:sz w:val="22"/>
          <w:szCs w:val="22"/>
          <w:lang w:eastAsia="en-US"/>
        </w:rPr>
        <w:t xml:space="preserve"> В течение одного месяца от даты подписания Договора, самостоятельно установить границы местоположения земельного участка (межевые знаки).</w:t>
      </w:r>
      <w:bookmarkEnd w:id="30"/>
      <w:r w:rsidRPr="007C7EE1">
        <w:rPr>
          <w:sz w:val="22"/>
          <w:szCs w:val="22"/>
          <w:lang w:eastAsia="en-US"/>
        </w:rPr>
        <w:t xml:space="preserve">  </w:t>
      </w:r>
    </w:p>
    <w:p w14:paraId="3DC24020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center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b/>
          <w:bCs/>
          <w:sz w:val="22"/>
          <w:szCs w:val="22"/>
          <w:lang w:eastAsia="zh-CN"/>
        </w:rPr>
        <w:t>4. Ответственность Сторон</w:t>
      </w:r>
    </w:p>
    <w:p w14:paraId="6022E2EA" w14:textId="77777777" w:rsidR="007C7EE1" w:rsidRPr="007C7EE1" w:rsidRDefault="007C7EE1" w:rsidP="007C7EE1">
      <w:pPr>
        <w:suppressAutoHyphens/>
        <w:rPr>
          <w:sz w:val="22"/>
          <w:szCs w:val="22"/>
        </w:rPr>
      </w:pPr>
      <w:r w:rsidRPr="007C7EE1">
        <w:rPr>
          <w:sz w:val="22"/>
          <w:szCs w:val="22"/>
          <w:lang w:eastAsia="zh-CN"/>
        </w:rPr>
        <w:t xml:space="preserve">         4.1. </w:t>
      </w:r>
      <w:r w:rsidRPr="007C7EE1">
        <w:rPr>
          <w:sz w:val="22"/>
          <w:szCs w:val="22"/>
        </w:rPr>
        <w:t xml:space="preserve"> Все споры и разногласия, которые могут возникнуть из настоящего договора, будут разрешаться сторонами путём переговоров либо в судебных инстанциях.</w:t>
      </w:r>
    </w:p>
    <w:p w14:paraId="35681C4D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both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4.2.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14:paraId="76128206" w14:textId="77777777" w:rsidR="007C7EE1" w:rsidRPr="007C7EE1" w:rsidRDefault="007C7EE1" w:rsidP="007C7EE1">
      <w:pPr>
        <w:suppressAutoHyphens/>
        <w:jc w:val="both"/>
        <w:rPr>
          <w:sz w:val="22"/>
          <w:szCs w:val="22"/>
        </w:rPr>
      </w:pPr>
      <w:r w:rsidRPr="007C7EE1">
        <w:rPr>
          <w:sz w:val="22"/>
          <w:szCs w:val="22"/>
          <w:lang w:eastAsia="zh-CN"/>
        </w:rPr>
        <w:t xml:space="preserve">           4.3. За нарушение срока внесения платежа, указанного в пункте 2.2. Договора, Покупатель выплачивает Продавцу пени из расчета 1/300 действующей ставки рефинансирования Центрального банка РФ от цены Участка за каждый календарный день просрочки. Пени перечисляются в порядке, предусмотренном в п. 2.3. Договора, для оплаты цены Участка.</w:t>
      </w:r>
      <w:r w:rsidRPr="007C7EE1">
        <w:rPr>
          <w:sz w:val="22"/>
          <w:szCs w:val="22"/>
        </w:rPr>
        <w:t xml:space="preserve"> Выплата пени не освобождает от выполнения условий договора.</w:t>
      </w:r>
    </w:p>
    <w:p w14:paraId="3F130808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center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b/>
          <w:bCs/>
          <w:sz w:val="22"/>
          <w:szCs w:val="22"/>
          <w:lang w:eastAsia="zh-CN"/>
        </w:rPr>
        <w:t>5. Особые условия</w:t>
      </w:r>
    </w:p>
    <w:p w14:paraId="5827EB74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both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5.1. Изменение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14:paraId="0E80A519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both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5.2. Все изменения и дополнения к Договору действительны, если они совершены в письменной форме и подписаны уполномоченными лицами.</w:t>
      </w:r>
    </w:p>
    <w:p w14:paraId="784A6F65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both"/>
        <w:rPr>
          <w:rFonts w:ascii="Courier New" w:hAnsi="Courier New" w:cs="Courier New"/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 xml:space="preserve"> 5.3. Договор заключается в электронной форме, а также может быть составлено в 2-х подлинных экземплярах на бумажном носителе, имеющих равную юридическую силу с электронной формой. Первый экземпляр находится у Продавца. Второй экземпляр находится у Покупателя.      </w:t>
      </w:r>
    </w:p>
    <w:p w14:paraId="5AA06230" w14:textId="77777777" w:rsidR="007C7EE1" w:rsidRPr="007C7EE1" w:rsidRDefault="007C7EE1" w:rsidP="007C7EE1">
      <w:pPr>
        <w:tabs>
          <w:tab w:val="left" w:pos="9923"/>
        </w:tabs>
        <w:suppressAutoHyphens/>
        <w:snapToGrid w:val="0"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5.4. Обязательство по передаче земельного участка считается выполненным без составления передаточного акта.</w:t>
      </w:r>
    </w:p>
    <w:p w14:paraId="55E3A5E0" w14:textId="77777777" w:rsidR="007C7EE1" w:rsidRPr="007C7EE1" w:rsidRDefault="007C7EE1" w:rsidP="007C7EE1">
      <w:pPr>
        <w:tabs>
          <w:tab w:val="left" w:pos="1065"/>
        </w:tabs>
        <w:suppressAutoHyphens/>
        <w:ind w:left="360"/>
        <w:jc w:val="center"/>
        <w:rPr>
          <w:sz w:val="22"/>
          <w:szCs w:val="22"/>
          <w:lang w:eastAsia="zh-CN"/>
        </w:rPr>
      </w:pPr>
      <w:r w:rsidRPr="007C7EE1">
        <w:rPr>
          <w:b/>
          <w:sz w:val="22"/>
          <w:szCs w:val="22"/>
          <w:lang w:eastAsia="zh-CN"/>
        </w:rPr>
        <w:t xml:space="preserve"> 6.Реквизиты сторон</w:t>
      </w:r>
      <w:r w:rsidRPr="007C7EE1">
        <w:rPr>
          <w:sz w:val="22"/>
          <w:szCs w:val="22"/>
          <w:lang w:eastAsia="zh-CN"/>
        </w:rPr>
        <w:t>.</w:t>
      </w:r>
    </w:p>
    <w:p w14:paraId="195F656F" w14:textId="77777777" w:rsidR="007C7EE1" w:rsidRPr="007C7EE1" w:rsidRDefault="007C7EE1" w:rsidP="007C7EE1">
      <w:pPr>
        <w:tabs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Продавец</w:t>
      </w:r>
      <w:r w:rsidRPr="007C7EE1">
        <w:rPr>
          <w:b/>
          <w:bCs/>
          <w:sz w:val="22"/>
          <w:szCs w:val="22"/>
          <w:lang w:eastAsia="zh-CN"/>
        </w:rPr>
        <w:t xml:space="preserve">: </w:t>
      </w:r>
      <w:r w:rsidRPr="007C7EE1">
        <w:rPr>
          <w:bCs/>
          <w:sz w:val="22"/>
          <w:szCs w:val="22"/>
          <w:lang w:eastAsia="zh-CN"/>
        </w:rPr>
        <w:t>Администрация Аликовского муниципального округа Чувашской Республики</w:t>
      </w:r>
    </w:p>
    <w:p w14:paraId="7BC30BBE" w14:textId="77777777" w:rsidR="007C7EE1" w:rsidRPr="007C7EE1" w:rsidRDefault="007C7EE1" w:rsidP="007C7EE1">
      <w:pPr>
        <w:tabs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  <w:r w:rsidRPr="007C7EE1">
        <w:rPr>
          <w:bCs/>
          <w:sz w:val="22"/>
          <w:szCs w:val="22"/>
          <w:lang w:eastAsia="zh-CN"/>
        </w:rPr>
        <w:t xml:space="preserve">Юридический адрес: Чувашская Республика, М. О. Аликовский, с. </w:t>
      </w:r>
      <w:proofErr w:type="gramStart"/>
      <w:r w:rsidRPr="007C7EE1">
        <w:rPr>
          <w:bCs/>
          <w:sz w:val="22"/>
          <w:szCs w:val="22"/>
          <w:lang w:eastAsia="zh-CN"/>
        </w:rPr>
        <w:t xml:space="preserve">Аликово,   </w:t>
      </w:r>
      <w:proofErr w:type="gramEnd"/>
      <w:r w:rsidRPr="007C7EE1">
        <w:rPr>
          <w:bCs/>
          <w:sz w:val="22"/>
          <w:szCs w:val="22"/>
          <w:lang w:eastAsia="zh-CN"/>
        </w:rPr>
        <w:t xml:space="preserve">                                           ул. Октябрьская, д. 21.</w:t>
      </w:r>
    </w:p>
    <w:p w14:paraId="04A66F9D" w14:textId="77777777" w:rsidR="007C7EE1" w:rsidRPr="007C7EE1" w:rsidRDefault="007C7EE1" w:rsidP="007C7EE1">
      <w:pPr>
        <w:tabs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  <w:r w:rsidRPr="007C7EE1">
        <w:rPr>
          <w:bCs/>
          <w:sz w:val="22"/>
          <w:szCs w:val="22"/>
          <w:lang w:eastAsia="zh-CN"/>
        </w:rPr>
        <w:t xml:space="preserve"> </w:t>
      </w:r>
    </w:p>
    <w:p w14:paraId="0014899E" w14:textId="77777777" w:rsidR="007C7EE1" w:rsidRPr="007C7EE1" w:rsidRDefault="007C7EE1" w:rsidP="007C7EE1">
      <w:pPr>
        <w:tabs>
          <w:tab w:val="left" w:pos="0"/>
        </w:tabs>
        <w:suppressAutoHyphens/>
        <w:ind w:firstLine="624"/>
        <w:jc w:val="both"/>
        <w:rPr>
          <w:bCs/>
          <w:sz w:val="22"/>
          <w:szCs w:val="22"/>
          <w:lang w:eastAsia="zh-CN"/>
        </w:rPr>
      </w:pPr>
    </w:p>
    <w:p w14:paraId="2EF032FD" w14:textId="77777777" w:rsidR="007C7EE1" w:rsidRPr="007C7EE1" w:rsidRDefault="007C7EE1" w:rsidP="007C7EE1">
      <w:pPr>
        <w:tabs>
          <w:tab w:val="left" w:pos="0"/>
        </w:tabs>
        <w:suppressAutoHyphens/>
        <w:ind w:firstLine="624"/>
        <w:jc w:val="both"/>
        <w:rPr>
          <w:bCs/>
          <w:sz w:val="22"/>
          <w:szCs w:val="22"/>
          <w:lang w:eastAsia="zh-CN"/>
        </w:rPr>
      </w:pPr>
    </w:p>
    <w:p w14:paraId="4FE0DD6A" w14:textId="77777777" w:rsidR="007C7EE1" w:rsidRPr="007C7EE1" w:rsidRDefault="007C7EE1" w:rsidP="007C7EE1">
      <w:pPr>
        <w:tabs>
          <w:tab w:val="left" w:pos="0"/>
        </w:tabs>
        <w:suppressAutoHyphens/>
        <w:ind w:firstLine="624"/>
        <w:jc w:val="both"/>
        <w:rPr>
          <w:bCs/>
          <w:sz w:val="22"/>
          <w:szCs w:val="22"/>
          <w:lang w:eastAsia="zh-CN"/>
        </w:rPr>
      </w:pPr>
    </w:p>
    <w:p w14:paraId="009B1A42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  <w:r w:rsidRPr="007C7EE1">
        <w:rPr>
          <w:bCs/>
          <w:sz w:val="22"/>
          <w:szCs w:val="22"/>
          <w:lang w:eastAsia="zh-CN"/>
        </w:rPr>
        <w:t xml:space="preserve">М.П.  </w:t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</w:r>
      <w:r w:rsidRPr="007C7EE1">
        <w:rPr>
          <w:bCs/>
          <w:sz w:val="22"/>
          <w:szCs w:val="22"/>
          <w:lang w:eastAsia="zh-CN"/>
        </w:rPr>
        <w:softHyphen/>
        <w:t xml:space="preserve">_____ __________________________________   </w:t>
      </w:r>
    </w:p>
    <w:p w14:paraId="594AF4EC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bCs/>
          <w:sz w:val="22"/>
          <w:szCs w:val="22"/>
          <w:lang w:eastAsia="zh-CN"/>
        </w:rPr>
      </w:pPr>
    </w:p>
    <w:p w14:paraId="2BA2DC40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bCs/>
          <w:color w:val="FF0000"/>
          <w:sz w:val="22"/>
          <w:szCs w:val="22"/>
          <w:lang w:eastAsia="zh-CN"/>
        </w:rPr>
      </w:pPr>
    </w:p>
    <w:p w14:paraId="21E85260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 xml:space="preserve">Покупатель: </w:t>
      </w:r>
      <w:bookmarkStart w:id="31" w:name="_Hlk133316016"/>
      <w:r w:rsidRPr="007C7EE1">
        <w:rPr>
          <w:sz w:val="22"/>
          <w:szCs w:val="22"/>
          <w:lang w:eastAsia="zh-CN"/>
        </w:rPr>
        <w:t>_________________________________</w:t>
      </w:r>
    </w:p>
    <w:bookmarkEnd w:id="31"/>
    <w:p w14:paraId="68ACFF85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>Зарегистрированный по адресу: _________________________________________</w:t>
      </w:r>
    </w:p>
    <w:p w14:paraId="4FD37891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</w:p>
    <w:p w14:paraId="7EC5380D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</w:p>
    <w:p w14:paraId="6F0441B5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</w:p>
    <w:p w14:paraId="1159A7AE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</w:p>
    <w:p w14:paraId="3782797B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  <w:r w:rsidRPr="007C7EE1">
        <w:rPr>
          <w:sz w:val="22"/>
          <w:szCs w:val="22"/>
          <w:lang w:eastAsia="zh-CN"/>
        </w:rPr>
        <w:t xml:space="preserve">М.П.  _______________________________________  </w:t>
      </w:r>
    </w:p>
    <w:p w14:paraId="237B3129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sz w:val="22"/>
          <w:szCs w:val="22"/>
          <w:lang w:eastAsia="zh-CN"/>
        </w:rPr>
      </w:pPr>
    </w:p>
    <w:p w14:paraId="4819C4B1" w14:textId="77777777" w:rsidR="007C7EE1" w:rsidRPr="007C7EE1" w:rsidRDefault="007C7EE1" w:rsidP="007C7EE1">
      <w:pPr>
        <w:tabs>
          <w:tab w:val="left" w:pos="-900"/>
          <w:tab w:val="left" w:pos="0"/>
        </w:tabs>
        <w:suppressAutoHyphens/>
        <w:ind w:firstLine="624"/>
        <w:jc w:val="both"/>
        <w:rPr>
          <w:color w:val="FF0000"/>
          <w:sz w:val="22"/>
          <w:szCs w:val="22"/>
          <w:lang w:eastAsia="zh-CN"/>
        </w:rPr>
      </w:pPr>
    </w:p>
    <w:p w14:paraId="4037FFA3" w14:textId="77777777" w:rsidR="006C12E7" w:rsidRPr="00AB77AB" w:rsidRDefault="006C12E7" w:rsidP="007C7EE1">
      <w:pPr>
        <w:spacing w:after="200" w:line="276" w:lineRule="auto"/>
        <w:rPr>
          <w:color w:val="000000" w:themeColor="text1"/>
        </w:rPr>
      </w:pPr>
    </w:p>
    <w:sectPr w:rsidR="006C12E7" w:rsidRPr="00AB77AB">
      <w:footerReference w:type="default" r:id="rId14"/>
      <w:pgSz w:w="11906" w:h="16838"/>
      <w:pgMar w:top="709" w:right="707" w:bottom="851" w:left="1134" w:header="0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7675E" w14:textId="77777777" w:rsidR="0025415F" w:rsidRDefault="0025415F">
      <w:r>
        <w:separator/>
      </w:r>
    </w:p>
  </w:endnote>
  <w:endnote w:type="continuationSeparator" w:id="0">
    <w:p w14:paraId="20624E8C" w14:textId="77777777" w:rsidR="0025415F" w:rsidRDefault="00254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mbria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F61DD" w14:textId="77777777" w:rsidR="006C12E7" w:rsidRDefault="006C12E7">
    <w:pPr>
      <w:pStyle w:val="af2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D92F8" w14:textId="77777777" w:rsidR="0025415F" w:rsidRDefault="0025415F">
      <w:r>
        <w:separator/>
      </w:r>
    </w:p>
  </w:footnote>
  <w:footnote w:type="continuationSeparator" w:id="0">
    <w:p w14:paraId="05D92588" w14:textId="77777777" w:rsidR="0025415F" w:rsidRDefault="00254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FFF02DE"/>
    <w:multiLevelType w:val="multilevel"/>
    <w:tmpl w:val="458C74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A950CA"/>
    <w:multiLevelType w:val="multilevel"/>
    <w:tmpl w:val="4782BB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2C846CF"/>
    <w:multiLevelType w:val="multilevel"/>
    <w:tmpl w:val="5F6E958A"/>
    <w:lvl w:ilvl="0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" w15:restartNumberingAfterBreak="0">
    <w:nsid w:val="44FB0B37"/>
    <w:multiLevelType w:val="multilevel"/>
    <w:tmpl w:val="C6FC6C3C"/>
    <w:lvl w:ilvl="0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FE2FC5"/>
    <w:multiLevelType w:val="multilevel"/>
    <w:tmpl w:val="B74C694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6" w15:restartNumberingAfterBreak="0">
    <w:nsid w:val="51DA5FE9"/>
    <w:multiLevelType w:val="multilevel"/>
    <w:tmpl w:val="6D04A3B8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7" w15:restartNumberingAfterBreak="0">
    <w:nsid w:val="67917B10"/>
    <w:multiLevelType w:val="multilevel"/>
    <w:tmpl w:val="B66C0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35444335">
    <w:abstractNumId w:val="6"/>
  </w:num>
  <w:num w:numId="2" w16cid:durableId="644775151">
    <w:abstractNumId w:val="4"/>
  </w:num>
  <w:num w:numId="3" w16cid:durableId="1746419585">
    <w:abstractNumId w:val="3"/>
  </w:num>
  <w:num w:numId="4" w16cid:durableId="1962111670">
    <w:abstractNumId w:val="7"/>
  </w:num>
  <w:num w:numId="5" w16cid:durableId="1486360720">
    <w:abstractNumId w:val="5"/>
  </w:num>
  <w:num w:numId="6" w16cid:durableId="1941987224">
    <w:abstractNumId w:val="1"/>
  </w:num>
  <w:num w:numId="7" w16cid:durableId="1711611137">
    <w:abstractNumId w:val="2"/>
  </w:num>
  <w:num w:numId="8" w16cid:durableId="149090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2E7"/>
    <w:rsid w:val="00010EBE"/>
    <w:rsid w:val="000220F5"/>
    <w:rsid w:val="00024D90"/>
    <w:rsid w:val="00033C9B"/>
    <w:rsid w:val="000558BC"/>
    <w:rsid w:val="00083A53"/>
    <w:rsid w:val="000853EB"/>
    <w:rsid w:val="00096874"/>
    <w:rsid w:val="000B7DF4"/>
    <w:rsid w:val="000C291D"/>
    <w:rsid w:val="000E3CD7"/>
    <w:rsid w:val="0010635D"/>
    <w:rsid w:val="00114CDA"/>
    <w:rsid w:val="001219B9"/>
    <w:rsid w:val="00154170"/>
    <w:rsid w:val="001662DB"/>
    <w:rsid w:val="00183B91"/>
    <w:rsid w:val="00185760"/>
    <w:rsid w:val="001976AD"/>
    <w:rsid w:val="001A61D3"/>
    <w:rsid w:val="001B3817"/>
    <w:rsid w:val="001B38F1"/>
    <w:rsid w:val="001B5DF8"/>
    <w:rsid w:val="001B65EB"/>
    <w:rsid w:val="001C0E35"/>
    <w:rsid w:val="001C48FB"/>
    <w:rsid w:val="001E7CE1"/>
    <w:rsid w:val="001F44AA"/>
    <w:rsid w:val="002044C4"/>
    <w:rsid w:val="00205E2C"/>
    <w:rsid w:val="00217C5E"/>
    <w:rsid w:val="00235E09"/>
    <w:rsid w:val="0024340A"/>
    <w:rsid w:val="002456D4"/>
    <w:rsid w:val="0025415F"/>
    <w:rsid w:val="00263539"/>
    <w:rsid w:val="00274605"/>
    <w:rsid w:val="0029222C"/>
    <w:rsid w:val="002D6DDA"/>
    <w:rsid w:val="002F178B"/>
    <w:rsid w:val="002F1A98"/>
    <w:rsid w:val="002F1C95"/>
    <w:rsid w:val="00313307"/>
    <w:rsid w:val="00326C04"/>
    <w:rsid w:val="0035264A"/>
    <w:rsid w:val="003568D1"/>
    <w:rsid w:val="00356B2C"/>
    <w:rsid w:val="00373F7A"/>
    <w:rsid w:val="0038477B"/>
    <w:rsid w:val="00393B70"/>
    <w:rsid w:val="003C7D66"/>
    <w:rsid w:val="003D4A9F"/>
    <w:rsid w:val="003D6D0B"/>
    <w:rsid w:val="003E4A2E"/>
    <w:rsid w:val="003F682B"/>
    <w:rsid w:val="0040241B"/>
    <w:rsid w:val="00412C65"/>
    <w:rsid w:val="004317AC"/>
    <w:rsid w:val="00444EA9"/>
    <w:rsid w:val="00461011"/>
    <w:rsid w:val="00465BD7"/>
    <w:rsid w:val="00486B14"/>
    <w:rsid w:val="004A2761"/>
    <w:rsid w:val="004A7D0F"/>
    <w:rsid w:val="004C5C34"/>
    <w:rsid w:val="004E25DD"/>
    <w:rsid w:val="004E51B4"/>
    <w:rsid w:val="005032B4"/>
    <w:rsid w:val="00503858"/>
    <w:rsid w:val="00503F39"/>
    <w:rsid w:val="00532050"/>
    <w:rsid w:val="00533C09"/>
    <w:rsid w:val="00534846"/>
    <w:rsid w:val="00541CC7"/>
    <w:rsid w:val="0054729F"/>
    <w:rsid w:val="0056388B"/>
    <w:rsid w:val="00576F06"/>
    <w:rsid w:val="005820B1"/>
    <w:rsid w:val="00585045"/>
    <w:rsid w:val="005D4B73"/>
    <w:rsid w:val="005E0023"/>
    <w:rsid w:val="005E0162"/>
    <w:rsid w:val="005E5400"/>
    <w:rsid w:val="005E7E66"/>
    <w:rsid w:val="005F5AA8"/>
    <w:rsid w:val="00617677"/>
    <w:rsid w:val="00627C1C"/>
    <w:rsid w:val="00646C74"/>
    <w:rsid w:val="006504B8"/>
    <w:rsid w:val="006572B6"/>
    <w:rsid w:val="006606C4"/>
    <w:rsid w:val="0066436E"/>
    <w:rsid w:val="006777CD"/>
    <w:rsid w:val="0068508A"/>
    <w:rsid w:val="006861C2"/>
    <w:rsid w:val="00690E14"/>
    <w:rsid w:val="006A1DFA"/>
    <w:rsid w:val="006A76AE"/>
    <w:rsid w:val="006B217B"/>
    <w:rsid w:val="006C12E7"/>
    <w:rsid w:val="006D4EA0"/>
    <w:rsid w:val="006E0844"/>
    <w:rsid w:val="006E0DB2"/>
    <w:rsid w:val="006E7143"/>
    <w:rsid w:val="006F44FE"/>
    <w:rsid w:val="00714BD5"/>
    <w:rsid w:val="00717C90"/>
    <w:rsid w:val="00722AB1"/>
    <w:rsid w:val="007577EE"/>
    <w:rsid w:val="00761CD1"/>
    <w:rsid w:val="00797BCE"/>
    <w:rsid w:val="007A772A"/>
    <w:rsid w:val="007B7E53"/>
    <w:rsid w:val="007C7EE1"/>
    <w:rsid w:val="007D7AAB"/>
    <w:rsid w:val="007E416D"/>
    <w:rsid w:val="007F188B"/>
    <w:rsid w:val="007F526B"/>
    <w:rsid w:val="00814387"/>
    <w:rsid w:val="00834634"/>
    <w:rsid w:val="00836C8A"/>
    <w:rsid w:val="008428A7"/>
    <w:rsid w:val="00846779"/>
    <w:rsid w:val="00846DBB"/>
    <w:rsid w:val="00880553"/>
    <w:rsid w:val="00887BF0"/>
    <w:rsid w:val="008A14A7"/>
    <w:rsid w:val="008B1607"/>
    <w:rsid w:val="008D7594"/>
    <w:rsid w:val="008D782F"/>
    <w:rsid w:val="008E4ED1"/>
    <w:rsid w:val="008F630F"/>
    <w:rsid w:val="00904013"/>
    <w:rsid w:val="00912492"/>
    <w:rsid w:val="009154CD"/>
    <w:rsid w:val="0092084A"/>
    <w:rsid w:val="00921DC8"/>
    <w:rsid w:val="009247DD"/>
    <w:rsid w:val="00926C1D"/>
    <w:rsid w:val="009334DA"/>
    <w:rsid w:val="00944037"/>
    <w:rsid w:val="0094792C"/>
    <w:rsid w:val="00951248"/>
    <w:rsid w:val="00960A2D"/>
    <w:rsid w:val="009672A3"/>
    <w:rsid w:val="00976ECC"/>
    <w:rsid w:val="00992F30"/>
    <w:rsid w:val="00992F84"/>
    <w:rsid w:val="00993A5F"/>
    <w:rsid w:val="00996FB7"/>
    <w:rsid w:val="009A5FC5"/>
    <w:rsid w:val="009F39DD"/>
    <w:rsid w:val="00A06C04"/>
    <w:rsid w:val="00A23126"/>
    <w:rsid w:val="00A238F0"/>
    <w:rsid w:val="00A3009F"/>
    <w:rsid w:val="00A42DC5"/>
    <w:rsid w:val="00A55639"/>
    <w:rsid w:val="00A60575"/>
    <w:rsid w:val="00A660C1"/>
    <w:rsid w:val="00A73CDC"/>
    <w:rsid w:val="00A8622A"/>
    <w:rsid w:val="00A943EA"/>
    <w:rsid w:val="00A97282"/>
    <w:rsid w:val="00AB77AB"/>
    <w:rsid w:val="00AB7B5E"/>
    <w:rsid w:val="00AE08B7"/>
    <w:rsid w:val="00AE2FE5"/>
    <w:rsid w:val="00AF1772"/>
    <w:rsid w:val="00AF6902"/>
    <w:rsid w:val="00AF71D4"/>
    <w:rsid w:val="00B03A9C"/>
    <w:rsid w:val="00B063EF"/>
    <w:rsid w:val="00B10FF5"/>
    <w:rsid w:val="00B262E2"/>
    <w:rsid w:val="00B430AE"/>
    <w:rsid w:val="00B43676"/>
    <w:rsid w:val="00B5440E"/>
    <w:rsid w:val="00B65DFE"/>
    <w:rsid w:val="00B82772"/>
    <w:rsid w:val="00B83B72"/>
    <w:rsid w:val="00B90867"/>
    <w:rsid w:val="00B93CFF"/>
    <w:rsid w:val="00B97056"/>
    <w:rsid w:val="00BA3A55"/>
    <w:rsid w:val="00BB3711"/>
    <w:rsid w:val="00BD0AF1"/>
    <w:rsid w:val="00BD391A"/>
    <w:rsid w:val="00BE027E"/>
    <w:rsid w:val="00BF5690"/>
    <w:rsid w:val="00BF7C39"/>
    <w:rsid w:val="00C075C7"/>
    <w:rsid w:val="00C112CC"/>
    <w:rsid w:val="00C13148"/>
    <w:rsid w:val="00C24C4E"/>
    <w:rsid w:val="00C34F40"/>
    <w:rsid w:val="00C35B61"/>
    <w:rsid w:val="00C45FCA"/>
    <w:rsid w:val="00C573B4"/>
    <w:rsid w:val="00C6592D"/>
    <w:rsid w:val="00C7531F"/>
    <w:rsid w:val="00C82075"/>
    <w:rsid w:val="00C913F5"/>
    <w:rsid w:val="00C93B15"/>
    <w:rsid w:val="00CA4E2D"/>
    <w:rsid w:val="00CA5C90"/>
    <w:rsid w:val="00CC0104"/>
    <w:rsid w:val="00CC2716"/>
    <w:rsid w:val="00CC2CA4"/>
    <w:rsid w:val="00CC535A"/>
    <w:rsid w:val="00CD10E7"/>
    <w:rsid w:val="00CD595B"/>
    <w:rsid w:val="00CF38AE"/>
    <w:rsid w:val="00D2683A"/>
    <w:rsid w:val="00D44344"/>
    <w:rsid w:val="00D45B4A"/>
    <w:rsid w:val="00D64F6F"/>
    <w:rsid w:val="00D70C16"/>
    <w:rsid w:val="00D82484"/>
    <w:rsid w:val="00D86678"/>
    <w:rsid w:val="00D92230"/>
    <w:rsid w:val="00D95E3D"/>
    <w:rsid w:val="00DA3D64"/>
    <w:rsid w:val="00DA4E7B"/>
    <w:rsid w:val="00DA7AEB"/>
    <w:rsid w:val="00DB067C"/>
    <w:rsid w:val="00DC4A4F"/>
    <w:rsid w:val="00DD5D08"/>
    <w:rsid w:val="00DE0752"/>
    <w:rsid w:val="00DE4DCF"/>
    <w:rsid w:val="00DF0369"/>
    <w:rsid w:val="00E0045C"/>
    <w:rsid w:val="00E1164E"/>
    <w:rsid w:val="00E1533E"/>
    <w:rsid w:val="00E4695B"/>
    <w:rsid w:val="00E47107"/>
    <w:rsid w:val="00E47BCD"/>
    <w:rsid w:val="00E73717"/>
    <w:rsid w:val="00E87116"/>
    <w:rsid w:val="00E928F1"/>
    <w:rsid w:val="00EA0581"/>
    <w:rsid w:val="00EA5B33"/>
    <w:rsid w:val="00EA7B61"/>
    <w:rsid w:val="00EA7D4E"/>
    <w:rsid w:val="00EC66B1"/>
    <w:rsid w:val="00ED7E91"/>
    <w:rsid w:val="00EE49AD"/>
    <w:rsid w:val="00EF2083"/>
    <w:rsid w:val="00EF7448"/>
    <w:rsid w:val="00F12C40"/>
    <w:rsid w:val="00F26331"/>
    <w:rsid w:val="00F4102E"/>
    <w:rsid w:val="00F424D8"/>
    <w:rsid w:val="00F4368B"/>
    <w:rsid w:val="00F45589"/>
    <w:rsid w:val="00F61C14"/>
    <w:rsid w:val="00F72DEF"/>
    <w:rsid w:val="00F871AE"/>
    <w:rsid w:val="00FA43DA"/>
    <w:rsid w:val="00FB0359"/>
    <w:rsid w:val="00FB0CDC"/>
    <w:rsid w:val="00FB1A55"/>
    <w:rsid w:val="00FB7EE7"/>
    <w:rsid w:val="00FC2441"/>
    <w:rsid w:val="00FC57C9"/>
    <w:rsid w:val="00FC5F32"/>
    <w:rsid w:val="00FD5DBF"/>
    <w:rsid w:val="00FE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A4D2"/>
  <w15:docId w15:val="{6B32B25F-7803-48E7-938D-0452CD9CD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5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uiPriority w:val="99"/>
    <w:qFormat/>
    <w:rsid w:val="00187012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aliases w:val="бпОсновной текст Знак"/>
    <w:basedOn w:val="a0"/>
    <w:qFormat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rsid w:val="00187012"/>
    <w:rPr>
      <w:color w:val="0000FF"/>
      <w:u w:val="single"/>
    </w:rPr>
  </w:style>
  <w:style w:type="character" w:customStyle="1" w:styleId="a5">
    <w:name w:val="Без интервала Знак"/>
    <w:uiPriority w:val="99"/>
    <w:qFormat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uiPriority w:val="1"/>
    <w:qFormat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qFormat/>
    <w:rsid w:val="0072142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10">
    <w:name w:val="Заголовок 1 Знак"/>
    <w:basedOn w:val="a0"/>
    <w:link w:val="1"/>
    <w:uiPriority w:val="9"/>
    <w:qFormat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FC0183"/>
    <w:rPr>
      <w:color w:val="605E5C"/>
      <w:shd w:val="clear" w:color="auto" w:fill="E1DFDD"/>
    </w:rPr>
  </w:style>
  <w:style w:type="character" w:customStyle="1" w:styleId="a6">
    <w:name w:val="Верхний колонтитул Знак"/>
    <w:basedOn w:val="a0"/>
    <w:qFormat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qFormat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uiPriority w:val="99"/>
    <w:semiHidden/>
    <w:qFormat/>
    <w:rsid w:val="006E7A2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stLabel1">
    <w:name w:val="ListLabel 1"/>
    <w:qFormat/>
    <w:rPr>
      <w:w w:val="100"/>
    </w:rPr>
  </w:style>
  <w:style w:type="character" w:customStyle="1" w:styleId="ListLabel2">
    <w:name w:val="ListLabel 2"/>
    <w:qFormat/>
    <w:rPr>
      <w:rFonts w:eastAsia="Times New Roman"/>
      <w:b/>
      <w:sz w:val="20"/>
    </w:rPr>
  </w:style>
  <w:style w:type="character" w:customStyle="1" w:styleId="ListLabel3">
    <w:name w:val="ListLabel 3"/>
    <w:qFormat/>
    <w:rPr>
      <w:rFonts w:eastAsia="Times New Roman"/>
      <w:b/>
    </w:rPr>
  </w:style>
  <w:style w:type="character" w:customStyle="1" w:styleId="ListLabel4">
    <w:name w:val="ListLabel 4"/>
    <w:qFormat/>
    <w:rPr>
      <w:rFonts w:eastAsia="Times New Roman"/>
      <w:b w:val="0"/>
      <w:bCs w:val="0"/>
      <w:color w:val="auto"/>
      <w:sz w:val="20"/>
      <w:szCs w:val="20"/>
    </w:rPr>
  </w:style>
  <w:style w:type="character" w:customStyle="1" w:styleId="ListLabel5">
    <w:name w:val="ListLabel 5"/>
    <w:qFormat/>
    <w:rPr>
      <w:i/>
      <w:color w:val="auto"/>
      <w:sz w:val="22"/>
      <w:szCs w:val="22"/>
      <w:u w:val="none"/>
      <w:lang w:val="en-US"/>
    </w:rPr>
  </w:style>
  <w:style w:type="character" w:customStyle="1" w:styleId="ListLabel6">
    <w:name w:val="ListLabel 6"/>
    <w:qFormat/>
    <w:rPr>
      <w:i/>
      <w:color w:val="auto"/>
      <w:sz w:val="22"/>
      <w:szCs w:val="22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rFonts w:eastAsia="Times New Roman"/>
      <w:b/>
      <w:sz w:val="20"/>
    </w:rPr>
  </w:style>
  <w:style w:type="character" w:customStyle="1" w:styleId="ListLabel10">
    <w:name w:val="ListLabel 10"/>
    <w:qFormat/>
    <w:rPr>
      <w:rFonts w:eastAsia="Times New Roman"/>
      <w:b/>
    </w:rPr>
  </w:style>
  <w:style w:type="character" w:customStyle="1" w:styleId="ListLabel11">
    <w:name w:val="ListLabel 11"/>
    <w:qFormat/>
    <w:rPr>
      <w:rFonts w:eastAsia="Times New Roman"/>
      <w:b w:val="0"/>
      <w:bCs w:val="0"/>
      <w:color w:val="auto"/>
      <w:sz w:val="20"/>
      <w:szCs w:val="20"/>
    </w:rPr>
  </w:style>
  <w:style w:type="character" w:customStyle="1" w:styleId="ListLabel12">
    <w:name w:val="ListLabel 12"/>
    <w:qFormat/>
    <w:rPr>
      <w:i/>
      <w:color w:val="auto"/>
      <w:sz w:val="22"/>
      <w:szCs w:val="22"/>
      <w:u w:val="none"/>
      <w:lang w:val="en-US"/>
    </w:rPr>
  </w:style>
  <w:style w:type="character" w:customStyle="1" w:styleId="ListLabel13">
    <w:name w:val="ListLabel 13"/>
    <w:qFormat/>
    <w:rPr>
      <w:i/>
      <w:color w:val="auto"/>
      <w:sz w:val="22"/>
      <w:szCs w:val="22"/>
      <w:u w:val="none"/>
    </w:rPr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  <w:rPr>
      <w:b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aliases w:val="бпОсновной текст"/>
    <w:basedOn w:val="a"/>
    <w:rsid w:val="00187012"/>
    <w:pPr>
      <w:spacing w:after="120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Body Text Indent"/>
    <w:basedOn w:val="a"/>
    <w:uiPriority w:val="99"/>
    <w:rsid w:val="00187012"/>
    <w:pPr>
      <w:spacing w:line="360" w:lineRule="auto"/>
      <w:ind w:firstLine="720"/>
      <w:jc w:val="both"/>
    </w:pPr>
  </w:style>
  <w:style w:type="paragraph" w:styleId="af">
    <w:name w:val="No Spacing"/>
    <w:qFormat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uiPriority w:val="99"/>
    <w:qFormat/>
    <w:rsid w:val="00187012"/>
    <w:pPr>
      <w:spacing w:after="120"/>
      <w:ind w:left="283"/>
    </w:pPr>
    <w:rPr>
      <w:sz w:val="16"/>
      <w:szCs w:val="16"/>
    </w:rPr>
  </w:style>
  <w:style w:type="paragraph" w:styleId="af0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paragraph" w:styleId="af1">
    <w:name w:val="header"/>
    <w:basedOn w:val="a"/>
    <w:unhideWhenUsed/>
    <w:rsid w:val="00BA35B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BA35B3"/>
    <w:pPr>
      <w:tabs>
        <w:tab w:val="center" w:pos="4677"/>
        <w:tab w:val="right" w:pos="9355"/>
      </w:tabs>
    </w:pPr>
  </w:style>
  <w:style w:type="paragraph" w:styleId="22">
    <w:name w:val="Body Text Indent 2"/>
    <w:basedOn w:val="a"/>
    <w:link w:val="21"/>
    <w:uiPriority w:val="99"/>
    <w:semiHidden/>
    <w:unhideWhenUsed/>
    <w:qFormat/>
    <w:rsid w:val="002A11B6"/>
    <w:pPr>
      <w:spacing w:after="120" w:line="480" w:lineRule="auto"/>
      <w:ind w:left="283"/>
    </w:pPr>
  </w:style>
  <w:style w:type="paragraph" w:styleId="af3">
    <w:name w:val="Balloon Text"/>
    <w:basedOn w:val="a"/>
    <w:uiPriority w:val="99"/>
    <w:semiHidden/>
    <w:unhideWhenUsed/>
    <w:qFormat/>
    <w:rsid w:val="006E7A2A"/>
    <w:rPr>
      <w:rFonts w:ascii="Tahoma" w:hAnsi="Tahoma" w:cs="Tahoma"/>
      <w:sz w:val="16"/>
      <w:szCs w:val="16"/>
    </w:rPr>
  </w:style>
  <w:style w:type="paragraph" w:customStyle="1" w:styleId="12">
    <w:name w:val="Заголовок1"/>
    <w:basedOn w:val="a"/>
    <w:next w:val="aa"/>
    <w:rsid w:val="000C291D"/>
    <w:pPr>
      <w:suppressAutoHyphens/>
      <w:jc w:val="center"/>
    </w:pPr>
    <w:rPr>
      <w:b/>
      <w:bCs/>
      <w:sz w:val="32"/>
      <w:lang w:eastAsia="zh-CN"/>
    </w:rPr>
  </w:style>
  <w:style w:type="paragraph" w:customStyle="1" w:styleId="210">
    <w:name w:val="Основной текст 21"/>
    <w:basedOn w:val="a"/>
    <w:rsid w:val="000C291D"/>
    <w:pPr>
      <w:suppressAutoHyphens/>
      <w:jc w:val="both"/>
    </w:pPr>
    <w:rPr>
      <w:szCs w:val="20"/>
      <w:lang w:eastAsia="zh-CN"/>
    </w:rPr>
  </w:style>
  <w:style w:type="paragraph" w:customStyle="1" w:styleId="ConsNonformat">
    <w:name w:val="ConsNonformat"/>
    <w:rsid w:val="000C291D"/>
    <w:pPr>
      <w:widowControl w:val="0"/>
      <w:suppressAutoHyphens/>
      <w:snapToGrid w:val="0"/>
    </w:pPr>
    <w:rPr>
      <w:rFonts w:ascii="Courier New" w:eastAsia="Times New Roman" w:hAnsi="Courier New" w:cs="Courier New"/>
      <w:szCs w:val="20"/>
      <w:lang w:eastAsia="zh-CN"/>
    </w:rPr>
  </w:style>
  <w:style w:type="character" w:styleId="af4">
    <w:name w:val="Hyperlink"/>
    <w:uiPriority w:val="99"/>
    <w:rsid w:val="00C35B61"/>
    <w:rPr>
      <w:color w:val="0000FF"/>
      <w:u w:val="single"/>
    </w:rPr>
  </w:style>
  <w:style w:type="character" w:styleId="af5">
    <w:name w:val="Unresolved Mention"/>
    <w:basedOn w:val="a0"/>
    <w:uiPriority w:val="99"/>
    <w:semiHidden/>
    <w:unhideWhenUsed/>
    <w:rsid w:val="00C35B61"/>
    <w:rPr>
      <w:color w:val="605E5C"/>
      <w:shd w:val="clear" w:color="auto" w:fill="E1DFDD"/>
    </w:rPr>
  </w:style>
  <w:style w:type="paragraph" w:customStyle="1" w:styleId="Standard">
    <w:name w:val="Standard"/>
    <w:rsid w:val="007577EE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7577EE"/>
    <w:pPr>
      <w:suppressLineNumber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hyperlink" Target="https://roselt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orgi.gov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likov.cap.ru/action/activity/land_and_estate/torg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5C2BF-2D14-4327-93A3-E4BAF683A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2762</TotalTime>
  <Pages>15</Pages>
  <Words>8944</Words>
  <Characters>50982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gshum-admimushestwo</dc:creator>
  <cp:keywords/>
  <dc:description/>
  <cp:lastModifiedBy>Яковлева Татьяна Аркадьевна</cp:lastModifiedBy>
  <cp:revision>74</cp:revision>
  <cp:lastPrinted>2026-01-30T07:43:00Z</cp:lastPrinted>
  <dcterms:created xsi:type="dcterms:W3CDTF">2023-03-02T05:35:00Z</dcterms:created>
  <dcterms:modified xsi:type="dcterms:W3CDTF">2026-01-30T09:06:00Z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