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26EC6304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69734F">
        <w:rPr>
          <w:b/>
        </w:rPr>
        <w:t>15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6BF1551F" w:rsidR="00267959" w:rsidRPr="00206D53" w:rsidRDefault="0069734F" w:rsidP="005523F4">
      <w:r>
        <w:t>17</w:t>
      </w:r>
      <w:r w:rsidR="00B12C40">
        <w:t>.0</w:t>
      </w:r>
      <w:r>
        <w:t>9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638879BD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r w:rsidR="0069734F" w:rsidRPr="0069734F">
        <w:t>проект планировки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 согласно приложению №</w:t>
      </w:r>
      <w:r w:rsidR="0069734F">
        <w:t>1.</w:t>
      </w:r>
    </w:p>
    <w:p w14:paraId="2534B46F" w14:textId="7BEE654F" w:rsidR="00396C5F" w:rsidRPr="00265C7F" w:rsidRDefault="00396C5F" w:rsidP="00D911DF">
      <w:pPr>
        <w:pStyle w:val="a4"/>
        <w:suppressAutoHyphens/>
        <w:ind w:left="0" w:firstLine="709"/>
        <w:contextualSpacing/>
        <w:jc w:val="both"/>
      </w:pPr>
      <w:r w:rsidRPr="00396C5F">
        <w:rPr>
          <w:b/>
          <w:bCs/>
        </w:rPr>
        <w:t>Заявитель:</w:t>
      </w:r>
      <w:r>
        <w:t xml:space="preserve"> </w:t>
      </w:r>
      <w:r w:rsidR="00C220F4">
        <w:t>ООО «</w:t>
      </w:r>
      <w:proofErr w:type="spellStart"/>
      <w:r w:rsidR="00C220F4">
        <w:t>Гривис</w:t>
      </w:r>
      <w:proofErr w:type="spellEnd"/>
      <w:r w:rsidR="00C220F4">
        <w:t>»</w:t>
      </w:r>
      <w:r w:rsidR="00BF33C9">
        <w:t>.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5B2FB373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</w:t>
      </w:r>
      <w:r w:rsidR="00C7469A">
        <w:t>представитель собствнника</w:t>
      </w:r>
      <w:bookmarkStart w:id="0" w:name="_GoBack"/>
      <w:bookmarkEnd w:id="0"/>
      <w:r w:rsidR="00674A51" w:rsidRPr="00265C7F">
        <w:t xml:space="preserve"> земельн</w:t>
      </w:r>
      <w:r w:rsidR="00265C7F">
        <w:t>ого</w:t>
      </w:r>
      <w:r w:rsidR="00674A51" w:rsidRPr="00265C7F">
        <w:t xml:space="preserve"> участк</w:t>
      </w:r>
      <w:r w:rsidR="00265C7F">
        <w:t>а</w:t>
      </w:r>
      <w:r w:rsidR="00674A51" w:rsidRPr="00265C7F">
        <w:t>, имеющ</w:t>
      </w:r>
      <w:r w:rsidR="00265C7F">
        <w:t>его</w:t>
      </w:r>
      <w:r w:rsidR="00674A51" w:rsidRPr="00265C7F">
        <w:t xml:space="preserve"> отношение к предмету публичных слушаний – всего </w:t>
      </w:r>
      <w:r w:rsidR="0069734F">
        <w:t>9</w:t>
      </w:r>
      <w:r w:rsidR="00674A51" w:rsidRPr="00265C7F">
        <w:t xml:space="preserve"> чел.</w:t>
      </w:r>
    </w:p>
    <w:p w14:paraId="7E25E884" w14:textId="37140989" w:rsidR="00267959" w:rsidRPr="00265C7F" w:rsidRDefault="00267959" w:rsidP="004D0869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Основание проведения публичных слушаний</w:t>
      </w:r>
      <w:r w:rsidRPr="00265C7F">
        <w:rPr>
          <w:bCs/>
        </w:rPr>
        <w:t>:</w:t>
      </w:r>
      <w:r w:rsidRPr="00265C7F">
        <w:t xml:space="preserve"> </w:t>
      </w:r>
      <w:bookmarkStart w:id="1" w:name="_Hlk130386565"/>
      <w:r w:rsidR="00674A51" w:rsidRPr="00265C7F">
        <w:t xml:space="preserve">проводятся в соответствии со </w:t>
      </w:r>
      <w:r w:rsidR="00DB29CC" w:rsidRPr="00265C7F">
        <w:t>статьей 4</w:t>
      </w:r>
      <w:bookmarkEnd w:id="1"/>
      <w:r w:rsidR="00B12C40" w:rsidRPr="00265C7F">
        <w:t>6</w:t>
      </w:r>
      <w:r w:rsidR="00DB29CC" w:rsidRPr="00265C7F">
        <w:t xml:space="preserve"> Градостроительного кодекса Российской</w:t>
      </w:r>
      <w:r w:rsidR="00DB29CC" w:rsidRPr="00206D53">
        <w:t xml:space="preserve">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DB29CC" w:rsidRPr="00265C7F"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265C7F">
        <w:t xml:space="preserve">ложением о порядке организации </w:t>
      </w:r>
      <w:r w:rsidR="00DB29CC" w:rsidRPr="00265C7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2" w:name="_Hlk145661335"/>
      <w:r w:rsidR="00DB29CC" w:rsidRPr="00265C7F">
        <w:t>от 20.01.2023 № 08-07</w:t>
      </w:r>
      <w:bookmarkEnd w:id="2"/>
      <w:r w:rsidR="00DB29CC" w:rsidRPr="00265C7F">
        <w:t>.</w:t>
      </w:r>
    </w:p>
    <w:p w14:paraId="5E20B16C" w14:textId="79C0F38C" w:rsidR="00E53126" w:rsidRPr="00E53126" w:rsidRDefault="00265C7F" w:rsidP="00E53126">
      <w:pPr>
        <w:ind w:firstLine="709"/>
        <w:jc w:val="both"/>
      </w:pPr>
      <w:bookmarkStart w:id="3" w:name="_Hlk135725508"/>
      <w:bookmarkStart w:id="4" w:name="_Hlk130388246"/>
      <w:bookmarkStart w:id="5" w:name="_Hlk130386606"/>
      <w:r w:rsidRPr="00265C7F">
        <w:t xml:space="preserve">Постановление </w:t>
      </w:r>
      <w:bookmarkEnd w:id="3"/>
      <w:bookmarkEnd w:id="4"/>
      <w:bookmarkEnd w:id="5"/>
      <w:r w:rsidR="000D330C" w:rsidRPr="000D330C">
        <w:t>главы Чебоксарс</w:t>
      </w:r>
      <w:r w:rsidR="0069734F">
        <w:t>кого муниципального округа от 30.08.2024 № 29</w:t>
      </w:r>
      <w:r w:rsidR="000D330C" w:rsidRPr="000D330C">
        <w:t xml:space="preserve"> «</w:t>
      </w:r>
      <w:r w:rsidR="0069734F" w:rsidRPr="0069734F">
        <w:t>О проведении публичных слушаний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</w:t>
      </w:r>
      <w:r w:rsidR="000D330C" w:rsidRPr="000D330C">
        <w:t>» размещено на официальном сайте Чебоксарского муниципального округа и опубликовано в газете «Ведомости Чебоксар</w:t>
      </w:r>
      <w:r w:rsidR="0069734F">
        <w:t>ского муниципального округа» от</w:t>
      </w:r>
      <w:r w:rsidR="0069734F" w:rsidRPr="0069734F">
        <w:t xml:space="preserve"> 30.08.2024 № 25 (762).</w:t>
      </w:r>
    </w:p>
    <w:p w14:paraId="75714C5C" w14:textId="2C97FF0F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643D7F28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5523F4">
        <w:t>А.Н.Константинова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206D53" w:rsidRDefault="00267959" w:rsidP="00267959">
      <w:pPr>
        <w:ind w:firstLine="709"/>
        <w:jc w:val="both"/>
      </w:pPr>
      <w:r w:rsidRPr="00293C88">
        <w:rPr>
          <w:b/>
          <w:bCs/>
        </w:rPr>
        <w:lastRenderedPageBreak/>
        <w:t xml:space="preserve">Председательствующий </w:t>
      </w:r>
      <w:proofErr w:type="spellStart"/>
      <w:r w:rsidR="005523F4" w:rsidRPr="00293C88">
        <w:rPr>
          <w:b/>
          <w:bCs/>
        </w:rPr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53982BC8" w:rsidR="0071158B" w:rsidRPr="00293C88" w:rsidRDefault="00B27414" w:rsidP="005523F4">
      <w:pPr>
        <w:ind w:firstLine="720"/>
        <w:jc w:val="both"/>
      </w:pPr>
      <w:r w:rsidRPr="00293C88">
        <w:t xml:space="preserve">По </w:t>
      </w:r>
      <w:r w:rsidR="00F841E0" w:rsidRPr="00293C88">
        <w:t>рассматриваемому вопросу</w:t>
      </w:r>
      <w:r w:rsidRPr="00293C88">
        <w:t xml:space="preserve"> выступил</w:t>
      </w:r>
      <w:r w:rsidR="00B12C40" w:rsidRPr="00293C88">
        <w:t xml:space="preserve"> </w:t>
      </w:r>
      <w:r w:rsidR="00A36C7F" w:rsidRPr="00293C88">
        <w:t>представитель ООО «</w:t>
      </w:r>
      <w:proofErr w:type="spellStart"/>
      <w:r w:rsidR="00A36C7F" w:rsidRPr="00293C88">
        <w:t>Гривис</w:t>
      </w:r>
      <w:proofErr w:type="spellEnd"/>
      <w:r w:rsidR="00A36C7F" w:rsidRPr="00293C88">
        <w:t>» Григорьев Виталий Петрович</w:t>
      </w:r>
      <w:r w:rsidR="00265C7F" w:rsidRPr="00293C88">
        <w:t xml:space="preserve">. </w:t>
      </w:r>
    </w:p>
    <w:p w14:paraId="57ED2290" w14:textId="31309525" w:rsidR="00A36C7F" w:rsidRPr="00293C88" w:rsidRDefault="00A36C7F" w:rsidP="005523F4">
      <w:pPr>
        <w:ind w:firstLine="720"/>
        <w:jc w:val="both"/>
      </w:pPr>
      <w:r w:rsidRPr="00293C88">
        <w:t>На земельном участке 21:21:160117:78 находится объект торговли. Планируется реконструкция здания и благоустр</w:t>
      </w:r>
      <w:r w:rsidR="00293C88" w:rsidRPr="00293C88">
        <w:t>ойство территории, которым планируем изменить передний</w:t>
      </w:r>
      <w:r w:rsidRPr="00293C88">
        <w:t xml:space="preserve"> фасад</w:t>
      </w:r>
      <w:r w:rsidR="00293C88" w:rsidRPr="00293C88">
        <w:t xml:space="preserve"> здания</w:t>
      </w:r>
      <w:r w:rsidRPr="00293C88">
        <w:t xml:space="preserve">. Имеется забор по границе участка, который построили 2004 году, он будет снесен, когда начнется реконструкция здания.  </w:t>
      </w:r>
    </w:p>
    <w:p w14:paraId="0FB6095D" w14:textId="79F67927" w:rsidR="00A36C7F" w:rsidRPr="00293C88" w:rsidRDefault="00293C88" w:rsidP="00222519">
      <w:pPr>
        <w:ind w:firstLine="720"/>
        <w:jc w:val="both"/>
      </w:pPr>
      <w:r w:rsidRPr="00293C88">
        <w:t>После проведения благоустройства будем рассматривать варианты размещения объектов торговли. Если земельный участки будут в нашей собственности, то они будут</w:t>
      </w:r>
      <w:r w:rsidR="00222519" w:rsidRPr="00293C88">
        <w:t xml:space="preserve"> на нашей территории</w:t>
      </w:r>
      <w:r w:rsidRPr="00293C88">
        <w:t>, планируем застеклить фасад.</w:t>
      </w:r>
    </w:p>
    <w:p w14:paraId="0FA5D439" w14:textId="77777777" w:rsidR="00293C88" w:rsidRDefault="005523F4" w:rsidP="005523F4">
      <w:pPr>
        <w:ind w:firstLine="709"/>
        <w:jc w:val="both"/>
      </w:pPr>
      <w:r w:rsidRPr="00293C88">
        <w:rPr>
          <w:b/>
          <w:bCs/>
        </w:rPr>
        <w:t>Константинов А.Н.</w:t>
      </w:r>
      <w:r w:rsidR="006A6521" w:rsidRPr="00293C88">
        <w:rPr>
          <w:b/>
          <w:bCs/>
        </w:rPr>
        <w:t>:</w:t>
      </w:r>
      <w:r w:rsidR="006A6521" w:rsidRPr="00293C88">
        <w:t xml:space="preserve"> </w:t>
      </w:r>
      <w:r w:rsidRPr="00293C88">
        <w:t>Замечания и предложения в ходе публичных</w:t>
      </w:r>
      <w:r>
        <w:t xml:space="preserve">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  <w:r w:rsidR="00222519">
        <w:t xml:space="preserve"> </w:t>
      </w:r>
    </w:p>
    <w:p w14:paraId="6AC86FBA" w14:textId="7F92B983" w:rsidR="00A37C66" w:rsidRPr="00C501A0" w:rsidRDefault="00293C88" w:rsidP="005523F4">
      <w:pPr>
        <w:ind w:firstLine="709"/>
        <w:jc w:val="both"/>
      </w:pPr>
      <w:r>
        <w:t xml:space="preserve">Итоги голосования: </w:t>
      </w:r>
      <w:r w:rsidR="0069734F">
        <w:t>«За»-9»; «Против»-0; «Воздержался» -</w:t>
      </w:r>
      <w:r w:rsidR="003A0D61">
        <w:t xml:space="preserve"> </w:t>
      </w:r>
      <w:r w:rsidR="0069734F">
        <w:t>0</w:t>
      </w:r>
      <w:r w:rsidR="00222519">
        <w:t>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6552270E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6E64F2C0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293C88">
        <w:t>н</w:t>
      </w:r>
      <w:r w:rsidRPr="00A37C66">
        <w:t xml:space="preserve">аправить главе администрации </w:t>
      </w:r>
      <w:r>
        <w:t xml:space="preserve">Чебоксарского муниципального </w:t>
      </w:r>
      <w:r w:rsidR="00D06121">
        <w:t xml:space="preserve">округа </w:t>
      </w:r>
      <w:r w:rsidR="00D06121" w:rsidRPr="00A37C66">
        <w:t>документацию</w:t>
      </w:r>
      <w:r w:rsidRPr="00A37C66">
        <w:t xml:space="preserve"> по </w:t>
      </w:r>
      <w:r w:rsidR="00E02E6E" w:rsidRPr="00265C7F">
        <w:t>проект</w:t>
      </w:r>
      <w:r w:rsidR="00E02E6E">
        <w:t>у</w:t>
      </w:r>
      <w:r w:rsidR="00E02E6E" w:rsidRPr="00265C7F">
        <w:t xml:space="preserve"> </w:t>
      </w:r>
      <w:r w:rsidR="0069734F" w:rsidRPr="0069734F">
        <w:t>планировки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 согласно при</w:t>
      </w:r>
      <w:r w:rsidR="0069734F">
        <w:t>ложению №1</w:t>
      </w:r>
      <w:r w:rsidRPr="00A37C66">
        <w:t xml:space="preserve">, протокол публичных слушаний и 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5F00860D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523F4">
        <w:t>А.Н.Константинов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57F5"/>
    <w:rsid w:val="000112BE"/>
    <w:rsid w:val="00016224"/>
    <w:rsid w:val="000A7EDF"/>
    <w:rsid w:val="000D330C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22519"/>
    <w:rsid w:val="002348CD"/>
    <w:rsid w:val="002369CB"/>
    <w:rsid w:val="00252D06"/>
    <w:rsid w:val="00265C7F"/>
    <w:rsid w:val="00265C92"/>
    <w:rsid w:val="00267959"/>
    <w:rsid w:val="00267DB4"/>
    <w:rsid w:val="00293C88"/>
    <w:rsid w:val="002E01B8"/>
    <w:rsid w:val="00360D6D"/>
    <w:rsid w:val="00364CE0"/>
    <w:rsid w:val="00387A00"/>
    <w:rsid w:val="00396C5F"/>
    <w:rsid w:val="003A0D61"/>
    <w:rsid w:val="003B724B"/>
    <w:rsid w:val="003F53CD"/>
    <w:rsid w:val="00422167"/>
    <w:rsid w:val="004236B4"/>
    <w:rsid w:val="004553B2"/>
    <w:rsid w:val="00462165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4A51"/>
    <w:rsid w:val="006911D8"/>
    <w:rsid w:val="0069734F"/>
    <w:rsid w:val="006A6521"/>
    <w:rsid w:val="006D39DF"/>
    <w:rsid w:val="006F606B"/>
    <w:rsid w:val="0071158B"/>
    <w:rsid w:val="0072034C"/>
    <w:rsid w:val="00723D5F"/>
    <w:rsid w:val="0075005D"/>
    <w:rsid w:val="0075663D"/>
    <w:rsid w:val="007F2107"/>
    <w:rsid w:val="008170DA"/>
    <w:rsid w:val="00830A5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16CBD"/>
    <w:rsid w:val="00A23F74"/>
    <w:rsid w:val="00A36C7F"/>
    <w:rsid w:val="00A37C66"/>
    <w:rsid w:val="00A545EB"/>
    <w:rsid w:val="00A60A15"/>
    <w:rsid w:val="00A928E3"/>
    <w:rsid w:val="00AB4E2B"/>
    <w:rsid w:val="00AC5398"/>
    <w:rsid w:val="00B12C40"/>
    <w:rsid w:val="00B27414"/>
    <w:rsid w:val="00B66843"/>
    <w:rsid w:val="00B76FD5"/>
    <w:rsid w:val="00BD7780"/>
    <w:rsid w:val="00BF33C9"/>
    <w:rsid w:val="00C07A9B"/>
    <w:rsid w:val="00C10942"/>
    <w:rsid w:val="00C1270B"/>
    <w:rsid w:val="00C20737"/>
    <w:rsid w:val="00C220F4"/>
    <w:rsid w:val="00C2526A"/>
    <w:rsid w:val="00C32117"/>
    <w:rsid w:val="00C7469A"/>
    <w:rsid w:val="00C90118"/>
    <w:rsid w:val="00C90366"/>
    <w:rsid w:val="00C918C9"/>
    <w:rsid w:val="00CB455B"/>
    <w:rsid w:val="00CC68C2"/>
    <w:rsid w:val="00D06121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D4DBB"/>
    <w:rsid w:val="00EE682A"/>
    <w:rsid w:val="00F4185B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13</cp:revision>
  <cp:lastPrinted>2024-09-26T05:22:00Z</cp:lastPrinted>
  <dcterms:created xsi:type="dcterms:W3CDTF">2024-05-17T04:37:00Z</dcterms:created>
  <dcterms:modified xsi:type="dcterms:W3CDTF">2024-09-26T06:01:00Z</dcterms:modified>
</cp:coreProperties>
</file>