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5A0215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5A0215" w:rsidRDefault="00B94E00" w:rsidP="00BB46CF">
      <w:pPr>
        <w:jc w:val="center"/>
        <w:rPr>
          <w:sz w:val="28"/>
          <w:szCs w:val="28"/>
        </w:rPr>
      </w:pPr>
      <w:r w:rsidRPr="005A0215">
        <w:rPr>
          <w:noProof/>
          <w:sz w:val="28"/>
          <w:szCs w:val="28"/>
        </w:rPr>
        <w:t>АДМИНИСТРАЦИЯ ИБРЕСИНСКОГО МУНИЦИПАЛЬНОГО ОКРУГА ЧУВАШСКОЙ РЕСПУБЛИКИ</w:t>
      </w:r>
    </w:p>
    <w:p w14:paraId="3B5E8E2C" w14:textId="77777777" w:rsidR="002B4E0F" w:rsidRPr="005A0215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Ибресинский муниципальный округ</w:t>
      </w:r>
      <w:r w:rsidR="00FD26B9" w:rsidRPr="003F61D5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5A021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3727A6" w:rsidRPr="005A0215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5A0215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5A0215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выписок из реестра муниципального имущества Ибресинского муниципального  округа Чувашской Республики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5A0215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5A0215" w:rsidRDefault="002B4E0F" w:rsidP="00D71389">
      <w:pPr>
        <w:ind w:firstLine="709"/>
        <w:jc w:val="both"/>
        <w:rPr>
          <w:sz w:val="28"/>
          <w:szCs w:val="28"/>
        </w:rPr>
      </w:pPr>
      <w:r w:rsidRPr="005A0215">
        <w:rPr>
          <w:noProof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 от 27.07.2010 № 210-ФЗ "Об организации предоставления государственных и муниципальных услуг", Законом Чувашской Республики от 18.10.2004 № 19 "Об организации местного самоуправления в Чувашской Республике" в целях повышения качества предоставления муниципальной услуги администрация Ибресинского муниципального округа постановляет:</w:t>
      </w:r>
    </w:p>
    <w:p w14:paraId="5320DC8A" w14:textId="21202B2E" w:rsidR="00D71389" w:rsidRPr="005A021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Выдача выписок из реестра муниципального имущества Ибресинского муниципального  округа Чувашской Республики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36820DFB" w14:textId="77777777" w:rsidR="00D709F4" w:rsidRPr="005A021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5A0215">
        <w:rPr>
          <w:noProof/>
          <w:sz w:val="28"/>
          <w:szCs w:val="28"/>
        </w:rPr>
        <w:t xml:space="preserve"> </w:t>
      </w:r>
      <w:r w:rsidR="00AA0FC4" w:rsidRPr="005A0215">
        <w:rPr>
          <w:noProof/>
          <w:sz w:val="28"/>
          <w:szCs w:val="28"/>
        </w:rPr>
        <w:t>постановление администрации Ибресинского района от 16.12.2020 № 647 "Об утверждении административного регламента администрации Ибресинского района Чувашской Республики по предоставлению муниципальной услуги "Выдача выписок из реестра муниципального имущества Ибресинского района Чувашской Республики"</w:t>
      </w:r>
      <w:r w:rsidR="00D71389" w:rsidRPr="005A0215">
        <w:rPr>
          <w:noProof/>
          <w:sz w:val="28"/>
          <w:szCs w:val="28"/>
        </w:rPr>
        <w:t>.</w:t>
      </w:r>
    </w:p>
    <w:p w14:paraId="0750ED87" w14:textId="520F2BFF" w:rsidR="0095647A" w:rsidRPr="005A021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77C9" w:rsidRPr="005A0215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5A0215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5A0215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5A0215">
        <w:rPr>
          <w:sz w:val="28"/>
          <w:szCs w:val="28"/>
        </w:rPr>
        <w:t xml:space="preserve"> </w:t>
      </w:r>
      <w:r w:rsidR="00F2103E" w:rsidRPr="005A0215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35354A"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5A0215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5A0215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5A021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5A021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C955F6" w:rsidRPr="005A0215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5A0215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5A0215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выписок из реестра муниципального имущества Ибресинского муниципального  округа Чувашской Республики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выписок из реестра муниципального имущества Ибресинского муниципального  округа Чувашской Республики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5A021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5A021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Выдача выписок из реестра муниципального имущества Ибресинского муниципального  округа Чувашской Республики</w:t>
      </w:r>
      <w:r w:rsidR="00C955F6" w:rsidRPr="005A0215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5A021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5A0215">
        <w:rPr>
          <w:sz w:val="28"/>
          <w:szCs w:val="28"/>
          <w:lang w:eastAsia="ru-RU"/>
        </w:rPr>
        <w:t xml:space="preserve"> </w:t>
      </w:r>
      <w:r w:rsidR="00C152EA" w:rsidRPr="005A0215">
        <w:rPr>
          <w:noProof/>
          <w:sz w:val="28"/>
          <w:szCs w:val="28"/>
        </w:rPr>
        <w:t>Администрацией Ибресинского муниципального округа Чувашской Республики</w:t>
      </w:r>
      <w:r w:rsidR="00E73692" w:rsidRPr="005A0215">
        <w:rPr>
          <w:sz w:val="28"/>
          <w:szCs w:val="28"/>
        </w:rPr>
        <w:t xml:space="preserve"> </w:t>
      </w:r>
      <w:r w:rsidRPr="005A0215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5A0215">
        <w:rPr>
          <w:sz w:val="28"/>
          <w:szCs w:val="28"/>
          <w:lang w:eastAsia="ru-RU"/>
        </w:rPr>
        <w:t xml:space="preserve"> – </w:t>
      </w:r>
      <w:r w:rsidRPr="005A0215">
        <w:rPr>
          <w:noProof/>
          <w:sz w:val="28"/>
          <w:szCs w:val="28"/>
        </w:rPr>
        <w:t>Орган местного самоуправления</w:t>
      </w:r>
      <w:r w:rsidR="00ED4442" w:rsidRPr="005A0215">
        <w:rPr>
          <w:noProof/>
          <w:sz w:val="28"/>
          <w:szCs w:val="28"/>
        </w:rPr>
        <w:t>)</w:t>
      </w:r>
      <w:r w:rsidR="009D70F1" w:rsidRPr="005A0215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выписок из реестра муниципального имущества Ибресинского муниципального округа Чувашской Республики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5A021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реестра муниципального имущества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09290835" w14:textId="77777777" w:rsidR="003768EF" w:rsidRPr="005A021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62C9726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77AF41A0" w14:textId="77777777" w:rsidR="003768EF" w:rsidRPr="005A021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9759981" w14:textId="77777777" w:rsidR="003768EF" w:rsidRPr="005A021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4F8E9F70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2D8760A8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lastRenderedPageBreak/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5A0215">
        <w:rPr>
          <w:noProof/>
          <w:sz w:val="28"/>
          <w:szCs w:val="28"/>
          <w:lang w:eastAsia="ru-RU"/>
        </w:rPr>
        <w:t>5</w:t>
      </w:r>
      <w:r w:rsidR="00E248FF" w:rsidRPr="005A0215">
        <w:rPr>
          <w:sz w:val="28"/>
          <w:szCs w:val="28"/>
          <w:lang w:eastAsia="ru-RU"/>
        </w:rPr>
        <w:t xml:space="preserve"> </w:t>
      </w:r>
      <w:r w:rsidR="00E248FF" w:rsidRPr="005A0215">
        <w:rPr>
          <w:noProof/>
          <w:sz w:val="28"/>
          <w:szCs w:val="28"/>
          <w:lang w:eastAsia="ru-RU"/>
        </w:rPr>
        <w:t>рабочих дней</w:t>
      </w:r>
      <w:r w:rsidR="00957F17" w:rsidRPr="005A0215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5A0215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5A02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5A0215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5A021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5A021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5A021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5A02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5A02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5A0215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5A02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5A02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5A02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5A0215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5A02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5A02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5A02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5A02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5A02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5A02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5A02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5A02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5A0215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5A0215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5A02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5A021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5A021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5A021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5A0215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5A0215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5A0215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5A0215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5A0215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5A021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5A0215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A0215">
        <w:rPr>
          <w:sz w:val="28"/>
          <w:szCs w:val="28"/>
          <w:lang w:eastAsia="ru-RU"/>
        </w:rPr>
        <w:t>,</w:t>
      </w:r>
      <w:r w:rsidR="00823A84" w:rsidRPr="005A021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5A021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5A021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5A0215">
        <w:rPr>
          <w:sz w:val="28"/>
          <w:szCs w:val="28"/>
          <w:lang w:eastAsia="ru-RU"/>
        </w:rPr>
        <w:t>,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5A021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5A0215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5A0215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5A0215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5A02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5A02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5A0215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5A02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5A02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5A02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5A0215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5A0215">
        <w:rPr>
          <w:noProof/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7D371B" w:rsidRPr="005A0215">
        <w:rPr>
          <w:noProof/>
          <w:sz w:val="28"/>
          <w:szCs w:val="28"/>
        </w:rPr>
        <w:t xml:space="preserve"> </w:t>
      </w:r>
      <w:r w:rsidR="00F86E87" w:rsidRPr="005A0215">
        <w:rPr>
          <w:noProof/>
          <w:sz w:val="28"/>
          <w:szCs w:val="28"/>
        </w:rPr>
        <w:t>1</w:t>
      </w:r>
      <w:r w:rsidR="008C207A" w:rsidRPr="005A0215">
        <w:rPr>
          <w:noProof/>
          <w:sz w:val="28"/>
          <w:szCs w:val="28"/>
        </w:rPr>
        <w:t xml:space="preserve"> рабочий день;</w:t>
      </w:r>
    </w:p>
    <w:p w14:paraId="3D93E61F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A0215">
        <w:rPr>
          <w:noProof/>
          <w:sz w:val="28"/>
          <w:szCs w:val="28"/>
        </w:rPr>
        <w:t>посредством почтовой связи</w:t>
      </w:r>
      <w:r w:rsidR="007D371B" w:rsidRPr="005A0215">
        <w:rPr>
          <w:noProof/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7D371B" w:rsidRPr="005A0215">
        <w:rPr>
          <w:noProof/>
          <w:sz w:val="28"/>
          <w:szCs w:val="28"/>
        </w:rPr>
        <w:t xml:space="preserve"> </w:t>
      </w:r>
      <w:r w:rsidR="00F86E87" w:rsidRPr="005A0215">
        <w:rPr>
          <w:noProof/>
          <w:sz w:val="28"/>
          <w:szCs w:val="28"/>
        </w:rPr>
        <w:t>1</w:t>
      </w:r>
      <w:r w:rsidR="008C207A" w:rsidRPr="005A0215">
        <w:rPr>
          <w:noProof/>
          <w:sz w:val="28"/>
          <w:szCs w:val="28"/>
        </w:rPr>
        <w:t xml:space="preserve"> рабочий день;</w:t>
      </w:r>
    </w:p>
    <w:p w14:paraId="6DF00BF9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A0215">
        <w:rPr>
          <w:noProof/>
          <w:sz w:val="28"/>
          <w:szCs w:val="28"/>
        </w:rPr>
        <w:t>посредством Единого портала</w:t>
      </w:r>
      <w:r w:rsidR="007D371B" w:rsidRPr="005A0215">
        <w:rPr>
          <w:noProof/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7D371B" w:rsidRPr="005A0215">
        <w:rPr>
          <w:noProof/>
          <w:sz w:val="28"/>
          <w:szCs w:val="28"/>
        </w:rPr>
        <w:t xml:space="preserve"> </w:t>
      </w:r>
      <w:r w:rsidR="00F86E87" w:rsidRPr="005A0215">
        <w:rPr>
          <w:noProof/>
          <w:sz w:val="28"/>
          <w:szCs w:val="28"/>
        </w:rPr>
        <w:t>1</w:t>
      </w:r>
      <w:r w:rsidR="008C207A" w:rsidRPr="005A0215">
        <w:rPr>
          <w:noProof/>
          <w:sz w:val="28"/>
          <w:szCs w:val="28"/>
        </w:rPr>
        <w:t xml:space="preserve"> рабочий день;</w:t>
      </w:r>
    </w:p>
    <w:p w14:paraId="2D08520F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A0215">
        <w:rPr>
          <w:noProof/>
          <w:sz w:val="28"/>
          <w:szCs w:val="28"/>
        </w:rPr>
        <w:t>по электронной почте</w:t>
      </w:r>
      <w:r w:rsidR="007D371B" w:rsidRPr="005A0215">
        <w:rPr>
          <w:noProof/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7D371B" w:rsidRPr="005A0215">
        <w:rPr>
          <w:noProof/>
          <w:sz w:val="28"/>
          <w:szCs w:val="28"/>
        </w:rPr>
        <w:t xml:space="preserve"> </w:t>
      </w:r>
      <w:r w:rsidR="00F86E87" w:rsidRPr="005A0215">
        <w:rPr>
          <w:noProof/>
          <w:sz w:val="28"/>
          <w:szCs w:val="28"/>
        </w:rPr>
        <w:t>1</w:t>
      </w:r>
      <w:r w:rsidR="008C207A" w:rsidRPr="005A0215">
        <w:rPr>
          <w:noProof/>
          <w:sz w:val="28"/>
          <w:szCs w:val="28"/>
        </w:rPr>
        <w:t xml:space="preserve"> рабочий день;</w:t>
      </w:r>
    </w:p>
    <w:p w14:paraId="3340D401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5911F9F0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5A021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выписок из реестра муниципального имущества Ибресинского муниципального округа Чувашской Республики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5A0215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A0215">
        <w:rPr>
          <w:noProof/>
          <w:sz w:val="28"/>
          <w:szCs w:val="28"/>
        </w:rPr>
        <w:t>1</w:t>
      </w:r>
      <w:r w:rsidRPr="005A0215">
        <w:rPr>
          <w:sz w:val="28"/>
          <w:szCs w:val="28"/>
        </w:rPr>
        <w:t xml:space="preserve">: </w:t>
      </w:r>
      <w:r w:rsidR="003954B6" w:rsidRPr="005A0215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3F61D5">
        <w:rPr>
          <w:sz w:val="28"/>
          <w:szCs w:val="28"/>
        </w:rPr>
        <w:t>;</w:t>
      </w:r>
    </w:p>
    <w:p w14:paraId="353192A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F44F56" w:rsidRPr="003F61D5">
        <w:rPr>
          <w:sz w:val="28"/>
          <w:szCs w:val="28"/>
        </w:rPr>
        <w:t>.</w:t>
      </w:r>
    </w:p>
    <w:p w14:paraId="49D504D6" w14:textId="77777777" w:rsidR="0020530E" w:rsidRPr="005A021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5A0215">
        <w:rPr>
          <w:sz w:val="28"/>
          <w:szCs w:val="28"/>
          <w:lang w:eastAsia="ru-RU"/>
        </w:rPr>
        <w:t>:</w:t>
      </w:r>
    </w:p>
    <w:p w14:paraId="0C27679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A0215">
        <w:rPr>
          <w:noProof/>
          <w:sz w:val="28"/>
          <w:szCs w:val="28"/>
        </w:rPr>
        <w:t>3</w:t>
      </w:r>
      <w:r w:rsidRPr="005A0215">
        <w:rPr>
          <w:sz w:val="28"/>
          <w:szCs w:val="28"/>
        </w:rPr>
        <w:t xml:space="preserve">: </w:t>
      </w:r>
      <w:r w:rsidR="003954B6" w:rsidRPr="005A0215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3F61D5">
        <w:rPr>
          <w:sz w:val="28"/>
          <w:szCs w:val="28"/>
        </w:rPr>
        <w:t>;</w:t>
      </w:r>
    </w:p>
    <w:p w14:paraId="5EBE3AF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5A021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5A0215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42E8DC2A" w14:textId="77777777" w:rsidR="008A7A80" w:rsidRPr="005A021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5A0215">
        <w:rPr>
          <w:sz w:val="28"/>
          <w:szCs w:val="28"/>
          <w:lang w:eastAsia="ru-RU"/>
        </w:rPr>
        <w:t>;</w:t>
      </w:r>
    </w:p>
    <w:p w14:paraId="7A530734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A021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5A0215">
        <w:rPr>
          <w:sz w:val="28"/>
          <w:szCs w:val="28"/>
          <w:lang w:eastAsia="ru-RU"/>
        </w:rPr>
        <w:t>.</w:t>
      </w:r>
    </w:p>
    <w:p w14:paraId="2C7EAB45" w14:textId="77777777" w:rsidR="002F18A5" w:rsidRPr="005A02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A02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A02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5A02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A02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A02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A02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A02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A02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5A02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A0215">
        <w:rPr>
          <w:sz w:val="28"/>
          <w:szCs w:val="28"/>
        </w:rPr>
        <w:t>:</w:t>
      </w:r>
    </w:p>
    <w:p w14:paraId="15561933" w14:textId="1F6F11E4" w:rsidR="00D56856" w:rsidRPr="005A02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выписка из реестра муниципального имущества</w:t>
      </w:r>
      <w:r w:rsidRPr="005A0215">
        <w:rPr>
          <w:sz w:val="28"/>
          <w:szCs w:val="28"/>
        </w:rPr>
        <w:t xml:space="preserve"> (</w:t>
      </w:r>
      <w:r w:rsidRPr="005A02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E484ED3" w14:textId="77777777" w:rsidR="00D56856" w:rsidRPr="005A02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Pr="005A0215">
        <w:rPr>
          <w:sz w:val="28"/>
          <w:szCs w:val="28"/>
        </w:rPr>
        <w:t xml:space="preserve"> (</w:t>
      </w:r>
      <w:r w:rsidRPr="005A02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5A02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A0215">
        <w:rPr>
          <w:sz w:val="28"/>
          <w:szCs w:val="28"/>
        </w:rPr>
        <w:t>;</w:t>
      </w:r>
    </w:p>
    <w:p w14:paraId="1704D51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F6F7E11" w14:textId="77777777" w:rsidR="00B031AA" w:rsidRPr="005A02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A0215">
        <w:rPr>
          <w:sz w:val="28"/>
          <w:szCs w:val="28"/>
        </w:rPr>
        <w:t>;</w:t>
      </w:r>
    </w:p>
    <w:p w14:paraId="63441A2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A02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5A02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A02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A02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 xml:space="preserve">почтовым </w:t>
      </w:r>
      <w:r w:rsidR="00C3747E" w:rsidRPr="005A0215">
        <w:rPr>
          <w:noProof/>
          <w:sz w:val="28"/>
          <w:szCs w:val="28"/>
        </w:rPr>
        <w:lastRenderedPageBreak/>
        <w:t>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A0215">
        <w:rPr>
          <w:sz w:val="28"/>
          <w:szCs w:val="28"/>
        </w:rPr>
        <w:t>;</w:t>
      </w:r>
    </w:p>
    <w:p w14:paraId="46AD45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A0215">
        <w:rPr>
          <w:sz w:val="28"/>
          <w:szCs w:val="28"/>
        </w:rPr>
        <w:t>;</w:t>
      </w:r>
    </w:p>
    <w:p w14:paraId="005F9E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A0215">
        <w:rPr>
          <w:sz w:val="28"/>
          <w:szCs w:val="28"/>
        </w:rPr>
        <w:t>;</w:t>
      </w:r>
    </w:p>
    <w:p w14:paraId="6F3EA76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 Российской  Федерации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A0215">
        <w:rPr>
          <w:sz w:val="28"/>
          <w:szCs w:val="28"/>
        </w:rPr>
        <w:t>;</w:t>
      </w:r>
    </w:p>
    <w:p w14:paraId="51A9A0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717F6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A0215">
        <w:rPr>
          <w:sz w:val="28"/>
          <w:szCs w:val="28"/>
        </w:rPr>
        <w:t>;</w:t>
      </w:r>
    </w:p>
    <w:p w14:paraId="6432B6E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представителя заявителя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5A0215">
        <w:rPr>
          <w:sz w:val="28"/>
          <w:szCs w:val="28"/>
        </w:rPr>
        <w:t>;</w:t>
      </w:r>
    </w:p>
    <w:p w14:paraId="08A016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A0215">
        <w:rPr>
          <w:sz w:val="28"/>
          <w:szCs w:val="28"/>
        </w:rPr>
        <w:t>,</w:t>
      </w:r>
      <w:r w:rsidR="00C23B22" w:rsidRPr="005A0215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 xml:space="preserve">оригинал и </w:t>
      </w:r>
      <w:r w:rsidR="00C3747E" w:rsidRPr="005A0215">
        <w:rPr>
          <w:noProof/>
          <w:sz w:val="28"/>
          <w:szCs w:val="28"/>
        </w:rPr>
        <w:lastRenderedPageBreak/>
        <w:t>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A0215">
        <w:rPr>
          <w:sz w:val="28"/>
          <w:szCs w:val="28"/>
        </w:rPr>
        <w:t>,</w:t>
      </w:r>
      <w:r w:rsidR="009F700B" w:rsidRPr="005A0215">
        <w:rPr>
          <w:noProof/>
          <w:sz w:val="28"/>
          <w:szCs w:val="28"/>
        </w:rPr>
        <w:t xml:space="preserve"> – </w:t>
      </w:r>
      <w:r w:rsidRPr="005A02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документ в электронном виде</w:t>
      </w:r>
      <w:r w:rsidR="00C3747E" w:rsidRPr="005A021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A021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A021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A021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5A02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077B8DD5" w:rsidR="00982FAD" w:rsidRPr="005A02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5A0215">
        <w:rPr>
          <w:sz w:val="28"/>
          <w:szCs w:val="28"/>
        </w:rPr>
        <w:t>;</w:t>
      </w:r>
    </w:p>
    <w:p w14:paraId="009CA632" w14:textId="77777777" w:rsidR="00982FAD" w:rsidRPr="005A02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МФЦ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A077B3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Единого портала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1CD5F5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 электронной почте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490BBB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почтовым отправлением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53E093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A021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A02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A02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5A02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5A02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5A02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5A02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Единого портала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11DB2080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1E7A91B7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почтовой связи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5F34CA5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7430935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 электронной почте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23A84" w:rsidRPr="005A0215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5A021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5A0215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5A0215">
        <w:rPr>
          <w:sz w:val="28"/>
          <w:szCs w:val="28"/>
        </w:rPr>
        <w:t xml:space="preserve"> </w:t>
      </w:r>
      <w:r w:rsidR="00770506" w:rsidRPr="005A0215">
        <w:rPr>
          <w:sz w:val="28"/>
          <w:szCs w:val="28"/>
          <w:lang w:eastAsia="ru-RU"/>
        </w:rPr>
        <w:t>«</w:t>
      </w:r>
      <w:r w:rsidR="00770506" w:rsidRPr="005A021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210B49EF" w14:textId="461ECC19" w:rsidR="00C955F6" w:rsidRPr="005A02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5A02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A02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A0215">
        <w:rPr>
          <w:sz w:val="28"/>
          <w:szCs w:val="28"/>
          <w:lang w:eastAsia="ru-RU"/>
        </w:rPr>
        <w:t>:</w:t>
      </w:r>
      <w:r w:rsidR="008940B1" w:rsidRPr="005A0215">
        <w:rPr>
          <w:sz w:val="28"/>
          <w:szCs w:val="28"/>
        </w:rPr>
        <w:t xml:space="preserve"> </w:t>
      </w:r>
    </w:p>
    <w:p w14:paraId="24668D11" w14:textId="2C54E970" w:rsidR="00D2206A" w:rsidRPr="005A02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5A0215">
        <w:rPr>
          <w:sz w:val="28"/>
          <w:szCs w:val="28"/>
        </w:rPr>
        <w:t>;</w:t>
      </w:r>
    </w:p>
    <w:p w14:paraId="31C4E011" w14:textId="77777777" w:rsidR="00D2206A" w:rsidRPr="005A02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C37C12" w:rsidRPr="005A02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A0215">
        <w:rPr>
          <w:sz w:val="28"/>
          <w:szCs w:val="28"/>
          <w:lang w:eastAsia="ru-RU"/>
        </w:rPr>
        <w:t xml:space="preserve"> </w:t>
      </w:r>
      <w:r w:rsidR="00680093" w:rsidRPr="005A02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5A02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Единого портала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почтовым отправлением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МФЦ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 электронной почте</w:t>
      </w:r>
      <w:r w:rsidR="00425BFA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425BFA" w:rsidRPr="005A0215">
        <w:rPr>
          <w:sz w:val="28"/>
          <w:szCs w:val="28"/>
        </w:rPr>
        <w:t xml:space="preserve"> </w:t>
      </w:r>
      <w:r w:rsidRPr="005A0215">
        <w:rPr>
          <w:noProof/>
          <w:sz w:val="28"/>
          <w:szCs w:val="28"/>
        </w:rPr>
        <w:t>выписка из реестра муниципального имущества</w:t>
      </w:r>
      <w:r w:rsidR="00D04CD6" w:rsidRPr="005A0215">
        <w:rPr>
          <w:sz w:val="28"/>
          <w:szCs w:val="28"/>
        </w:rPr>
        <w:t>;</w:t>
      </w:r>
    </w:p>
    <w:p w14:paraId="68D4AD49" w14:textId="77777777" w:rsidR="00C955F6" w:rsidRPr="005A02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Единого портала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почтовым отправлением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МФЦ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 электронной почте</w:t>
      </w:r>
      <w:r w:rsidR="00425BFA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425BFA" w:rsidRPr="005A0215">
        <w:rPr>
          <w:sz w:val="28"/>
          <w:szCs w:val="28"/>
        </w:rPr>
        <w:t xml:space="preserve"> </w:t>
      </w:r>
      <w:r w:rsidRPr="005A0215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="00425BFA" w:rsidRPr="005A0215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5A02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208C3CD" w14:textId="77777777" w:rsidR="002F18A5" w:rsidRPr="005A02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4C7A18" w14:textId="77777777" w:rsidR="00DB0041" w:rsidRPr="005A02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F4D6C4" w14:textId="77777777" w:rsidR="002F18A5" w:rsidRPr="005A02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DFF431" w14:textId="77777777" w:rsidR="00AC37CF" w:rsidRPr="005A02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A02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A02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A02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A02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A02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2A7F794" w14:textId="77777777" w:rsidR="00D56856" w:rsidRPr="005A02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A0215">
        <w:rPr>
          <w:sz w:val="28"/>
          <w:szCs w:val="28"/>
        </w:rPr>
        <w:t>:</w:t>
      </w:r>
    </w:p>
    <w:p w14:paraId="30D1EBAB" w14:textId="77777777" w:rsidR="00D56856" w:rsidRPr="005A02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lastRenderedPageBreak/>
        <w:t>выписка из реестра муниципального имущества</w:t>
      </w:r>
      <w:r w:rsidRPr="005A0215">
        <w:rPr>
          <w:sz w:val="28"/>
          <w:szCs w:val="28"/>
        </w:rPr>
        <w:t xml:space="preserve"> (</w:t>
      </w:r>
      <w:r w:rsidRPr="005A02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04ABF30" w14:textId="77777777" w:rsidR="00D56856" w:rsidRPr="005A02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Pr="005A0215">
        <w:rPr>
          <w:sz w:val="28"/>
          <w:szCs w:val="28"/>
        </w:rPr>
        <w:t xml:space="preserve"> (</w:t>
      </w:r>
      <w:r w:rsidRPr="005A02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E95538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B239A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D59F10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E80E9C5" w14:textId="77777777" w:rsidR="00B031AA" w:rsidRPr="005A02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A0215">
        <w:rPr>
          <w:sz w:val="28"/>
          <w:szCs w:val="28"/>
        </w:rPr>
        <w:t>;</w:t>
      </w:r>
    </w:p>
    <w:p w14:paraId="7294FBF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8920A11" w14:textId="77777777" w:rsidR="00B031AA" w:rsidRPr="005A02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A0215">
        <w:rPr>
          <w:sz w:val="28"/>
          <w:szCs w:val="28"/>
        </w:rPr>
        <w:t>;</w:t>
      </w:r>
    </w:p>
    <w:p w14:paraId="75990CF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B930A98" w14:textId="77777777" w:rsidR="00C955F6" w:rsidRPr="005A02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30A18CD" w14:textId="77777777" w:rsidR="008F49E8" w:rsidRPr="005A02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66310F" w14:textId="77777777" w:rsidR="00C21466" w:rsidRPr="005A02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A02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4C74FC5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A0215">
        <w:rPr>
          <w:sz w:val="28"/>
          <w:szCs w:val="28"/>
        </w:rPr>
        <w:t>,</w:t>
      </w:r>
      <w:r w:rsidR="009F700B" w:rsidRPr="005A0215">
        <w:rPr>
          <w:noProof/>
          <w:sz w:val="28"/>
          <w:szCs w:val="28"/>
        </w:rPr>
        <w:t xml:space="preserve"> – </w:t>
      </w:r>
      <w:r w:rsidRPr="005A021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A0215">
        <w:rPr>
          <w:sz w:val="28"/>
          <w:szCs w:val="28"/>
        </w:rPr>
        <w:t>,</w:t>
      </w:r>
      <w:r w:rsidR="00C23B22" w:rsidRPr="005A02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F00908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A0215">
        <w:rPr>
          <w:sz w:val="28"/>
          <w:szCs w:val="28"/>
        </w:rPr>
        <w:t>,</w:t>
      </w:r>
      <w:r w:rsidR="009F700B" w:rsidRPr="005A0215">
        <w:rPr>
          <w:noProof/>
          <w:sz w:val="28"/>
          <w:szCs w:val="28"/>
        </w:rPr>
        <w:t xml:space="preserve"> – </w:t>
      </w:r>
      <w:r w:rsidRPr="005A0215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</w:t>
      </w:r>
      <w:r w:rsidRPr="005A0215">
        <w:rPr>
          <w:noProof/>
          <w:sz w:val="28"/>
          <w:szCs w:val="28"/>
        </w:rPr>
        <w:lastRenderedPageBreak/>
        <w:t>реестре недвижимости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посредством Единого портала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документ в электронном виде</w:t>
      </w:r>
      <w:r w:rsidR="00C3747E" w:rsidRPr="005A021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A021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A021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в МФЦ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A021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5A02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B59AD5" w14:textId="77777777" w:rsidR="00982FAD" w:rsidRPr="005A02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5A0215">
        <w:rPr>
          <w:sz w:val="28"/>
          <w:szCs w:val="28"/>
        </w:rPr>
        <w:t>;</w:t>
      </w:r>
    </w:p>
    <w:p w14:paraId="3901A6A9" w14:textId="77777777" w:rsidR="00982FAD" w:rsidRPr="005A02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F636D9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705601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МФЦ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A052E3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Единого портала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987EF1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 электронной почте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4AD166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почтовым отправлением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4FF479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9628532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A021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39CB4B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A02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A02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DCCC8D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5A02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5A02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5A02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5A02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42829A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Единого портала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16993041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0DDCED15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почтовой связи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6F7FEC5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99A7171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 электронной почте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23A84" w:rsidRPr="005A0215">
        <w:rPr>
          <w:sz w:val="28"/>
          <w:szCs w:val="28"/>
        </w:rPr>
        <w:t>.</w:t>
      </w:r>
    </w:p>
    <w:p w14:paraId="54FEB99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21CE63" w14:textId="77777777" w:rsidR="00770506" w:rsidRPr="005A021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5A0215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5A0215">
        <w:rPr>
          <w:sz w:val="28"/>
          <w:szCs w:val="28"/>
        </w:rPr>
        <w:t xml:space="preserve"> </w:t>
      </w:r>
      <w:r w:rsidR="00770506" w:rsidRPr="005A0215">
        <w:rPr>
          <w:sz w:val="28"/>
          <w:szCs w:val="28"/>
          <w:lang w:eastAsia="ru-RU"/>
        </w:rPr>
        <w:t>«</w:t>
      </w:r>
      <w:r w:rsidR="00770506" w:rsidRPr="005A021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</w:t>
      </w:r>
      <w:r w:rsidR="00536E39" w:rsidRPr="003F61D5">
        <w:rPr>
          <w:sz w:val="28"/>
          <w:szCs w:val="28"/>
          <w:lang w:eastAsia="ru-RU"/>
        </w:rPr>
        <w:lastRenderedPageBreak/>
        <w:t xml:space="preserve">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AF77637" w14:textId="77777777" w:rsidR="00C955F6" w:rsidRPr="005A02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7F1C69" w14:textId="77777777" w:rsidR="00621EC0" w:rsidRPr="005A02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A02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A0215">
        <w:rPr>
          <w:sz w:val="28"/>
          <w:szCs w:val="28"/>
          <w:lang w:eastAsia="ru-RU"/>
        </w:rPr>
        <w:t>:</w:t>
      </w:r>
      <w:r w:rsidR="008940B1" w:rsidRPr="005A0215">
        <w:rPr>
          <w:sz w:val="28"/>
          <w:szCs w:val="28"/>
        </w:rPr>
        <w:t xml:space="preserve"> </w:t>
      </w:r>
    </w:p>
    <w:p w14:paraId="5171A882" w14:textId="77777777" w:rsidR="00D2206A" w:rsidRPr="005A02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5A0215">
        <w:rPr>
          <w:sz w:val="28"/>
          <w:szCs w:val="28"/>
        </w:rPr>
        <w:t>;</w:t>
      </w:r>
    </w:p>
    <w:p w14:paraId="105A5E31" w14:textId="77777777" w:rsidR="00D2206A" w:rsidRPr="005A02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C37C12" w:rsidRPr="005A02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5DC44E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A0215">
        <w:rPr>
          <w:sz w:val="28"/>
          <w:szCs w:val="28"/>
          <w:lang w:eastAsia="ru-RU"/>
        </w:rPr>
        <w:t xml:space="preserve"> </w:t>
      </w:r>
      <w:r w:rsidR="00680093" w:rsidRPr="005A02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E4C609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2207F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B98BF1C" w14:textId="77777777" w:rsidR="00C955F6" w:rsidRPr="005A02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Единого портала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почтовым отправлением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МФЦ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 электронной почте</w:t>
      </w:r>
      <w:r w:rsidR="00425BFA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425BFA" w:rsidRPr="005A0215">
        <w:rPr>
          <w:sz w:val="28"/>
          <w:szCs w:val="28"/>
        </w:rPr>
        <w:t xml:space="preserve"> </w:t>
      </w:r>
      <w:r w:rsidRPr="005A0215">
        <w:rPr>
          <w:noProof/>
          <w:sz w:val="28"/>
          <w:szCs w:val="28"/>
        </w:rPr>
        <w:t>выписка из реестра муниципального имущества</w:t>
      </w:r>
      <w:r w:rsidR="00D04CD6" w:rsidRPr="005A0215">
        <w:rPr>
          <w:sz w:val="28"/>
          <w:szCs w:val="28"/>
        </w:rPr>
        <w:t>;</w:t>
      </w:r>
    </w:p>
    <w:p w14:paraId="2DE8857E" w14:textId="77777777" w:rsidR="00C955F6" w:rsidRPr="005A02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Единого портала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почтовым отправлением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МФЦ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 электронной почте</w:t>
      </w:r>
      <w:r w:rsidR="00425BFA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425BFA" w:rsidRPr="005A0215">
        <w:rPr>
          <w:sz w:val="28"/>
          <w:szCs w:val="28"/>
        </w:rPr>
        <w:t xml:space="preserve"> </w:t>
      </w:r>
      <w:r w:rsidRPr="005A0215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="00425BFA" w:rsidRPr="005A0215">
        <w:rPr>
          <w:sz w:val="28"/>
          <w:szCs w:val="28"/>
        </w:rPr>
        <w:t>.</w:t>
      </w:r>
    </w:p>
    <w:p w14:paraId="4C55F10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80CE44D" w14:textId="77777777" w:rsidR="00C955F6" w:rsidRPr="005A02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19F2561" w14:textId="77777777" w:rsidR="002F18A5" w:rsidRPr="005A02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69D80D" w14:textId="77777777" w:rsidR="00DB0041" w:rsidRPr="005A02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922E16" w14:textId="77777777" w:rsidR="002F18A5" w:rsidRPr="005A02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FEC0C9" w14:textId="77777777" w:rsidR="00AC37CF" w:rsidRPr="005A02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A02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A02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A02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A02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A02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6369ABD" w14:textId="77777777" w:rsidR="00D56856" w:rsidRPr="005A02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A0215">
        <w:rPr>
          <w:sz w:val="28"/>
          <w:szCs w:val="28"/>
        </w:rPr>
        <w:t>:</w:t>
      </w:r>
    </w:p>
    <w:p w14:paraId="37DB1595" w14:textId="77777777" w:rsidR="00D56856" w:rsidRPr="005A02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5A0215">
        <w:rPr>
          <w:sz w:val="28"/>
          <w:szCs w:val="28"/>
        </w:rPr>
        <w:t xml:space="preserve"> (</w:t>
      </w:r>
      <w:r w:rsidRPr="005A02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AD7D58F" w14:textId="77777777" w:rsidR="00D56856" w:rsidRPr="005A02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5A0215">
        <w:rPr>
          <w:sz w:val="28"/>
          <w:szCs w:val="28"/>
        </w:rPr>
        <w:t xml:space="preserve"> (</w:t>
      </w:r>
      <w:r w:rsidRPr="005A02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528C66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384F8C1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EBF581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A3CB4A" w14:textId="77777777" w:rsidR="00B031AA" w:rsidRPr="005A02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A0215">
        <w:rPr>
          <w:sz w:val="28"/>
          <w:szCs w:val="28"/>
        </w:rPr>
        <w:t>;</w:t>
      </w:r>
    </w:p>
    <w:p w14:paraId="3FBABAA9" w14:textId="77777777" w:rsidR="00B031AA" w:rsidRPr="005A02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A0215">
        <w:rPr>
          <w:sz w:val="28"/>
          <w:szCs w:val="28"/>
        </w:rPr>
        <w:t>;</w:t>
      </w:r>
    </w:p>
    <w:p w14:paraId="7997CB1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F565E09" w14:textId="77777777" w:rsidR="00C955F6" w:rsidRPr="005A02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F6259B5" w14:textId="77777777" w:rsidR="008F49E8" w:rsidRPr="005A02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B1857CF" w14:textId="77777777" w:rsidR="00C21466" w:rsidRPr="005A02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A02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2FED7EF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52D5AC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A02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A02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A0215">
        <w:rPr>
          <w:sz w:val="28"/>
          <w:szCs w:val="28"/>
        </w:rPr>
        <w:t xml:space="preserve"> </w:t>
      </w:r>
      <w:r w:rsidR="00E86901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A0215">
        <w:rPr>
          <w:sz w:val="28"/>
          <w:szCs w:val="28"/>
        </w:rPr>
        <w:t xml:space="preserve">: </w:t>
      </w:r>
      <w:r w:rsidR="00E86901" w:rsidRPr="005A0215">
        <w:rPr>
          <w:noProof/>
          <w:sz w:val="28"/>
          <w:szCs w:val="28"/>
        </w:rPr>
        <w:t>оригинал документа</w:t>
      </w:r>
      <w:r w:rsidR="00E86901" w:rsidRPr="005A0215">
        <w:rPr>
          <w:sz w:val="28"/>
          <w:szCs w:val="28"/>
        </w:rPr>
        <w:t xml:space="preserve">; </w:t>
      </w:r>
      <w:r w:rsidR="00E86901" w:rsidRPr="005A0215">
        <w:rPr>
          <w:noProof/>
          <w:sz w:val="28"/>
          <w:szCs w:val="28"/>
        </w:rPr>
        <w:t>почтовым отправлением</w:t>
      </w:r>
      <w:r w:rsidR="00E86901" w:rsidRPr="005A0215">
        <w:rPr>
          <w:sz w:val="28"/>
          <w:szCs w:val="28"/>
        </w:rPr>
        <w:t xml:space="preserve">: </w:t>
      </w:r>
      <w:r w:rsidR="00E86901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A0215">
        <w:rPr>
          <w:sz w:val="28"/>
          <w:szCs w:val="28"/>
        </w:rPr>
        <w:t xml:space="preserve">; </w:t>
      </w:r>
      <w:r w:rsidR="00E86901" w:rsidRPr="005A0215">
        <w:rPr>
          <w:noProof/>
          <w:sz w:val="28"/>
          <w:szCs w:val="28"/>
        </w:rPr>
        <w:t>по электронной почте</w:t>
      </w:r>
      <w:r w:rsidR="00E86901" w:rsidRPr="005A0215">
        <w:rPr>
          <w:sz w:val="28"/>
          <w:szCs w:val="28"/>
        </w:rPr>
        <w:t xml:space="preserve">: </w:t>
      </w:r>
      <w:r w:rsidR="00E86901" w:rsidRPr="005A0215">
        <w:rPr>
          <w:noProof/>
          <w:sz w:val="28"/>
          <w:szCs w:val="28"/>
        </w:rPr>
        <w:t>скан-копия бумажного документа</w:t>
      </w:r>
      <w:r w:rsidR="00E86901" w:rsidRPr="005A02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000D8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A0215">
        <w:rPr>
          <w:sz w:val="28"/>
          <w:szCs w:val="28"/>
        </w:rPr>
        <w:t>;</w:t>
      </w:r>
    </w:p>
    <w:p w14:paraId="35131B2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A0215">
        <w:rPr>
          <w:sz w:val="28"/>
          <w:szCs w:val="28"/>
        </w:rPr>
        <w:t>;</w:t>
      </w:r>
    </w:p>
    <w:p w14:paraId="39067D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5A0215">
        <w:rPr>
          <w:sz w:val="28"/>
          <w:szCs w:val="28"/>
        </w:rPr>
        <w:t>;</w:t>
      </w:r>
    </w:p>
    <w:p w14:paraId="490447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 Российской  Федерации</w:t>
      </w:r>
      <w:r w:rsidR="006155B0" w:rsidRPr="005A0215">
        <w:rPr>
          <w:sz w:val="28"/>
          <w:szCs w:val="28"/>
        </w:rPr>
        <w:t>;</w:t>
      </w:r>
    </w:p>
    <w:p w14:paraId="444471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A02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A02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A0215">
        <w:rPr>
          <w:sz w:val="28"/>
          <w:szCs w:val="28"/>
        </w:rPr>
        <w:t xml:space="preserve"> </w:t>
      </w:r>
      <w:r w:rsidR="00E86901" w:rsidRPr="005A0215">
        <w:rPr>
          <w:noProof/>
          <w:sz w:val="28"/>
          <w:szCs w:val="28"/>
        </w:rPr>
        <w:t>почтовым отправлением</w:t>
      </w:r>
      <w:r w:rsidR="00E86901" w:rsidRPr="005A0215">
        <w:rPr>
          <w:sz w:val="28"/>
          <w:szCs w:val="28"/>
        </w:rPr>
        <w:t xml:space="preserve">: </w:t>
      </w:r>
      <w:r w:rsidR="00E86901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A0215">
        <w:rPr>
          <w:sz w:val="28"/>
          <w:szCs w:val="28"/>
        </w:rPr>
        <w:t xml:space="preserve">; </w:t>
      </w:r>
      <w:r w:rsidR="00E86901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A0215">
        <w:rPr>
          <w:sz w:val="28"/>
          <w:szCs w:val="28"/>
        </w:rPr>
        <w:t xml:space="preserve">: </w:t>
      </w:r>
      <w:r w:rsidR="00E86901" w:rsidRPr="005A0215">
        <w:rPr>
          <w:noProof/>
          <w:sz w:val="28"/>
          <w:szCs w:val="28"/>
        </w:rPr>
        <w:t>оригинал документа</w:t>
      </w:r>
      <w:r w:rsidR="00E86901" w:rsidRPr="005A0215">
        <w:rPr>
          <w:sz w:val="28"/>
          <w:szCs w:val="28"/>
        </w:rPr>
        <w:t xml:space="preserve">; </w:t>
      </w:r>
      <w:r w:rsidR="00E86901" w:rsidRPr="005A0215">
        <w:rPr>
          <w:noProof/>
          <w:sz w:val="28"/>
          <w:szCs w:val="28"/>
        </w:rPr>
        <w:t>по электронной почте</w:t>
      </w:r>
      <w:r w:rsidR="00E86901" w:rsidRPr="005A0215">
        <w:rPr>
          <w:sz w:val="28"/>
          <w:szCs w:val="28"/>
        </w:rPr>
        <w:t xml:space="preserve">: </w:t>
      </w:r>
      <w:r w:rsidR="00E86901" w:rsidRPr="005A0215">
        <w:rPr>
          <w:noProof/>
          <w:sz w:val="28"/>
          <w:szCs w:val="28"/>
        </w:rPr>
        <w:t>скан-копия бумажного документа</w:t>
      </w:r>
      <w:r w:rsidR="00E86901" w:rsidRPr="005A02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B77B8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A0215">
        <w:rPr>
          <w:sz w:val="28"/>
          <w:szCs w:val="28"/>
        </w:rPr>
        <w:t>;</w:t>
      </w:r>
    </w:p>
    <w:p w14:paraId="6A0BE21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представителя заявителя</w:t>
      </w:r>
      <w:r w:rsidR="006155B0" w:rsidRPr="005A0215">
        <w:rPr>
          <w:sz w:val="28"/>
          <w:szCs w:val="28"/>
        </w:rPr>
        <w:t>;</w:t>
      </w:r>
    </w:p>
    <w:p w14:paraId="64EE18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5A0215">
        <w:rPr>
          <w:sz w:val="28"/>
          <w:szCs w:val="28"/>
        </w:rPr>
        <w:t>,</w:t>
      </w:r>
      <w:r w:rsidR="00C23B22" w:rsidRPr="005A0215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3849A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6E6596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 электронной почте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3BDDC6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почтовым отправлением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B7A3D6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C151758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A021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02D533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A02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A02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5DDA94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5A02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5A02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5A02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5A02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B35219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61614BFE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почтовой связи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6CAD30FA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 электронной почте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23A84" w:rsidRPr="005A0215">
        <w:rPr>
          <w:sz w:val="28"/>
          <w:szCs w:val="28"/>
        </w:rPr>
        <w:t>.</w:t>
      </w:r>
    </w:p>
    <w:p w14:paraId="4B3CE1A1" w14:textId="77777777" w:rsidR="00C955F6" w:rsidRPr="005A02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9A8AC3C" w14:textId="77777777" w:rsidR="00621EC0" w:rsidRPr="005A02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A02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025490" w:rsidRPr="005A0215">
        <w:rPr>
          <w:sz w:val="28"/>
          <w:szCs w:val="28"/>
        </w:rPr>
        <w:t xml:space="preserve"> </w:t>
      </w:r>
      <w:r w:rsidR="008940B1" w:rsidRPr="005A0215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6E4765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A0215">
        <w:rPr>
          <w:sz w:val="28"/>
          <w:szCs w:val="28"/>
          <w:lang w:eastAsia="ru-RU"/>
        </w:rPr>
        <w:t xml:space="preserve"> </w:t>
      </w:r>
      <w:r w:rsidR="00680093" w:rsidRPr="005A02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59C4A2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D5D1F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0E51772" w14:textId="77777777" w:rsidR="00C955F6" w:rsidRPr="005A02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lastRenderedPageBreak/>
        <w:t>почтовым отправлением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 электронной почте</w:t>
      </w:r>
      <w:r w:rsidR="00425BFA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425BFA" w:rsidRPr="005A0215">
        <w:rPr>
          <w:sz w:val="28"/>
          <w:szCs w:val="28"/>
        </w:rPr>
        <w:t xml:space="preserve"> </w:t>
      </w:r>
      <w:r w:rsidRPr="005A021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5A0215">
        <w:rPr>
          <w:sz w:val="28"/>
          <w:szCs w:val="28"/>
        </w:rPr>
        <w:t>;</w:t>
      </w:r>
    </w:p>
    <w:p w14:paraId="7FC15005" w14:textId="77777777" w:rsidR="00C955F6" w:rsidRPr="005A02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почтовым отправлением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 электронной почте</w:t>
      </w:r>
      <w:r w:rsidR="00425BFA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425BFA" w:rsidRPr="005A0215">
        <w:rPr>
          <w:sz w:val="28"/>
          <w:szCs w:val="28"/>
        </w:rPr>
        <w:t xml:space="preserve"> </w:t>
      </w:r>
      <w:r w:rsidRPr="005A021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5A0215">
        <w:rPr>
          <w:sz w:val="28"/>
          <w:szCs w:val="28"/>
        </w:rPr>
        <w:t>.</w:t>
      </w:r>
    </w:p>
    <w:p w14:paraId="3627C75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F16B091" w14:textId="77777777" w:rsidR="00C955F6" w:rsidRPr="005A02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480765B" w14:textId="77777777" w:rsidR="002F18A5" w:rsidRPr="005A02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494612" w14:textId="77777777" w:rsidR="00DB0041" w:rsidRPr="005A02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11DF2E" w14:textId="77777777" w:rsidR="002F18A5" w:rsidRPr="005A02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ABBBDC" w14:textId="77777777" w:rsidR="00AC37CF" w:rsidRPr="005A02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A02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A02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A02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A02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A02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05299B9" w14:textId="77777777" w:rsidR="00D56856" w:rsidRPr="005A02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A0215">
        <w:rPr>
          <w:sz w:val="28"/>
          <w:szCs w:val="28"/>
        </w:rPr>
        <w:t>:</w:t>
      </w:r>
    </w:p>
    <w:p w14:paraId="5BE02DE4" w14:textId="77777777" w:rsidR="00D56856" w:rsidRPr="005A02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5A0215">
        <w:rPr>
          <w:sz w:val="28"/>
          <w:szCs w:val="28"/>
        </w:rPr>
        <w:t xml:space="preserve"> (</w:t>
      </w:r>
      <w:r w:rsidRPr="005A02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24D5BF2" w14:textId="77777777" w:rsidR="00D56856" w:rsidRPr="005A02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5A0215">
        <w:rPr>
          <w:sz w:val="28"/>
          <w:szCs w:val="28"/>
        </w:rPr>
        <w:t xml:space="preserve"> (</w:t>
      </w:r>
      <w:r w:rsidRPr="005A02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CCD1DC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FBD3A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EF3734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C9A3AD1" w14:textId="77777777" w:rsidR="00B031AA" w:rsidRPr="005A02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A0215">
        <w:rPr>
          <w:sz w:val="28"/>
          <w:szCs w:val="28"/>
        </w:rPr>
        <w:t>;</w:t>
      </w:r>
    </w:p>
    <w:p w14:paraId="23CF3D78" w14:textId="77777777" w:rsidR="00B031AA" w:rsidRPr="005A02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A0215">
        <w:rPr>
          <w:sz w:val="28"/>
          <w:szCs w:val="28"/>
        </w:rPr>
        <w:t>;</w:t>
      </w:r>
    </w:p>
    <w:p w14:paraId="6075DA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4481834" w14:textId="77777777" w:rsidR="00C955F6" w:rsidRPr="005A02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7CD54F9D" w14:textId="77777777" w:rsidR="008F49E8" w:rsidRPr="005A02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5C3A3D" w14:textId="77777777" w:rsidR="00C21466" w:rsidRPr="005A02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A02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533307E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A0215">
        <w:rPr>
          <w:sz w:val="28"/>
          <w:szCs w:val="28"/>
        </w:rPr>
        <w:t>,</w:t>
      </w:r>
      <w:r w:rsidR="009F700B" w:rsidRPr="005A0215">
        <w:rPr>
          <w:noProof/>
          <w:sz w:val="28"/>
          <w:szCs w:val="28"/>
        </w:rPr>
        <w:t xml:space="preserve"> – </w:t>
      </w:r>
      <w:r w:rsidRPr="005A021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A0215">
        <w:rPr>
          <w:sz w:val="28"/>
          <w:szCs w:val="28"/>
        </w:rPr>
        <w:t>,</w:t>
      </w:r>
      <w:r w:rsidR="00C23B22" w:rsidRPr="005A02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A02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A02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A02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A0215">
        <w:rPr>
          <w:sz w:val="28"/>
          <w:szCs w:val="28"/>
        </w:rPr>
        <w:t xml:space="preserve"> </w:t>
      </w:r>
      <w:r w:rsidR="00C3747E"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почтовым отправлением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A0215">
        <w:rPr>
          <w:noProof/>
          <w:sz w:val="28"/>
          <w:szCs w:val="28"/>
        </w:rPr>
        <w:t>по электронной почте</w:t>
      </w:r>
      <w:r w:rsidR="00C3747E" w:rsidRPr="005A0215">
        <w:rPr>
          <w:sz w:val="28"/>
          <w:szCs w:val="28"/>
        </w:rPr>
        <w:t xml:space="preserve">: </w:t>
      </w:r>
      <w:r w:rsidR="00C3747E" w:rsidRPr="005A021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7C32FA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60770A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7AB5B4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 электронной почте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9982D9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почтовым отправлением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3D8B1C" w14:textId="77777777" w:rsidR="00C955F6" w:rsidRPr="005A02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A0215">
        <w:rPr>
          <w:sz w:val="28"/>
          <w:szCs w:val="28"/>
        </w:rPr>
        <w:t xml:space="preserve"> </w:t>
      </w:r>
      <w:r w:rsidR="00C955F6" w:rsidRPr="005A0215">
        <w:rPr>
          <w:sz w:val="28"/>
          <w:szCs w:val="28"/>
          <w:lang w:eastAsia="ru-RU"/>
        </w:rPr>
        <w:t xml:space="preserve">– </w:t>
      </w:r>
      <w:r w:rsidR="006F5864" w:rsidRPr="005A02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C0E879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A021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47389B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A02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A02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F76E24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5A02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5A02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5A02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5A02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D2E155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6B1B4E2C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посредством почтовой связи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C207A" w:rsidRPr="005A0215">
        <w:rPr>
          <w:sz w:val="28"/>
          <w:szCs w:val="28"/>
        </w:rPr>
        <w:t>;</w:t>
      </w:r>
    </w:p>
    <w:p w14:paraId="1192D517" w14:textId="77777777" w:rsidR="00C955F6" w:rsidRPr="005A02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 электронной почте</w:t>
      </w:r>
      <w:r w:rsidR="00D4727D" w:rsidRPr="005A0215">
        <w:rPr>
          <w:sz w:val="28"/>
          <w:szCs w:val="28"/>
        </w:rPr>
        <w:t xml:space="preserve"> </w:t>
      </w:r>
      <w:r w:rsidR="00D4727D" w:rsidRPr="005A0215">
        <w:rPr>
          <w:sz w:val="28"/>
          <w:szCs w:val="28"/>
          <w:lang w:eastAsia="ru-RU"/>
        </w:rPr>
        <w:t>–</w:t>
      </w:r>
      <w:r w:rsidR="00D4727D" w:rsidRPr="005A0215">
        <w:rPr>
          <w:sz w:val="28"/>
          <w:szCs w:val="28"/>
        </w:rPr>
        <w:t xml:space="preserve"> </w:t>
      </w:r>
      <w:r w:rsidR="00860AA3" w:rsidRPr="005A0215">
        <w:rPr>
          <w:noProof/>
          <w:sz w:val="28"/>
          <w:szCs w:val="28"/>
        </w:rPr>
        <w:t>1</w:t>
      </w:r>
      <w:r w:rsidR="008C207A" w:rsidRPr="005A0215">
        <w:rPr>
          <w:sz w:val="28"/>
          <w:szCs w:val="28"/>
        </w:rPr>
        <w:t xml:space="preserve"> </w:t>
      </w:r>
      <w:r w:rsidR="008C207A" w:rsidRPr="005A0215">
        <w:rPr>
          <w:noProof/>
          <w:sz w:val="28"/>
          <w:szCs w:val="28"/>
        </w:rPr>
        <w:t>рабочий день</w:t>
      </w:r>
      <w:r w:rsidR="00823A84" w:rsidRPr="005A0215">
        <w:rPr>
          <w:sz w:val="28"/>
          <w:szCs w:val="28"/>
        </w:rPr>
        <w:t>.</w:t>
      </w:r>
    </w:p>
    <w:p w14:paraId="4905846F" w14:textId="77777777" w:rsidR="00C955F6" w:rsidRPr="005A02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A02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B66F30" w14:textId="77777777" w:rsidR="00621EC0" w:rsidRPr="005A02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A02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A02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025490" w:rsidRPr="005A0215">
        <w:rPr>
          <w:sz w:val="28"/>
          <w:szCs w:val="28"/>
        </w:rPr>
        <w:t xml:space="preserve"> </w:t>
      </w:r>
      <w:r w:rsidR="008940B1" w:rsidRPr="005A0215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8D46E9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A0215">
        <w:rPr>
          <w:sz w:val="28"/>
          <w:szCs w:val="28"/>
          <w:lang w:eastAsia="ru-RU"/>
        </w:rPr>
        <w:t xml:space="preserve"> </w:t>
      </w:r>
      <w:r w:rsidR="00680093" w:rsidRPr="005A02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8A43F5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01F09A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1C24115" w14:textId="77777777" w:rsidR="00C955F6" w:rsidRPr="005A02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почтовым отправлением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 электронной почте</w:t>
      </w:r>
      <w:r w:rsidR="00425BFA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425BFA" w:rsidRPr="005A0215">
        <w:rPr>
          <w:sz w:val="28"/>
          <w:szCs w:val="28"/>
        </w:rPr>
        <w:t xml:space="preserve"> </w:t>
      </w:r>
      <w:r w:rsidRPr="005A021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5A0215">
        <w:rPr>
          <w:sz w:val="28"/>
          <w:szCs w:val="28"/>
        </w:rPr>
        <w:t>;</w:t>
      </w:r>
    </w:p>
    <w:p w14:paraId="34478E4F" w14:textId="77777777" w:rsidR="00C955F6" w:rsidRPr="005A02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0215">
        <w:rPr>
          <w:noProof/>
          <w:sz w:val="28"/>
          <w:szCs w:val="28"/>
        </w:rPr>
        <w:t>почтовым отправлением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в Органе местного самоуправления при личном обращении</w:t>
      </w:r>
      <w:r w:rsidRPr="005A0215">
        <w:rPr>
          <w:sz w:val="28"/>
          <w:szCs w:val="28"/>
        </w:rPr>
        <w:t xml:space="preserve">, </w:t>
      </w:r>
      <w:r w:rsidRPr="005A0215">
        <w:rPr>
          <w:noProof/>
          <w:sz w:val="28"/>
          <w:szCs w:val="28"/>
        </w:rPr>
        <w:t>по электронной почте</w:t>
      </w:r>
      <w:r w:rsidR="00425BFA" w:rsidRPr="005A0215">
        <w:rPr>
          <w:sz w:val="28"/>
          <w:szCs w:val="28"/>
        </w:rPr>
        <w:t xml:space="preserve"> </w:t>
      </w:r>
      <w:r w:rsidR="00CD6C8B" w:rsidRPr="005A0215">
        <w:rPr>
          <w:sz w:val="28"/>
          <w:szCs w:val="28"/>
          <w:lang w:eastAsia="ru-RU"/>
        </w:rPr>
        <w:t>–</w:t>
      </w:r>
      <w:r w:rsidR="00425BFA" w:rsidRPr="005A0215">
        <w:rPr>
          <w:sz w:val="28"/>
          <w:szCs w:val="28"/>
        </w:rPr>
        <w:t xml:space="preserve"> </w:t>
      </w:r>
      <w:r w:rsidRPr="005A021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5A0215">
        <w:rPr>
          <w:sz w:val="28"/>
          <w:szCs w:val="28"/>
        </w:rPr>
        <w:t>.</w:t>
      </w:r>
    </w:p>
    <w:p w14:paraId="382B31B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C1ED1C1" w14:textId="77777777" w:rsidR="00C955F6" w:rsidRPr="005A02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заместителем главы администрации по основной деятельности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A02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5A0215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5A0215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5A0215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5A0215">
        <w:rPr>
          <w:sz w:val="28"/>
          <w:szCs w:val="28"/>
          <w:lang w:eastAsia="ru-RU"/>
        </w:rPr>
        <w:t xml:space="preserve"> –</w:t>
      </w:r>
      <w:r w:rsidR="00210D49" w:rsidRPr="005A0215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5A0215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5A0215">
        <w:rPr>
          <w:sz w:val="28"/>
          <w:szCs w:val="28"/>
        </w:rPr>
        <w:t xml:space="preserve"> </w:t>
      </w:r>
      <w:r w:rsidR="00F15F02" w:rsidRPr="005A0215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5A0215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5A0215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5A021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выписок из реестра муниципального имущества Ибресинского муниципального округа Чувашской Республики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A0215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FD593B" w:rsidRPr="003F61D5" w14:paraId="38A36A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61D39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00540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D593B" w:rsidRPr="003F61D5" w14:paraId="38191AE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0423C88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7A116D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28EBC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E8FF9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A0215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FD593B" w:rsidRPr="003F61D5" w14:paraId="3385D8C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F64D0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F53F3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A0215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A0215">
              <w:rPr>
                <w:i/>
                <w:szCs w:val="20"/>
              </w:rPr>
              <w:t xml:space="preserve"> </w:t>
            </w:r>
            <w:r w:rsidRPr="005A0215">
              <w:rPr>
                <w:i/>
                <w:iCs/>
                <w:szCs w:val="20"/>
                <w:lang w:eastAsia="ru-RU"/>
              </w:rPr>
              <w:t>«</w:t>
            </w:r>
            <w:r w:rsidRPr="005A0215">
              <w:rPr>
                <w:i/>
                <w:noProof/>
                <w:szCs w:val="20"/>
              </w:rPr>
              <w:t>Выдача выписок из реестра муниципального имущества Ибресинского муниципального округа Чувашской Республики</w:t>
            </w:r>
            <w:r w:rsidR="005F459F" w:rsidRPr="005A0215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A0215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5A0215">
              <w:rPr>
                <w:noProof/>
                <w:szCs w:val="20"/>
              </w:rPr>
              <w:t>1</w:t>
            </w:r>
            <w:r w:rsidRPr="005A0215">
              <w:rPr>
                <w:szCs w:val="20"/>
              </w:rPr>
              <w:t xml:space="preserve">. </w:t>
            </w:r>
            <w:r w:rsidR="00E67579" w:rsidRPr="005A0215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30D9F095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14:paraId="7FE970C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3EF5700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A0215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A0215">
              <w:rPr>
                <w:i/>
                <w:szCs w:val="20"/>
              </w:rPr>
              <w:t xml:space="preserve"> </w:t>
            </w:r>
            <w:r w:rsidRPr="005A0215">
              <w:rPr>
                <w:i/>
                <w:iCs/>
                <w:szCs w:val="20"/>
                <w:lang w:eastAsia="ru-RU"/>
              </w:rPr>
              <w:t>«</w:t>
            </w:r>
            <w:r w:rsidRPr="005A021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5A0215">
              <w:rPr>
                <w:i/>
                <w:szCs w:val="20"/>
              </w:rPr>
              <w:t>»</w:t>
            </w:r>
          </w:p>
        </w:tc>
      </w:tr>
      <w:tr w:rsidR="009639CE" w:rsidRPr="003F61D5" w14:paraId="69E098E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998F4C3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F2AE96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82090D9" w14:textId="77777777" w:rsidR="009639CE" w:rsidRPr="005A0215" w:rsidRDefault="009639CE" w:rsidP="00C8292C">
            <w:pPr>
              <w:rPr>
                <w:szCs w:val="20"/>
              </w:rPr>
            </w:pPr>
          </w:p>
          <w:p w14:paraId="4461C54D" w14:textId="77777777" w:rsidR="009639CE" w:rsidRPr="003F61D5" w:rsidRDefault="009639CE" w:rsidP="00934797">
            <w:pPr>
              <w:rPr>
                <w:szCs w:val="20"/>
              </w:rPr>
            </w:pPr>
            <w:r w:rsidRPr="005A0215">
              <w:rPr>
                <w:noProof/>
                <w:szCs w:val="20"/>
              </w:rPr>
              <w:t>1</w:t>
            </w:r>
            <w:r w:rsidRPr="005A0215">
              <w:rPr>
                <w:szCs w:val="20"/>
              </w:rPr>
              <w:t xml:space="preserve">. </w:t>
            </w:r>
            <w:r w:rsidR="00E67579" w:rsidRPr="005A0215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75DAE719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76807A3D" w14:textId="1F30CB8D"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0DB74D2B" w14:textId="03BAAC3E"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5A0215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A0215">
        <w:rPr>
          <w:sz w:val="28"/>
          <w:szCs w:val="28"/>
        </w:rPr>
        <w:t xml:space="preserve"> </w:t>
      </w:r>
      <w:r w:rsidR="00F15F02" w:rsidRPr="005A0215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5A02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5A0215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5A0215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0FA6423" w14:textId="51955539" w:rsidR="00040F30" w:rsidRPr="005A021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5A021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5A021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5A021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5A0215">
        <w:rPr>
          <w:sz w:val="20"/>
          <w:u w:val="single"/>
        </w:rPr>
        <w:t xml:space="preserve"> </w:t>
      </w:r>
      <w:r w:rsidR="007B0BC2" w:rsidRPr="005A0215">
        <w:rPr>
          <w:noProof/>
          <w:sz w:val="20"/>
          <w:u w:val="single"/>
        </w:rPr>
        <w:t>1</w:t>
      </w:r>
    </w:p>
    <w:p w14:paraId="56678652" w14:textId="66763FD6" w:rsidR="00996780" w:rsidRPr="005A0215" w:rsidRDefault="003B05D9" w:rsidP="00F35A3F">
      <w:pPr>
        <w:rPr>
          <w:szCs w:val="20"/>
        </w:rPr>
      </w:pPr>
      <w:r w:rsidRPr="005A0215">
        <w:rPr>
          <w:sz w:val="24"/>
          <w:szCs w:val="24"/>
        </w:rPr>
        <w:t xml:space="preserve"> </w:t>
      </w:r>
    </w:p>
    <w:p w14:paraId="435E18C0" w14:textId="574B1FEE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EDBAF1F" w14:textId="2F8DA42E" w:rsidR="002D1C09" w:rsidRPr="005A021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выписок из реестра муниципального имущества Ибресинского муниципального  округа Чувашской Республики</w:t>
      </w:r>
      <w:r w:rsidR="005F459F" w:rsidRPr="005A0215">
        <w:rPr>
          <w:sz w:val="24"/>
          <w:szCs w:val="24"/>
        </w:rPr>
        <w:t>»</w:t>
      </w:r>
    </w:p>
    <w:p w14:paraId="6F4B077A" w14:textId="77777777" w:rsidR="00782156" w:rsidRPr="005A0215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5A0215" w:rsidRDefault="00782156" w:rsidP="00782156">
      <w:pPr>
        <w:keepNext/>
        <w:spacing w:line="360" w:lineRule="exact"/>
        <w:rPr>
          <w:sz w:val="24"/>
          <w:szCs w:val="24"/>
        </w:rPr>
      </w:pPr>
      <w:r w:rsidRPr="005A0215">
        <w:rPr>
          <w:noProof/>
          <w:sz w:val="24"/>
          <w:szCs w:val="24"/>
        </w:rPr>
        <w:t>Сведения о физическом лице</w:t>
      </w:r>
      <w:r w:rsidR="00027281" w:rsidRPr="005A0215">
        <w:rPr>
          <w:sz w:val="24"/>
          <w:szCs w:val="24"/>
        </w:rPr>
        <w:t xml:space="preserve">: </w:t>
      </w:r>
      <w:r w:rsidRPr="005A0215">
        <w:rPr>
          <w:sz w:val="24"/>
          <w:szCs w:val="24"/>
        </w:rPr>
        <w:t xml:space="preserve"> </w:t>
      </w:r>
    </w:p>
    <w:p w14:paraId="610C197C" w14:textId="1AB0D758" w:rsidR="00DA36A6" w:rsidRPr="005A021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A0215">
        <w:rPr>
          <w:noProof/>
          <w:sz w:val="24"/>
          <w:szCs w:val="24"/>
        </w:rPr>
        <w:t>фамилия, имя, отчество (при наличии)</w:t>
      </w:r>
      <w:r w:rsidRPr="005A0215">
        <w:rPr>
          <w:sz w:val="24"/>
          <w:szCs w:val="24"/>
        </w:rPr>
        <w:t xml:space="preserve">: </w:t>
      </w:r>
      <w:r w:rsidRPr="005A0215">
        <w:rPr>
          <w:sz w:val="24"/>
          <w:szCs w:val="24"/>
        </w:rPr>
        <w:tab/>
        <w:t xml:space="preserve">; </w:t>
      </w:r>
    </w:p>
    <w:p w14:paraId="6856A245" w14:textId="77777777" w:rsidR="00DA36A6" w:rsidRPr="005A021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A0215">
        <w:rPr>
          <w:noProof/>
          <w:sz w:val="24"/>
          <w:szCs w:val="24"/>
        </w:rPr>
        <w:t>номер телефона</w:t>
      </w:r>
      <w:r w:rsidRPr="005A0215">
        <w:rPr>
          <w:sz w:val="24"/>
          <w:szCs w:val="24"/>
        </w:rPr>
        <w:t xml:space="preserve">: </w:t>
      </w:r>
      <w:r w:rsidRPr="005A0215">
        <w:rPr>
          <w:sz w:val="24"/>
          <w:szCs w:val="24"/>
        </w:rPr>
        <w:tab/>
        <w:t xml:space="preserve">; </w:t>
      </w:r>
    </w:p>
    <w:p w14:paraId="5E9C0E6D" w14:textId="77777777" w:rsidR="00DA36A6" w:rsidRPr="005A021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A0215">
        <w:rPr>
          <w:noProof/>
          <w:sz w:val="24"/>
          <w:szCs w:val="24"/>
        </w:rPr>
        <w:t>вид документа, удостоверяющего личность</w:t>
      </w:r>
      <w:r w:rsidRPr="005A0215">
        <w:rPr>
          <w:sz w:val="24"/>
          <w:szCs w:val="24"/>
        </w:rPr>
        <w:t xml:space="preserve">: </w:t>
      </w:r>
      <w:r w:rsidRPr="005A0215">
        <w:rPr>
          <w:sz w:val="24"/>
          <w:szCs w:val="24"/>
        </w:rPr>
        <w:tab/>
        <w:t xml:space="preserve">; </w:t>
      </w:r>
    </w:p>
    <w:p w14:paraId="23E251E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C6BD5E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FF96BA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EA4187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284AB664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543E03C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7FE49B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индекс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15DFAB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субъект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D68428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район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3CC2AA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населенный пункт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A8D0FC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0A3073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959364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корпуса (строения)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E84258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1EA05674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82172A4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информацию о (нужное отметить)</w:t>
      </w:r>
      <w:r w:rsidR="00FF72D4" w:rsidRPr="003F61D5">
        <w:rPr>
          <w:sz w:val="24"/>
          <w:szCs w:val="24"/>
          <w:lang w:val="en-US"/>
        </w:rPr>
        <w:t>.</w:t>
      </w:r>
    </w:p>
    <w:p w14:paraId="0637B089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17C18AA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0CB01A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770A6F74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662998B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6FA9529E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D37188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3B74B3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69CE656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E1454F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D0C64F1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3F8949E4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10E48F97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B654C94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выписок из реестра муниципального имущества Ибресинского муниципального  округа Чувашской Республики</w:t>
      </w:r>
      <w:r w:rsidR="005F459F" w:rsidRPr="003F61D5">
        <w:rPr>
          <w:sz w:val="24"/>
          <w:szCs w:val="24"/>
          <w:lang w:val="en-US"/>
        </w:rPr>
        <w:t>»</w:t>
      </w:r>
    </w:p>
    <w:p w14:paraId="6837907F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6AF43F6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CCEF67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AD1A1E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73DB63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5847A3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651F4E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12C7EE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30E61D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9CBD51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налогового органа, выдавшего лист записи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BBB7DD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2D8A0A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B986CA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причины постановки на учет организации в налоговом органе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18C326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налогового органа, поставившего юридическое лицо на учет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A778CF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768966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25E0A9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адрес (место 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CC9065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статус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70610E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3EC2524B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FDBD6E5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FCFEC4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6A7440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9E9358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2B7615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01E5CF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7E21EA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8BF47E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D3689F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056A34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56C32553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7BBA05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Вид и реквизиты документа, подтверждающие полномочия представителя юридического лица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09C15A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EF683B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52283FED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D2945E1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FF72D4" w:rsidRPr="003F61D5">
        <w:rPr>
          <w:sz w:val="24"/>
          <w:szCs w:val="24"/>
          <w:lang w:val="en-US"/>
        </w:rPr>
        <w:t>.</w:t>
      </w:r>
    </w:p>
    <w:p w14:paraId="636AC052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1610619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информацию о (нужное отметить)</w:t>
      </w:r>
      <w:r w:rsidR="00FF72D4" w:rsidRPr="003F61D5">
        <w:rPr>
          <w:sz w:val="24"/>
          <w:szCs w:val="24"/>
          <w:lang w:val="en-US"/>
        </w:rPr>
        <w:t>.</w:t>
      </w:r>
    </w:p>
    <w:p w14:paraId="5233ADAB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39A68FE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5BA930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11A6E9E1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B672618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4F2D39E3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12AB22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представителя юридического лица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83BFFE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0D4545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CB4AC9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6A4E7AB8" w14:textId="77777777" w:rsidR="000F0AC8" w:rsidRPr="003F61D5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sz w:val="20"/>
          <w:lang w:val="en-US"/>
        </w:rPr>
        <w:lastRenderedPageBreak/>
        <w:t xml:space="preserve"> </w:t>
      </w:r>
    </w:p>
    <w:p w14:paraId="025FCFE4" w14:textId="3BD39A1F"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выписок из реестра муниципального имущества Ибресинского муниципального  округа Чувашской Республики</w:t>
      </w:r>
      <w:r w:rsidR="00047F06" w:rsidRPr="003F61D5">
        <w:rPr>
          <w:sz w:val="24"/>
          <w:szCs w:val="24"/>
          <w:lang w:val="en-US"/>
        </w:rPr>
        <w:t>»</w:t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FC6C41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75D07E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7063F6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5BB3B9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AEAF72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317D24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3EAE27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СНИЛС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4FE753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0E3F9E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4F7DA5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380A60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96F4E7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5E22DE5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AB95E2A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(для юридического лица)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45E5CE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31FF10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B6F4A5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784353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5FB372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17EE24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BBA955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10009150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0D367F5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опечатки и (или) ошибки, допущенные в результате предоставления Услуги</w:t>
      </w:r>
      <w:r w:rsidR="00FF72D4" w:rsidRPr="003F61D5">
        <w:rPr>
          <w:sz w:val="24"/>
          <w:szCs w:val="24"/>
          <w:lang w:val="en-US"/>
        </w:rPr>
        <w:t>.</w:t>
      </w:r>
    </w:p>
    <w:p w14:paraId="4947D6D4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4095F07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 документа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68F76F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8D2EED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2F22830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5A098F37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BC80B7F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046DCACD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309CEC7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Дата подачи заявления и подпись заявителя (представителя заявителя)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A4E538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19E7347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5D4A29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96DF07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sectPr w:rsidR="000F0AC8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A0215">
          <w:rPr>
            <w:noProof/>
          </w:rPr>
          <w:t>25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0215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C38E-7D63-4039-8A5C-E83EE65C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7213</Words>
  <Characters>41118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econ5 _</cp:lastModifiedBy>
  <cp:revision>2</cp:revision>
  <dcterms:created xsi:type="dcterms:W3CDTF">2025-04-11T08:25:00Z</dcterms:created>
  <dcterms:modified xsi:type="dcterms:W3CDTF">2025-04-11T08:25:00Z</dcterms:modified>
</cp:coreProperties>
</file>