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465"/>
        <w:tblW w:w="9791" w:type="dxa"/>
        <w:tblLayout w:type="fixed"/>
        <w:tblLook w:val="01E0"/>
      </w:tblPr>
      <w:tblGrid>
        <w:gridCol w:w="4503"/>
        <w:gridCol w:w="567"/>
        <w:gridCol w:w="4721"/>
      </w:tblGrid>
      <w:tr w:rsidR="00094ADA" w:rsidTr="00B36D09">
        <w:trPr>
          <w:trHeight w:val="715"/>
        </w:trPr>
        <w:tc>
          <w:tcPr>
            <w:tcW w:w="4503" w:type="dxa"/>
            <w:hideMark/>
          </w:tcPr>
          <w:p w:rsidR="00094ADA" w:rsidRPr="00D651B2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Хĕрлĕ Чутайри </w:t>
            </w:r>
          </w:p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территорири</w:t>
            </w:r>
            <w:r w:rsidRPr="00D651B2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суйлав комиссийĕ</w:t>
            </w:r>
          </w:p>
        </w:tc>
        <w:tc>
          <w:tcPr>
            <w:tcW w:w="567" w:type="dxa"/>
            <w:hideMark/>
          </w:tcPr>
          <w:p w:rsidR="00094ADA" w:rsidRDefault="00094ADA" w:rsidP="00B36D09">
            <w:pPr>
              <w:spacing w:after="0" w:line="240" w:lineRule="auto"/>
              <w:ind w:left="176" w:firstLine="41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21" w:type="dxa"/>
            <w:hideMark/>
          </w:tcPr>
          <w:p w:rsidR="00094ADA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Красночетайская территориальная избирательная комиссия</w:t>
            </w:r>
          </w:p>
        </w:tc>
      </w:tr>
      <w:tr w:rsidR="00094ADA" w:rsidRPr="00E20981" w:rsidTr="00B36D09">
        <w:trPr>
          <w:trHeight w:val="416"/>
        </w:trPr>
        <w:tc>
          <w:tcPr>
            <w:tcW w:w="4503" w:type="dxa"/>
            <w:hideMark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ЙЫШĂНУ</w:t>
            </w:r>
          </w:p>
        </w:tc>
        <w:tc>
          <w:tcPr>
            <w:tcW w:w="567" w:type="dxa"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721" w:type="dxa"/>
            <w:hideMark/>
          </w:tcPr>
          <w:p w:rsidR="00094ADA" w:rsidRPr="00E20981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РЕШЕНИЕ</w:t>
            </w:r>
          </w:p>
        </w:tc>
      </w:tr>
      <w:tr w:rsidR="00094ADA" w:rsidRPr="00A8091C" w:rsidTr="00B36D09">
        <w:tc>
          <w:tcPr>
            <w:tcW w:w="4503" w:type="dxa"/>
            <w:hideMark/>
          </w:tcPr>
          <w:p w:rsidR="00094ADA" w:rsidRPr="00A8091C" w:rsidRDefault="006A422F" w:rsidP="001D573B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08.07</w:t>
            </w:r>
            <w:r w:rsidR="0028424E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.2021</w:t>
            </w:r>
            <w:r w:rsidR="00094ADA" w:rsidRPr="00094AD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094AD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г. </w:t>
            </w:r>
            <w:r w:rsidR="00094ADA"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№</w:t>
            </w:r>
            <w:r w:rsidR="00094AD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12</w:t>
            </w:r>
            <w:r w:rsidR="00094AD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/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3</w:t>
            </w:r>
            <w:r w:rsidR="001D573B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  <w:lang w:val="en-US"/>
              </w:rPr>
              <w:t>8</w:t>
            </w:r>
            <w:r w:rsidR="00094AD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-</w:t>
            </w:r>
            <w:r w:rsidR="00094ADA"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28424E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721" w:type="dxa"/>
            <w:hideMark/>
          </w:tcPr>
          <w:p w:rsidR="00094ADA" w:rsidRPr="00A8091C" w:rsidRDefault="006A422F" w:rsidP="00BD650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08.07.2021</w:t>
            </w:r>
            <w:r w:rsidRPr="00094AD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г. 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№</w:t>
            </w:r>
            <w:r w:rsidR="001D573B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12/3</w:t>
            </w:r>
            <w:r w:rsidR="001D573B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  <w:lang w:val="en-US"/>
              </w:rPr>
              <w:t>8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-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094ADA" w:rsidRPr="00C13864" w:rsidTr="00B36D09">
        <w:tc>
          <w:tcPr>
            <w:tcW w:w="4503" w:type="dxa"/>
            <w:hideMark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Хĕрлĕ Чутай сали</w:t>
            </w:r>
          </w:p>
        </w:tc>
        <w:tc>
          <w:tcPr>
            <w:tcW w:w="567" w:type="dxa"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21" w:type="dxa"/>
            <w:hideMark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с. Красные Четаи</w:t>
            </w:r>
          </w:p>
        </w:tc>
      </w:tr>
    </w:tbl>
    <w:p w:rsidR="00094ADA" w:rsidRDefault="00094ADA" w:rsidP="00094AD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A422F" w:rsidRPr="0093194D" w:rsidRDefault="006A422F" w:rsidP="006A422F">
      <w:pPr>
        <w:pStyle w:val="5"/>
        <w:keepNext w:val="0"/>
        <w:tabs>
          <w:tab w:val="left" w:pos="6804"/>
        </w:tabs>
        <w:ind w:right="2551"/>
        <w:rPr>
          <w:sz w:val="28"/>
          <w:szCs w:val="26"/>
        </w:rPr>
      </w:pPr>
      <w:r w:rsidRPr="0093194D">
        <w:rPr>
          <w:sz w:val="28"/>
          <w:szCs w:val="26"/>
        </w:rPr>
        <w:t>О</w:t>
      </w:r>
      <w:r w:rsidR="006478FA" w:rsidRPr="006478FA">
        <w:rPr>
          <w:sz w:val="28"/>
          <w:szCs w:val="26"/>
        </w:rPr>
        <w:t xml:space="preserve"> </w:t>
      </w:r>
      <w:r w:rsidR="006478FA">
        <w:rPr>
          <w:sz w:val="28"/>
          <w:szCs w:val="26"/>
        </w:rPr>
        <w:t>сроках выплаты и</w:t>
      </w:r>
      <w:r w:rsidRPr="0093194D">
        <w:rPr>
          <w:sz w:val="28"/>
          <w:szCs w:val="26"/>
        </w:rPr>
        <w:t xml:space="preserve"> </w:t>
      </w:r>
      <w:r>
        <w:rPr>
          <w:sz w:val="28"/>
          <w:szCs w:val="26"/>
        </w:rPr>
        <w:t xml:space="preserve">размере </w:t>
      </w:r>
      <w:r w:rsidRPr="0093194D">
        <w:rPr>
          <w:snapToGrid w:val="0"/>
          <w:sz w:val="28"/>
          <w:szCs w:val="28"/>
        </w:rPr>
        <w:t>дополнительно</w:t>
      </w:r>
      <w:r>
        <w:rPr>
          <w:snapToGrid w:val="0"/>
          <w:sz w:val="28"/>
          <w:szCs w:val="28"/>
        </w:rPr>
        <w:t xml:space="preserve">й оплаты труда </w:t>
      </w:r>
      <w:r w:rsidR="006478FA">
        <w:rPr>
          <w:snapToGrid w:val="0"/>
          <w:sz w:val="28"/>
          <w:szCs w:val="28"/>
        </w:rPr>
        <w:t>(вознаграждения)</w:t>
      </w:r>
      <w:r w:rsidRPr="0093194D">
        <w:rPr>
          <w:snapToGrid w:val="0"/>
          <w:sz w:val="28"/>
          <w:szCs w:val="28"/>
        </w:rPr>
        <w:t xml:space="preserve"> </w:t>
      </w:r>
      <w:r w:rsidRPr="0093194D">
        <w:rPr>
          <w:sz w:val="28"/>
          <w:szCs w:val="28"/>
        </w:rPr>
        <w:t>член</w:t>
      </w:r>
      <w:r>
        <w:rPr>
          <w:sz w:val="28"/>
          <w:szCs w:val="28"/>
        </w:rPr>
        <w:t>ам территориальной, участковых</w:t>
      </w:r>
      <w:r w:rsidRPr="0093194D">
        <w:rPr>
          <w:sz w:val="28"/>
          <w:szCs w:val="28"/>
        </w:rPr>
        <w:t xml:space="preserve"> избирательных комиссий с правом решающего голоса в период подготовки и проведения выборов </w:t>
      </w:r>
      <w:r>
        <w:rPr>
          <w:sz w:val="28"/>
          <w:szCs w:val="28"/>
        </w:rPr>
        <w:t>депутатов Государственного Совета</w:t>
      </w:r>
      <w:r w:rsidRPr="0093194D">
        <w:rPr>
          <w:sz w:val="28"/>
          <w:szCs w:val="28"/>
        </w:rPr>
        <w:t xml:space="preserve"> Чувашской Республики</w:t>
      </w:r>
      <w:r>
        <w:rPr>
          <w:sz w:val="28"/>
          <w:szCs w:val="28"/>
        </w:rPr>
        <w:t xml:space="preserve"> седьмого созыва</w:t>
      </w:r>
    </w:p>
    <w:p w:rsidR="00444C54" w:rsidRDefault="00444C54" w:rsidP="00094AD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A1FFC" w:rsidRDefault="008A1FFC" w:rsidP="00F700C6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1FFC">
        <w:rPr>
          <w:rFonts w:ascii="Times New Roman" w:hAnsi="Times New Roman" w:cs="Times New Roman"/>
          <w:sz w:val="28"/>
          <w:szCs w:val="28"/>
        </w:rPr>
        <w:t xml:space="preserve">В соответствии со статьями 26, 57 Закона Российской Федерации «Об основных гарантиях избирательных прав и права на участие в референдуме граждан Российской Федерации» и постановления Центральной избирательной комиссии Чувашской Республики </w:t>
      </w:r>
      <w:r w:rsidR="005D4D58">
        <w:rPr>
          <w:rFonts w:ascii="Times New Roman" w:hAnsi="Times New Roman" w:cs="Times New Roman"/>
          <w:sz w:val="28"/>
          <w:szCs w:val="28"/>
        </w:rPr>
        <w:t xml:space="preserve">от </w:t>
      </w:r>
      <w:r w:rsidRPr="008A1FFC">
        <w:rPr>
          <w:rFonts w:ascii="Times New Roman" w:hAnsi="Times New Roman" w:cs="Times New Roman"/>
          <w:sz w:val="28"/>
          <w:szCs w:val="28"/>
        </w:rPr>
        <w:t>10.06.2021 г. № 163/847-6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8A1FFC">
        <w:rPr>
          <w:rFonts w:ascii="Times New Roman" w:hAnsi="Times New Roman" w:cs="Times New Roman"/>
          <w:sz w:val="28"/>
          <w:szCs w:val="28"/>
        </w:rPr>
        <w:t xml:space="preserve">О </w:t>
      </w:r>
      <w:r w:rsidRPr="008A1FFC">
        <w:rPr>
          <w:rFonts w:ascii="Times New Roman" w:hAnsi="Times New Roman" w:cs="Times New Roman"/>
          <w:sz w:val="28"/>
          <w:szCs w:val="26"/>
        </w:rPr>
        <w:t xml:space="preserve">размере и </w:t>
      </w:r>
      <w:r w:rsidRPr="008A1FFC">
        <w:rPr>
          <w:rFonts w:ascii="Times New Roman" w:hAnsi="Times New Roman" w:cs="Times New Roman"/>
          <w:sz w:val="28"/>
          <w:szCs w:val="28"/>
        </w:rPr>
        <w:t xml:space="preserve">Порядке </w:t>
      </w:r>
      <w:r w:rsidRPr="008A1FFC">
        <w:rPr>
          <w:rFonts w:ascii="Times New Roman" w:hAnsi="Times New Roman" w:cs="Times New Roman"/>
          <w:snapToGrid w:val="0"/>
          <w:sz w:val="28"/>
          <w:szCs w:val="28"/>
        </w:rPr>
        <w:t xml:space="preserve">выплаты дополнительной оплаты труда (вознаграждения), а также иных выплат </w:t>
      </w:r>
      <w:r w:rsidRPr="008A1FFC">
        <w:rPr>
          <w:rFonts w:ascii="Times New Roman" w:hAnsi="Times New Roman" w:cs="Times New Roman"/>
          <w:sz w:val="28"/>
          <w:szCs w:val="28"/>
        </w:rPr>
        <w:t>членам территориальной, участковых избирательных комиссий с правом решающего голоса, а также гражданам, привлекаемых к работе в этих комиссиях, в период подготовки и проведения выборов депутатов Государственного Совета Чувашской Республики седьмого созыва</w:t>
      </w:r>
      <w:r>
        <w:rPr>
          <w:rFonts w:ascii="Times New Roman" w:hAnsi="Times New Roman" w:cs="Times New Roman"/>
          <w:sz w:val="28"/>
          <w:szCs w:val="28"/>
        </w:rPr>
        <w:t>» Красночетайская территориальная избирательная комиссия р е ш и л а:</w:t>
      </w:r>
    </w:p>
    <w:p w:rsidR="008A1FFC" w:rsidRDefault="008A1FFC" w:rsidP="00F700C6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1FFC">
        <w:rPr>
          <w:rFonts w:ascii="Times New Roman" w:hAnsi="Times New Roman" w:cs="Times New Roman"/>
          <w:bCs/>
          <w:sz w:val="28"/>
          <w:szCs w:val="28"/>
        </w:rPr>
        <w:t>1.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A1FFC">
        <w:rPr>
          <w:rFonts w:ascii="Times New Roman" w:hAnsi="Times New Roman" w:cs="Times New Roman"/>
          <w:bCs/>
          <w:sz w:val="28"/>
          <w:szCs w:val="28"/>
        </w:rPr>
        <w:t>Установить р</w:t>
      </w:r>
      <w:r w:rsidRPr="008A1FFC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азмер компенсации членам </w:t>
      </w:r>
      <w:r w:rsidR="004F77BB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Красночетайской </w:t>
      </w:r>
      <w:r w:rsidRPr="008A1FFC">
        <w:rPr>
          <w:rFonts w:ascii="Times New Roman" w:hAnsi="Times New Roman" w:cs="Times New Roman"/>
          <w:bCs/>
          <w:snapToGrid w:val="0"/>
          <w:sz w:val="28"/>
          <w:szCs w:val="28"/>
        </w:rPr>
        <w:t>территориальн</w:t>
      </w:r>
      <w:r>
        <w:rPr>
          <w:rFonts w:ascii="Times New Roman" w:hAnsi="Times New Roman" w:cs="Times New Roman"/>
          <w:bCs/>
          <w:snapToGrid w:val="0"/>
          <w:sz w:val="28"/>
          <w:szCs w:val="28"/>
        </w:rPr>
        <w:t>ой</w:t>
      </w:r>
      <w:r w:rsidRPr="008A1FFC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700C6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избирательной комиссии с правом решающего голоса, </w:t>
      </w:r>
      <w:r w:rsidR="00F700C6" w:rsidRPr="008A1FFC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освобожденным от основной работы </w:t>
      </w:r>
      <w:r w:rsidRPr="008A1FFC">
        <w:rPr>
          <w:rFonts w:ascii="Times New Roman" w:hAnsi="Times New Roman" w:cs="Times New Roman"/>
          <w:bCs/>
          <w:snapToGrid w:val="0"/>
          <w:sz w:val="28"/>
          <w:szCs w:val="28"/>
        </w:rPr>
        <w:t>и участковых избирательных комиссий с правом решающего голоса, в период подготовки и проведения выборов</w:t>
      </w:r>
      <w:r w:rsidRPr="008A1FFC">
        <w:rPr>
          <w:rFonts w:ascii="Times New Roman" w:hAnsi="Times New Roman" w:cs="Times New Roman"/>
          <w:sz w:val="28"/>
          <w:szCs w:val="28"/>
        </w:rPr>
        <w:t xml:space="preserve"> депутатов Государственного Совета Чувашской Республики седьмого созыва</w:t>
      </w:r>
      <w:r>
        <w:rPr>
          <w:rFonts w:ascii="Times New Roman" w:hAnsi="Times New Roman" w:cs="Times New Roman"/>
          <w:sz w:val="28"/>
          <w:szCs w:val="28"/>
        </w:rPr>
        <w:t xml:space="preserve"> согласно приложению № 1 к настоящему решению</w:t>
      </w:r>
      <w:r w:rsidRPr="008A1FFC">
        <w:rPr>
          <w:rFonts w:ascii="Times New Roman" w:hAnsi="Times New Roman" w:cs="Times New Roman"/>
          <w:sz w:val="28"/>
          <w:szCs w:val="28"/>
        </w:rPr>
        <w:t>.</w:t>
      </w:r>
    </w:p>
    <w:p w:rsidR="004F77BB" w:rsidRDefault="008A1FFC" w:rsidP="004F77BB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8A1FFC">
        <w:rPr>
          <w:bCs/>
          <w:snapToGrid w:val="0"/>
          <w:szCs w:val="28"/>
        </w:rPr>
        <w:t xml:space="preserve"> </w:t>
      </w:r>
      <w:r w:rsidR="004F77BB" w:rsidRPr="007E37A3">
        <w:rPr>
          <w:rFonts w:ascii="Times New Roman" w:hAnsi="Times New Roman" w:cs="Times New Roman"/>
          <w:sz w:val="28"/>
          <w:szCs w:val="28"/>
        </w:rPr>
        <w:t>Установить размер дополнительной оплаты труда (вознаграждения) члену территориальной избирательной комиссии с правом решающего голоса, работающему в ко</w:t>
      </w:r>
      <w:r w:rsidR="00F700C6">
        <w:rPr>
          <w:rFonts w:ascii="Times New Roman" w:hAnsi="Times New Roman" w:cs="Times New Roman"/>
          <w:sz w:val="28"/>
          <w:szCs w:val="28"/>
        </w:rPr>
        <w:t xml:space="preserve">миссии не на постоянной основе </w:t>
      </w:r>
      <w:r w:rsidR="004F77BB" w:rsidRPr="007E37A3">
        <w:rPr>
          <w:rFonts w:ascii="Times New Roman" w:hAnsi="Times New Roman" w:cs="Times New Roman"/>
          <w:sz w:val="28"/>
          <w:szCs w:val="28"/>
        </w:rPr>
        <w:t xml:space="preserve">в период </w:t>
      </w:r>
      <w:r w:rsidR="004F77BB" w:rsidRPr="007E37A3">
        <w:rPr>
          <w:rFonts w:ascii="Times New Roman" w:hAnsi="Times New Roman" w:cs="Times New Roman"/>
          <w:sz w:val="28"/>
          <w:szCs w:val="28"/>
        </w:rPr>
        <w:lastRenderedPageBreak/>
        <w:t>подготовки и проведения выборов депутатов Государтсвенно</w:t>
      </w:r>
      <w:r w:rsidR="004F77BB">
        <w:rPr>
          <w:rFonts w:ascii="Times New Roman" w:hAnsi="Times New Roman" w:cs="Times New Roman"/>
          <w:sz w:val="28"/>
          <w:szCs w:val="28"/>
        </w:rPr>
        <w:t>го</w:t>
      </w:r>
      <w:r w:rsidR="004F77BB" w:rsidRPr="007E37A3">
        <w:rPr>
          <w:rFonts w:ascii="Times New Roman" w:hAnsi="Times New Roman" w:cs="Times New Roman"/>
          <w:sz w:val="28"/>
          <w:szCs w:val="28"/>
        </w:rPr>
        <w:t xml:space="preserve"> </w:t>
      </w:r>
      <w:r w:rsidR="004F77BB">
        <w:rPr>
          <w:rFonts w:ascii="Times New Roman" w:hAnsi="Times New Roman" w:cs="Times New Roman"/>
          <w:sz w:val="28"/>
          <w:szCs w:val="28"/>
        </w:rPr>
        <w:t>Совета Чувашской Республики</w:t>
      </w:r>
      <w:r w:rsidR="004F77BB" w:rsidRPr="007E37A3">
        <w:rPr>
          <w:rFonts w:ascii="Times New Roman" w:hAnsi="Times New Roman" w:cs="Times New Roman"/>
          <w:sz w:val="28"/>
          <w:szCs w:val="28"/>
        </w:rPr>
        <w:t xml:space="preserve"> </w:t>
      </w:r>
      <w:r w:rsidR="004F77BB">
        <w:rPr>
          <w:rFonts w:ascii="Times New Roman" w:hAnsi="Times New Roman" w:cs="Times New Roman"/>
          <w:sz w:val="28"/>
          <w:szCs w:val="28"/>
        </w:rPr>
        <w:t>пятого</w:t>
      </w:r>
      <w:r w:rsidR="004F77BB" w:rsidRPr="007E37A3">
        <w:rPr>
          <w:rFonts w:ascii="Times New Roman" w:hAnsi="Times New Roman" w:cs="Times New Roman"/>
          <w:sz w:val="28"/>
          <w:szCs w:val="28"/>
        </w:rPr>
        <w:t xml:space="preserve"> созыва в соответствии с приложением № 2 к настоящему решению.</w:t>
      </w:r>
    </w:p>
    <w:p w:rsidR="00F700C6" w:rsidRDefault="00F700C6" w:rsidP="00F700C6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3.Установить размер </w:t>
      </w:r>
      <w:r w:rsidRPr="007E37A3">
        <w:rPr>
          <w:rFonts w:ascii="Times New Roman" w:hAnsi="Times New Roman" w:cs="Times New Roman"/>
          <w:sz w:val="28"/>
          <w:szCs w:val="28"/>
        </w:rPr>
        <w:t xml:space="preserve">дополнительной оплаты труда (вознаграждения) </w:t>
      </w:r>
      <w:r>
        <w:rPr>
          <w:rFonts w:ascii="Times New Roman" w:hAnsi="Times New Roman" w:cs="Times New Roman"/>
          <w:sz w:val="28"/>
          <w:szCs w:val="28"/>
        </w:rPr>
        <w:t>председателю участковой избирательной комиссии ,</w:t>
      </w:r>
      <w:r w:rsidRPr="007E37A3">
        <w:rPr>
          <w:rFonts w:ascii="Times New Roman" w:hAnsi="Times New Roman" w:cs="Times New Roman"/>
          <w:sz w:val="28"/>
          <w:szCs w:val="28"/>
        </w:rPr>
        <w:t xml:space="preserve">члену </w:t>
      </w:r>
      <w:r>
        <w:rPr>
          <w:rFonts w:ascii="Times New Roman" w:hAnsi="Times New Roman" w:cs="Times New Roman"/>
          <w:sz w:val="28"/>
          <w:szCs w:val="28"/>
        </w:rPr>
        <w:t>участковой избирательной</w:t>
      </w:r>
      <w:r w:rsidRPr="007E37A3">
        <w:rPr>
          <w:rFonts w:ascii="Times New Roman" w:hAnsi="Times New Roman" w:cs="Times New Roman"/>
          <w:sz w:val="28"/>
          <w:szCs w:val="28"/>
        </w:rPr>
        <w:t xml:space="preserve"> коми</w:t>
      </w:r>
      <w:r>
        <w:rPr>
          <w:rFonts w:ascii="Times New Roman" w:hAnsi="Times New Roman" w:cs="Times New Roman"/>
          <w:sz w:val="28"/>
          <w:szCs w:val="28"/>
        </w:rPr>
        <w:t xml:space="preserve">ссии с правом решающего голоса </w:t>
      </w:r>
      <w:r w:rsidRPr="007E37A3">
        <w:rPr>
          <w:rFonts w:ascii="Times New Roman" w:hAnsi="Times New Roman" w:cs="Times New Roman"/>
          <w:sz w:val="28"/>
          <w:szCs w:val="28"/>
        </w:rPr>
        <w:t>в период подготовки и проведения выборов депутатов Государ</w:t>
      </w:r>
      <w:r w:rsidR="002E40FB">
        <w:rPr>
          <w:rFonts w:ascii="Times New Roman" w:hAnsi="Times New Roman" w:cs="Times New Roman"/>
          <w:sz w:val="28"/>
          <w:szCs w:val="28"/>
        </w:rPr>
        <w:t>с</w:t>
      </w:r>
      <w:r w:rsidRPr="007E37A3">
        <w:rPr>
          <w:rFonts w:ascii="Times New Roman" w:hAnsi="Times New Roman" w:cs="Times New Roman"/>
          <w:sz w:val="28"/>
          <w:szCs w:val="28"/>
        </w:rPr>
        <w:t>твенно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7E37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Совета Чувашской Республики</w:t>
      </w:r>
      <w:r w:rsidRPr="007E37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пятого</w:t>
      </w:r>
      <w:r w:rsidRPr="007E37A3">
        <w:rPr>
          <w:rFonts w:ascii="Times New Roman" w:hAnsi="Times New Roman" w:cs="Times New Roman"/>
          <w:sz w:val="28"/>
          <w:szCs w:val="28"/>
        </w:rPr>
        <w:t xml:space="preserve"> созыва в соответствии с приложением №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7E37A3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4F77BB" w:rsidRPr="007E37A3" w:rsidRDefault="00F700C6" w:rsidP="004F77BB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F77BB" w:rsidRPr="007E37A3">
        <w:rPr>
          <w:rFonts w:ascii="Times New Roman" w:hAnsi="Times New Roman" w:cs="Times New Roman"/>
          <w:sz w:val="28"/>
          <w:szCs w:val="28"/>
        </w:rPr>
        <w:t>. Выплату компенсации чл</w:t>
      </w:r>
      <w:r w:rsidR="002E40FB">
        <w:rPr>
          <w:rFonts w:ascii="Times New Roman" w:hAnsi="Times New Roman" w:cs="Times New Roman"/>
          <w:sz w:val="28"/>
          <w:szCs w:val="28"/>
        </w:rPr>
        <w:t>е</w:t>
      </w:r>
      <w:r w:rsidR="004F77BB" w:rsidRPr="007E37A3">
        <w:rPr>
          <w:rFonts w:ascii="Times New Roman" w:hAnsi="Times New Roman" w:cs="Times New Roman"/>
          <w:sz w:val="28"/>
          <w:szCs w:val="28"/>
        </w:rPr>
        <w:t>нам территориальной, участковых избирательных комиссий с правом решающего голоса, освобожденным от основной работы для подготовки и проведения выборов, за период, в течение которого они были освобождены от основной работы, дополнительную оплату труда (вознаграждение) членам избирательных комиссий с правом решающего голоса, выплаты гражданам, пр</w:t>
      </w:r>
      <w:r w:rsidR="002E40FB">
        <w:rPr>
          <w:rFonts w:ascii="Times New Roman" w:hAnsi="Times New Roman" w:cs="Times New Roman"/>
          <w:sz w:val="28"/>
          <w:szCs w:val="28"/>
        </w:rPr>
        <w:t>и</w:t>
      </w:r>
      <w:r w:rsidR="004F77BB" w:rsidRPr="007E37A3">
        <w:rPr>
          <w:rFonts w:ascii="Times New Roman" w:hAnsi="Times New Roman" w:cs="Times New Roman"/>
          <w:sz w:val="28"/>
          <w:szCs w:val="28"/>
        </w:rPr>
        <w:t>влекаемым к работе в избирательных комиссиях, производить в безналичной форме на счета, открытые ими в кредитной организации (на основании представляемых членом комиссии банковских реквизитов), в том числе в рамках договоров, заключенных избирательными комиссиями за счет и в пределах средств, выделенных Красночетайской территориальной избирательной комиссии на подготовку и проведение выборов депутатов Государственно</w:t>
      </w:r>
      <w:r w:rsidR="004F77BB">
        <w:rPr>
          <w:rFonts w:ascii="Times New Roman" w:hAnsi="Times New Roman" w:cs="Times New Roman"/>
          <w:sz w:val="28"/>
          <w:szCs w:val="28"/>
        </w:rPr>
        <w:t xml:space="preserve">го </w:t>
      </w:r>
      <w:r w:rsidR="004F77BB" w:rsidRPr="007E37A3">
        <w:rPr>
          <w:rFonts w:ascii="Times New Roman" w:hAnsi="Times New Roman" w:cs="Times New Roman"/>
          <w:sz w:val="28"/>
          <w:szCs w:val="28"/>
        </w:rPr>
        <w:t xml:space="preserve"> </w:t>
      </w:r>
      <w:r w:rsidR="004F77BB">
        <w:rPr>
          <w:rFonts w:ascii="Times New Roman" w:hAnsi="Times New Roman" w:cs="Times New Roman"/>
          <w:sz w:val="28"/>
          <w:szCs w:val="28"/>
        </w:rPr>
        <w:t xml:space="preserve">Совета Чувашской Республики </w:t>
      </w:r>
      <w:r w:rsidR="0020179D">
        <w:rPr>
          <w:rFonts w:ascii="Times New Roman" w:hAnsi="Times New Roman" w:cs="Times New Roman"/>
          <w:sz w:val="28"/>
          <w:szCs w:val="28"/>
        </w:rPr>
        <w:t>седьмого</w:t>
      </w:r>
      <w:r w:rsidR="004F77BB" w:rsidRPr="007E37A3">
        <w:rPr>
          <w:rFonts w:ascii="Times New Roman" w:hAnsi="Times New Roman" w:cs="Times New Roman"/>
          <w:sz w:val="28"/>
          <w:szCs w:val="28"/>
        </w:rPr>
        <w:t xml:space="preserve"> созыва.</w:t>
      </w:r>
    </w:p>
    <w:p w:rsidR="00C17F02" w:rsidRDefault="00C17F02" w:rsidP="00C17F02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7E37A3">
        <w:rPr>
          <w:rFonts w:ascii="Times New Roman" w:hAnsi="Times New Roman" w:cs="Times New Roman"/>
          <w:sz w:val="28"/>
          <w:szCs w:val="28"/>
        </w:rPr>
        <w:t>. Выплату дополнительной оплаты труда (вознаграждения) членам  территориальной избирательной комиссии с правом решающего голоса, работающим в комиссии не</w:t>
      </w:r>
      <w:r>
        <w:rPr>
          <w:rFonts w:ascii="Times New Roman" w:hAnsi="Times New Roman" w:cs="Times New Roman"/>
          <w:sz w:val="28"/>
          <w:szCs w:val="28"/>
        </w:rPr>
        <w:t xml:space="preserve"> на постоянной (штатной) основе, за фактически отработанное в комиссии время производить единовременно за весь период работы не позднее 27 сентября 2021 года.</w:t>
      </w:r>
    </w:p>
    <w:p w:rsidR="00C17F02" w:rsidRPr="007E37A3" w:rsidRDefault="00C17F02" w:rsidP="00C17F02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37A3">
        <w:rPr>
          <w:rFonts w:ascii="Times New Roman" w:hAnsi="Times New Roman" w:cs="Times New Roman"/>
          <w:sz w:val="28"/>
          <w:szCs w:val="28"/>
        </w:rPr>
        <w:t>Выплату дополнительной оплаты труда (вознаграждения) членам  территориальной избирательной комиссии с правом решающего голоса, работающим в комиссии не</w:t>
      </w:r>
      <w:r>
        <w:rPr>
          <w:rFonts w:ascii="Times New Roman" w:hAnsi="Times New Roman" w:cs="Times New Roman"/>
          <w:sz w:val="28"/>
          <w:szCs w:val="28"/>
        </w:rPr>
        <w:t xml:space="preserve"> на постоянной (штатной) основе, за активную </w:t>
      </w:r>
      <w:r>
        <w:rPr>
          <w:rFonts w:ascii="Times New Roman" w:hAnsi="Times New Roman" w:cs="Times New Roman"/>
          <w:sz w:val="28"/>
          <w:szCs w:val="28"/>
        </w:rPr>
        <w:lastRenderedPageBreak/>
        <w:t>работу по подготовке и проведению выборов  не позднее 27 сентября 2021 года.</w:t>
      </w:r>
      <w:r w:rsidRPr="007E37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7F02" w:rsidRPr="005A0CF7" w:rsidRDefault="00C17F02" w:rsidP="00C17F02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7E37A3">
        <w:rPr>
          <w:rFonts w:ascii="Times New Roman" w:hAnsi="Times New Roman" w:cs="Times New Roman"/>
          <w:sz w:val="28"/>
          <w:szCs w:val="28"/>
        </w:rPr>
        <w:t>. Дополнительная оплата труда (вознаграждение) членам участковых избирательных комиссий</w:t>
      </w:r>
      <w:r>
        <w:rPr>
          <w:rFonts w:ascii="Times New Roman" w:hAnsi="Times New Roman" w:cs="Times New Roman"/>
          <w:sz w:val="28"/>
          <w:szCs w:val="28"/>
        </w:rPr>
        <w:t xml:space="preserve"> № 1001-1035</w:t>
      </w:r>
      <w:r w:rsidRPr="007E37A3">
        <w:rPr>
          <w:rFonts w:ascii="Times New Roman" w:hAnsi="Times New Roman" w:cs="Times New Roman"/>
          <w:sz w:val="28"/>
          <w:szCs w:val="28"/>
        </w:rPr>
        <w:t xml:space="preserve"> за работу в избирательной комиссии в период подготовки и проведения выборов выплачивается один раз после дня (последнего дня) голосования после предоставления участковыми избирательными комиссиями в территориальную избирательную комиссию графиков работы, сведений о фактически отработанном времени членами участковой избирательной комиссии с правом решающего голоса, решений о размере ведомственного коэффици</w:t>
      </w:r>
      <w:r>
        <w:rPr>
          <w:rFonts w:ascii="Times New Roman" w:hAnsi="Times New Roman" w:cs="Times New Roman"/>
          <w:sz w:val="28"/>
          <w:szCs w:val="28"/>
        </w:rPr>
        <w:t>ен</w:t>
      </w:r>
      <w:r w:rsidRPr="007E37A3">
        <w:rPr>
          <w:rFonts w:ascii="Times New Roman" w:hAnsi="Times New Roman" w:cs="Times New Roman"/>
          <w:sz w:val="28"/>
          <w:szCs w:val="28"/>
        </w:rPr>
        <w:t>та.</w:t>
      </w:r>
    </w:p>
    <w:p w:rsidR="00C17F02" w:rsidRDefault="00C17F02" w:rsidP="00C17F02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0CF7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7E37A3">
        <w:rPr>
          <w:rFonts w:ascii="Times New Roman" w:hAnsi="Times New Roman" w:cs="Times New Roman"/>
          <w:sz w:val="28"/>
          <w:szCs w:val="28"/>
        </w:rPr>
        <w:t xml:space="preserve">Выплату дополнительной оплаты труда (вознаграждения) членам  </w:t>
      </w:r>
      <w:r>
        <w:rPr>
          <w:rFonts w:ascii="Times New Roman" w:hAnsi="Times New Roman" w:cs="Times New Roman"/>
          <w:sz w:val="28"/>
          <w:szCs w:val="28"/>
        </w:rPr>
        <w:t>участковых</w:t>
      </w:r>
      <w:r w:rsidRPr="007E37A3">
        <w:rPr>
          <w:rFonts w:ascii="Times New Roman" w:hAnsi="Times New Roman" w:cs="Times New Roman"/>
          <w:sz w:val="28"/>
          <w:szCs w:val="28"/>
        </w:rPr>
        <w:t xml:space="preserve"> избирательн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7E37A3">
        <w:rPr>
          <w:rFonts w:ascii="Times New Roman" w:hAnsi="Times New Roman" w:cs="Times New Roman"/>
          <w:sz w:val="28"/>
          <w:szCs w:val="28"/>
        </w:rPr>
        <w:t xml:space="preserve"> комисси</w:t>
      </w:r>
      <w:r>
        <w:rPr>
          <w:rFonts w:ascii="Times New Roman" w:hAnsi="Times New Roman" w:cs="Times New Roman"/>
          <w:sz w:val="28"/>
          <w:szCs w:val="28"/>
        </w:rPr>
        <w:t>й № 1001 - 1035</w:t>
      </w:r>
      <w:r w:rsidRPr="007E37A3">
        <w:rPr>
          <w:rFonts w:ascii="Times New Roman" w:hAnsi="Times New Roman" w:cs="Times New Roman"/>
          <w:sz w:val="28"/>
          <w:szCs w:val="28"/>
        </w:rPr>
        <w:t xml:space="preserve"> с правом решающего голоса, работающим в комиссии не</w:t>
      </w:r>
      <w:r>
        <w:rPr>
          <w:rFonts w:ascii="Times New Roman" w:hAnsi="Times New Roman" w:cs="Times New Roman"/>
          <w:sz w:val="28"/>
          <w:szCs w:val="28"/>
        </w:rPr>
        <w:t xml:space="preserve"> на постоянной (штатной) основе, за фактически отработанное в комиссии время производить единовременно за весь период работы не позднее 27 сентября 2021 года.</w:t>
      </w:r>
    </w:p>
    <w:p w:rsidR="00C17F02" w:rsidRPr="007E37A3" w:rsidRDefault="00C17F02" w:rsidP="00C17F02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37A3">
        <w:rPr>
          <w:rFonts w:ascii="Times New Roman" w:hAnsi="Times New Roman" w:cs="Times New Roman"/>
          <w:sz w:val="28"/>
          <w:szCs w:val="28"/>
        </w:rPr>
        <w:t xml:space="preserve">Выплату дополнительной оплаты труда (вознаграждения) членам  </w:t>
      </w:r>
      <w:r>
        <w:rPr>
          <w:rFonts w:ascii="Times New Roman" w:hAnsi="Times New Roman" w:cs="Times New Roman"/>
          <w:sz w:val="28"/>
          <w:szCs w:val="28"/>
        </w:rPr>
        <w:t>участквых избирательных комиссий № 1001-1035</w:t>
      </w:r>
      <w:r w:rsidRPr="007E37A3">
        <w:rPr>
          <w:rFonts w:ascii="Times New Roman" w:hAnsi="Times New Roman" w:cs="Times New Roman"/>
          <w:sz w:val="28"/>
          <w:szCs w:val="28"/>
        </w:rPr>
        <w:t xml:space="preserve"> с правом решающего голоса, работающим в комиссии не</w:t>
      </w:r>
      <w:r>
        <w:rPr>
          <w:rFonts w:ascii="Times New Roman" w:hAnsi="Times New Roman" w:cs="Times New Roman"/>
          <w:sz w:val="28"/>
          <w:szCs w:val="28"/>
        </w:rPr>
        <w:t xml:space="preserve"> на постоянной (штатной) основе, за активную работу по подготовке и проведению выборов  не позднее 27 сентября 2021 года.</w:t>
      </w:r>
      <w:r w:rsidRPr="007E37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1FFC" w:rsidRPr="004F77BB" w:rsidRDefault="008A1FFC" w:rsidP="004F77BB">
      <w:pPr>
        <w:pStyle w:val="a8"/>
        <w:tabs>
          <w:tab w:val="left" w:pos="12780"/>
        </w:tabs>
        <w:spacing w:line="360" w:lineRule="auto"/>
        <w:ind w:right="-6" w:firstLine="709"/>
        <w:rPr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DE343A" w:rsidRPr="00444C54" w:rsidTr="00AA04EE">
        <w:tc>
          <w:tcPr>
            <w:tcW w:w="4785" w:type="dxa"/>
          </w:tcPr>
          <w:p w:rsidR="00DE343A" w:rsidRPr="00444C54" w:rsidRDefault="00DE343A" w:rsidP="00AA04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C54"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</w:p>
          <w:p w:rsidR="00DE343A" w:rsidRPr="00444C54" w:rsidRDefault="00DE343A" w:rsidP="00AA04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C54">
              <w:rPr>
                <w:rFonts w:ascii="Times New Roman" w:hAnsi="Times New Roman" w:cs="Times New Roman"/>
                <w:sz w:val="28"/>
                <w:szCs w:val="28"/>
              </w:rPr>
              <w:t>Красночетайской территориальной избирательной комиссии</w:t>
            </w:r>
          </w:p>
        </w:tc>
        <w:tc>
          <w:tcPr>
            <w:tcW w:w="4786" w:type="dxa"/>
          </w:tcPr>
          <w:p w:rsidR="00DE343A" w:rsidRPr="00444C54" w:rsidRDefault="00DE343A" w:rsidP="00AA04E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343A" w:rsidRPr="00444C54" w:rsidRDefault="00DE343A" w:rsidP="00AA04E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343A" w:rsidRPr="00444C54" w:rsidRDefault="00DE343A" w:rsidP="00AA04E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44C54">
              <w:rPr>
                <w:rFonts w:ascii="Times New Roman" w:hAnsi="Times New Roman" w:cs="Times New Roman"/>
                <w:sz w:val="28"/>
                <w:szCs w:val="28"/>
              </w:rPr>
              <w:t>С.И.Кудряшов</w:t>
            </w:r>
          </w:p>
        </w:tc>
      </w:tr>
      <w:tr w:rsidR="00DE343A" w:rsidRPr="00444C54" w:rsidTr="00AA04EE">
        <w:tc>
          <w:tcPr>
            <w:tcW w:w="4785" w:type="dxa"/>
          </w:tcPr>
          <w:p w:rsidR="00DE343A" w:rsidRPr="00444C54" w:rsidRDefault="00DE343A" w:rsidP="00AA04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343A" w:rsidRPr="00444C54" w:rsidRDefault="00DE343A" w:rsidP="00AA04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C54">
              <w:rPr>
                <w:rFonts w:ascii="Times New Roman" w:hAnsi="Times New Roman" w:cs="Times New Roman"/>
                <w:sz w:val="28"/>
                <w:szCs w:val="28"/>
              </w:rPr>
              <w:t>Секретарь</w:t>
            </w:r>
          </w:p>
          <w:p w:rsidR="00DE343A" w:rsidRPr="00444C54" w:rsidRDefault="00DE343A" w:rsidP="00AA04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C54">
              <w:rPr>
                <w:rFonts w:ascii="Times New Roman" w:hAnsi="Times New Roman" w:cs="Times New Roman"/>
                <w:sz w:val="28"/>
                <w:szCs w:val="28"/>
              </w:rPr>
              <w:t>Красночетайской территориальной избирательной комиссии</w:t>
            </w:r>
          </w:p>
        </w:tc>
        <w:tc>
          <w:tcPr>
            <w:tcW w:w="4786" w:type="dxa"/>
          </w:tcPr>
          <w:p w:rsidR="00DE343A" w:rsidRPr="00444C54" w:rsidRDefault="00DE343A" w:rsidP="00AA04E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343A" w:rsidRPr="00444C54" w:rsidRDefault="00DE343A" w:rsidP="00AA04E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343A" w:rsidRPr="00444C54" w:rsidRDefault="00DE343A" w:rsidP="00AA04E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343A" w:rsidRPr="00444C54" w:rsidRDefault="00DE343A" w:rsidP="00AA04E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44C54">
              <w:rPr>
                <w:rFonts w:ascii="Times New Roman" w:hAnsi="Times New Roman" w:cs="Times New Roman"/>
                <w:sz w:val="28"/>
                <w:szCs w:val="28"/>
              </w:rPr>
              <w:t>С.В.Ербулаткина</w:t>
            </w:r>
          </w:p>
        </w:tc>
      </w:tr>
    </w:tbl>
    <w:p w:rsidR="00B96B7A" w:rsidRPr="00444C54" w:rsidRDefault="00B96B7A" w:rsidP="00094AD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6506" w:rsidRDefault="00BD6506" w:rsidP="00094AD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D6506" w:rsidRDefault="00BD6506" w:rsidP="00094AD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D6506" w:rsidRDefault="00BD6506" w:rsidP="00094AD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D6506" w:rsidRDefault="00BD6506" w:rsidP="00094AD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4"/>
        <w:tblW w:w="0" w:type="auto"/>
        <w:tblInd w:w="4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4"/>
      </w:tblGrid>
      <w:tr w:rsidR="00EC4336" w:rsidTr="00C17F02">
        <w:tc>
          <w:tcPr>
            <w:tcW w:w="4784" w:type="dxa"/>
          </w:tcPr>
          <w:p w:rsidR="00EC4336" w:rsidRDefault="00EC4336" w:rsidP="00EC4336">
            <w:pPr>
              <w:jc w:val="center"/>
              <w:rPr>
                <w:rFonts w:ascii="Times New Roman" w:hAnsi="Times New Roman" w:cs="Times New Roman"/>
              </w:rPr>
            </w:pPr>
            <w:r w:rsidRPr="007048B4">
              <w:rPr>
                <w:rFonts w:ascii="Times New Roman" w:hAnsi="Times New Roman" w:cs="Times New Roman"/>
              </w:rPr>
              <w:lastRenderedPageBreak/>
              <w:t>Приложение № 1</w:t>
            </w:r>
          </w:p>
          <w:p w:rsidR="00EC4336" w:rsidRDefault="00EC4336" w:rsidP="00EC43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 решению Красночетайской территориальной избирательной комиссии </w:t>
            </w:r>
          </w:p>
          <w:p w:rsidR="00EC4336" w:rsidRDefault="00EC4336" w:rsidP="006478F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</w:rPr>
              <w:t>от  08.07.2021 г. № 12/3</w:t>
            </w:r>
            <w:r w:rsidR="006478FA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-5</w:t>
            </w:r>
          </w:p>
        </w:tc>
      </w:tr>
    </w:tbl>
    <w:p w:rsidR="00EC4336" w:rsidRDefault="00EC4336" w:rsidP="00094AD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C4336" w:rsidRPr="0020179D" w:rsidRDefault="00EC4336" w:rsidP="00094AD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179D">
        <w:rPr>
          <w:rFonts w:ascii="Times New Roman" w:hAnsi="Times New Roman" w:cs="Times New Roman"/>
          <w:b/>
          <w:sz w:val="28"/>
          <w:szCs w:val="28"/>
        </w:rPr>
        <w:t>Размер компенсации членам территориальной и участковых избирательных комиссий с правом решающего голоса, освобожденным от основной работы в период подготовки и проведения выборов депутатов Государственного Совета Чувашской Республики</w:t>
      </w:r>
    </w:p>
    <w:p w:rsidR="00BD6506" w:rsidRPr="0020179D" w:rsidRDefault="00BD6506" w:rsidP="00094AD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4815"/>
        <w:gridCol w:w="4755"/>
      </w:tblGrid>
      <w:tr w:rsidR="00EC4336" w:rsidRPr="0020179D" w:rsidTr="00EC4336">
        <w:tc>
          <w:tcPr>
            <w:tcW w:w="9571" w:type="dxa"/>
            <w:gridSpan w:val="2"/>
            <w:tcBorders>
              <w:bottom w:val="single" w:sz="4" w:space="0" w:color="auto"/>
            </w:tcBorders>
          </w:tcPr>
          <w:p w:rsidR="00EC4336" w:rsidRPr="0020179D" w:rsidRDefault="00EC4336" w:rsidP="00094A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179D">
              <w:rPr>
                <w:rFonts w:ascii="Times New Roman" w:hAnsi="Times New Roman" w:cs="Times New Roman"/>
                <w:b/>
                <w:sz w:val="28"/>
                <w:szCs w:val="28"/>
              </w:rPr>
              <w:t>Размер компенсации члену избирательной комиссии с правом решающего голоса за полный месяц работы, руб.</w:t>
            </w:r>
          </w:p>
          <w:p w:rsidR="00EC4336" w:rsidRPr="0020179D" w:rsidRDefault="00EC4336" w:rsidP="00094A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C4336" w:rsidRPr="0020179D" w:rsidTr="00EC4336">
        <w:trPr>
          <w:trHeight w:val="673"/>
        </w:trPr>
        <w:tc>
          <w:tcPr>
            <w:tcW w:w="48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36" w:rsidRPr="0020179D" w:rsidRDefault="00EC4336" w:rsidP="00094A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79D">
              <w:rPr>
                <w:rFonts w:ascii="Times New Roman" w:hAnsi="Times New Roman" w:cs="Times New Roman"/>
                <w:sz w:val="28"/>
                <w:szCs w:val="28"/>
              </w:rPr>
              <w:t>Территориальная избирательная комиссия</w:t>
            </w: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4336" w:rsidRPr="0020179D" w:rsidRDefault="00EC4336" w:rsidP="00094A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79D">
              <w:rPr>
                <w:rFonts w:ascii="Times New Roman" w:hAnsi="Times New Roman" w:cs="Times New Roman"/>
                <w:sz w:val="28"/>
                <w:szCs w:val="28"/>
              </w:rPr>
              <w:t>Участковая избирательная комиссия</w:t>
            </w:r>
          </w:p>
        </w:tc>
      </w:tr>
      <w:tr w:rsidR="00EC4336" w:rsidRPr="0020179D" w:rsidTr="00EC4336">
        <w:trPr>
          <w:trHeight w:val="673"/>
        </w:trPr>
        <w:tc>
          <w:tcPr>
            <w:tcW w:w="4815" w:type="dxa"/>
            <w:tcBorders>
              <w:top w:val="single" w:sz="4" w:space="0" w:color="auto"/>
              <w:right w:val="single" w:sz="4" w:space="0" w:color="auto"/>
            </w:tcBorders>
          </w:tcPr>
          <w:p w:rsidR="00EC4336" w:rsidRPr="0020179D" w:rsidRDefault="00EC4336" w:rsidP="00094A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79D">
              <w:rPr>
                <w:rFonts w:ascii="Times New Roman" w:hAnsi="Times New Roman" w:cs="Times New Roman"/>
                <w:sz w:val="28"/>
                <w:szCs w:val="28"/>
              </w:rPr>
              <w:t>15 500,00</w:t>
            </w: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</w:tcBorders>
          </w:tcPr>
          <w:p w:rsidR="00EC4336" w:rsidRPr="0020179D" w:rsidRDefault="00EC4336" w:rsidP="00094A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79D">
              <w:rPr>
                <w:rFonts w:ascii="Times New Roman" w:hAnsi="Times New Roman" w:cs="Times New Roman"/>
                <w:sz w:val="28"/>
                <w:szCs w:val="28"/>
              </w:rPr>
              <w:t>12 792,00</w:t>
            </w:r>
          </w:p>
        </w:tc>
      </w:tr>
    </w:tbl>
    <w:p w:rsidR="00BD6506" w:rsidRPr="0020179D" w:rsidRDefault="00BD6506" w:rsidP="00094AD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Ind w:w="4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2"/>
      </w:tblGrid>
      <w:tr w:rsidR="00BD6506" w:rsidRPr="0020179D" w:rsidTr="00BD6506">
        <w:tc>
          <w:tcPr>
            <w:tcW w:w="4643" w:type="dxa"/>
          </w:tcPr>
          <w:p w:rsidR="00BD6506" w:rsidRPr="0020179D" w:rsidRDefault="00BD6506" w:rsidP="00094A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BD6506" w:rsidRPr="0020179D" w:rsidRDefault="00BD6506" w:rsidP="00BD650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C4336" w:rsidRPr="0020179D" w:rsidRDefault="00EC4336" w:rsidP="00BD650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C4336" w:rsidRPr="0020179D" w:rsidRDefault="00EC4336" w:rsidP="00BD650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C4336" w:rsidRPr="0020179D" w:rsidRDefault="00EC4336" w:rsidP="00BD650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C4336" w:rsidRPr="0020179D" w:rsidRDefault="00EC4336" w:rsidP="00BD650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C4336" w:rsidRPr="0020179D" w:rsidRDefault="00EC4336" w:rsidP="00BD650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C4336" w:rsidRPr="0020179D" w:rsidRDefault="00EC4336" w:rsidP="00BD650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C4336" w:rsidRPr="0020179D" w:rsidRDefault="00EC4336" w:rsidP="00BD650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C4336" w:rsidRPr="0020179D" w:rsidRDefault="00EC4336" w:rsidP="00BD650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C4336" w:rsidRPr="0020179D" w:rsidRDefault="00EC4336" w:rsidP="00BD650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0179D" w:rsidRPr="0020179D" w:rsidRDefault="0020179D" w:rsidP="00BD650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0179D" w:rsidRPr="0020179D" w:rsidRDefault="0020179D" w:rsidP="00BD6506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4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4"/>
      </w:tblGrid>
      <w:tr w:rsidR="00F700C6" w:rsidRPr="0020179D" w:rsidTr="005C688B">
        <w:tc>
          <w:tcPr>
            <w:tcW w:w="4784" w:type="dxa"/>
          </w:tcPr>
          <w:p w:rsidR="0020179D" w:rsidRDefault="0020179D" w:rsidP="005C688B">
            <w:pPr>
              <w:jc w:val="center"/>
              <w:rPr>
                <w:rFonts w:ascii="Times New Roman" w:hAnsi="Times New Roman" w:cs="Times New Roman"/>
              </w:rPr>
            </w:pPr>
          </w:p>
          <w:p w:rsidR="0020179D" w:rsidRPr="006478FA" w:rsidRDefault="0020179D" w:rsidP="005C688B">
            <w:pPr>
              <w:jc w:val="center"/>
              <w:rPr>
                <w:rFonts w:ascii="Times New Roman" w:hAnsi="Times New Roman" w:cs="Times New Roman"/>
              </w:rPr>
            </w:pPr>
          </w:p>
          <w:p w:rsidR="00C17F02" w:rsidRPr="006478FA" w:rsidRDefault="00C17F02" w:rsidP="005C688B">
            <w:pPr>
              <w:jc w:val="center"/>
              <w:rPr>
                <w:rFonts w:ascii="Times New Roman" w:hAnsi="Times New Roman" w:cs="Times New Roman"/>
              </w:rPr>
            </w:pPr>
          </w:p>
          <w:p w:rsidR="00C17F02" w:rsidRPr="006478FA" w:rsidRDefault="00C17F02" w:rsidP="005C688B">
            <w:pPr>
              <w:jc w:val="center"/>
              <w:rPr>
                <w:rFonts w:ascii="Times New Roman" w:hAnsi="Times New Roman" w:cs="Times New Roman"/>
              </w:rPr>
            </w:pPr>
          </w:p>
          <w:p w:rsidR="00C17F02" w:rsidRPr="006478FA" w:rsidRDefault="00C17F02" w:rsidP="005C688B">
            <w:pPr>
              <w:jc w:val="center"/>
              <w:rPr>
                <w:rFonts w:ascii="Times New Roman" w:hAnsi="Times New Roman" w:cs="Times New Roman"/>
              </w:rPr>
            </w:pPr>
          </w:p>
          <w:p w:rsidR="00C17F02" w:rsidRPr="006478FA" w:rsidRDefault="00C17F02" w:rsidP="005C688B">
            <w:pPr>
              <w:jc w:val="center"/>
              <w:rPr>
                <w:rFonts w:ascii="Times New Roman" w:hAnsi="Times New Roman" w:cs="Times New Roman"/>
              </w:rPr>
            </w:pPr>
          </w:p>
          <w:p w:rsidR="00F700C6" w:rsidRPr="0020179D" w:rsidRDefault="00F700C6" w:rsidP="005C688B">
            <w:pPr>
              <w:jc w:val="center"/>
              <w:rPr>
                <w:rFonts w:ascii="Times New Roman" w:hAnsi="Times New Roman" w:cs="Times New Roman"/>
              </w:rPr>
            </w:pPr>
            <w:r w:rsidRPr="0020179D">
              <w:rPr>
                <w:rFonts w:ascii="Times New Roman" w:hAnsi="Times New Roman" w:cs="Times New Roman"/>
              </w:rPr>
              <w:lastRenderedPageBreak/>
              <w:t>Приложение № 2</w:t>
            </w:r>
          </w:p>
          <w:p w:rsidR="00F700C6" w:rsidRPr="0020179D" w:rsidRDefault="00F700C6" w:rsidP="005C688B">
            <w:pPr>
              <w:jc w:val="center"/>
              <w:rPr>
                <w:rFonts w:ascii="Times New Roman" w:hAnsi="Times New Roman" w:cs="Times New Roman"/>
              </w:rPr>
            </w:pPr>
            <w:r w:rsidRPr="0020179D">
              <w:rPr>
                <w:rFonts w:ascii="Times New Roman" w:hAnsi="Times New Roman" w:cs="Times New Roman"/>
              </w:rPr>
              <w:t xml:space="preserve">к решению Красночетайской территориальной избирательной комиссии </w:t>
            </w:r>
          </w:p>
          <w:p w:rsidR="00F700C6" w:rsidRPr="0020179D" w:rsidRDefault="00F700C6" w:rsidP="006478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79D">
              <w:rPr>
                <w:rFonts w:ascii="Times New Roman" w:hAnsi="Times New Roman" w:cs="Times New Roman"/>
              </w:rPr>
              <w:t>от  08.07.2021 г. № 12/3</w:t>
            </w:r>
            <w:r w:rsidR="006478FA">
              <w:rPr>
                <w:rFonts w:ascii="Times New Roman" w:hAnsi="Times New Roman" w:cs="Times New Roman"/>
              </w:rPr>
              <w:t>8</w:t>
            </w:r>
            <w:r w:rsidRPr="0020179D">
              <w:rPr>
                <w:rFonts w:ascii="Times New Roman" w:hAnsi="Times New Roman" w:cs="Times New Roman"/>
              </w:rPr>
              <w:t>-5</w:t>
            </w:r>
          </w:p>
        </w:tc>
      </w:tr>
    </w:tbl>
    <w:p w:rsidR="00F700C6" w:rsidRPr="0020179D" w:rsidRDefault="00F700C6" w:rsidP="00F700C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700C6" w:rsidRPr="0020179D" w:rsidRDefault="00F700C6" w:rsidP="00F700C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700C6" w:rsidRPr="0020179D" w:rsidRDefault="00F700C6" w:rsidP="00F700C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179D">
        <w:rPr>
          <w:rFonts w:ascii="Times New Roman" w:hAnsi="Times New Roman" w:cs="Times New Roman"/>
          <w:b/>
          <w:sz w:val="28"/>
          <w:szCs w:val="28"/>
        </w:rPr>
        <w:t xml:space="preserve">Размер дополнительной оплаты труда (вознаграждения) члену территориальной избирательной комиссии с правом решающего голоса, работающему в комиссии не на постоянной основе в период подготовки и проведения выборов депутатов </w:t>
      </w:r>
      <w:r w:rsidR="0020179D" w:rsidRPr="0020179D">
        <w:rPr>
          <w:rFonts w:ascii="Times New Roman" w:hAnsi="Times New Roman" w:cs="Times New Roman"/>
          <w:b/>
          <w:sz w:val="28"/>
          <w:szCs w:val="28"/>
        </w:rPr>
        <w:t>Государственного Совета Чувашской Республики седьмого созыва</w:t>
      </w:r>
      <w:r w:rsidRPr="0020179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4"/>
        <w:tblW w:w="0" w:type="auto"/>
        <w:tblLook w:val="04A0"/>
      </w:tblPr>
      <w:tblGrid>
        <w:gridCol w:w="2943"/>
        <w:gridCol w:w="2410"/>
        <w:gridCol w:w="2126"/>
        <w:gridCol w:w="2091"/>
      </w:tblGrid>
      <w:tr w:rsidR="00F700C6" w:rsidRPr="0020179D" w:rsidTr="005C688B">
        <w:tc>
          <w:tcPr>
            <w:tcW w:w="9570" w:type="dxa"/>
            <w:gridSpan w:val="4"/>
          </w:tcPr>
          <w:p w:rsidR="00F700C6" w:rsidRPr="0020179D" w:rsidRDefault="00F700C6" w:rsidP="005C68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179D">
              <w:rPr>
                <w:rFonts w:ascii="Times New Roman" w:hAnsi="Times New Roman" w:cs="Times New Roman"/>
                <w:b/>
                <w:sz w:val="28"/>
                <w:szCs w:val="28"/>
              </w:rPr>
              <w:t>Размер дополнительной оплаты труда (вознаграждения) за один час работы в будние дни с 6.00 до 22.00 (руб.)</w:t>
            </w:r>
          </w:p>
        </w:tc>
      </w:tr>
      <w:tr w:rsidR="00F700C6" w:rsidRPr="0020179D" w:rsidTr="005C688B">
        <w:tc>
          <w:tcPr>
            <w:tcW w:w="9570" w:type="dxa"/>
            <w:gridSpan w:val="4"/>
            <w:tcBorders>
              <w:right w:val="single" w:sz="4" w:space="0" w:color="auto"/>
            </w:tcBorders>
          </w:tcPr>
          <w:p w:rsidR="00F700C6" w:rsidRPr="0020179D" w:rsidRDefault="00F700C6" w:rsidP="005C68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00C6" w:rsidRPr="0020179D" w:rsidRDefault="00F700C6" w:rsidP="005C68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79D">
              <w:rPr>
                <w:rFonts w:ascii="Times New Roman" w:hAnsi="Times New Roman" w:cs="Times New Roman"/>
                <w:sz w:val="28"/>
                <w:szCs w:val="28"/>
              </w:rPr>
              <w:t>члену территориальной избирательной комиссии</w:t>
            </w:r>
          </w:p>
          <w:p w:rsidR="00F700C6" w:rsidRPr="0020179D" w:rsidRDefault="00F700C6" w:rsidP="005C68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00C6" w:rsidRPr="0020179D" w:rsidTr="005C688B">
        <w:trPr>
          <w:cantSplit/>
          <w:trHeight w:val="1028"/>
        </w:trPr>
        <w:tc>
          <w:tcPr>
            <w:tcW w:w="2943" w:type="dxa"/>
            <w:tcBorders>
              <w:right w:val="single" w:sz="4" w:space="0" w:color="auto"/>
            </w:tcBorders>
          </w:tcPr>
          <w:p w:rsidR="00F700C6" w:rsidRPr="0020179D" w:rsidRDefault="00F700C6" w:rsidP="005C68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79D">
              <w:rPr>
                <w:rFonts w:ascii="Times New Roman" w:hAnsi="Times New Roman" w:cs="Times New Roman"/>
                <w:sz w:val="28"/>
                <w:szCs w:val="28"/>
              </w:rPr>
              <w:t>председателю</w:t>
            </w:r>
          </w:p>
          <w:p w:rsidR="00F700C6" w:rsidRPr="0020179D" w:rsidRDefault="00F700C6" w:rsidP="005C68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F700C6" w:rsidRPr="0020179D" w:rsidRDefault="00F700C6" w:rsidP="005C68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79D">
              <w:rPr>
                <w:rFonts w:ascii="Times New Roman" w:hAnsi="Times New Roman" w:cs="Times New Roman"/>
                <w:sz w:val="28"/>
                <w:szCs w:val="28"/>
              </w:rPr>
              <w:t>заместителю председателя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0C6" w:rsidRPr="0020179D" w:rsidRDefault="00F700C6" w:rsidP="005C68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79D">
              <w:rPr>
                <w:rFonts w:ascii="Times New Roman" w:hAnsi="Times New Roman" w:cs="Times New Roman"/>
                <w:sz w:val="28"/>
                <w:szCs w:val="28"/>
              </w:rPr>
              <w:t>секретарю</w:t>
            </w:r>
          </w:p>
        </w:tc>
        <w:tc>
          <w:tcPr>
            <w:tcW w:w="20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0C6" w:rsidRPr="0020179D" w:rsidRDefault="00F700C6" w:rsidP="005C68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79D">
              <w:rPr>
                <w:rFonts w:ascii="Times New Roman" w:hAnsi="Times New Roman" w:cs="Times New Roman"/>
                <w:sz w:val="28"/>
                <w:szCs w:val="28"/>
              </w:rPr>
              <w:t>иному члену комиссии</w:t>
            </w:r>
          </w:p>
        </w:tc>
      </w:tr>
      <w:tr w:rsidR="00F700C6" w:rsidRPr="0020179D" w:rsidTr="005C688B">
        <w:tc>
          <w:tcPr>
            <w:tcW w:w="2943" w:type="dxa"/>
            <w:tcBorders>
              <w:right w:val="single" w:sz="4" w:space="0" w:color="auto"/>
            </w:tcBorders>
          </w:tcPr>
          <w:p w:rsidR="00F700C6" w:rsidRPr="0020179D" w:rsidRDefault="00F700C6" w:rsidP="005C68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00C6" w:rsidRPr="0020179D" w:rsidRDefault="0020179D" w:rsidP="005C68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79D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  <w:r w:rsidR="00F700C6" w:rsidRPr="0020179D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F700C6" w:rsidRPr="0020179D" w:rsidRDefault="00F700C6" w:rsidP="005C68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00C6" w:rsidRPr="0020179D" w:rsidRDefault="00F700C6" w:rsidP="002017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79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20179D" w:rsidRPr="0020179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20179D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2126" w:type="dxa"/>
            <w:tcBorders>
              <w:top w:val="single" w:sz="4" w:space="0" w:color="auto"/>
              <w:right w:val="single" w:sz="4" w:space="0" w:color="auto"/>
            </w:tcBorders>
          </w:tcPr>
          <w:p w:rsidR="00F700C6" w:rsidRPr="0020179D" w:rsidRDefault="00F700C6" w:rsidP="005C68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00C6" w:rsidRPr="0020179D" w:rsidRDefault="00F700C6" w:rsidP="002017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79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20179D" w:rsidRPr="0020179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20179D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2091" w:type="dxa"/>
            <w:tcBorders>
              <w:top w:val="single" w:sz="4" w:space="0" w:color="auto"/>
              <w:right w:val="single" w:sz="4" w:space="0" w:color="auto"/>
            </w:tcBorders>
          </w:tcPr>
          <w:p w:rsidR="00F700C6" w:rsidRPr="0020179D" w:rsidRDefault="00F700C6" w:rsidP="005C68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00C6" w:rsidRPr="0020179D" w:rsidRDefault="00F700C6" w:rsidP="002017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79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20179D" w:rsidRPr="0020179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20179D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</w:tbl>
    <w:p w:rsidR="00F700C6" w:rsidRPr="0020179D" w:rsidRDefault="00F700C6" w:rsidP="00F700C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700C6" w:rsidRPr="0020179D" w:rsidRDefault="00F700C6" w:rsidP="00F700C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700C6" w:rsidRPr="0020179D" w:rsidRDefault="00F700C6" w:rsidP="00F700C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700C6" w:rsidRPr="0020179D" w:rsidRDefault="00F700C6" w:rsidP="00F700C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700C6" w:rsidRPr="0020179D" w:rsidRDefault="00F700C6" w:rsidP="00F700C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700C6" w:rsidRDefault="00F700C6" w:rsidP="00F700C6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C17F02" w:rsidRDefault="00C17F02" w:rsidP="00F700C6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C17F02" w:rsidRPr="00C17F02" w:rsidRDefault="00C17F02" w:rsidP="00F700C6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F700C6" w:rsidRPr="0020179D" w:rsidRDefault="00F700C6" w:rsidP="00F700C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700C6" w:rsidRPr="0020179D" w:rsidRDefault="00F700C6" w:rsidP="00F700C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700C6" w:rsidRPr="0020179D" w:rsidRDefault="00F700C6" w:rsidP="00F700C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700C6" w:rsidRPr="0020179D" w:rsidRDefault="00F700C6" w:rsidP="00F700C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700C6" w:rsidRPr="0020179D" w:rsidRDefault="00F700C6" w:rsidP="00F700C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700C6" w:rsidRPr="0020179D" w:rsidRDefault="00F700C6" w:rsidP="00F700C6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4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4"/>
      </w:tblGrid>
      <w:tr w:rsidR="00F700C6" w:rsidRPr="0020179D" w:rsidTr="005C688B">
        <w:tc>
          <w:tcPr>
            <w:tcW w:w="4784" w:type="dxa"/>
          </w:tcPr>
          <w:p w:rsidR="00F700C6" w:rsidRPr="0020179D" w:rsidRDefault="00F700C6" w:rsidP="005C688B">
            <w:pPr>
              <w:jc w:val="center"/>
              <w:rPr>
                <w:rFonts w:ascii="Times New Roman" w:hAnsi="Times New Roman" w:cs="Times New Roman"/>
              </w:rPr>
            </w:pPr>
            <w:r w:rsidRPr="0020179D">
              <w:rPr>
                <w:rFonts w:ascii="Times New Roman" w:hAnsi="Times New Roman" w:cs="Times New Roman"/>
              </w:rPr>
              <w:lastRenderedPageBreak/>
              <w:t>Приложение № 3</w:t>
            </w:r>
          </w:p>
          <w:p w:rsidR="00F700C6" w:rsidRPr="0020179D" w:rsidRDefault="00F700C6" w:rsidP="005C688B">
            <w:pPr>
              <w:jc w:val="center"/>
              <w:rPr>
                <w:rFonts w:ascii="Times New Roman" w:hAnsi="Times New Roman" w:cs="Times New Roman"/>
              </w:rPr>
            </w:pPr>
            <w:r w:rsidRPr="0020179D">
              <w:rPr>
                <w:rFonts w:ascii="Times New Roman" w:hAnsi="Times New Roman" w:cs="Times New Roman"/>
              </w:rPr>
              <w:t xml:space="preserve">к решению Красночетайской территориальной избирательной комиссии </w:t>
            </w:r>
          </w:p>
          <w:p w:rsidR="00F700C6" w:rsidRPr="0020179D" w:rsidRDefault="00F700C6" w:rsidP="006478FA">
            <w:pPr>
              <w:jc w:val="center"/>
              <w:rPr>
                <w:rFonts w:ascii="Times New Roman" w:hAnsi="Times New Roman" w:cs="Times New Roman"/>
              </w:rPr>
            </w:pPr>
            <w:r w:rsidRPr="0020179D">
              <w:rPr>
                <w:rFonts w:ascii="Times New Roman" w:hAnsi="Times New Roman" w:cs="Times New Roman"/>
              </w:rPr>
              <w:t>от  08.07.2021 г. № 12/3</w:t>
            </w:r>
            <w:r w:rsidR="006478FA">
              <w:rPr>
                <w:rFonts w:ascii="Times New Roman" w:hAnsi="Times New Roman" w:cs="Times New Roman"/>
              </w:rPr>
              <w:t>8</w:t>
            </w:r>
            <w:r w:rsidRPr="0020179D">
              <w:rPr>
                <w:rFonts w:ascii="Times New Roman" w:hAnsi="Times New Roman" w:cs="Times New Roman"/>
              </w:rPr>
              <w:t>-5</w:t>
            </w:r>
          </w:p>
        </w:tc>
      </w:tr>
    </w:tbl>
    <w:p w:rsidR="00F700C6" w:rsidRPr="0020179D" w:rsidRDefault="00F700C6" w:rsidP="00F700C6">
      <w:pPr>
        <w:jc w:val="center"/>
        <w:rPr>
          <w:rFonts w:ascii="Times New Roman" w:hAnsi="Times New Roman" w:cs="Times New Roman"/>
        </w:rPr>
      </w:pPr>
    </w:p>
    <w:p w:rsidR="00F700C6" w:rsidRPr="0020179D" w:rsidRDefault="00F700C6" w:rsidP="00F700C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700C6" w:rsidRPr="0020179D" w:rsidRDefault="00F700C6" w:rsidP="00F700C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179D">
        <w:rPr>
          <w:rFonts w:ascii="Times New Roman" w:hAnsi="Times New Roman" w:cs="Times New Roman"/>
          <w:b/>
          <w:sz w:val="28"/>
          <w:szCs w:val="28"/>
        </w:rPr>
        <w:t xml:space="preserve">Размер дополнительной оплаты труда (вознаграждения) </w:t>
      </w:r>
      <w:r w:rsidR="0020179D" w:rsidRPr="0020179D">
        <w:rPr>
          <w:rFonts w:ascii="Times New Roman" w:hAnsi="Times New Roman" w:cs="Times New Roman"/>
          <w:b/>
          <w:sz w:val="28"/>
          <w:szCs w:val="28"/>
        </w:rPr>
        <w:t xml:space="preserve">председателю участковой избирательной комиссии , </w:t>
      </w:r>
      <w:r w:rsidRPr="0020179D">
        <w:rPr>
          <w:rFonts w:ascii="Times New Roman" w:hAnsi="Times New Roman" w:cs="Times New Roman"/>
          <w:b/>
          <w:sz w:val="28"/>
          <w:szCs w:val="28"/>
        </w:rPr>
        <w:t xml:space="preserve">члену </w:t>
      </w:r>
      <w:r w:rsidR="0020179D" w:rsidRPr="0020179D">
        <w:rPr>
          <w:rFonts w:ascii="Times New Roman" w:hAnsi="Times New Roman" w:cs="Times New Roman"/>
          <w:b/>
          <w:sz w:val="28"/>
          <w:szCs w:val="28"/>
        </w:rPr>
        <w:t>участковой</w:t>
      </w:r>
      <w:r w:rsidRPr="0020179D">
        <w:rPr>
          <w:rFonts w:ascii="Times New Roman" w:hAnsi="Times New Roman" w:cs="Times New Roman"/>
          <w:b/>
          <w:sz w:val="28"/>
          <w:szCs w:val="28"/>
        </w:rPr>
        <w:t xml:space="preserve"> избирательной комиссии с правом решающего голоса с правом решающего голоса в период подготовки и проведения выборов депутатов </w:t>
      </w:r>
      <w:r w:rsidR="0020179D" w:rsidRPr="0020179D">
        <w:rPr>
          <w:rFonts w:ascii="Times New Roman" w:hAnsi="Times New Roman" w:cs="Times New Roman"/>
          <w:b/>
          <w:sz w:val="28"/>
          <w:szCs w:val="28"/>
        </w:rPr>
        <w:t>Государственного Со</w:t>
      </w:r>
      <w:r w:rsidR="002E40FB">
        <w:rPr>
          <w:rFonts w:ascii="Times New Roman" w:hAnsi="Times New Roman" w:cs="Times New Roman"/>
          <w:b/>
          <w:sz w:val="28"/>
          <w:szCs w:val="28"/>
        </w:rPr>
        <w:t>в</w:t>
      </w:r>
      <w:r w:rsidR="0020179D" w:rsidRPr="0020179D">
        <w:rPr>
          <w:rFonts w:ascii="Times New Roman" w:hAnsi="Times New Roman" w:cs="Times New Roman"/>
          <w:b/>
          <w:sz w:val="28"/>
          <w:szCs w:val="28"/>
        </w:rPr>
        <w:t>ета Чувашской Республики седьмого созыва</w:t>
      </w:r>
    </w:p>
    <w:tbl>
      <w:tblPr>
        <w:tblStyle w:val="a4"/>
        <w:tblpPr w:leftFromText="180" w:rightFromText="180" w:vertAnchor="text" w:horzAnchor="margin" w:tblpXSpec="center" w:tblpY="238"/>
        <w:tblW w:w="9890" w:type="dxa"/>
        <w:tblLook w:val="04A0"/>
      </w:tblPr>
      <w:tblGrid>
        <w:gridCol w:w="2472"/>
        <w:gridCol w:w="2473"/>
        <w:gridCol w:w="2472"/>
        <w:gridCol w:w="2473"/>
      </w:tblGrid>
      <w:tr w:rsidR="00F700C6" w:rsidRPr="0020179D" w:rsidTr="005C688B">
        <w:tc>
          <w:tcPr>
            <w:tcW w:w="9890" w:type="dxa"/>
            <w:gridSpan w:val="4"/>
          </w:tcPr>
          <w:p w:rsidR="00F700C6" w:rsidRPr="0020179D" w:rsidRDefault="00F700C6" w:rsidP="005C688B">
            <w:pPr>
              <w:pStyle w:val="a8"/>
              <w:ind w:right="-56"/>
              <w:jc w:val="center"/>
              <w:rPr>
                <w:b/>
                <w:bCs/>
                <w:sz w:val="28"/>
                <w:szCs w:val="28"/>
              </w:rPr>
            </w:pPr>
            <w:r w:rsidRPr="0020179D">
              <w:rPr>
                <w:b/>
                <w:bCs/>
                <w:sz w:val="28"/>
                <w:szCs w:val="28"/>
              </w:rPr>
              <w:t>Размер дополнительной оплаты труда (вознаграждения) за один час работы в будние дни с 6.00 до 22.00 (руб.)</w:t>
            </w:r>
          </w:p>
        </w:tc>
      </w:tr>
      <w:tr w:rsidR="00F700C6" w:rsidRPr="0020179D" w:rsidTr="005C688B">
        <w:tc>
          <w:tcPr>
            <w:tcW w:w="9890" w:type="dxa"/>
            <w:gridSpan w:val="4"/>
          </w:tcPr>
          <w:p w:rsidR="00F700C6" w:rsidRPr="0020179D" w:rsidRDefault="00F700C6" w:rsidP="0020179D">
            <w:pPr>
              <w:pStyle w:val="aa"/>
              <w:tabs>
                <w:tab w:val="left" w:pos="1980"/>
              </w:tabs>
              <w:spacing w:before="120"/>
              <w:ind w:left="426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0179D">
              <w:rPr>
                <w:rFonts w:ascii="Times New Roman" w:hAnsi="Times New Roman" w:cs="Times New Roman"/>
                <w:bCs/>
                <w:sz w:val="28"/>
                <w:szCs w:val="28"/>
              </w:rPr>
              <w:t>члену участковой избирательной комиссии</w:t>
            </w:r>
          </w:p>
        </w:tc>
      </w:tr>
      <w:tr w:rsidR="00F700C6" w:rsidRPr="0020179D" w:rsidTr="00284D2A">
        <w:trPr>
          <w:cantSplit/>
          <w:trHeight w:val="1196"/>
        </w:trPr>
        <w:tc>
          <w:tcPr>
            <w:tcW w:w="2472" w:type="dxa"/>
            <w:tcBorders>
              <w:bottom w:val="nil"/>
              <w:right w:val="single" w:sz="4" w:space="0" w:color="auto"/>
            </w:tcBorders>
          </w:tcPr>
          <w:p w:rsidR="00F700C6" w:rsidRPr="0020179D" w:rsidRDefault="00F700C6" w:rsidP="005C688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79D">
              <w:rPr>
                <w:rFonts w:ascii="Times New Roman" w:hAnsi="Times New Roman" w:cs="Times New Roman"/>
                <w:sz w:val="28"/>
                <w:szCs w:val="28"/>
              </w:rPr>
              <w:t>председателю</w:t>
            </w:r>
          </w:p>
        </w:tc>
        <w:tc>
          <w:tcPr>
            <w:tcW w:w="247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700C6" w:rsidRPr="0020179D" w:rsidRDefault="00F700C6" w:rsidP="005C688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79D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заместителю </w:t>
            </w:r>
          </w:p>
          <w:p w:rsidR="00F700C6" w:rsidRPr="0020179D" w:rsidRDefault="00F700C6" w:rsidP="005C688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79D">
              <w:rPr>
                <w:rFonts w:ascii="Times New Roman" w:hAnsi="Times New Roman" w:cs="Times New Roman"/>
                <w:sz w:val="28"/>
                <w:szCs w:val="28"/>
              </w:rPr>
              <w:t>председателя</w:t>
            </w:r>
          </w:p>
        </w:tc>
        <w:tc>
          <w:tcPr>
            <w:tcW w:w="247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700C6" w:rsidRPr="0020179D" w:rsidRDefault="00F700C6" w:rsidP="005C688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79D">
              <w:rPr>
                <w:rFonts w:ascii="Times New Roman" w:hAnsi="Times New Roman" w:cs="Times New Roman"/>
                <w:sz w:val="28"/>
                <w:szCs w:val="28"/>
              </w:rPr>
              <w:t>секретарю</w:t>
            </w:r>
          </w:p>
        </w:tc>
        <w:tc>
          <w:tcPr>
            <w:tcW w:w="2473" w:type="dxa"/>
            <w:vMerge w:val="restart"/>
            <w:tcBorders>
              <w:left w:val="single" w:sz="4" w:space="0" w:color="auto"/>
            </w:tcBorders>
          </w:tcPr>
          <w:p w:rsidR="00F700C6" w:rsidRPr="0020179D" w:rsidRDefault="00F700C6" w:rsidP="005C688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79D">
              <w:rPr>
                <w:rFonts w:ascii="Times New Roman" w:hAnsi="Times New Roman" w:cs="Times New Roman"/>
                <w:sz w:val="28"/>
                <w:szCs w:val="28"/>
              </w:rPr>
              <w:t>иному члену</w:t>
            </w:r>
          </w:p>
        </w:tc>
      </w:tr>
      <w:tr w:rsidR="00284D2A" w:rsidRPr="0020179D" w:rsidTr="00284D2A">
        <w:trPr>
          <w:cantSplit/>
          <w:trHeight w:val="70"/>
        </w:trPr>
        <w:tc>
          <w:tcPr>
            <w:tcW w:w="2472" w:type="dxa"/>
            <w:tcBorders>
              <w:top w:val="nil"/>
              <w:right w:val="single" w:sz="4" w:space="0" w:color="auto"/>
            </w:tcBorders>
          </w:tcPr>
          <w:p w:rsidR="00284D2A" w:rsidRPr="0020179D" w:rsidRDefault="00284D2A" w:rsidP="005C688B">
            <w:pPr>
              <w:pStyle w:val="aa"/>
              <w:tabs>
                <w:tab w:val="left" w:pos="1980"/>
              </w:tabs>
              <w:spacing w:before="120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4D2A" w:rsidRPr="0020179D" w:rsidRDefault="00284D2A" w:rsidP="005C688B">
            <w:pPr>
              <w:pStyle w:val="aa"/>
              <w:tabs>
                <w:tab w:val="left" w:pos="1980"/>
              </w:tabs>
              <w:spacing w:before="120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4D2A" w:rsidRPr="0020179D" w:rsidRDefault="00284D2A" w:rsidP="005C688B">
            <w:pPr>
              <w:pStyle w:val="aa"/>
              <w:tabs>
                <w:tab w:val="left" w:pos="1980"/>
              </w:tabs>
              <w:spacing w:before="120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73" w:type="dxa"/>
            <w:vMerge/>
            <w:tcBorders>
              <w:left w:val="single" w:sz="4" w:space="0" w:color="auto"/>
            </w:tcBorders>
          </w:tcPr>
          <w:p w:rsidR="00284D2A" w:rsidRPr="0020179D" w:rsidRDefault="00284D2A" w:rsidP="005C688B">
            <w:pPr>
              <w:pStyle w:val="aa"/>
              <w:tabs>
                <w:tab w:val="left" w:pos="1980"/>
              </w:tabs>
              <w:spacing w:before="120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284D2A" w:rsidRPr="0020179D" w:rsidTr="00284D2A">
        <w:trPr>
          <w:cantSplit/>
          <w:trHeight w:val="859"/>
        </w:trPr>
        <w:tc>
          <w:tcPr>
            <w:tcW w:w="2472" w:type="dxa"/>
            <w:tcBorders>
              <w:right w:val="single" w:sz="4" w:space="0" w:color="auto"/>
            </w:tcBorders>
          </w:tcPr>
          <w:p w:rsidR="00284D2A" w:rsidRPr="00284D2A" w:rsidRDefault="00284D2A" w:rsidP="00284D2A">
            <w:pPr>
              <w:pStyle w:val="aa"/>
              <w:tabs>
                <w:tab w:val="left" w:pos="1980"/>
              </w:tabs>
              <w:spacing w:before="120"/>
              <w:ind w:left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84D2A">
              <w:rPr>
                <w:rFonts w:ascii="Times New Roman" w:hAnsi="Times New Roman" w:cs="Times New Roman"/>
                <w:bCs/>
                <w:sz w:val="26"/>
                <w:szCs w:val="26"/>
              </w:rPr>
              <w:t>50,0</w:t>
            </w:r>
          </w:p>
        </w:tc>
        <w:tc>
          <w:tcPr>
            <w:tcW w:w="2473" w:type="dxa"/>
            <w:tcBorders>
              <w:left w:val="single" w:sz="4" w:space="0" w:color="auto"/>
              <w:right w:val="single" w:sz="4" w:space="0" w:color="auto"/>
            </w:tcBorders>
          </w:tcPr>
          <w:p w:rsidR="00284D2A" w:rsidRPr="00284D2A" w:rsidRDefault="00284D2A" w:rsidP="00284D2A">
            <w:pPr>
              <w:pStyle w:val="aa"/>
              <w:tabs>
                <w:tab w:val="left" w:pos="1980"/>
              </w:tabs>
              <w:spacing w:before="120"/>
              <w:ind w:left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84D2A">
              <w:rPr>
                <w:rFonts w:ascii="Times New Roman" w:hAnsi="Times New Roman" w:cs="Times New Roman"/>
                <w:bCs/>
                <w:sz w:val="26"/>
                <w:szCs w:val="26"/>
              </w:rPr>
              <w:t>45,0</w:t>
            </w:r>
          </w:p>
        </w:tc>
        <w:tc>
          <w:tcPr>
            <w:tcW w:w="2472" w:type="dxa"/>
            <w:tcBorders>
              <w:left w:val="single" w:sz="4" w:space="0" w:color="auto"/>
              <w:right w:val="single" w:sz="4" w:space="0" w:color="auto"/>
            </w:tcBorders>
          </w:tcPr>
          <w:p w:rsidR="00284D2A" w:rsidRPr="00284D2A" w:rsidRDefault="00284D2A" w:rsidP="00284D2A">
            <w:pPr>
              <w:pStyle w:val="aa"/>
              <w:tabs>
                <w:tab w:val="left" w:pos="1980"/>
              </w:tabs>
              <w:spacing w:before="120"/>
              <w:ind w:left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84D2A">
              <w:rPr>
                <w:rFonts w:ascii="Times New Roman" w:hAnsi="Times New Roman" w:cs="Times New Roman"/>
                <w:bCs/>
                <w:sz w:val="26"/>
                <w:szCs w:val="26"/>
              </w:rPr>
              <w:t>45,0</w:t>
            </w:r>
          </w:p>
        </w:tc>
        <w:tc>
          <w:tcPr>
            <w:tcW w:w="2473" w:type="dxa"/>
            <w:tcBorders>
              <w:left w:val="single" w:sz="4" w:space="0" w:color="auto"/>
            </w:tcBorders>
          </w:tcPr>
          <w:p w:rsidR="00284D2A" w:rsidRPr="00284D2A" w:rsidRDefault="00284D2A" w:rsidP="00284D2A">
            <w:pPr>
              <w:pStyle w:val="aa"/>
              <w:tabs>
                <w:tab w:val="left" w:pos="1980"/>
              </w:tabs>
              <w:spacing w:before="120"/>
              <w:ind w:left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84D2A">
              <w:rPr>
                <w:rFonts w:ascii="Times New Roman" w:hAnsi="Times New Roman" w:cs="Times New Roman"/>
                <w:bCs/>
                <w:sz w:val="26"/>
                <w:szCs w:val="26"/>
              </w:rPr>
              <w:t>35,0</w:t>
            </w:r>
          </w:p>
        </w:tc>
      </w:tr>
    </w:tbl>
    <w:p w:rsidR="00F700C6" w:rsidRPr="0020179D" w:rsidRDefault="00F700C6" w:rsidP="0020179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F700C6" w:rsidRPr="0020179D" w:rsidSect="00C17F02">
      <w:pgSz w:w="11906" w:h="16838"/>
      <w:pgMar w:top="737" w:right="851" w:bottom="68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0629B"/>
    <w:multiLevelType w:val="hybridMultilevel"/>
    <w:tmpl w:val="90EE7F3A"/>
    <w:lvl w:ilvl="0" w:tplc="908486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7437A98"/>
    <w:multiLevelType w:val="hybridMultilevel"/>
    <w:tmpl w:val="D6D2EBB0"/>
    <w:lvl w:ilvl="0" w:tplc="CF3000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A3B5F8C"/>
    <w:multiLevelType w:val="hybridMultilevel"/>
    <w:tmpl w:val="355217DA"/>
    <w:lvl w:ilvl="0" w:tplc="D76028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305B5F"/>
    <w:rsid w:val="00002C5F"/>
    <w:rsid w:val="000267D1"/>
    <w:rsid w:val="000658BE"/>
    <w:rsid w:val="00094ADA"/>
    <w:rsid w:val="000B4BFF"/>
    <w:rsid w:val="000B5DFA"/>
    <w:rsid w:val="000D0820"/>
    <w:rsid w:val="000D0AD2"/>
    <w:rsid w:val="000D7359"/>
    <w:rsid w:val="000E5141"/>
    <w:rsid w:val="0010532F"/>
    <w:rsid w:val="00191BA8"/>
    <w:rsid w:val="001923A5"/>
    <w:rsid w:val="001D573B"/>
    <w:rsid w:val="0020179D"/>
    <w:rsid w:val="0020688C"/>
    <w:rsid w:val="00270C65"/>
    <w:rsid w:val="0028424E"/>
    <w:rsid w:val="00284D2A"/>
    <w:rsid w:val="0029313F"/>
    <w:rsid w:val="00297E9D"/>
    <w:rsid w:val="002A5F82"/>
    <w:rsid w:val="002A6C0C"/>
    <w:rsid w:val="002B1499"/>
    <w:rsid w:val="002E40FB"/>
    <w:rsid w:val="002F6AED"/>
    <w:rsid w:val="00305B5F"/>
    <w:rsid w:val="00337559"/>
    <w:rsid w:val="00377EC3"/>
    <w:rsid w:val="003820AB"/>
    <w:rsid w:val="003B41EF"/>
    <w:rsid w:val="003E2280"/>
    <w:rsid w:val="00443714"/>
    <w:rsid w:val="00444C54"/>
    <w:rsid w:val="0047010F"/>
    <w:rsid w:val="00486EC2"/>
    <w:rsid w:val="004F7676"/>
    <w:rsid w:val="004F77BB"/>
    <w:rsid w:val="00507ADE"/>
    <w:rsid w:val="00511307"/>
    <w:rsid w:val="0054101A"/>
    <w:rsid w:val="00546F08"/>
    <w:rsid w:val="00550E32"/>
    <w:rsid w:val="005816F8"/>
    <w:rsid w:val="00592F32"/>
    <w:rsid w:val="00597B75"/>
    <w:rsid w:val="005C6997"/>
    <w:rsid w:val="005D4D58"/>
    <w:rsid w:val="005E5C3D"/>
    <w:rsid w:val="005F0EE3"/>
    <w:rsid w:val="006478FA"/>
    <w:rsid w:val="00650193"/>
    <w:rsid w:val="00654176"/>
    <w:rsid w:val="00657292"/>
    <w:rsid w:val="0068663D"/>
    <w:rsid w:val="006A422F"/>
    <w:rsid w:val="006C3F15"/>
    <w:rsid w:val="006E12DB"/>
    <w:rsid w:val="006F02E8"/>
    <w:rsid w:val="00756752"/>
    <w:rsid w:val="007606FC"/>
    <w:rsid w:val="00764D84"/>
    <w:rsid w:val="007765BD"/>
    <w:rsid w:val="007A1775"/>
    <w:rsid w:val="007B073F"/>
    <w:rsid w:val="00804B3F"/>
    <w:rsid w:val="00826422"/>
    <w:rsid w:val="00844734"/>
    <w:rsid w:val="00846C9C"/>
    <w:rsid w:val="00860C13"/>
    <w:rsid w:val="00861274"/>
    <w:rsid w:val="008A1FFC"/>
    <w:rsid w:val="00901771"/>
    <w:rsid w:val="0093358B"/>
    <w:rsid w:val="00986E45"/>
    <w:rsid w:val="009A19EA"/>
    <w:rsid w:val="00A11847"/>
    <w:rsid w:val="00A13849"/>
    <w:rsid w:val="00A51A3B"/>
    <w:rsid w:val="00A55DFA"/>
    <w:rsid w:val="00A9439E"/>
    <w:rsid w:val="00A94878"/>
    <w:rsid w:val="00AA4885"/>
    <w:rsid w:val="00AA540D"/>
    <w:rsid w:val="00B3542E"/>
    <w:rsid w:val="00B5050E"/>
    <w:rsid w:val="00B7565F"/>
    <w:rsid w:val="00B82DBF"/>
    <w:rsid w:val="00B96B7A"/>
    <w:rsid w:val="00BB66BB"/>
    <w:rsid w:val="00BD6506"/>
    <w:rsid w:val="00BF64F8"/>
    <w:rsid w:val="00C014FB"/>
    <w:rsid w:val="00C1413F"/>
    <w:rsid w:val="00C17F02"/>
    <w:rsid w:val="00C32C77"/>
    <w:rsid w:val="00CC7FD3"/>
    <w:rsid w:val="00D231EB"/>
    <w:rsid w:val="00D26A72"/>
    <w:rsid w:val="00D924F5"/>
    <w:rsid w:val="00DB4B50"/>
    <w:rsid w:val="00DE343A"/>
    <w:rsid w:val="00E10240"/>
    <w:rsid w:val="00E524DB"/>
    <w:rsid w:val="00E82B60"/>
    <w:rsid w:val="00EC4336"/>
    <w:rsid w:val="00ED03BA"/>
    <w:rsid w:val="00EF0D1E"/>
    <w:rsid w:val="00F01AA1"/>
    <w:rsid w:val="00F700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B75"/>
  </w:style>
  <w:style w:type="paragraph" w:styleId="1">
    <w:name w:val="heading 1"/>
    <w:basedOn w:val="a"/>
    <w:next w:val="a"/>
    <w:link w:val="10"/>
    <w:qFormat/>
    <w:rsid w:val="003B41E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qFormat/>
    <w:rsid w:val="003B41E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u w:val="single"/>
    </w:rPr>
  </w:style>
  <w:style w:type="paragraph" w:styleId="3">
    <w:name w:val="heading 3"/>
    <w:basedOn w:val="a"/>
    <w:next w:val="a"/>
    <w:link w:val="30"/>
    <w:qFormat/>
    <w:rsid w:val="003B41EF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rsid w:val="00305B5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styleId="a4">
    <w:name w:val="Table Grid"/>
    <w:basedOn w:val="a1"/>
    <w:uiPriority w:val="59"/>
    <w:rsid w:val="002A5F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5C6997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3B41EF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rsid w:val="003B41EF"/>
    <w:rPr>
      <w:rFonts w:ascii="Times New Roman" w:eastAsia="Times New Roman" w:hAnsi="Times New Roman" w:cs="Times New Roman"/>
      <w:sz w:val="28"/>
      <w:szCs w:val="24"/>
      <w:u w:val="single"/>
    </w:rPr>
  </w:style>
  <w:style w:type="character" w:customStyle="1" w:styleId="30">
    <w:name w:val="Заголовок 3 Знак"/>
    <w:basedOn w:val="a0"/>
    <w:link w:val="3"/>
    <w:rsid w:val="003B41EF"/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paragraph" w:styleId="a6">
    <w:name w:val="Title"/>
    <w:basedOn w:val="a"/>
    <w:link w:val="a7"/>
    <w:qFormat/>
    <w:rsid w:val="003B41E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Название Знак"/>
    <w:basedOn w:val="a0"/>
    <w:link w:val="a6"/>
    <w:rsid w:val="003B41EF"/>
    <w:rPr>
      <w:rFonts w:ascii="Times New Roman" w:eastAsia="Times New Roman" w:hAnsi="Times New Roman" w:cs="Times New Roman"/>
      <w:sz w:val="28"/>
      <w:szCs w:val="24"/>
    </w:rPr>
  </w:style>
  <w:style w:type="paragraph" w:customStyle="1" w:styleId="5">
    <w:name w:val="заголовок 5"/>
    <w:basedOn w:val="a"/>
    <w:next w:val="a"/>
    <w:rsid w:val="006A422F"/>
    <w:pPr>
      <w:keepNext/>
      <w:spacing w:after="0" w:line="240" w:lineRule="auto"/>
      <w:jc w:val="both"/>
    </w:pPr>
    <w:rPr>
      <w:rFonts w:ascii="Times New Roman" w:eastAsia="Times New Roman" w:hAnsi="Times New Roman" w:cs="Times New Roman"/>
      <w:b/>
      <w:sz w:val="26"/>
      <w:szCs w:val="20"/>
    </w:rPr>
  </w:style>
  <w:style w:type="paragraph" w:styleId="a8">
    <w:name w:val="Body Text"/>
    <w:basedOn w:val="a"/>
    <w:link w:val="a9"/>
    <w:rsid w:val="008A1FF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9">
    <w:name w:val="Основной текст Знак"/>
    <w:basedOn w:val="a0"/>
    <w:link w:val="a8"/>
    <w:rsid w:val="008A1FFC"/>
    <w:rPr>
      <w:rFonts w:ascii="Times New Roman" w:eastAsia="Times New Roman" w:hAnsi="Times New Roman" w:cs="Times New Roman"/>
      <w:sz w:val="24"/>
      <w:szCs w:val="20"/>
    </w:rPr>
  </w:style>
  <w:style w:type="paragraph" w:styleId="aa">
    <w:name w:val="Body Text Indent"/>
    <w:basedOn w:val="a"/>
    <w:link w:val="ab"/>
    <w:unhideWhenUsed/>
    <w:rsid w:val="00F700C6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F700C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6</Pages>
  <Words>1021</Words>
  <Characters>5820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11</cp:revision>
  <cp:lastPrinted>2021-09-28T11:17:00Z</cp:lastPrinted>
  <dcterms:created xsi:type="dcterms:W3CDTF">2021-07-08T10:57:00Z</dcterms:created>
  <dcterms:modified xsi:type="dcterms:W3CDTF">2021-09-29T06:25:00Z</dcterms:modified>
</cp:coreProperties>
</file>