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C459E9">
      <w:pPr>
        <w:pStyle w:val="7"/>
        <w:rPr>
          <w:noProof/>
        </w:rPr>
      </w:pPr>
      <w:r>
        <w:rPr>
          <w:noProof/>
        </w:rPr>
        <mc:AlternateContent>
          <mc:Choice Requires="wps">
            <w:drawing>
              <wp:anchor distT="0" distB="0" distL="114300" distR="114300" simplePos="0" relativeHeight="251658240" behindDoc="0" locked="0" layoutInCell="1" allowOverlap="1" wp14:anchorId="5396B9DF" wp14:editId="5865768D">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C459E9" w:rsidRPr="00897AD3" w:rsidRDefault="00C459E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23 (111</w:t>
                            </w:r>
                            <w:r w:rsidRPr="003C0B92">
                              <w:rPr>
                                <w:b/>
                                <w:szCs w:val="24"/>
                                <w:lang w:eastAsia="en-US"/>
                              </w:rPr>
                              <w:t>н)</w:t>
                            </w:r>
                            <w:r>
                              <w:rPr>
                                <w:b/>
                                <w:szCs w:val="24"/>
                                <w:lang w:eastAsia="en-US"/>
                              </w:rPr>
                              <w:t xml:space="preserve"> </w:t>
                            </w:r>
                            <w:r>
                              <w:rPr>
                                <w:rFonts w:eastAsia="Times New Roman"/>
                                <w:b/>
                                <w:color w:val="FFFFFF"/>
                                <w:szCs w:val="24"/>
                                <w:lang w:eastAsia="en-US"/>
                              </w:rPr>
                              <w:t>30</w:t>
                            </w:r>
                            <w:r w:rsidRPr="00411B6B">
                              <w:rPr>
                                <w:rFonts w:eastAsia="Times New Roman"/>
                                <w:b/>
                                <w:color w:val="FFFFFF"/>
                                <w:szCs w:val="24"/>
                                <w:lang w:eastAsia="en-US"/>
                              </w:rPr>
                              <w:t xml:space="preserve"> </w:t>
                            </w:r>
                            <w:r>
                              <w:rPr>
                                <w:rFonts w:eastAsia="Times New Roman"/>
                                <w:b/>
                                <w:color w:val="FFFFFF"/>
                                <w:szCs w:val="24"/>
                                <w:lang w:eastAsia="en-US"/>
                              </w:rPr>
                              <w:t xml:space="preserve">марта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86CC5" w:rsidRPr="00897AD3" w:rsidRDefault="00286C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sidR="00D2777C">
                        <w:rPr>
                          <w:b/>
                          <w:szCs w:val="24"/>
                          <w:lang w:eastAsia="en-US"/>
                        </w:rPr>
                        <w:t xml:space="preserve">№ </w:t>
                      </w:r>
                      <w:bookmarkStart w:id="1" w:name="_GoBack"/>
                      <w:r w:rsidR="00D2777C">
                        <w:rPr>
                          <w:b/>
                          <w:szCs w:val="24"/>
                          <w:lang w:eastAsia="en-US"/>
                        </w:rPr>
                        <w:t>23 (111</w:t>
                      </w:r>
                      <w:r w:rsidRPr="003C0B92">
                        <w:rPr>
                          <w:b/>
                          <w:szCs w:val="24"/>
                          <w:lang w:eastAsia="en-US"/>
                        </w:rPr>
                        <w:t>н)</w:t>
                      </w:r>
                      <w:r>
                        <w:rPr>
                          <w:b/>
                          <w:szCs w:val="24"/>
                          <w:lang w:eastAsia="en-US"/>
                        </w:rPr>
                        <w:t xml:space="preserve"> </w:t>
                      </w:r>
                      <w:bookmarkEnd w:id="1"/>
                      <w:r w:rsidR="00D2777C">
                        <w:rPr>
                          <w:rFonts w:eastAsia="Times New Roman"/>
                          <w:b/>
                          <w:color w:val="FFFFFF"/>
                          <w:szCs w:val="24"/>
                          <w:lang w:eastAsia="en-US"/>
                        </w:rPr>
                        <w:t>3</w:t>
                      </w:r>
                      <w:r>
                        <w:rPr>
                          <w:rFonts w:eastAsia="Times New Roman"/>
                          <w:b/>
                          <w:color w:val="FFFFFF"/>
                          <w:szCs w:val="24"/>
                          <w:lang w:eastAsia="en-US"/>
                        </w:rPr>
                        <w:t>0</w:t>
                      </w:r>
                      <w:r w:rsidRPr="00411B6B">
                        <w:rPr>
                          <w:rFonts w:eastAsia="Times New Roman"/>
                          <w:b/>
                          <w:color w:val="FFFFFF"/>
                          <w:szCs w:val="24"/>
                          <w:lang w:eastAsia="en-US"/>
                        </w:rPr>
                        <w:t xml:space="preserve"> </w:t>
                      </w:r>
                      <w:r>
                        <w:rPr>
                          <w:rFonts w:eastAsia="Times New Roman"/>
                          <w:b/>
                          <w:color w:val="FFFFFF"/>
                          <w:szCs w:val="24"/>
                          <w:lang w:eastAsia="en-US"/>
                        </w:rPr>
                        <w:t xml:space="preserve">марта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C459E9">
        <w:rPr>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lang w:eastAsia="en-US"/>
        </w:rPr>
        <w:t xml:space="preserve"> </w:t>
      </w:r>
      <w:r>
        <w:rPr>
          <w:noProof/>
        </w:rPr>
        <w:drawing>
          <wp:inline distT="0" distB="0" distL="0" distR="0" wp14:anchorId="4781F78F" wp14:editId="6002F7D9">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D2777C" w:rsidP="000119E3">
      <w:pPr>
        <w:ind w:firstLine="0"/>
        <w:jc w:val="left"/>
        <w:rPr>
          <w:rFonts w:eastAsia="Times New Roman"/>
          <w:b/>
          <w:sz w:val="16"/>
          <w:szCs w:val="16"/>
          <w:lang w:eastAsia="en-US"/>
        </w:rPr>
      </w:pPr>
      <w:r>
        <w:rPr>
          <w:b/>
          <w:color w:val="26282F"/>
          <w:kern w:val="3"/>
          <w:sz w:val="16"/>
          <w:szCs w:val="16"/>
          <w:lang w:eastAsia="en-US"/>
        </w:rPr>
        <w:t>27</w:t>
      </w:r>
      <w:r w:rsidR="00F0255F">
        <w:rPr>
          <w:b/>
          <w:color w:val="26282F"/>
          <w:kern w:val="3"/>
          <w:sz w:val="16"/>
          <w:szCs w:val="16"/>
          <w:lang w:eastAsia="en-US"/>
        </w:rPr>
        <w:t>.03</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№245</w:t>
      </w:r>
    </w:p>
    <w:p w:rsidR="00286CC5" w:rsidRDefault="00286CC5" w:rsidP="000119E3">
      <w:pPr>
        <w:ind w:firstLine="0"/>
        <w:jc w:val="left"/>
        <w:rPr>
          <w:rFonts w:eastAsia="Times New Roman"/>
          <w:b/>
          <w:sz w:val="16"/>
          <w:szCs w:val="16"/>
          <w:lang w:eastAsia="en-US"/>
        </w:rPr>
      </w:pPr>
    </w:p>
    <w:p w:rsidR="009369D0" w:rsidRPr="009369D0" w:rsidRDefault="00D2777C" w:rsidP="00D2777C">
      <w:pPr>
        <w:ind w:firstLine="0"/>
        <w:jc w:val="center"/>
        <w:rPr>
          <w:rFonts w:eastAsia="Times New Roman"/>
          <w:color w:val="22272F"/>
          <w:szCs w:val="24"/>
        </w:rPr>
      </w:pPr>
      <w:r w:rsidRPr="00D2777C">
        <w:rPr>
          <w:b/>
          <w:color w:val="000000"/>
          <w:szCs w:val="24"/>
        </w:rPr>
        <w:t xml:space="preserve">О внесении изменений в постановление администрации </w:t>
      </w:r>
      <w:proofErr w:type="spellStart"/>
      <w:r w:rsidRPr="00D2777C">
        <w:rPr>
          <w:b/>
          <w:color w:val="000000"/>
          <w:szCs w:val="24"/>
        </w:rPr>
        <w:t>Алатырского</w:t>
      </w:r>
      <w:proofErr w:type="spellEnd"/>
      <w:r w:rsidRPr="00D2777C">
        <w:rPr>
          <w:b/>
          <w:color w:val="000000"/>
          <w:szCs w:val="24"/>
        </w:rPr>
        <w:t xml:space="preserve"> муниципального округа от 17.03.2025 № 277 «Об </w:t>
      </w:r>
      <w:r w:rsidRPr="00D2777C">
        <w:rPr>
          <w:rFonts w:eastAsia="Times New Roman"/>
          <w:b/>
          <w:szCs w:val="24"/>
        </w:rPr>
        <w:t xml:space="preserve">организации отдыха детей, их оздоровления и занятости в </w:t>
      </w:r>
      <w:proofErr w:type="spellStart"/>
      <w:r w:rsidRPr="00D2777C">
        <w:rPr>
          <w:rFonts w:eastAsia="Times New Roman"/>
          <w:b/>
          <w:color w:val="000000"/>
          <w:szCs w:val="24"/>
        </w:rPr>
        <w:t>Алатырском</w:t>
      </w:r>
      <w:proofErr w:type="spellEnd"/>
      <w:r w:rsidRPr="00D2777C">
        <w:rPr>
          <w:rFonts w:eastAsia="Times New Roman"/>
          <w:b/>
          <w:color w:val="000000"/>
          <w:szCs w:val="24"/>
        </w:rPr>
        <w:t xml:space="preserve"> муниципальном округе</w:t>
      </w:r>
    </w:p>
    <w:p w:rsidR="009369D0" w:rsidRDefault="009369D0" w:rsidP="009369D0">
      <w:pPr>
        <w:ind w:firstLine="0"/>
        <w:jc w:val="center"/>
        <w:rPr>
          <w:rFonts w:eastAsia="Times New Roman"/>
          <w:b/>
          <w:sz w:val="16"/>
          <w:szCs w:val="16"/>
          <w:lang w:eastAsia="en-US"/>
        </w:rPr>
      </w:pPr>
    </w:p>
    <w:p w:rsidR="00D2777C" w:rsidRPr="009369D0" w:rsidRDefault="00D2777C" w:rsidP="009369D0">
      <w:pPr>
        <w:ind w:firstLine="0"/>
        <w:jc w:val="center"/>
        <w:rPr>
          <w:rFonts w:eastAsia="Times New Roman"/>
          <w:b/>
          <w:sz w:val="16"/>
          <w:szCs w:val="16"/>
          <w:lang w:eastAsia="en-US"/>
        </w:rPr>
      </w:pPr>
    </w:p>
    <w:p w:rsidR="00D2777C" w:rsidRPr="00D2777C" w:rsidRDefault="00D2777C" w:rsidP="00D2777C">
      <w:pPr>
        <w:ind w:right="-5"/>
        <w:rPr>
          <w:rFonts w:eastAsia="Times New Roman"/>
          <w:sz w:val="16"/>
          <w:szCs w:val="16"/>
        </w:rPr>
      </w:pPr>
      <w:r w:rsidRPr="00D2777C">
        <w:rPr>
          <w:rFonts w:eastAsia="Times New Roman"/>
          <w:sz w:val="16"/>
          <w:szCs w:val="16"/>
        </w:rPr>
        <w:t xml:space="preserve">В соответствии с Постановлением Кабинета Министров Чувашской Республики от 18.03.2026 № 127 «О внесении изменений в постановление Кабинета Министров Чувашской Республики от 02.03.2012 № 70», администрация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w:t>
      </w:r>
    </w:p>
    <w:p w:rsidR="00D2777C" w:rsidRPr="00D2777C" w:rsidRDefault="00D2777C" w:rsidP="00D2777C">
      <w:pPr>
        <w:widowControl w:val="0"/>
        <w:ind w:firstLine="0"/>
        <w:jc w:val="center"/>
        <w:rPr>
          <w:rFonts w:eastAsia="Times New Roman"/>
          <w:b/>
          <w:snapToGrid w:val="0"/>
          <w:color w:val="000000"/>
          <w:sz w:val="16"/>
          <w:szCs w:val="16"/>
        </w:rPr>
      </w:pPr>
      <w:r w:rsidRPr="00D2777C">
        <w:rPr>
          <w:rFonts w:eastAsia="Times New Roman"/>
          <w:b/>
          <w:snapToGrid w:val="0"/>
          <w:color w:val="000000"/>
          <w:sz w:val="16"/>
          <w:szCs w:val="16"/>
        </w:rPr>
        <w:t>постановляет:</w:t>
      </w:r>
    </w:p>
    <w:p w:rsidR="00D2777C" w:rsidRPr="00D2777C" w:rsidRDefault="00D2777C" w:rsidP="00064D82">
      <w:pPr>
        <w:numPr>
          <w:ilvl w:val="0"/>
          <w:numId w:val="6"/>
        </w:numPr>
        <w:tabs>
          <w:tab w:val="left" w:pos="1134"/>
        </w:tabs>
        <w:spacing w:after="200" w:line="276" w:lineRule="auto"/>
        <w:contextualSpacing/>
        <w:jc w:val="left"/>
        <w:rPr>
          <w:rFonts w:eastAsia="Times New Roman"/>
          <w:sz w:val="16"/>
          <w:szCs w:val="16"/>
        </w:rPr>
      </w:pPr>
      <w:r w:rsidRPr="00D2777C">
        <w:rPr>
          <w:rFonts w:eastAsia="Times New Roman"/>
          <w:sz w:val="16"/>
          <w:szCs w:val="16"/>
        </w:rPr>
        <w:t xml:space="preserve">Внести в постановление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от 17.03.2025 № 277 «Об организации отдыха детей, их оздоровления и занятости в </w:t>
      </w:r>
      <w:proofErr w:type="spellStart"/>
      <w:r w:rsidRPr="00D2777C">
        <w:rPr>
          <w:rFonts w:eastAsia="Times New Roman"/>
          <w:sz w:val="16"/>
          <w:szCs w:val="16"/>
        </w:rPr>
        <w:t>Алатырском</w:t>
      </w:r>
      <w:proofErr w:type="spellEnd"/>
      <w:r w:rsidRPr="00D2777C">
        <w:rPr>
          <w:rFonts w:eastAsia="Times New Roman"/>
          <w:sz w:val="16"/>
          <w:szCs w:val="16"/>
        </w:rPr>
        <w:t xml:space="preserve"> муниципальном округе» следующие изменения:</w:t>
      </w:r>
    </w:p>
    <w:p w:rsidR="00D2777C" w:rsidRPr="00D2777C" w:rsidRDefault="00D2777C" w:rsidP="00064D82">
      <w:pPr>
        <w:numPr>
          <w:ilvl w:val="0"/>
          <w:numId w:val="7"/>
        </w:numPr>
        <w:tabs>
          <w:tab w:val="left" w:pos="1134"/>
        </w:tabs>
        <w:spacing w:after="200" w:line="276" w:lineRule="auto"/>
        <w:contextualSpacing/>
        <w:jc w:val="left"/>
        <w:rPr>
          <w:rFonts w:eastAsia="Times New Roman"/>
          <w:sz w:val="16"/>
          <w:szCs w:val="16"/>
        </w:rPr>
      </w:pPr>
      <w:r w:rsidRPr="00D2777C">
        <w:rPr>
          <w:rFonts w:eastAsia="Times New Roman"/>
          <w:sz w:val="16"/>
          <w:szCs w:val="16"/>
        </w:rPr>
        <w:t>пункт 2 постановления изложить в следующей редакции:</w:t>
      </w:r>
    </w:p>
    <w:p w:rsidR="00D2777C" w:rsidRPr="00D2777C" w:rsidRDefault="00D2777C" w:rsidP="00D2777C">
      <w:pPr>
        <w:shd w:val="clear" w:color="auto" w:fill="FFFFFF"/>
        <w:rPr>
          <w:rFonts w:eastAsia="Times New Roman"/>
          <w:color w:val="22272F"/>
          <w:sz w:val="16"/>
          <w:szCs w:val="16"/>
        </w:rPr>
      </w:pPr>
      <w:r w:rsidRPr="00D2777C">
        <w:rPr>
          <w:rFonts w:eastAsia="Times New Roman"/>
          <w:color w:val="22272F"/>
          <w:sz w:val="16"/>
          <w:szCs w:val="16"/>
        </w:rPr>
        <w:t>«2. Установить среднюю стоимость:</w:t>
      </w:r>
    </w:p>
    <w:p w:rsidR="00D2777C" w:rsidRPr="00D2777C" w:rsidRDefault="00D2777C" w:rsidP="00D2777C">
      <w:pPr>
        <w:shd w:val="clear" w:color="auto" w:fill="FFFFFF"/>
        <w:rPr>
          <w:rFonts w:eastAsia="Times New Roman"/>
          <w:color w:val="22272F"/>
          <w:sz w:val="16"/>
          <w:szCs w:val="16"/>
        </w:rPr>
      </w:pPr>
      <w:r w:rsidRPr="00D2777C">
        <w:rPr>
          <w:rFonts w:eastAsia="Times New Roman"/>
          <w:color w:val="22272F"/>
          <w:sz w:val="16"/>
          <w:szCs w:val="16"/>
        </w:rPr>
        <w:t>путевки в организации отдыха детей и их оздоровления сезонного или круглогодичного действия со сроком пребывания 21 день в размере 23555 рублей;</w:t>
      </w:r>
    </w:p>
    <w:p w:rsidR="00D2777C" w:rsidRPr="00D2777C" w:rsidRDefault="00D2777C" w:rsidP="00D2777C">
      <w:pPr>
        <w:shd w:val="clear" w:color="auto" w:fill="FFFFFF"/>
        <w:rPr>
          <w:rFonts w:eastAsia="Times New Roman"/>
          <w:color w:val="22272F"/>
          <w:sz w:val="16"/>
          <w:szCs w:val="16"/>
        </w:rPr>
      </w:pPr>
      <w:proofErr w:type="gramStart"/>
      <w:r w:rsidRPr="00D2777C">
        <w:rPr>
          <w:rFonts w:eastAsia="Times New Roman"/>
          <w:color w:val="22272F"/>
          <w:sz w:val="16"/>
          <w:szCs w:val="16"/>
        </w:rPr>
        <w:t>путевки в санаторно-курортные организации со сроком пребывания 21-24 дня из расчета до 1473 рублей на одного ребенка в сутки;</w:t>
      </w:r>
      <w:proofErr w:type="gramEnd"/>
    </w:p>
    <w:p w:rsidR="00D2777C" w:rsidRPr="00D2777C" w:rsidRDefault="00D2777C" w:rsidP="00D2777C">
      <w:pPr>
        <w:shd w:val="clear" w:color="auto" w:fill="FFFFFF"/>
        <w:rPr>
          <w:rFonts w:eastAsia="Times New Roman"/>
          <w:color w:val="22272F"/>
          <w:sz w:val="16"/>
          <w:szCs w:val="16"/>
        </w:rPr>
      </w:pPr>
      <w:r w:rsidRPr="00D2777C">
        <w:rPr>
          <w:rFonts w:eastAsia="Times New Roman"/>
          <w:color w:val="22272F"/>
          <w:sz w:val="16"/>
          <w:szCs w:val="16"/>
        </w:rPr>
        <w:t>путевки в детские специализированные (профильные) лагеря на базе организаций отдыха детей и их оздоровления сезонного или круглогодичного действия со сроком пребывания от 7 до 21 дня из расчета до 1235 рублей на одного ребенка в сутки;</w:t>
      </w:r>
    </w:p>
    <w:p w:rsidR="00D2777C" w:rsidRPr="00D2777C" w:rsidRDefault="00D2777C" w:rsidP="00D2777C">
      <w:pPr>
        <w:shd w:val="clear" w:color="auto" w:fill="FFFFFF"/>
        <w:rPr>
          <w:rFonts w:eastAsia="Times New Roman"/>
          <w:color w:val="000000"/>
          <w:sz w:val="16"/>
          <w:szCs w:val="16"/>
        </w:rPr>
      </w:pPr>
      <w:r w:rsidRPr="00D2777C">
        <w:rPr>
          <w:rFonts w:eastAsia="Times New Roman"/>
          <w:color w:val="22272F"/>
          <w:sz w:val="16"/>
          <w:szCs w:val="16"/>
        </w:rPr>
        <w:t xml:space="preserve">набора продуктов питания в лагерях, организованных образовательными организациями, осуществляющими организацию отдыха и </w:t>
      </w:r>
      <w:proofErr w:type="gramStart"/>
      <w:r w:rsidRPr="00D2777C">
        <w:rPr>
          <w:rFonts w:eastAsia="Times New Roman"/>
          <w:color w:val="22272F"/>
          <w:sz w:val="16"/>
          <w:szCs w:val="16"/>
        </w:rPr>
        <w:t>оздоровления</w:t>
      </w:r>
      <w:proofErr w:type="gramEnd"/>
      <w:r w:rsidRPr="00D2777C">
        <w:rPr>
          <w:rFonts w:eastAsia="Times New Roman"/>
          <w:color w:val="22272F"/>
          <w:sz w:val="16"/>
          <w:szCs w:val="16"/>
        </w:rPr>
        <w:t xml:space="preserve"> обучающихся в каникулярное время с дневным пребыванием детей в размере 145 рублей в день на одного ребенка.</w:t>
      </w:r>
      <w:r w:rsidRPr="00D2777C">
        <w:rPr>
          <w:rFonts w:eastAsia="Times New Roman"/>
          <w:color w:val="000000"/>
          <w:sz w:val="16"/>
          <w:szCs w:val="16"/>
        </w:rPr>
        <w:t>».</w:t>
      </w:r>
    </w:p>
    <w:p w:rsidR="00D2777C" w:rsidRPr="00D2777C" w:rsidRDefault="00D2777C" w:rsidP="00064D82">
      <w:pPr>
        <w:numPr>
          <w:ilvl w:val="0"/>
          <w:numId w:val="6"/>
        </w:numPr>
        <w:tabs>
          <w:tab w:val="left" w:pos="1134"/>
        </w:tabs>
        <w:spacing w:after="200" w:line="276" w:lineRule="auto"/>
        <w:contextualSpacing/>
        <w:jc w:val="left"/>
        <w:rPr>
          <w:sz w:val="16"/>
          <w:szCs w:val="16"/>
          <w:lang w:eastAsia="en-US"/>
        </w:rPr>
      </w:pPr>
      <w:r w:rsidRPr="00D2777C">
        <w:rPr>
          <w:sz w:val="16"/>
          <w:szCs w:val="16"/>
          <w:lang w:eastAsia="en-US"/>
        </w:rPr>
        <w:t xml:space="preserve">Сектору информатизации и обращений граждан администрации </w:t>
      </w:r>
      <w:proofErr w:type="spellStart"/>
      <w:r w:rsidRPr="00D2777C">
        <w:rPr>
          <w:sz w:val="16"/>
          <w:szCs w:val="16"/>
          <w:lang w:eastAsia="en-US"/>
        </w:rPr>
        <w:t>Алатырского</w:t>
      </w:r>
      <w:proofErr w:type="spellEnd"/>
      <w:r w:rsidRPr="00D2777C">
        <w:rPr>
          <w:sz w:val="16"/>
          <w:szCs w:val="16"/>
          <w:lang w:eastAsia="en-US"/>
        </w:rPr>
        <w:t xml:space="preserve"> муниципального округа опубликовать настоящее постановление на официальном сайте </w:t>
      </w:r>
      <w:proofErr w:type="spellStart"/>
      <w:r w:rsidRPr="00D2777C">
        <w:rPr>
          <w:sz w:val="16"/>
          <w:szCs w:val="16"/>
          <w:lang w:eastAsia="en-US"/>
        </w:rPr>
        <w:t>Алатырского</w:t>
      </w:r>
      <w:proofErr w:type="spellEnd"/>
      <w:r w:rsidRPr="00D2777C">
        <w:rPr>
          <w:sz w:val="16"/>
          <w:szCs w:val="16"/>
          <w:lang w:eastAsia="en-US"/>
        </w:rPr>
        <w:t xml:space="preserve"> муниципального округа.</w:t>
      </w:r>
    </w:p>
    <w:p w:rsidR="00D2777C" w:rsidRPr="00D2777C" w:rsidRDefault="00D2777C" w:rsidP="00064D82">
      <w:pPr>
        <w:numPr>
          <w:ilvl w:val="0"/>
          <w:numId w:val="6"/>
        </w:numPr>
        <w:tabs>
          <w:tab w:val="left" w:pos="-709"/>
          <w:tab w:val="left" w:pos="-284"/>
          <w:tab w:val="left" w:pos="1134"/>
        </w:tabs>
        <w:spacing w:after="200" w:line="276" w:lineRule="auto"/>
        <w:jc w:val="left"/>
        <w:rPr>
          <w:rFonts w:eastAsia="Times New Roman"/>
          <w:sz w:val="16"/>
          <w:szCs w:val="16"/>
        </w:rPr>
      </w:pPr>
      <w:proofErr w:type="gramStart"/>
      <w:r w:rsidRPr="00D2777C">
        <w:rPr>
          <w:sz w:val="16"/>
          <w:szCs w:val="16"/>
          <w:lang w:eastAsia="en-US"/>
        </w:rPr>
        <w:t>Контроль за</w:t>
      </w:r>
      <w:proofErr w:type="gramEnd"/>
      <w:r w:rsidRPr="00D2777C">
        <w:rPr>
          <w:sz w:val="16"/>
          <w:szCs w:val="16"/>
          <w:lang w:eastAsia="en-US"/>
        </w:rPr>
        <w:t xml:space="preserve"> исполнением настоящего постановления возложить </w:t>
      </w:r>
      <w:r w:rsidRPr="00D2777C">
        <w:rPr>
          <w:rFonts w:eastAsia="Times New Roman"/>
          <w:sz w:val="16"/>
          <w:szCs w:val="16"/>
        </w:rPr>
        <w:t xml:space="preserve">на заместителя главы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по социальным вопросам.</w:t>
      </w:r>
    </w:p>
    <w:p w:rsidR="00D2777C" w:rsidRPr="00D2777C" w:rsidRDefault="00D2777C" w:rsidP="00064D82">
      <w:pPr>
        <w:numPr>
          <w:ilvl w:val="0"/>
          <w:numId w:val="6"/>
        </w:numPr>
        <w:tabs>
          <w:tab w:val="left" w:pos="1134"/>
        </w:tabs>
        <w:suppressAutoHyphens/>
        <w:autoSpaceDE w:val="0"/>
        <w:autoSpaceDN w:val="0"/>
        <w:adjustRightInd w:val="0"/>
        <w:spacing w:after="200" w:line="276" w:lineRule="auto"/>
        <w:ind w:right="45"/>
        <w:contextualSpacing/>
        <w:jc w:val="left"/>
        <w:rPr>
          <w:rFonts w:eastAsia="Times New Roman"/>
          <w:sz w:val="16"/>
          <w:szCs w:val="16"/>
        </w:rPr>
      </w:pPr>
      <w:r w:rsidRPr="00D2777C">
        <w:rPr>
          <w:rFonts w:eastAsia="Times New Roman"/>
          <w:sz w:val="16"/>
          <w:szCs w:val="16"/>
        </w:rPr>
        <w:t>Настоящее постановление вступает в законную силу после его официального опубликования.</w:t>
      </w:r>
    </w:p>
    <w:p w:rsidR="00D2777C" w:rsidRPr="00D2777C" w:rsidRDefault="00D2777C" w:rsidP="00D2777C">
      <w:pPr>
        <w:ind w:firstLine="0"/>
        <w:rPr>
          <w:rFonts w:eastAsia="Times New Roman"/>
          <w:sz w:val="16"/>
          <w:szCs w:val="16"/>
        </w:rPr>
      </w:pPr>
    </w:p>
    <w:p w:rsidR="00D2777C" w:rsidRPr="00D2777C" w:rsidRDefault="00D2777C" w:rsidP="00D2777C">
      <w:pPr>
        <w:ind w:firstLine="0"/>
        <w:rPr>
          <w:rFonts w:eastAsia="Times New Roman"/>
          <w:sz w:val="16"/>
          <w:szCs w:val="16"/>
        </w:rPr>
      </w:pPr>
      <w:proofErr w:type="spellStart"/>
      <w:r w:rsidRPr="00D2777C">
        <w:rPr>
          <w:rFonts w:eastAsia="Times New Roman"/>
          <w:sz w:val="16"/>
          <w:szCs w:val="16"/>
        </w:rPr>
        <w:t>Врио</w:t>
      </w:r>
      <w:proofErr w:type="spellEnd"/>
      <w:r w:rsidRPr="00D2777C">
        <w:rPr>
          <w:rFonts w:eastAsia="Times New Roman"/>
          <w:sz w:val="16"/>
          <w:szCs w:val="16"/>
        </w:rPr>
        <w:t xml:space="preserve"> главы </w:t>
      </w:r>
      <w:proofErr w:type="spellStart"/>
      <w:proofErr w:type="gramStart"/>
      <w:r w:rsidRPr="00D2777C">
        <w:rPr>
          <w:rFonts w:eastAsia="Times New Roman"/>
          <w:sz w:val="16"/>
          <w:szCs w:val="16"/>
        </w:rPr>
        <w:t>Алатырского</w:t>
      </w:r>
      <w:proofErr w:type="spellEnd"/>
      <w:proofErr w:type="gramEnd"/>
      <w:r w:rsidRPr="00D2777C">
        <w:rPr>
          <w:rFonts w:eastAsia="Times New Roman"/>
          <w:sz w:val="16"/>
          <w:szCs w:val="16"/>
        </w:rPr>
        <w:t xml:space="preserve"> </w:t>
      </w:r>
    </w:p>
    <w:p w:rsidR="00D2777C" w:rsidRPr="00D2777C" w:rsidRDefault="00D2777C" w:rsidP="00D2777C">
      <w:pPr>
        <w:ind w:firstLine="0"/>
        <w:rPr>
          <w:rFonts w:eastAsia="Times New Roman"/>
          <w:sz w:val="16"/>
          <w:szCs w:val="16"/>
        </w:rPr>
      </w:pPr>
      <w:r w:rsidRPr="00D2777C">
        <w:rPr>
          <w:rFonts w:eastAsia="Times New Roman"/>
          <w:sz w:val="16"/>
          <w:szCs w:val="16"/>
        </w:rPr>
        <w:t>муниципального округа                                                                                              С.В. Фролов</w:t>
      </w:r>
    </w:p>
    <w:p w:rsidR="00C37484" w:rsidRDefault="00C37484" w:rsidP="00C37484">
      <w:pPr>
        <w:ind w:firstLine="0"/>
        <w:jc w:val="center"/>
        <w:rPr>
          <w:rFonts w:eastAsia="Times New Roman"/>
          <w:b/>
          <w:sz w:val="16"/>
          <w:szCs w:val="16"/>
          <w:lang w:eastAsia="en-US"/>
        </w:rPr>
      </w:pPr>
    </w:p>
    <w:p w:rsidR="00D2777C" w:rsidRPr="002B7D49" w:rsidRDefault="00D2777C" w:rsidP="00D2777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2777C" w:rsidRDefault="00D2777C" w:rsidP="00D2777C">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№260</w:t>
      </w:r>
    </w:p>
    <w:p w:rsidR="00D2777C" w:rsidRDefault="00D2777C" w:rsidP="00D2777C">
      <w:pPr>
        <w:ind w:firstLine="0"/>
        <w:jc w:val="left"/>
        <w:rPr>
          <w:rFonts w:eastAsia="Times New Roman"/>
          <w:b/>
          <w:sz w:val="16"/>
          <w:szCs w:val="16"/>
          <w:lang w:eastAsia="en-US"/>
        </w:rPr>
      </w:pPr>
    </w:p>
    <w:p w:rsidR="00D2777C" w:rsidRDefault="00D2777C" w:rsidP="00C459E9">
      <w:pPr>
        <w:ind w:firstLine="0"/>
        <w:jc w:val="center"/>
        <w:rPr>
          <w:b/>
          <w:szCs w:val="24"/>
        </w:rPr>
      </w:pPr>
      <w:proofErr w:type="gramStart"/>
      <w:r w:rsidRPr="00D2777C">
        <w:rPr>
          <w:b/>
          <w:szCs w:val="24"/>
        </w:rPr>
        <w:t xml:space="preserve">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proofErr w:type="spellStart"/>
      <w:r w:rsidRPr="00D2777C">
        <w:rPr>
          <w:b/>
          <w:szCs w:val="24"/>
        </w:rPr>
        <w:t>Алатырского</w:t>
      </w:r>
      <w:proofErr w:type="spellEnd"/>
      <w:r w:rsidRPr="00D2777C">
        <w:rPr>
          <w:b/>
          <w:szCs w:val="24"/>
        </w:rPr>
        <w:t xml:space="preserve"> муниципального округа Чувашской Республики, и руководителями муниципальных учреждений </w:t>
      </w:r>
      <w:proofErr w:type="spellStart"/>
      <w:r w:rsidRPr="00D2777C">
        <w:rPr>
          <w:b/>
          <w:szCs w:val="24"/>
        </w:rPr>
        <w:t>Алатырского</w:t>
      </w:r>
      <w:proofErr w:type="spellEnd"/>
      <w:r w:rsidRPr="00D2777C">
        <w:rPr>
          <w:b/>
          <w:szCs w:val="24"/>
        </w:rPr>
        <w:t xml:space="preserve"> муниципального округа Чувашской Республики</w:t>
      </w:r>
      <w:proofErr w:type="gramEnd"/>
    </w:p>
    <w:p w:rsidR="00D2777C" w:rsidRDefault="00D2777C" w:rsidP="00D2777C">
      <w:pPr>
        <w:ind w:firstLine="0"/>
        <w:jc w:val="center"/>
        <w:rPr>
          <w:b/>
          <w:szCs w:val="24"/>
        </w:rPr>
      </w:pPr>
    </w:p>
    <w:p w:rsidR="00D2777C" w:rsidRPr="00D2777C" w:rsidRDefault="00D2777C" w:rsidP="00D2777C">
      <w:pPr>
        <w:pStyle w:val="s1"/>
        <w:spacing w:before="0" w:beforeAutospacing="0" w:after="0" w:afterAutospacing="0"/>
        <w:ind w:firstLine="567"/>
        <w:jc w:val="both"/>
        <w:rPr>
          <w:sz w:val="16"/>
          <w:szCs w:val="16"/>
        </w:rPr>
      </w:pPr>
      <w:r w:rsidRPr="00D2777C">
        <w:rPr>
          <w:sz w:val="16"/>
          <w:szCs w:val="16"/>
        </w:rPr>
        <w:t xml:space="preserve">В соответствии с Постановлением Правительства Российской Федерации от 16.03.2026 № 272 «О внесении изменений в некоторые акты Правительства Российской Федерации», с частью 7.1 статьи 8 Федерального закона от 25.12.2008 № 273-ФЗ «О противодействии коррупции», решением Собрания депутатов </w:t>
      </w:r>
      <w:proofErr w:type="spellStart"/>
      <w:r w:rsidRPr="00D2777C">
        <w:rPr>
          <w:sz w:val="16"/>
          <w:szCs w:val="16"/>
        </w:rPr>
        <w:t>Алатырского</w:t>
      </w:r>
      <w:proofErr w:type="spellEnd"/>
      <w:r w:rsidRPr="00D2777C">
        <w:rPr>
          <w:sz w:val="16"/>
          <w:szCs w:val="16"/>
        </w:rPr>
        <w:t xml:space="preserve"> муниципального округа от 20.12.2024 № 8/78 «О вопросах правопреемства», в целях приведения нормативных правовых актов в соответствие с действующим </w:t>
      </w:r>
      <w:proofErr w:type="spellStart"/>
      <w:r w:rsidRPr="00D2777C">
        <w:rPr>
          <w:sz w:val="16"/>
          <w:szCs w:val="16"/>
        </w:rPr>
        <w:t>законодательством</w:t>
      </w:r>
      <w:proofErr w:type="gramStart"/>
      <w:r w:rsidRPr="00D2777C">
        <w:rPr>
          <w:rStyle w:val="afffff1"/>
          <w:sz w:val="16"/>
          <w:szCs w:val="16"/>
        </w:rPr>
        <w:t>,</w:t>
      </w:r>
      <w:r w:rsidRPr="00D2777C">
        <w:rPr>
          <w:sz w:val="16"/>
          <w:szCs w:val="16"/>
        </w:rPr>
        <w:t>а</w:t>
      </w:r>
      <w:proofErr w:type="gramEnd"/>
      <w:r w:rsidRPr="00D2777C">
        <w:rPr>
          <w:sz w:val="16"/>
          <w:szCs w:val="16"/>
        </w:rPr>
        <w:t>дминистрация</w:t>
      </w:r>
      <w:proofErr w:type="spellEnd"/>
      <w:r w:rsidRPr="00D2777C">
        <w:rPr>
          <w:sz w:val="16"/>
          <w:szCs w:val="16"/>
        </w:rPr>
        <w:t xml:space="preserve"> </w:t>
      </w:r>
      <w:proofErr w:type="spellStart"/>
      <w:r w:rsidRPr="00D2777C">
        <w:rPr>
          <w:sz w:val="16"/>
          <w:szCs w:val="16"/>
        </w:rPr>
        <w:t>Алатырского</w:t>
      </w:r>
      <w:proofErr w:type="spellEnd"/>
      <w:r w:rsidRPr="00D2777C">
        <w:rPr>
          <w:sz w:val="16"/>
          <w:szCs w:val="16"/>
        </w:rPr>
        <w:t xml:space="preserve"> муниципального округа </w:t>
      </w:r>
    </w:p>
    <w:p w:rsidR="00D2777C" w:rsidRPr="00D2777C" w:rsidRDefault="00D2777C" w:rsidP="00D2777C">
      <w:pPr>
        <w:pStyle w:val="s1"/>
        <w:spacing w:before="0" w:beforeAutospacing="0" w:after="0" w:afterAutospacing="0"/>
        <w:jc w:val="center"/>
        <w:rPr>
          <w:b/>
          <w:sz w:val="16"/>
          <w:szCs w:val="16"/>
        </w:rPr>
      </w:pPr>
      <w:r w:rsidRPr="00D2777C">
        <w:rPr>
          <w:b/>
          <w:sz w:val="16"/>
          <w:szCs w:val="16"/>
        </w:rPr>
        <w:t>постановляет:</w:t>
      </w:r>
    </w:p>
    <w:p w:rsidR="00D2777C" w:rsidRPr="00D2777C" w:rsidRDefault="00D2777C" w:rsidP="00064D82">
      <w:pPr>
        <w:pStyle w:val="s1"/>
        <w:numPr>
          <w:ilvl w:val="0"/>
          <w:numId w:val="8"/>
        </w:numPr>
        <w:tabs>
          <w:tab w:val="left" w:pos="1134"/>
        </w:tabs>
        <w:spacing w:before="0" w:beforeAutospacing="0" w:after="0" w:afterAutospacing="0"/>
        <w:ind w:left="0" w:firstLine="567"/>
        <w:jc w:val="both"/>
        <w:rPr>
          <w:sz w:val="16"/>
          <w:szCs w:val="16"/>
        </w:rPr>
      </w:pPr>
      <w:proofErr w:type="gramStart"/>
      <w:r w:rsidRPr="00D2777C">
        <w:rPr>
          <w:sz w:val="16"/>
          <w:szCs w:val="16"/>
        </w:rPr>
        <w:t xml:space="preserve">Утвердить прилагаемый Порядок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proofErr w:type="spellStart"/>
      <w:r w:rsidRPr="00D2777C">
        <w:rPr>
          <w:sz w:val="16"/>
          <w:szCs w:val="16"/>
        </w:rPr>
        <w:t>Алатырского</w:t>
      </w:r>
      <w:proofErr w:type="spellEnd"/>
      <w:r w:rsidRPr="00D2777C">
        <w:rPr>
          <w:sz w:val="16"/>
          <w:szCs w:val="16"/>
        </w:rPr>
        <w:t xml:space="preserve"> муниципального округа Чувашской Республики, и руководителями муниципальных учреждений </w:t>
      </w:r>
      <w:proofErr w:type="spellStart"/>
      <w:r w:rsidRPr="00D2777C">
        <w:rPr>
          <w:sz w:val="16"/>
          <w:szCs w:val="16"/>
        </w:rPr>
        <w:t>Алатырского</w:t>
      </w:r>
      <w:proofErr w:type="spellEnd"/>
      <w:r w:rsidRPr="00D2777C">
        <w:rPr>
          <w:sz w:val="16"/>
          <w:szCs w:val="16"/>
        </w:rPr>
        <w:t xml:space="preserve"> муниципального округа Чувашской Республики.</w:t>
      </w:r>
      <w:proofErr w:type="gramEnd"/>
    </w:p>
    <w:p w:rsidR="00D2777C" w:rsidRPr="00D2777C" w:rsidRDefault="00D2777C" w:rsidP="00064D82">
      <w:pPr>
        <w:pStyle w:val="s1"/>
        <w:numPr>
          <w:ilvl w:val="0"/>
          <w:numId w:val="8"/>
        </w:numPr>
        <w:tabs>
          <w:tab w:val="left" w:pos="1134"/>
        </w:tabs>
        <w:spacing w:before="0" w:beforeAutospacing="0" w:after="0" w:afterAutospacing="0"/>
        <w:ind w:left="0" w:firstLine="567"/>
        <w:jc w:val="both"/>
        <w:rPr>
          <w:sz w:val="16"/>
          <w:szCs w:val="16"/>
        </w:rPr>
      </w:pPr>
      <w:r w:rsidRPr="00D2777C">
        <w:rPr>
          <w:sz w:val="16"/>
          <w:szCs w:val="16"/>
        </w:rPr>
        <w:t>Признать утратившими силу постановления:</w:t>
      </w:r>
    </w:p>
    <w:p w:rsidR="00D2777C" w:rsidRPr="00D2777C" w:rsidRDefault="00D2777C" w:rsidP="00064D82">
      <w:pPr>
        <w:pStyle w:val="s1"/>
        <w:numPr>
          <w:ilvl w:val="0"/>
          <w:numId w:val="9"/>
        </w:numPr>
        <w:tabs>
          <w:tab w:val="left" w:pos="1134"/>
        </w:tabs>
        <w:spacing w:before="0" w:beforeAutospacing="0" w:after="0" w:afterAutospacing="0"/>
        <w:ind w:left="0" w:firstLine="567"/>
        <w:jc w:val="both"/>
        <w:rPr>
          <w:sz w:val="16"/>
          <w:szCs w:val="16"/>
        </w:rPr>
      </w:pPr>
      <w:proofErr w:type="gramStart"/>
      <w:r w:rsidRPr="00D2777C">
        <w:rPr>
          <w:sz w:val="16"/>
          <w:szCs w:val="16"/>
        </w:rPr>
        <w:t xml:space="preserve">администрации </w:t>
      </w:r>
      <w:proofErr w:type="spellStart"/>
      <w:r w:rsidRPr="00D2777C">
        <w:rPr>
          <w:sz w:val="16"/>
          <w:szCs w:val="16"/>
        </w:rPr>
        <w:t>Алатырского</w:t>
      </w:r>
      <w:proofErr w:type="spellEnd"/>
      <w:r w:rsidRPr="00D2777C">
        <w:rPr>
          <w:sz w:val="16"/>
          <w:szCs w:val="16"/>
        </w:rPr>
        <w:t xml:space="preserve"> муниципального округа от 23.01.2023 № 31 «Об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proofErr w:type="spellStart"/>
      <w:r w:rsidRPr="00D2777C">
        <w:rPr>
          <w:sz w:val="16"/>
          <w:szCs w:val="16"/>
        </w:rPr>
        <w:t>Алатырского</w:t>
      </w:r>
      <w:proofErr w:type="spellEnd"/>
      <w:r w:rsidRPr="00D2777C">
        <w:rPr>
          <w:sz w:val="16"/>
          <w:szCs w:val="16"/>
        </w:rPr>
        <w:t xml:space="preserve"> муниципального округа Чувашской Республики, и руководителями муниципальных учреждений </w:t>
      </w:r>
      <w:proofErr w:type="spellStart"/>
      <w:r w:rsidRPr="00D2777C">
        <w:rPr>
          <w:sz w:val="16"/>
          <w:szCs w:val="16"/>
        </w:rPr>
        <w:t>Алатырского</w:t>
      </w:r>
      <w:proofErr w:type="spellEnd"/>
      <w:r w:rsidRPr="00D2777C">
        <w:rPr>
          <w:sz w:val="16"/>
          <w:szCs w:val="16"/>
        </w:rPr>
        <w:t xml:space="preserve"> муниципального округа Чувашской Республики»;</w:t>
      </w:r>
      <w:proofErr w:type="gramEnd"/>
    </w:p>
    <w:p w:rsidR="00D2777C" w:rsidRPr="00D2777C" w:rsidRDefault="00D2777C" w:rsidP="00064D82">
      <w:pPr>
        <w:pStyle w:val="s1"/>
        <w:numPr>
          <w:ilvl w:val="0"/>
          <w:numId w:val="9"/>
        </w:numPr>
        <w:tabs>
          <w:tab w:val="left" w:pos="0"/>
          <w:tab w:val="left" w:pos="1134"/>
        </w:tabs>
        <w:spacing w:before="0" w:beforeAutospacing="0" w:after="0" w:afterAutospacing="0"/>
        <w:ind w:left="0" w:firstLine="567"/>
        <w:jc w:val="both"/>
        <w:rPr>
          <w:sz w:val="16"/>
          <w:szCs w:val="16"/>
        </w:rPr>
      </w:pPr>
      <w:r w:rsidRPr="00D2777C">
        <w:rPr>
          <w:sz w:val="16"/>
          <w:szCs w:val="16"/>
        </w:rPr>
        <w:t xml:space="preserve">администрации города Алатыря от 21.02.2013 № 173 «Об утверждении Положения о проверке достоверности и полноты сведений, представляемых лицом, поступающим на </w:t>
      </w:r>
      <w:proofErr w:type="gramStart"/>
      <w:r w:rsidRPr="00D2777C">
        <w:rPr>
          <w:sz w:val="16"/>
          <w:szCs w:val="16"/>
        </w:rPr>
        <w:t>работу</w:t>
      </w:r>
      <w:proofErr w:type="gramEnd"/>
      <w:r w:rsidRPr="00D2777C">
        <w:rPr>
          <w:sz w:val="16"/>
          <w:szCs w:val="16"/>
        </w:rPr>
        <w:t xml:space="preserve"> на должность руководителя муниципального учреждения, и руководителями муниципальных учреждений».</w:t>
      </w:r>
    </w:p>
    <w:p w:rsidR="00D2777C" w:rsidRPr="00D2777C" w:rsidRDefault="00D2777C" w:rsidP="00064D82">
      <w:pPr>
        <w:pStyle w:val="s1"/>
        <w:numPr>
          <w:ilvl w:val="0"/>
          <w:numId w:val="8"/>
        </w:numPr>
        <w:tabs>
          <w:tab w:val="left" w:pos="1134"/>
        </w:tabs>
        <w:spacing w:before="0" w:beforeAutospacing="0" w:after="0" w:afterAutospacing="0"/>
        <w:ind w:left="0" w:firstLine="567"/>
        <w:jc w:val="both"/>
        <w:rPr>
          <w:sz w:val="16"/>
          <w:szCs w:val="16"/>
        </w:rPr>
      </w:pPr>
      <w:r w:rsidRPr="00D2777C">
        <w:rPr>
          <w:sz w:val="16"/>
          <w:szCs w:val="16"/>
        </w:rPr>
        <w:t xml:space="preserve">Сектору информатизации и обращений граждан администрации </w:t>
      </w:r>
      <w:proofErr w:type="spellStart"/>
      <w:r w:rsidRPr="00D2777C">
        <w:rPr>
          <w:sz w:val="16"/>
          <w:szCs w:val="16"/>
        </w:rPr>
        <w:t>Алатырского</w:t>
      </w:r>
      <w:proofErr w:type="spellEnd"/>
      <w:r w:rsidRPr="00D2777C">
        <w:rPr>
          <w:sz w:val="16"/>
          <w:szCs w:val="16"/>
        </w:rPr>
        <w:t xml:space="preserve"> муниципального округа опубликовать настоящее постановление на официальном сайте </w:t>
      </w: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064D82">
      <w:pPr>
        <w:pStyle w:val="s1"/>
        <w:numPr>
          <w:ilvl w:val="0"/>
          <w:numId w:val="8"/>
        </w:numPr>
        <w:tabs>
          <w:tab w:val="left" w:pos="1134"/>
        </w:tabs>
        <w:spacing w:before="0" w:beforeAutospacing="0" w:after="0" w:afterAutospacing="0"/>
        <w:ind w:left="0" w:firstLine="567"/>
        <w:jc w:val="both"/>
        <w:rPr>
          <w:sz w:val="16"/>
          <w:szCs w:val="16"/>
        </w:rPr>
      </w:pPr>
      <w:proofErr w:type="gramStart"/>
      <w:r w:rsidRPr="00D2777C">
        <w:rPr>
          <w:sz w:val="16"/>
          <w:szCs w:val="16"/>
        </w:rPr>
        <w:t>Контроль за</w:t>
      </w:r>
      <w:proofErr w:type="gramEnd"/>
      <w:r w:rsidRPr="00D2777C">
        <w:rPr>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w:t>
      </w: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064D82">
      <w:pPr>
        <w:pStyle w:val="s1"/>
        <w:numPr>
          <w:ilvl w:val="0"/>
          <w:numId w:val="8"/>
        </w:numPr>
        <w:tabs>
          <w:tab w:val="left" w:pos="1134"/>
        </w:tabs>
        <w:spacing w:before="0" w:beforeAutospacing="0" w:after="0" w:afterAutospacing="0"/>
        <w:ind w:left="0" w:firstLine="567"/>
        <w:jc w:val="both"/>
        <w:rPr>
          <w:sz w:val="16"/>
          <w:szCs w:val="16"/>
        </w:rPr>
      </w:pPr>
      <w:r w:rsidRPr="00D2777C">
        <w:rPr>
          <w:sz w:val="16"/>
          <w:szCs w:val="16"/>
        </w:rPr>
        <w:t>Настоящее постановление вступает в силу после его официального опубликования.</w:t>
      </w:r>
    </w:p>
    <w:p w:rsidR="00D2777C" w:rsidRPr="00D2777C" w:rsidRDefault="00D2777C" w:rsidP="00D2777C">
      <w:pPr>
        <w:pStyle w:val="empty"/>
        <w:spacing w:before="0" w:beforeAutospacing="0" w:after="0" w:afterAutospacing="0"/>
        <w:rPr>
          <w:sz w:val="16"/>
          <w:szCs w:val="16"/>
        </w:rPr>
      </w:pPr>
    </w:p>
    <w:p w:rsidR="00D2777C" w:rsidRPr="00D2777C" w:rsidRDefault="00D2777C" w:rsidP="00D2777C">
      <w:pPr>
        <w:pStyle w:val="empty"/>
        <w:spacing w:before="0" w:beforeAutospacing="0" w:after="0" w:afterAutospacing="0"/>
        <w:rPr>
          <w:sz w:val="16"/>
          <w:szCs w:val="16"/>
        </w:rPr>
      </w:pPr>
    </w:p>
    <w:p w:rsidR="00D2777C" w:rsidRPr="00D2777C" w:rsidRDefault="00D2777C" w:rsidP="00D2777C">
      <w:pPr>
        <w:pStyle w:val="empty"/>
        <w:spacing w:before="0" w:beforeAutospacing="0" w:after="0" w:afterAutospacing="0"/>
        <w:rPr>
          <w:sz w:val="16"/>
          <w:szCs w:val="16"/>
        </w:rPr>
      </w:pPr>
    </w:p>
    <w:p w:rsidR="00D2777C" w:rsidRPr="00D2777C" w:rsidRDefault="00D2777C" w:rsidP="00D2777C">
      <w:pPr>
        <w:pStyle w:val="empty"/>
        <w:spacing w:before="0" w:beforeAutospacing="0" w:after="0" w:afterAutospacing="0"/>
        <w:rPr>
          <w:sz w:val="16"/>
          <w:szCs w:val="16"/>
        </w:rPr>
      </w:pPr>
      <w:r w:rsidRPr="00D2777C">
        <w:rPr>
          <w:sz w:val="16"/>
          <w:szCs w:val="16"/>
        </w:rPr>
        <w:lastRenderedPageBreak/>
        <w:t xml:space="preserve">Глава </w:t>
      </w:r>
      <w:proofErr w:type="spellStart"/>
      <w:proofErr w:type="gramStart"/>
      <w:r w:rsidRPr="00D2777C">
        <w:rPr>
          <w:sz w:val="16"/>
          <w:szCs w:val="16"/>
        </w:rPr>
        <w:t>Алатырского</w:t>
      </w:r>
      <w:proofErr w:type="spellEnd"/>
      <w:proofErr w:type="gramEnd"/>
      <w:r w:rsidRPr="00D2777C">
        <w:rPr>
          <w:sz w:val="16"/>
          <w:szCs w:val="16"/>
        </w:rPr>
        <w:t xml:space="preserve">  </w:t>
      </w:r>
    </w:p>
    <w:p w:rsidR="00D2777C" w:rsidRPr="00D2777C" w:rsidRDefault="00D2777C" w:rsidP="00D2777C">
      <w:pPr>
        <w:pStyle w:val="empty"/>
        <w:spacing w:before="0" w:beforeAutospacing="0" w:after="0" w:afterAutospacing="0"/>
        <w:rPr>
          <w:sz w:val="16"/>
          <w:szCs w:val="16"/>
        </w:rPr>
      </w:pPr>
      <w:proofErr w:type="gramStart"/>
      <w:r w:rsidRPr="00D2777C">
        <w:rPr>
          <w:sz w:val="16"/>
          <w:szCs w:val="16"/>
        </w:rPr>
        <w:t>муниципального округа                                                                                        Н.И. Шпилевая</w:t>
      </w:r>
      <w:proofErr w:type="gramEnd"/>
    </w:p>
    <w:p w:rsidR="00D2777C" w:rsidRPr="00D2777C" w:rsidRDefault="00D2777C" w:rsidP="00D2777C">
      <w:pPr>
        <w:pStyle w:val="empty"/>
        <w:spacing w:before="0" w:beforeAutospacing="0" w:after="0" w:afterAutospacing="0"/>
        <w:rPr>
          <w:sz w:val="16"/>
          <w:szCs w:val="16"/>
        </w:rPr>
      </w:pPr>
    </w:p>
    <w:p w:rsidR="00D2777C" w:rsidRPr="00D2777C" w:rsidRDefault="00D2777C" w:rsidP="00D2777C">
      <w:pPr>
        <w:pStyle w:val="empty"/>
        <w:spacing w:before="0" w:beforeAutospacing="0" w:after="0" w:afterAutospacing="0"/>
        <w:rPr>
          <w:sz w:val="16"/>
          <w:szCs w:val="16"/>
        </w:rPr>
      </w:pPr>
    </w:p>
    <w:p w:rsidR="00D2777C" w:rsidRPr="00D2777C" w:rsidRDefault="00D2777C" w:rsidP="00D2777C">
      <w:pPr>
        <w:pStyle w:val="empty"/>
        <w:spacing w:before="0" w:beforeAutospacing="0" w:after="0" w:afterAutospacing="0"/>
        <w:rPr>
          <w:sz w:val="16"/>
          <w:szCs w:val="16"/>
        </w:rPr>
        <w:sectPr w:rsidR="00D2777C" w:rsidRPr="00D2777C" w:rsidSect="00C459E9">
          <w:headerReference w:type="even" r:id="rId10"/>
          <w:headerReference w:type="default" r:id="rId11"/>
          <w:pgSz w:w="11906" w:h="16838"/>
          <w:pgMar w:top="567" w:right="567" w:bottom="567" w:left="1134" w:header="426" w:footer="22" w:gutter="0"/>
          <w:cols w:space="708"/>
          <w:titlePg/>
          <w:docGrid w:linePitch="360"/>
        </w:sectPr>
      </w:pPr>
    </w:p>
    <w:p w:rsidR="00D2777C" w:rsidRPr="00D2777C" w:rsidRDefault="00D2777C" w:rsidP="00D2777C">
      <w:pPr>
        <w:ind w:left="6379"/>
        <w:rPr>
          <w:sz w:val="16"/>
          <w:szCs w:val="16"/>
        </w:rPr>
      </w:pPr>
      <w:r w:rsidRPr="00D2777C">
        <w:rPr>
          <w:sz w:val="16"/>
          <w:szCs w:val="16"/>
        </w:rPr>
        <w:lastRenderedPageBreak/>
        <w:t>УТВЕРЖДЕН</w:t>
      </w:r>
    </w:p>
    <w:p w:rsidR="00D2777C" w:rsidRPr="00D2777C" w:rsidRDefault="00D2777C" w:rsidP="00D2777C">
      <w:pPr>
        <w:ind w:left="6379"/>
        <w:rPr>
          <w:sz w:val="16"/>
          <w:szCs w:val="16"/>
        </w:rPr>
      </w:pPr>
      <w:r w:rsidRPr="00D2777C">
        <w:rPr>
          <w:sz w:val="16"/>
          <w:szCs w:val="16"/>
        </w:rPr>
        <w:t>постановлением администрации</w:t>
      </w:r>
    </w:p>
    <w:p w:rsidR="00D2777C" w:rsidRPr="00D2777C" w:rsidRDefault="00D2777C" w:rsidP="00D2777C">
      <w:pPr>
        <w:ind w:left="6379"/>
        <w:rPr>
          <w:sz w:val="16"/>
          <w:szCs w:val="16"/>
        </w:rPr>
      </w:pP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D2777C">
      <w:pPr>
        <w:ind w:left="6379"/>
        <w:rPr>
          <w:sz w:val="16"/>
          <w:szCs w:val="16"/>
        </w:rPr>
      </w:pPr>
      <w:r w:rsidRPr="00D2777C">
        <w:rPr>
          <w:sz w:val="16"/>
          <w:szCs w:val="16"/>
        </w:rPr>
        <w:t>от 30.03.2026 № 260</w:t>
      </w:r>
    </w:p>
    <w:p w:rsidR="00D2777C" w:rsidRPr="00D2777C" w:rsidRDefault="00D2777C" w:rsidP="00D2777C">
      <w:pPr>
        <w:jc w:val="center"/>
        <w:rPr>
          <w:b/>
          <w:sz w:val="16"/>
          <w:szCs w:val="16"/>
        </w:rPr>
      </w:pPr>
    </w:p>
    <w:p w:rsidR="00D2777C" w:rsidRPr="00D2777C" w:rsidRDefault="00D2777C" w:rsidP="00D2777C">
      <w:pPr>
        <w:jc w:val="center"/>
        <w:rPr>
          <w:b/>
          <w:sz w:val="16"/>
          <w:szCs w:val="16"/>
        </w:rPr>
      </w:pPr>
      <w:r w:rsidRPr="00D2777C">
        <w:rPr>
          <w:b/>
          <w:sz w:val="16"/>
          <w:szCs w:val="16"/>
        </w:rPr>
        <w:t>ПОРЯДОК</w:t>
      </w:r>
    </w:p>
    <w:p w:rsidR="00D2777C" w:rsidRPr="00D2777C" w:rsidRDefault="00D2777C" w:rsidP="00D2777C">
      <w:pPr>
        <w:jc w:val="center"/>
        <w:rPr>
          <w:b/>
          <w:sz w:val="16"/>
          <w:szCs w:val="16"/>
        </w:rPr>
      </w:pPr>
      <w:proofErr w:type="gramStart"/>
      <w:r w:rsidRPr="00D2777C">
        <w:rPr>
          <w:b/>
          <w:sz w:val="16"/>
          <w:szCs w:val="16"/>
        </w:rPr>
        <w:t xml:space="preserve">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proofErr w:type="spellStart"/>
      <w:r w:rsidRPr="00D2777C">
        <w:rPr>
          <w:b/>
          <w:sz w:val="16"/>
          <w:szCs w:val="16"/>
        </w:rPr>
        <w:t>Алатырского</w:t>
      </w:r>
      <w:proofErr w:type="spellEnd"/>
      <w:r w:rsidRPr="00D2777C">
        <w:rPr>
          <w:b/>
          <w:sz w:val="16"/>
          <w:szCs w:val="16"/>
        </w:rPr>
        <w:t xml:space="preserve"> муниципального округа Чувашской Республики, и руководителями </w:t>
      </w:r>
      <w:proofErr w:type="spellStart"/>
      <w:r w:rsidRPr="00D2777C">
        <w:rPr>
          <w:b/>
          <w:sz w:val="16"/>
          <w:szCs w:val="16"/>
        </w:rPr>
        <w:t>муниципальныхучреждений</w:t>
      </w:r>
      <w:proofErr w:type="spellEnd"/>
      <w:r w:rsidRPr="00D2777C">
        <w:rPr>
          <w:b/>
          <w:sz w:val="16"/>
          <w:szCs w:val="16"/>
        </w:rPr>
        <w:t xml:space="preserve"> </w:t>
      </w:r>
      <w:proofErr w:type="spellStart"/>
      <w:r w:rsidRPr="00D2777C">
        <w:rPr>
          <w:b/>
          <w:sz w:val="16"/>
          <w:szCs w:val="16"/>
        </w:rPr>
        <w:t>Алатырского</w:t>
      </w:r>
      <w:proofErr w:type="spellEnd"/>
      <w:r w:rsidRPr="00D2777C">
        <w:rPr>
          <w:b/>
          <w:sz w:val="16"/>
          <w:szCs w:val="16"/>
        </w:rPr>
        <w:t xml:space="preserve"> муниципального округа Чувашской Республики</w:t>
      </w:r>
      <w:proofErr w:type="gramEnd"/>
    </w:p>
    <w:p w:rsidR="00D2777C" w:rsidRPr="00D2777C" w:rsidRDefault="00D2777C" w:rsidP="00D2777C">
      <w:pPr>
        <w:jc w:val="center"/>
        <w:rPr>
          <w:b/>
          <w:sz w:val="16"/>
          <w:szCs w:val="16"/>
        </w:rPr>
      </w:pPr>
    </w:p>
    <w:p w:rsidR="00D2777C" w:rsidRPr="00D2777C" w:rsidRDefault="00D2777C" w:rsidP="00D2777C">
      <w:pPr>
        <w:rPr>
          <w:sz w:val="16"/>
          <w:szCs w:val="16"/>
        </w:rPr>
      </w:pPr>
      <w:r w:rsidRPr="00D2777C">
        <w:rPr>
          <w:sz w:val="16"/>
          <w:szCs w:val="16"/>
        </w:rPr>
        <w:t xml:space="preserve">1. Настоящий Порядок устанавливает механизм осуществления проверки достоверности и </w:t>
      </w:r>
      <w:proofErr w:type="gramStart"/>
      <w:r w:rsidRPr="00D2777C">
        <w:rPr>
          <w:sz w:val="16"/>
          <w:szCs w:val="16"/>
        </w:rPr>
        <w:t>полноты</w:t>
      </w:r>
      <w:proofErr w:type="gramEnd"/>
      <w:r w:rsidRPr="00D2777C">
        <w:rPr>
          <w:sz w:val="16"/>
          <w:szCs w:val="16"/>
        </w:rPr>
        <w:t xml:space="preserve"> представленных гражданами, претендующими на замещение должностей руководителей муниципальных учреждений </w:t>
      </w:r>
      <w:proofErr w:type="spellStart"/>
      <w:r w:rsidRPr="00D2777C">
        <w:rPr>
          <w:sz w:val="16"/>
          <w:szCs w:val="16"/>
        </w:rPr>
        <w:t>Алатырского</w:t>
      </w:r>
      <w:proofErr w:type="spellEnd"/>
      <w:r w:rsidRPr="00D2777C">
        <w:rPr>
          <w:sz w:val="16"/>
          <w:szCs w:val="16"/>
        </w:rPr>
        <w:t xml:space="preserve"> муниципального округа Чувашской Республики, и лицами, замещающими эти должности (далее - руководитель муниципального учреждения, муниципальные учреждения), сведений о доходах, об имуществе и обязательствах имущественного характера, предусмотренных Федеральным законом от 25 декабря 2008 г. № 273-ФЗ «О противодействии коррупции» (далее - проверка).</w:t>
      </w:r>
    </w:p>
    <w:p w:rsidR="00D2777C" w:rsidRPr="00D2777C" w:rsidRDefault="00D2777C" w:rsidP="00D2777C">
      <w:pPr>
        <w:ind w:firstLine="539"/>
        <w:rPr>
          <w:sz w:val="16"/>
          <w:szCs w:val="16"/>
        </w:rPr>
      </w:pPr>
      <w:r w:rsidRPr="00D2777C">
        <w:rPr>
          <w:sz w:val="16"/>
          <w:szCs w:val="16"/>
        </w:rPr>
        <w:t>2. Проверка осуществляется по решению органа местного самоуправления, осуществляющего функции и полномочия учредителя муниципального учреждения (далее - уполномоченный орган).</w:t>
      </w:r>
    </w:p>
    <w:p w:rsidR="00D2777C" w:rsidRPr="00D2777C" w:rsidRDefault="00D2777C" w:rsidP="00D2777C">
      <w:pPr>
        <w:ind w:firstLine="539"/>
        <w:rPr>
          <w:sz w:val="16"/>
          <w:szCs w:val="16"/>
        </w:rPr>
      </w:pPr>
      <w:r w:rsidRPr="00D2777C">
        <w:rPr>
          <w:sz w:val="16"/>
          <w:szCs w:val="16"/>
        </w:rPr>
        <w:t>3. Проверку осуществляют уполномоченные должностные лица уполномоченного органа (далее - уполномоченное должностное лицо).</w:t>
      </w:r>
    </w:p>
    <w:p w:rsidR="00D2777C" w:rsidRPr="00D2777C" w:rsidRDefault="00D2777C" w:rsidP="00D2777C">
      <w:pPr>
        <w:ind w:firstLine="539"/>
        <w:rPr>
          <w:sz w:val="16"/>
          <w:szCs w:val="16"/>
        </w:rPr>
      </w:pPr>
      <w:r w:rsidRPr="00D2777C">
        <w:rPr>
          <w:sz w:val="16"/>
          <w:szCs w:val="16"/>
        </w:rPr>
        <w:t>4. Основанием для осуществления проверки является информация, представленная в письменном виде в установленном порядке:</w:t>
      </w:r>
    </w:p>
    <w:p w:rsidR="00D2777C" w:rsidRPr="00D2777C" w:rsidRDefault="00D2777C" w:rsidP="00D2777C">
      <w:pPr>
        <w:ind w:firstLine="539"/>
        <w:rPr>
          <w:sz w:val="16"/>
          <w:szCs w:val="16"/>
        </w:rPr>
      </w:pPr>
      <w:proofErr w:type="gramStart"/>
      <w:r w:rsidRPr="00D2777C">
        <w:rPr>
          <w:sz w:val="16"/>
          <w:szCs w:val="16"/>
        </w:rPr>
        <w:t>а) правоохранительными органами, иными государственными органами, органами местного самоуправления и их должностными лицами;</w:t>
      </w:r>
      <w:proofErr w:type="gramEnd"/>
    </w:p>
    <w:p w:rsidR="00D2777C" w:rsidRPr="00D2777C" w:rsidRDefault="00D2777C" w:rsidP="00D2777C">
      <w:pPr>
        <w:ind w:firstLine="539"/>
        <w:rPr>
          <w:sz w:val="16"/>
          <w:szCs w:val="16"/>
        </w:rPr>
      </w:pPr>
      <w:proofErr w:type="gramStart"/>
      <w:r w:rsidRPr="00D2777C">
        <w:rPr>
          <w:sz w:val="16"/>
          <w:szCs w:val="16"/>
        </w:rPr>
        <w:t>б) работниками подразделений кадровых служб уполномоченных органов, указанных в пункте 2 настоящего Порядка, осуществляющими функции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roofErr w:type="gramEnd"/>
    </w:p>
    <w:p w:rsidR="00D2777C" w:rsidRPr="00D2777C" w:rsidRDefault="00D2777C" w:rsidP="00D2777C">
      <w:pPr>
        <w:ind w:firstLine="539"/>
        <w:rPr>
          <w:sz w:val="16"/>
          <w:szCs w:val="16"/>
        </w:rPr>
      </w:pPr>
      <w:r w:rsidRPr="00D2777C">
        <w:rPr>
          <w:sz w:val="16"/>
          <w:szCs w:val="16"/>
        </w:rPr>
        <w:t>в)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rsidR="00D2777C" w:rsidRPr="00D2777C" w:rsidRDefault="00D2777C" w:rsidP="00D2777C">
      <w:pPr>
        <w:ind w:firstLine="539"/>
        <w:rPr>
          <w:sz w:val="16"/>
          <w:szCs w:val="16"/>
        </w:rPr>
      </w:pPr>
      <w:r w:rsidRPr="00D2777C">
        <w:rPr>
          <w:sz w:val="16"/>
          <w:szCs w:val="16"/>
        </w:rPr>
        <w:t>г) Общественной палатой Российской Федерации, Общественной палатой Чувашской Республики;</w:t>
      </w:r>
    </w:p>
    <w:p w:rsidR="00D2777C" w:rsidRPr="00D2777C" w:rsidRDefault="00D2777C" w:rsidP="00D2777C">
      <w:pPr>
        <w:ind w:firstLine="539"/>
        <w:rPr>
          <w:sz w:val="16"/>
          <w:szCs w:val="16"/>
        </w:rPr>
      </w:pPr>
      <w:r w:rsidRPr="00D2777C">
        <w:rPr>
          <w:sz w:val="16"/>
          <w:szCs w:val="16"/>
        </w:rPr>
        <w:t>д) общероссийскими и республиканскими средствами массовой информации.</w:t>
      </w:r>
    </w:p>
    <w:p w:rsidR="00D2777C" w:rsidRPr="00D2777C" w:rsidRDefault="00D2777C" w:rsidP="00D2777C">
      <w:pPr>
        <w:ind w:firstLine="539"/>
        <w:rPr>
          <w:sz w:val="16"/>
          <w:szCs w:val="16"/>
        </w:rPr>
      </w:pPr>
      <w:r w:rsidRPr="00D2777C">
        <w:rPr>
          <w:sz w:val="16"/>
          <w:szCs w:val="16"/>
        </w:rPr>
        <w:t>5. Информация анонимного характера не может служить основанием для проверки.</w:t>
      </w:r>
    </w:p>
    <w:p w:rsidR="00D2777C" w:rsidRPr="00D2777C" w:rsidRDefault="00D2777C" w:rsidP="00D2777C">
      <w:pPr>
        <w:ind w:firstLine="539"/>
        <w:rPr>
          <w:sz w:val="16"/>
          <w:szCs w:val="16"/>
        </w:rPr>
      </w:pPr>
      <w:r w:rsidRPr="00D2777C">
        <w:rPr>
          <w:sz w:val="16"/>
          <w:szCs w:val="16"/>
        </w:rPr>
        <w:t>6. Проверка осуществляется в срок, не превышающий 60 дней со дня принятия решения о ее проведении. Срок проверки может быть продлен до 90 дней решением уполномоченного органа, принявшего решение о проведении проверки.</w:t>
      </w:r>
    </w:p>
    <w:p w:rsidR="00D2777C" w:rsidRPr="00D2777C" w:rsidRDefault="00D2777C" w:rsidP="00D2777C">
      <w:pPr>
        <w:ind w:firstLine="539"/>
        <w:rPr>
          <w:sz w:val="16"/>
          <w:szCs w:val="16"/>
        </w:rPr>
      </w:pPr>
      <w:r w:rsidRPr="00D2777C">
        <w:rPr>
          <w:sz w:val="16"/>
          <w:szCs w:val="16"/>
        </w:rPr>
        <w:t>7. При осуществлении проверки уполномоченное должностное лицо вправе:</w:t>
      </w:r>
    </w:p>
    <w:p w:rsidR="00D2777C" w:rsidRPr="00D2777C" w:rsidRDefault="00D2777C" w:rsidP="00D2777C">
      <w:pPr>
        <w:ind w:firstLine="539"/>
        <w:rPr>
          <w:sz w:val="16"/>
          <w:szCs w:val="16"/>
        </w:rPr>
      </w:pPr>
      <w:proofErr w:type="gramStart"/>
      <w:r w:rsidRPr="00D2777C">
        <w:rPr>
          <w:sz w:val="16"/>
          <w:szCs w:val="16"/>
        </w:rPr>
        <w:t>а) проводить беседу с гражданином, претендующим на замещение должности руководителя муниципального учреждения, а также с лицом, замещающим должность руководителя муниципального учреждения;</w:t>
      </w:r>
      <w:proofErr w:type="gramEnd"/>
    </w:p>
    <w:p w:rsidR="00D2777C" w:rsidRPr="00D2777C" w:rsidRDefault="00D2777C" w:rsidP="00D2777C">
      <w:pPr>
        <w:ind w:firstLine="539"/>
        <w:rPr>
          <w:sz w:val="16"/>
          <w:szCs w:val="16"/>
        </w:rPr>
      </w:pPr>
      <w:proofErr w:type="gramStart"/>
      <w:r w:rsidRPr="00D2777C">
        <w:rPr>
          <w:sz w:val="16"/>
          <w:szCs w:val="16"/>
        </w:rPr>
        <w:t>б) изучать представленные гражданином, претендующим на замещение должности руководителя муниципального учреждения, а также лицом, замещающим должность руководителя муниципального учреждения, сведения о доходах, об имуществе и обязательствах имущественного характера и дополнительные материалы;</w:t>
      </w:r>
      <w:proofErr w:type="gramEnd"/>
    </w:p>
    <w:p w:rsidR="00D2777C" w:rsidRPr="00D2777C" w:rsidRDefault="00D2777C" w:rsidP="00D2777C">
      <w:pPr>
        <w:ind w:firstLine="539"/>
        <w:rPr>
          <w:sz w:val="16"/>
          <w:szCs w:val="16"/>
        </w:rPr>
      </w:pPr>
      <w:r w:rsidRPr="00D2777C">
        <w:rPr>
          <w:sz w:val="16"/>
          <w:szCs w:val="16"/>
        </w:rPr>
        <w:t>в) получать от гражданина, претендующего на замещение должности руководителя муниципального учреждения, а также от лица, замещающего должность руководителя муниципального учреждения, пояснения по представленным им сведениям о доходах, об имуществе и обязательствах имущественного характера и материалам.</w:t>
      </w:r>
    </w:p>
    <w:p w:rsidR="00D2777C" w:rsidRPr="00D2777C" w:rsidRDefault="00D2777C" w:rsidP="00D2777C">
      <w:pPr>
        <w:ind w:firstLine="539"/>
        <w:rPr>
          <w:sz w:val="16"/>
          <w:szCs w:val="16"/>
        </w:rPr>
      </w:pPr>
      <w:r w:rsidRPr="00D2777C">
        <w:rPr>
          <w:sz w:val="16"/>
          <w:szCs w:val="16"/>
        </w:rPr>
        <w:t>8. Уполномоченное должностное лицо обеспечивает:</w:t>
      </w:r>
    </w:p>
    <w:p w:rsidR="00D2777C" w:rsidRPr="00D2777C" w:rsidRDefault="00D2777C" w:rsidP="00D2777C">
      <w:pPr>
        <w:ind w:firstLine="539"/>
        <w:rPr>
          <w:sz w:val="16"/>
          <w:szCs w:val="16"/>
        </w:rPr>
      </w:pPr>
      <w:r w:rsidRPr="00D2777C">
        <w:rPr>
          <w:sz w:val="16"/>
          <w:szCs w:val="16"/>
        </w:rPr>
        <w:t>а) уведомление в письменной форме лица, замещающего должность руководителя муниципального учреждения, о начале в отношении его проверки - в течение 2 рабочих дней со дня принятия решения о начале проверки;</w:t>
      </w:r>
    </w:p>
    <w:p w:rsidR="00D2777C" w:rsidRPr="00D2777C" w:rsidRDefault="00D2777C" w:rsidP="00D2777C">
      <w:pPr>
        <w:ind w:firstLine="539"/>
        <w:rPr>
          <w:sz w:val="16"/>
          <w:szCs w:val="16"/>
        </w:rPr>
      </w:pPr>
      <w:r w:rsidRPr="00D2777C">
        <w:rPr>
          <w:sz w:val="16"/>
          <w:szCs w:val="16"/>
        </w:rPr>
        <w:t xml:space="preserve">б) информирование лица, замещающего должность руководителя муниципального учреждения, в случае его обращения о том, какие представляемые им сведения, указанные в </w:t>
      </w:r>
      <w:hyperlink r:id="rId12" w:anchor="/document/404768385/entry/10" w:history="1">
        <w:r w:rsidRPr="00D2777C">
          <w:rPr>
            <w:sz w:val="16"/>
            <w:szCs w:val="16"/>
          </w:rPr>
          <w:t>пункте 1</w:t>
        </w:r>
      </w:hyperlink>
      <w:r w:rsidRPr="00D2777C">
        <w:rPr>
          <w:sz w:val="16"/>
          <w:szCs w:val="16"/>
        </w:rPr>
        <w:t xml:space="preserve"> настоящего Порядка, подлежат проверке, - в течение 7 рабочих дней со дня обращения, а при наличии уважительной причины - в срок, согласованный с указанным лицом.</w:t>
      </w:r>
    </w:p>
    <w:p w:rsidR="00D2777C" w:rsidRPr="00D2777C" w:rsidRDefault="00D2777C" w:rsidP="00D2777C">
      <w:pPr>
        <w:ind w:firstLine="539"/>
        <w:rPr>
          <w:sz w:val="16"/>
          <w:szCs w:val="16"/>
        </w:rPr>
      </w:pPr>
      <w:r w:rsidRPr="00D2777C">
        <w:rPr>
          <w:sz w:val="16"/>
          <w:szCs w:val="16"/>
        </w:rPr>
        <w:t>9. По окончании проверки уполномоченное должностное лицо обязано ознакомить лицо, замещающее должность руководителя муниципального учреждения, с результатами проверки.</w:t>
      </w:r>
    </w:p>
    <w:p w:rsidR="00D2777C" w:rsidRPr="00D2777C" w:rsidRDefault="00D2777C" w:rsidP="00D2777C">
      <w:pPr>
        <w:ind w:firstLine="539"/>
        <w:rPr>
          <w:sz w:val="16"/>
          <w:szCs w:val="16"/>
        </w:rPr>
      </w:pPr>
      <w:r w:rsidRPr="00D2777C">
        <w:rPr>
          <w:sz w:val="16"/>
          <w:szCs w:val="16"/>
        </w:rPr>
        <w:t>10. Лицо, замещающее должность руководителя муниципального учреждения, вправе:</w:t>
      </w:r>
    </w:p>
    <w:p w:rsidR="00D2777C" w:rsidRPr="00D2777C" w:rsidRDefault="00D2777C" w:rsidP="00D2777C">
      <w:pPr>
        <w:ind w:firstLine="539"/>
        <w:rPr>
          <w:sz w:val="16"/>
          <w:szCs w:val="16"/>
        </w:rPr>
      </w:pPr>
      <w:r w:rsidRPr="00D2777C">
        <w:rPr>
          <w:sz w:val="16"/>
          <w:szCs w:val="16"/>
        </w:rPr>
        <w:t>а) давать пояснения в письменной форме в ходе проверки, а также по результатам проверки;</w:t>
      </w:r>
    </w:p>
    <w:p w:rsidR="00D2777C" w:rsidRPr="00D2777C" w:rsidRDefault="00D2777C" w:rsidP="00D2777C">
      <w:pPr>
        <w:ind w:firstLine="539"/>
        <w:rPr>
          <w:sz w:val="16"/>
          <w:szCs w:val="16"/>
        </w:rPr>
      </w:pPr>
      <w:r w:rsidRPr="00D2777C">
        <w:rPr>
          <w:sz w:val="16"/>
          <w:szCs w:val="16"/>
        </w:rPr>
        <w:t>б) представлять дополнительные материалы и давать по ним пояснения в письменной форме.</w:t>
      </w:r>
    </w:p>
    <w:p w:rsidR="00D2777C" w:rsidRPr="00D2777C" w:rsidRDefault="00D2777C" w:rsidP="00D2777C">
      <w:pPr>
        <w:ind w:firstLine="539"/>
        <w:rPr>
          <w:sz w:val="16"/>
          <w:szCs w:val="16"/>
        </w:rPr>
      </w:pPr>
      <w:r w:rsidRPr="00D2777C">
        <w:rPr>
          <w:sz w:val="16"/>
          <w:szCs w:val="16"/>
        </w:rPr>
        <w:t>Пояснения, указанные в настоящем пункте, приобщаются к материалам проверки.</w:t>
      </w:r>
    </w:p>
    <w:p w:rsidR="00D2777C" w:rsidRPr="00D2777C" w:rsidRDefault="00D2777C" w:rsidP="00D2777C">
      <w:pPr>
        <w:ind w:firstLine="539"/>
        <w:rPr>
          <w:sz w:val="16"/>
          <w:szCs w:val="16"/>
        </w:rPr>
      </w:pPr>
      <w:r w:rsidRPr="00D2777C">
        <w:rPr>
          <w:sz w:val="16"/>
          <w:szCs w:val="16"/>
        </w:rPr>
        <w:t>11. По результатам проверки уполномоченный орган принимает одно из следующих решений:</w:t>
      </w:r>
    </w:p>
    <w:p w:rsidR="00D2777C" w:rsidRPr="00D2777C" w:rsidRDefault="00D2777C" w:rsidP="00D2777C">
      <w:pPr>
        <w:ind w:firstLine="539"/>
        <w:rPr>
          <w:sz w:val="16"/>
          <w:szCs w:val="16"/>
        </w:rPr>
      </w:pPr>
      <w:r w:rsidRPr="00D2777C">
        <w:rPr>
          <w:sz w:val="16"/>
          <w:szCs w:val="16"/>
        </w:rPr>
        <w:t>а) о назначении гражданина, претендующего на замещение должности руководителя муниципального учреждения, на должность руководителя муниципального учреждения;</w:t>
      </w:r>
    </w:p>
    <w:p w:rsidR="00D2777C" w:rsidRPr="00D2777C" w:rsidRDefault="00D2777C" w:rsidP="00D2777C">
      <w:pPr>
        <w:ind w:firstLine="539"/>
        <w:rPr>
          <w:sz w:val="16"/>
          <w:szCs w:val="16"/>
        </w:rPr>
      </w:pPr>
      <w:r w:rsidRPr="00D2777C">
        <w:rPr>
          <w:sz w:val="16"/>
          <w:szCs w:val="16"/>
        </w:rPr>
        <w:t>б) об отказе гражданину, претендующему на замещение должности руководителя муниципального учреждения, в назначении на должность руководителя муниципального учреждения;</w:t>
      </w:r>
    </w:p>
    <w:p w:rsidR="00D2777C" w:rsidRPr="00D2777C" w:rsidRDefault="00D2777C" w:rsidP="00D2777C">
      <w:pPr>
        <w:ind w:firstLine="540"/>
        <w:rPr>
          <w:sz w:val="16"/>
          <w:szCs w:val="16"/>
        </w:rPr>
      </w:pPr>
      <w:r w:rsidRPr="00D2777C">
        <w:rPr>
          <w:sz w:val="16"/>
          <w:szCs w:val="16"/>
        </w:rPr>
        <w:t>в) о применении к лицу, замещающему должность руководителя муниципального учреждения, мер дисциплинарной ответственности (при наличии оснований для привлечения его к дисциплинарной ответственности).</w:t>
      </w:r>
    </w:p>
    <w:p w:rsidR="00D2777C" w:rsidRPr="00D2777C" w:rsidRDefault="00D2777C" w:rsidP="00D2777C">
      <w:pPr>
        <w:ind w:firstLine="540"/>
        <w:rPr>
          <w:sz w:val="16"/>
          <w:szCs w:val="16"/>
        </w:rPr>
      </w:pPr>
      <w:r w:rsidRPr="00D2777C">
        <w:rPr>
          <w:sz w:val="16"/>
          <w:szCs w:val="16"/>
        </w:rPr>
        <w:t>12.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D2777C" w:rsidRPr="00D2777C" w:rsidRDefault="00D2777C" w:rsidP="00D2777C">
      <w:pPr>
        <w:ind w:firstLine="540"/>
        <w:rPr>
          <w:sz w:val="16"/>
          <w:szCs w:val="16"/>
        </w:rPr>
      </w:pPr>
      <w:r w:rsidRPr="00D2777C">
        <w:rPr>
          <w:sz w:val="16"/>
          <w:szCs w:val="16"/>
        </w:rPr>
        <w:t>13. Подлинники справок о доходах, расходах, об имуществе и обязательствах имущественного характера, а также материалы проверки, поступившие в уполномоченный орган или уполномоченному лицу, хранятся ими в соответствии с законодательством Российской Федерации и законодательством Чувашской Республики об архивном деле.</w:t>
      </w:r>
    </w:p>
    <w:p w:rsidR="00D2777C" w:rsidRPr="00A50D1E" w:rsidRDefault="00D2777C" w:rsidP="00D2777C">
      <w:pPr>
        <w:jc w:val="center"/>
        <w:rPr>
          <w:szCs w:val="24"/>
        </w:rPr>
      </w:pPr>
      <w:r w:rsidRPr="007A12EF">
        <w:rPr>
          <w:szCs w:val="24"/>
        </w:rPr>
        <w:t>_____________________________________________</w:t>
      </w:r>
    </w:p>
    <w:p w:rsidR="00D2777C" w:rsidRDefault="00D2777C" w:rsidP="00D2777C">
      <w:pPr>
        <w:ind w:firstLine="0"/>
        <w:jc w:val="center"/>
        <w:rPr>
          <w:b/>
          <w:szCs w:val="24"/>
        </w:rPr>
      </w:pPr>
    </w:p>
    <w:p w:rsidR="00D2777C" w:rsidRPr="00D2777C" w:rsidRDefault="00D2777C" w:rsidP="00D2777C">
      <w:pPr>
        <w:ind w:firstLine="0"/>
        <w:jc w:val="center"/>
        <w:rPr>
          <w:rFonts w:eastAsia="Times New Roman"/>
          <w:b/>
          <w:szCs w:val="24"/>
          <w:lang w:eastAsia="en-US"/>
        </w:rPr>
      </w:pPr>
    </w:p>
    <w:p w:rsidR="00D2777C" w:rsidRPr="00D2777C" w:rsidRDefault="00D2777C" w:rsidP="00C37484">
      <w:pPr>
        <w:ind w:firstLine="0"/>
        <w:jc w:val="center"/>
        <w:rPr>
          <w:rFonts w:eastAsia="Times New Roman"/>
          <w:b/>
          <w:sz w:val="16"/>
          <w:szCs w:val="16"/>
          <w:lang w:eastAsia="en-US"/>
        </w:rPr>
      </w:pPr>
    </w:p>
    <w:p w:rsidR="00D2777C" w:rsidRPr="002B7D49" w:rsidRDefault="00D2777C" w:rsidP="00D2777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2777C" w:rsidRDefault="00D2777C" w:rsidP="00D2777C">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№261</w:t>
      </w:r>
    </w:p>
    <w:p w:rsidR="00D2777C" w:rsidRDefault="00D2777C" w:rsidP="00D2777C">
      <w:pPr>
        <w:ind w:firstLine="0"/>
        <w:jc w:val="left"/>
        <w:rPr>
          <w:rFonts w:eastAsia="Times New Roman"/>
          <w:b/>
          <w:sz w:val="16"/>
          <w:szCs w:val="16"/>
          <w:lang w:eastAsia="en-US"/>
        </w:rPr>
      </w:pPr>
    </w:p>
    <w:p w:rsidR="00D2777C" w:rsidRDefault="00D2777C" w:rsidP="00D2777C">
      <w:pPr>
        <w:ind w:firstLine="0"/>
        <w:jc w:val="center"/>
        <w:rPr>
          <w:b/>
          <w:color w:val="22272F"/>
          <w:szCs w:val="24"/>
        </w:rPr>
      </w:pPr>
      <w:proofErr w:type="gramStart"/>
      <w:r w:rsidRPr="00D2777C">
        <w:rPr>
          <w:b/>
          <w:color w:val="22272F"/>
          <w:szCs w:val="24"/>
        </w:rPr>
        <w:t xml:space="preserve">О внесении изменений в постановление администрации </w:t>
      </w:r>
      <w:proofErr w:type="spellStart"/>
      <w:r w:rsidRPr="00D2777C">
        <w:rPr>
          <w:b/>
          <w:color w:val="22272F"/>
          <w:szCs w:val="24"/>
        </w:rPr>
        <w:t>Алатырского</w:t>
      </w:r>
      <w:proofErr w:type="spellEnd"/>
      <w:r w:rsidRPr="00D2777C">
        <w:rPr>
          <w:b/>
          <w:color w:val="22272F"/>
          <w:szCs w:val="24"/>
        </w:rPr>
        <w:t xml:space="preserve"> муниципального округа от 13.03.2025 № 259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w:t>
      </w:r>
      <w:proofErr w:type="spellStart"/>
      <w:r w:rsidRPr="00D2777C">
        <w:rPr>
          <w:b/>
          <w:color w:val="22272F"/>
          <w:szCs w:val="24"/>
        </w:rPr>
        <w:t>Алатырского</w:t>
      </w:r>
      <w:proofErr w:type="spellEnd"/>
      <w:r w:rsidRPr="00D2777C">
        <w:rPr>
          <w:b/>
          <w:color w:val="22272F"/>
          <w:szCs w:val="24"/>
        </w:rPr>
        <w:t xml:space="preserve">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proofErr w:type="gramEnd"/>
    </w:p>
    <w:p w:rsidR="00D2777C" w:rsidRDefault="00D2777C" w:rsidP="00D2777C">
      <w:pPr>
        <w:ind w:firstLine="0"/>
        <w:jc w:val="center"/>
        <w:rPr>
          <w:b/>
          <w:color w:val="22272F"/>
          <w:szCs w:val="24"/>
        </w:rPr>
      </w:pPr>
    </w:p>
    <w:p w:rsidR="00D2777C" w:rsidRPr="00D2777C" w:rsidRDefault="00D2777C" w:rsidP="00D2777C">
      <w:pPr>
        <w:shd w:val="clear" w:color="auto" w:fill="FFFFFF"/>
        <w:rPr>
          <w:rFonts w:eastAsia="Times New Roman"/>
          <w:sz w:val="16"/>
          <w:szCs w:val="16"/>
        </w:rPr>
      </w:pPr>
      <w:proofErr w:type="gramStart"/>
      <w:r w:rsidRPr="00D2777C">
        <w:rPr>
          <w:rFonts w:eastAsia="Times New Roman"/>
          <w:sz w:val="16"/>
          <w:szCs w:val="16"/>
        </w:rPr>
        <w:t xml:space="preserve">В соответствии с Федеральным законом от 28.12.2025 № 505-ФЗ «О внесении изменений в отдельные законодательные акты Российской Федерации», Указом Президента Российской Федерации от 31.12.2025 № 1009 «Об изменении и признании утратившими силу некоторых актов </w:t>
      </w:r>
      <w:r w:rsidRPr="00D2777C">
        <w:rPr>
          <w:rFonts w:eastAsia="Times New Roman"/>
          <w:sz w:val="16"/>
          <w:szCs w:val="16"/>
        </w:rPr>
        <w:lastRenderedPageBreak/>
        <w:t xml:space="preserve">Президента Российской Федерации», экспертного заключения Государственной службы Чувашской Республики по делам юстиции от 03.03.2026 № 04/12-2185, в целях приведения нормативных правовых актов в соответствие с действующим законодательством, </w:t>
      </w:r>
      <w:proofErr w:type="spellStart"/>
      <w:r w:rsidRPr="00D2777C">
        <w:rPr>
          <w:rFonts w:eastAsia="Times New Roman"/>
          <w:sz w:val="16"/>
          <w:szCs w:val="16"/>
        </w:rPr>
        <w:t>администрацияАлатырского</w:t>
      </w:r>
      <w:proofErr w:type="spellEnd"/>
      <w:proofErr w:type="gramEnd"/>
      <w:r w:rsidRPr="00D2777C">
        <w:rPr>
          <w:rFonts w:eastAsia="Times New Roman"/>
          <w:sz w:val="16"/>
          <w:szCs w:val="16"/>
        </w:rPr>
        <w:t xml:space="preserve"> муниципального округа</w:t>
      </w:r>
    </w:p>
    <w:p w:rsidR="00D2777C" w:rsidRPr="00D2777C" w:rsidRDefault="00D2777C" w:rsidP="00D2777C">
      <w:pPr>
        <w:shd w:val="clear" w:color="auto" w:fill="FFFFFF"/>
        <w:ind w:firstLine="0"/>
        <w:jc w:val="center"/>
        <w:rPr>
          <w:rFonts w:eastAsia="Times New Roman"/>
          <w:b/>
          <w:color w:val="22272F"/>
          <w:sz w:val="16"/>
          <w:szCs w:val="16"/>
        </w:rPr>
      </w:pPr>
      <w:r w:rsidRPr="00D2777C">
        <w:rPr>
          <w:rFonts w:eastAsia="Times New Roman"/>
          <w:b/>
          <w:color w:val="22272F"/>
          <w:sz w:val="16"/>
          <w:szCs w:val="16"/>
        </w:rPr>
        <w:t>постановляет:</w:t>
      </w:r>
    </w:p>
    <w:p w:rsidR="00D2777C" w:rsidRPr="00D2777C" w:rsidRDefault="00D2777C" w:rsidP="00064D82">
      <w:pPr>
        <w:numPr>
          <w:ilvl w:val="0"/>
          <w:numId w:val="10"/>
        </w:numPr>
        <w:shd w:val="clear" w:color="auto" w:fill="FFFFFF"/>
        <w:tabs>
          <w:tab w:val="left" w:pos="1134"/>
        </w:tabs>
        <w:ind w:left="0" w:firstLine="567"/>
        <w:jc w:val="left"/>
        <w:rPr>
          <w:rFonts w:eastAsia="Times New Roman"/>
          <w:sz w:val="16"/>
          <w:szCs w:val="16"/>
        </w:rPr>
      </w:pPr>
      <w:proofErr w:type="gramStart"/>
      <w:r w:rsidRPr="00D2777C">
        <w:rPr>
          <w:rFonts w:eastAsia="Times New Roman"/>
          <w:sz w:val="16"/>
          <w:szCs w:val="16"/>
        </w:rPr>
        <w:t xml:space="preserve">Внести в постановление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от 13.03.2025 № 259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 следующие изменения:</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наименование постановления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«Об утверждении Положения о представлении гражданами, претендующими на замещение должностей муниципальной службы, и муниципальными служащими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сведений о доходах, об имуществе и обязательствах имущественного характера»;</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1 постановления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«1. Утвердить прилагаемое Положение о представлении гражданами, претендующими на замещение должностей муниципальной службы, и муниципальными служащими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сведений о доходах, об имуществе и обязательствах имущественного характера</w:t>
      </w:r>
      <w:proofErr w:type="gramStart"/>
      <w:r w:rsidRPr="00D2777C">
        <w:rPr>
          <w:rFonts w:eastAsia="Times New Roman"/>
          <w:sz w:val="16"/>
          <w:szCs w:val="16"/>
        </w:rPr>
        <w:t>.»;</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наименование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«Положение о представлении гражданами, претендующими на замещение должностей муниципальной службы, и муниципальными служащими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сведений о доходах, об имуществе и обязательствах имущественного характера»;</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1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«1. Настоящим Положением определяется порядок предоставления гражданами, претендующими на замещение должностей муниципальной службы, и муниципальными служащими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сведений о доходах,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w:t>
      </w:r>
    </w:p>
    <w:p w:rsidR="00D2777C" w:rsidRPr="00D2777C" w:rsidRDefault="00D2777C" w:rsidP="00064D82">
      <w:pPr>
        <w:numPr>
          <w:ilvl w:val="0"/>
          <w:numId w:val="11"/>
        </w:numPr>
        <w:tabs>
          <w:tab w:val="left" w:pos="1134"/>
        </w:tabs>
        <w:ind w:left="0" w:firstLine="567"/>
        <w:contextualSpacing/>
        <w:jc w:val="left"/>
        <w:rPr>
          <w:rFonts w:eastAsia="Times New Roman"/>
          <w:sz w:val="16"/>
          <w:szCs w:val="16"/>
        </w:rPr>
      </w:pPr>
      <w:r w:rsidRPr="00D2777C">
        <w:rPr>
          <w:rFonts w:eastAsia="Times New Roman"/>
          <w:sz w:val="16"/>
          <w:szCs w:val="16"/>
        </w:rPr>
        <w:t>пункт 2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«2. Обязанность представлять сведения о доходах, об имуществе и обязательствах имущественного характера возлагается </w:t>
      </w:r>
      <w:proofErr w:type="gramStart"/>
      <w:r w:rsidRPr="00D2777C">
        <w:rPr>
          <w:rFonts w:eastAsia="Times New Roman"/>
          <w:sz w:val="16"/>
          <w:szCs w:val="16"/>
        </w:rPr>
        <w:t>на</w:t>
      </w:r>
      <w:proofErr w:type="gramEnd"/>
      <w:r w:rsidRPr="00D2777C">
        <w:rPr>
          <w:rFonts w:eastAsia="Times New Roman"/>
          <w:sz w:val="16"/>
          <w:szCs w:val="16"/>
        </w:rPr>
        <w:t>:</w:t>
      </w:r>
    </w:p>
    <w:p w:rsidR="00D2777C" w:rsidRPr="00D2777C" w:rsidRDefault="00D2777C" w:rsidP="00064D82">
      <w:pPr>
        <w:numPr>
          <w:ilvl w:val="0"/>
          <w:numId w:val="12"/>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 xml:space="preserve">гражданина, претендующего на замещение должности муниципальной службы, предусмотренной соответствующим перечнем должностей, утверждаемым нормативным правовым актом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(далее - гражданин);</w:t>
      </w:r>
    </w:p>
    <w:p w:rsidR="00D2777C" w:rsidRPr="00D2777C" w:rsidRDefault="00D2777C" w:rsidP="00064D82">
      <w:pPr>
        <w:numPr>
          <w:ilvl w:val="0"/>
          <w:numId w:val="12"/>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 xml:space="preserve">муниципального служащего, замещающего должность муниципальной службы, предусмотренную соответствующим перечнем должностей, утверждаемым нормативным правовым актом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(далее - муниципальный служащий);</w:t>
      </w:r>
    </w:p>
    <w:p w:rsidR="00D2777C" w:rsidRPr="00D2777C" w:rsidRDefault="00D2777C" w:rsidP="00064D82">
      <w:pPr>
        <w:numPr>
          <w:ilvl w:val="0"/>
          <w:numId w:val="12"/>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 xml:space="preserve">муниципального служащего, претендующего на замещение должности муниципальной службы, предусмотренной соответствующим перечнем должностей, утверждаемым нормативным правовым актом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(далее – кандидат на должность, предусмотренную перечнем)</w:t>
      </w:r>
      <w:proofErr w:type="gramStart"/>
      <w:r w:rsidRPr="00D2777C">
        <w:rPr>
          <w:rFonts w:eastAsia="Times New Roman"/>
          <w:sz w:val="16"/>
          <w:szCs w:val="16"/>
        </w:rPr>
        <w:t>.»</w:t>
      </w:r>
      <w:proofErr w:type="gramEnd"/>
      <w:r w:rsidRPr="00D2777C">
        <w:rPr>
          <w:rFonts w:eastAsia="Times New Roman"/>
          <w:sz w:val="16"/>
          <w:szCs w:val="16"/>
        </w:rPr>
        <w:t>;</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3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D2777C" w:rsidRPr="00D2777C" w:rsidRDefault="00D2777C" w:rsidP="00064D82">
      <w:pPr>
        <w:numPr>
          <w:ilvl w:val="0"/>
          <w:numId w:val="13"/>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 xml:space="preserve">гражданами - при назначении на должность муниципальной службы, предусмотренную соответствующим перечнем должностей, утверждаемым нормативным правовым актом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(далее – перечень);</w:t>
      </w:r>
    </w:p>
    <w:p w:rsidR="00D2777C" w:rsidRPr="00D2777C" w:rsidRDefault="00D2777C" w:rsidP="00064D82">
      <w:pPr>
        <w:numPr>
          <w:ilvl w:val="0"/>
          <w:numId w:val="13"/>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кандидатами на должности, предусмотренные перечнем, - при назначении на должности муниципальной службы, предусмотренные перечнем;</w:t>
      </w:r>
    </w:p>
    <w:p w:rsidR="00D2777C" w:rsidRPr="00D2777C" w:rsidRDefault="00D2777C" w:rsidP="00064D82">
      <w:pPr>
        <w:numPr>
          <w:ilvl w:val="0"/>
          <w:numId w:val="13"/>
        </w:numPr>
        <w:shd w:val="clear" w:color="auto" w:fill="FFFFFF"/>
        <w:tabs>
          <w:tab w:val="left" w:pos="1134"/>
        </w:tabs>
        <w:ind w:left="0" w:firstLine="567"/>
        <w:contextualSpacing/>
        <w:jc w:val="left"/>
        <w:rPr>
          <w:rFonts w:eastAsia="Times New Roman"/>
          <w:sz w:val="16"/>
          <w:szCs w:val="16"/>
        </w:rPr>
      </w:pPr>
      <w:proofErr w:type="gramStart"/>
      <w:r w:rsidRPr="00D2777C">
        <w:rPr>
          <w:rFonts w:eastAsia="Times New Roman"/>
          <w:sz w:val="16"/>
          <w:szCs w:val="16"/>
        </w:rPr>
        <w:t>муниципальными служащими, замещающими должности муниципальной службы, предусмотренные перечнем, -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в подпункте «б» пункта 4 Положения слова «доходах супруги (супруга)» заменить словами «доходах своих супруги (супруга)»;</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5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«5. Муниципальный служащий представляет:</w:t>
      </w:r>
    </w:p>
    <w:p w:rsidR="00D2777C" w:rsidRPr="00D2777C" w:rsidRDefault="00D2777C" w:rsidP="00064D82">
      <w:pPr>
        <w:numPr>
          <w:ilvl w:val="0"/>
          <w:numId w:val="14"/>
        </w:numPr>
        <w:shd w:val="clear" w:color="auto" w:fill="FFFFFF"/>
        <w:tabs>
          <w:tab w:val="left" w:pos="1134"/>
        </w:tabs>
        <w:ind w:left="0" w:firstLine="567"/>
        <w:contextualSpacing/>
        <w:jc w:val="left"/>
        <w:rPr>
          <w:rFonts w:eastAsia="Times New Roman"/>
          <w:sz w:val="16"/>
          <w:szCs w:val="16"/>
        </w:rPr>
      </w:pPr>
      <w:proofErr w:type="gramStart"/>
      <w:r w:rsidRPr="00D2777C">
        <w:rPr>
          <w:rFonts w:eastAsia="Times New Roman"/>
          <w:sz w:val="16"/>
          <w:szCs w:val="16"/>
        </w:rPr>
        <w:t>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w:t>
      </w:r>
      <w:proofErr w:type="gramEnd"/>
      <w:r w:rsidRPr="00D2777C">
        <w:rPr>
          <w:rFonts w:eastAsia="Times New Roman"/>
          <w:sz w:val="16"/>
          <w:szCs w:val="16"/>
        </w:rPr>
        <w:t xml:space="preserve">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2777C" w:rsidRPr="00D2777C" w:rsidRDefault="00D2777C" w:rsidP="00064D82">
      <w:pPr>
        <w:numPr>
          <w:ilvl w:val="0"/>
          <w:numId w:val="14"/>
        </w:numPr>
        <w:shd w:val="clear" w:color="auto" w:fill="FFFFFF"/>
        <w:tabs>
          <w:tab w:val="left" w:pos="1134"/>
        </w:tabs>
        <w:ind w:left="0" w:firstLine="567"/>
        <w:contextualSpacing/>
        <w:jc w:val="left"/>
        <w:rPr>
          <w:rFonts w:eastAsia="Times New Roman"/>
          <w:sz w:val="16"/>
          <w:szCs w:val="16"/>
        </w:rPr>
      </w:pPr>
      <w:proofErr w:type="gramStart"/>
      <w:r w:rsidRPr="00D2777C">
        <w:rPr>
          <w:rFonts w:eastAsia="Times New Roman"/>
          <w:sz w:val="16"/>
          <w:szCs w:val="16"/>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w:t>
      </w:r>
      <w:proofErr w:type="gramEnd"/>
      <w:r w:rsidRPr="00D2777C">
        <w:rPr>
          <w:rFonts w:eastAsia="Times New Roman"/>
          <w:sz w:val="16"/>
          <w:szCs w:val="16"/>
        </w:rPr>
        <w:t>,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Start"/>
      <w:r w:rsidRPr="00D2777C">
        <w:rPr>
          <w:rFonts w:eastAsia="Times New Roman"/>
          <w:sz w:val="16"/>
          <w:szCs w:val="16"/>
        </w:rPr>
        <w:t>.»;</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5.1 Положения признать утратившим силу;</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6 Положения признать утратившим силу;</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7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«7. </w:t>
      </w:r>
      <w:proofErr w:type="gramStart"/>
      <w:r w:rsidRPr="00D2777C">
        <w:rPr>
          <w:rFonts w:eastAsia="Times New Roman"/>
          <w:sz w:val="16"/>
          <w:szCs w:val="16"/>
        </w:rPr>
        <w:t xml:space="preserve">Сведения о доходах, об имуществе и обязательствах имущественного характера представляются в отдел организационно - контрольной и кадровой работы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и в день его поступления регистрируются в Журнале учета поступления сведений о доходах, об имуществе и обязательствах имущественного характера по форме согласно приложению к настоящему Положению, который должен быть прошит, пронумерован и заверен печатью.»;</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8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«8. В случае если </w:t>
      </w:r>
      <w:proofErr w:type="spellStart"/>
      <w:r w:rsidRPr="00D2777C">
        <w:rPr>
          <w:rFonts w:eastAsia="Times New Roman"/>
          <w:sz w:val="16"/>
          <w:szCs w:val="16"/>
        </w:rPr>
        <w:t>гражданин</w:t>
      </w:r>
      <w:proofErr w:type="gramStart"/>
      <w:r w:rsidRPr="00D2777C">
        <w:rPr>
          <w:rFonts w:eastAsia="Times New Roman"/>
          <w:sz w:val="16"/>
          <w:szCs w:val="16"/>
        </w:rPr>
        <w:t>,к</w:t>
      </w:r>
      <w:proofErr w:type="gramEnd"/>
      <w:r w:rsidRPr="00D2777C">
        <w:rPr>
          <w:rFonts w:eastAsia="Times New Roman"/>
          <w:sz w:val="16"/>
          <w:szCs w:val="16"/>
        </w:rPr>
        <w:t>андидат</w:t>
      </w:r>
      <w:proofErr w:type="spellEnd"/>
      <w:r w:rsidRPr="00D2777C">
        <w:rPr>
          <w:rFonts w:eastAsia="Times New Roman"/>
          <w:sz w:val="16"/>
          <w:szCs w:val="16"/>
        </w:rPr>
        <w:t xml:space="preserve"> на должность, предусмотренную перечнем, муниципальный служащий обнаружили, что в представленных ими в отдел организационно-контрольной и кадровой работы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roofErr w:type="gramStart"/>
      <w:r w:rsidRPr="00D2777C">
        <w:rPr>
          <w:rFonts w:eastAsia="Times New Roman"/>
          <w:sz w:val="16"/>
          <w:szCs w:val="16"/>
        </w:rPr>
        <w:t>.»;</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9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«9. </w:t>
      </w:r>
      <w:proofErr w:type="gramStart"/>
      <w:r w:rsidRPr="00D2777C">
        <w:rPr>
          <w:rFonts w:eastAsia="Times New Roman"/>
          <w:sz w:val="16"/>
          <w:szCs w:val="16"/>
        </w:rPr>
        <w:t xml:space="preserve">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w:t>
      </w:r>
      <w:r w:rsidRPr="00D2777C">
        <w:rPr>
          <w:rFonts w:eastAsia="Times New Roman"/>
          <w:sz w:val="16"/>
          <w:szCs w:val="16"/>
        </w:rPr>
        <w:lastRenderedPageBreak/>
        <w:t>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10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roofErr w:type="gramStart"/>
      <w:r w:rsidRPr="00D2777C">
        <w:rPr>
          <w:rFonts w:eastAsia="Times New Roman"/>
          <w:sz w:val="16"/>
          <w:szCs w:val="16"/>
        </w:rPr>
        <w:t>.»;</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proofErr w:type="gramEnd"/>
      <w:r w:rsidRPr="00D2777C">
        <w:rPr>
          <w:rFonts w:eastAsia="Times New Roman"/>
          <w:sz w:val="16"/>
          <w:szCs w:val="16"/>
        </w:rPr>
        <w:t>пункт 11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 xml:space="preserve"> в пункте 12 Положения слова «расходах</w:t>
      </w:r>
      <w:proofErr w:type="gramStart"/>
      <w:r w:rsidRPr="00D2777C">
        <w:rPr>
          <w:rFonts w:eastAsia="Times New Roman"/>
          <w:sz w:val="16"/>
          <w:szCs w:val="16"/>
        </w:rPr>
        <w:t>,»</w:t>
      </w:r>
      <w:proofErr w:type="gramEnd"/>
      <w:r w:rsidRPr="00D2777C">
        <w:rPr>
          <w:rFonts w:eastAsia="Times New Roman"/>
          <w:sz w:val="16"/>
          <w:szCs w:val="16"/>
        </w:rPr>
        <w:t xml:space="preserve"> исключить;</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13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«13.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D2777C" w:rsidRPr="00D2777C" w:rsidRDefault="00D2777C" w:rsidP="00D2777C">
      <w:pPr>
        <w:shd w:val="clear" w:color="auto" w:fill="FFFFFF"/>
        <w:tabs>
          <w:tab w:val="left" w:pos="1134"/>
        </w:tabs>
        <w:contextualSpacing/>
        <w:rPr>
          <w:rFonts w:eastAsia="Times New Roman"/>
          <w:sz w:val="16"/>
          <w:szCs w:val="16"/>
        </w:rPr>
      </w:pPr>
      <w:proofErr w:type="gramStart"/>
      <w:r w:rsidRPr="00D2777C">
        <w:rPr>
          <w:rFonts w:eastAsia="Times New Roman"/>
          <w:sz w:val="16"/>
          <w:szCs w:val="16"/>
        </w:rPr>
        <w:t xml:space="preserve">В случае если гражданин, кандидат на должность, предусмотренную перечнем, представившие в отдел организационно - контрольной и кадровой работы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пункт 14 Положения изложить в следующей редакции:</w:t>
      </w:r>
    </w:p>
    <w:p w:rsidR="00D2777C" w:rsidRPr="00D2777C" w:rsidRDefault="00D2777C" w:rsidP="00D2777C">
      <w:pPr>
        <w:shd w:val="clear" w:color="auto" w:fill="FFFFFF"/>
        <w:tabs>
          <w:tab w:val="left" w:pos="1134"/>
        </w:tabs>
        <w:contextualSpacing/>
        <w:rPr>
          <w:rFonts w:eastAsia="Times New Roman"/>
          <w:sz w:val="16"/>
          <w:szCs w:val="16"/>
        </w:rPr>
      </w:pPr>
      <w:r w:rsidRPr="00D2777C">
        <w:rPr>
          <w:rFonts w:eastAsia="Times New Roman"/>
          <w:sz w:val="16"/>
          <w:szCs w:val="16"/>
        </w:rPr>
        <w:t xml:space="preserve">«14. </w:t>
      </w:r>
      <w:proofErr w:type="gramStart"/>
      <w:r w:rsidRPr="00D2777C">
        <w:rPr>
          <w:rFonts w:eastAsia="Times New Roman"/>
          <w:sz w:val="16"/>
          <w:szCs w:val="16"/>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w:t>
      </w:r>
      <w:proofErr w:type="gramEnd"/>
      <w:r w:rsidRPr="00D2777C">
        <w:rPr>
          <w:rFonts w:eastAsia="Times New Roman"/>
          <w:sz w:val="16"/>
          <w:szCs w:val="16"/>
        </w:rPr>
        <w:t xml:space="preserve"> Федерации</w:t>
      </w:r>
      <w:proofErr w:type="gramStart"/>
      <w:r w:rsidRPr="00D2777C">
        <w:rPr>
          <w:rFonts w:eastAsia="Times New Roman"/>
          <w:sz w:val="16"/>
          <w:szCs w:val="16"/>
        </w:rPr>
        <w:t>.»;</w:t>
      </w:r>
      <w:proofErr w:type="gramEnd"/>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Приложение № 1 к Положению изложить в редакции согласно приложению к настоящему постановлению;</w:t>
      </w:r>
    </w:p>
    <w:p w:rsidR="00D2777C" w:rsidRPr="00D2777C" w:rsidRDefault="00D2777C" w:rsidP="00064D82">
      <w:pPr>
        <w:numPr>
          <w:ilvl w:val="0"/>
          <w:numId w:val="11"/>
        </w:numPr>
        <w:shd w:val="clear" w:color="auto" w:fill="FFFFFF"/>
        <w:tabs>
          <w:tab w:val="left" w:pos="1134"/>
        </w:tabs>
        <w:ind w:left="0" w:firstLine="567"/>
        <w:contextualSpacing/>
        <w:jc w:val="left"/>
        <w:rPr>
          <w:rFonts w:eastAsia="Times New Roman"/>
          <w:sz w:val="16"/>
          <w:szCs w:val="16"/>
        </w:rPr>
      </w:pPr>
      <w:r w:rsidRPr="00D2777C">
        <w:rPr>
          <w:rFonts w:eastAsia="Times New Roman"/>
          <w:sz w:val="16"/>
          <w:szCs w:val="16"/>
        </w:rPr>
        <w:t>Приложения № 2, № 3 к Положению признать утратившими силу.</w:t>
      </w:r>
    </w:p>
    <w:p w:rsidR="00D2777C" w:rsidRPr="00D2777C" w:rsidRDefault="00D2777C" w:rsidP="00064D82">
      <w:pPr>
        <w:numPr>
          <w:ilvl w:val="0"/>
          <w:numId w:val="10"/>
        </w:numPr>
        <w:tabs>
          <w:tab w:val="left" w:pos="1134"/>
        </w:tabs>
        <w:ind w:left="0" w:firstLine="567"/>
        <w:contextualSpacing/>
        <w:jc w:val="left"/>
        <w:rPr>
          <w:rFonts w:eastAsia="Times New Roman"/>
          <w:sz w:val="16"/>
          <w:szCs w:val="16"/>
        </w:rPr>
      </w:pPr>
      <w:r w:rsidRPr="00D2777C">
        <w:rPr>
          <w:rFonts w:eastAsia="Times New Roman"/>
          <w:sz w:val="16"/>
          <w:szCs w:val="16"/>
        </w:rPr>
        <w:t xml:space="preserve">Сектору информатизации и обращений граждан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опубликовать настоящее постановление на официальном сайте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w:t>
      </w:r>
    </w:p>
    <w:p w:rsidR="00D2777C" w:rsidRPr="00D2777C" w:rsidRDefault="00D2777C" w:rsidP="00064D82">
      <w:pPr>
        <w:numPr>
          <w:ilvl w:val="0"/>
          <w:numId w:val="10"/>
        </w:numPr>
        <w:shd w:val="clear" w:color="auto" w:fill="FFFFFF"/>
        <w:tabs>
          <w:tab w:val="left" w:pos="1134"/>
        </w:tabs>
        <w:ind w:left="6" w:firstLine="561"/>
        <w:jc w:val="left"/>
        <w:rPr>
          <w:rFonts w:eastAsia="Times New Roman"/>
          <w:sz w:val="16"/>
          <w:szCs w:val="16"/>
        </w:rPr>
      </w:pPr>
      <w:proofErr w:type="gramStart"/>
      <w:r w:rsidRPr="00D2777C">
        <w:rPr>
          <w:rFonts w:eastAsia="Times New Roman"/>
          <w:sz w:val="16"/>
          <w:szCs w:val="16"/>
        </w:rPr>
        <w:t>Контроль за</w:t>
      </w:r>
      <w:proofErr w:type="gramEnd"/>
      <w:r w:rsidRPr="00D2777C">
        <w:rPr>
          <w:rFonts w:eastAsia="Times New Roman"/>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w:t>
      </w:r>
    </w:p>
    <w:p w:rsidR="00D2777C" w:rsidRPr="00D2777C" w:rsidRDefault="00D2777C" w:rsidP="00064D82">
      <w:pPr>
        <w:numPr>
          <w:ilvl w:val="0"/>
          <w:numId w:val="10"/>
        </w:numPr>
        <w:shd w:val="clear" w:color="auto" w:fill="FFFFFF"/>
        <w:tabs>
          <w:tab w:val="left" w:pos="1134"/>
        </w:tabs>
        <w:ind w:left="6" w:firstLine="561"/>
        <w:jc w:val="left"/>
        <w:rPr>
          <w:rFonts w:eastAsia="Times New Roman"/>
          <w:sz w:val="16"/>
          <w:szCs w:val="16"/>
        </w:rPr>
      </w:pPr>
      <w:r w:rsidRPr="00D2777C">
        <w:rPr>
          <w:rFonts w:eastAsia="Times New Roman"/>
          <w:sz w:val="16"/>
          <w:szCs w:val="16"/>
        </w:rPr>
        <w:t xml:space="preserve">Настоящее постановление вступает в силу после </w:t>
      </w:r>
      <w:proofErr w:type="spellStart"/>
      <w:r w:rsidRPr="00D2777C">
        <w:rPr>
          <w:rFonts w:eastAsia="Times New Roman"/>
          <w:sz w:val="16"/>
          <w:szCs w:val="16"/>
        </w:rPr>
        <w:t>егоофициального</w:t>
      </w:r>
      <w:proofErr w:type="spellEnd"/>
      <w:r w:rsidRPr="00D2777C">
        <w:rPr>
          <w:rFonts w:eastAsia="Times New Roman"/>
          <w:sz w:val="16"/>
          <w:szCs w:val="16"/>
        </w:rPr>
        <w:t xml:space="preserve"> опубликования.</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823"/>
        <w:gridCol w:w="3412"/>
      </w:tblGrid>
      <w:tr w:rsidR="00D2777C" w:rsidRPr="00D2777C" w:rsidTr="00C459E9">
        <w:tc>
          <w:tcPr>
            <w:tcW w:w="3300" w:type="pct"/>
            <w:shd w:val="clear" w:color="auto" w:fill="FFFFFF"/>
            <w:vAlign w:val="bottom"/>
            <w:hideMark/>
          </w:tcPr>
          <w:p w:rsidR="00D2777C" w:rsidRPr="00D2777C" w:rsidRDefault="00D2777C" w:rsidP="00D2777C">
            <w:pPr>
              <w:ind w:firstLine="0"/>
              <w:jc w:val="left"/>
              <w:rPr>
                <w:rFonts w:eastAsia="Times New Roman"/>
                <w:sz w:val="16"/>
                <w:szCs w:val="16"/>
              </w:rPr>
            </w:pPr>
          </w:p>
          <w:p w:rsidR="00D2777C" w:rsidRPr="00D2777C" w:rsidRDefault="00D2777C" w:rsidP="00D2777C">
            <w:pPr>
              <w:ind w:firstLine="0"/>
              <w:jc w:val="left"/>
              <w:rPr>
                <w:rFonts w:eastAsia="Times New Roman"/>
                <w:sz w:val="16"/>
                <w:szCs w:val="16"/>
              </w:rPr>
            </w:pPr>
          </w:p>
          <w:p w:rsidR="00D2777C" w:rsidRPr="00D2777C" w:rsidRDefault="00D2777C" w:rsidP="00D2777C">
            <w:pPr>
              <w:ind w:firstLine="0"/>
              <w:jc w:val="left"/>
              <w:rPr>
                <w:rFonts w:eastAsia="Times New Roman"/>
                <w:sz w:val="16"/>
                <w:szCs w:val="16"/>
              </w:rPr>
            </w:pPr>
            <w:r w:rsidRPr="00D2777C">
              <w:rPr>
                <w:rFonts w:eastAsia="Times New Roman"/>
                <w:sz w:val="16"/>
                <w:szCs w:val="16"/>
              </w:rPr>
              <w:t xml:space="preserve">Глава </w:t>
            </w:r>
            <w:proofErr w:type="spellStart"/>
            <w:proofErr w:type="gramStart"/>
            <w:r w:rsidRPr="00D2777C">
              <w:rPr>
                <w:rFonts w:eastAsia="Times New Roman"/>
                <w:sz w:val="16"/>
                <w:szCs w:val="16"/>
              </w:rPr>
              <w:t>Алатырского</w:t>
            </w:r>
            <w:proofErr w:type="spellEnd"/>
            <w:proofErr w:type="gramEnd"/>
          </w:p>
          <w:p w:rsidR="00D2777C" w:rsidRPr="00D2777C" w:rsidRDefault="00D2777C" w:rsidP="00D2777C">
            <w:pPr>
              <w:ind w:firstLine="0"/>
              <w:jc w:val="left"/>
              <w:rPr>
                <w:rFonts w:eastAsia="Times New Roman"/>
                <w:sz w:val="16"/>
                <w:szCs w:val="16"/>
              </w:rPr>
            </w:pPr>
            <w:r w:rsidRPr="00D2777C">
              <w:rPr>
                <w:rFonts w:eastAsia="Times New Roman"/>
                <w:sz w:val="16"/>
                <w:szCs w:val="16"/>
              </w:rPr>
              <w:t>муниципального округа</w:t>
            </w:r>
          </w:p>
        </w:tc>
        <w:tc>
          <w:tcPr>
            <w:tcW w:w="1650" w:type="pct"/>
            <w:shd w:val="clear" w:color="auto" w:fill="FFFFFF"/>
            <w:vAlign w:val="bottom"/>
            <w:hideMark/>
          </w:tcPr>
          <w:p w:rsidR="00D2777C" w:rsidRPr="00D2777C" w:rsidRDefault="00D2777C" w:rsidP="00D2777C">
            <w:pPr>
              <w:ind w:firstLine="0"/>
              <w:jc w:val="right"/>
              <w:rPr>
                <w:rFonts w:eastAsia="Times New Roman"/>
                <w:sz w:val="16"/>
                <w:szCs w:val="16"/>
              </w:rPr>
            </w:pPr>
            <w:r w:rsidRPr="00D2777C">
              <w:rPr>
                <w:rFonts w:eastAsia="Times New Roman"/>
                <w:sz w:val="16"/>
                <w:szCs w:val="16"/>
              </w:rPr>
              <w:t>Н.И. Шпилевая</w:t>
            </w:r>
          </w:p>
        </w:tc>
      </w:tr>
    </w:tbl>
    <w:p w:rsidR="00D2777C" w:rsidRPr="00D2777C" w:rsidRDefault="00D2777C" w:rsidP="00D2777C">
      <w:pPr>
        <w:shd w:val="clear" w:color="auto" w:fill="FFFFFF"/>
        <w:ind w:firstLine="0"/>
        <w:jc w:val="right"/>
        <w:rPr>
          <w:rFonts w:eastAsia="Times New Roman"/>
          <w:color w:val="22272F"/>
          <w:sz w:val="16"/>
          <w:szCs w:val="16"/>
        </w:rPr>
        <w:sectPr w:rsidR="00D2777C" w:rsidRPr="00D2777C" w:rsidSect="00C459E9">
          <w:headerReference w:type="default" r:id="rId13"/>
          <w:pgSz w:w="11906" w:h="16838"/>
          <w:pgMar w:top="567" w:right="567" w:bottom="567" w:left="1134" w:header="426" w:footer="266" w:gutter="0"/>
          <w:cols w:space="708"/>
          <w:titlePg/>
          <w:docGrid w:linePitch="360"/>
        </w:sectPr>
      </w:pPr>
    </w:p>
    <w:p w:rsidR="00D2777C" w:rsidRPr="00D2777C" w:rsidRDefault="00D2777C" w:rsidP="00D2777C">
      <w:pPr>
        <w:shd w:val="clear" w:color="auto" w:fill="FFFFFF"/>
        <w:ind w:left="6521" w:firstLine="0"/>
        <w:jc w:val="left"/>
        <w:rPr>
          <w:rFonts w:eastAsia="Times New Roman"/>
          <w:color w:val="22272F"/>
          <w:sz w:val="16"/>
          <w:szCs w:val="16"/>
        </w:rPr>
      </w:pPr>
      <w:r w:rsidRPr="00D2777C">
        <w:rPr>
          <w:rFonts w:eastAsia="Times New Roman"/>
          <w:color w:val="22272F"/>
          <w:sz w:val="16"/>
          <w:szCs w:val="16"/>
        </w:rPr>
        <w:lastRenderedPageBreak/>
        <w:t>Приложение</w:t>
      </w:r>
    </w:p>
    <w:p w:rsidR="00D2777C" w:rsidRPr="00D2777C" w:rsidRDefault="00D2777C" w:rsidP="00D2777C">
      <w:pPr>
        <w:shd w:val="clear" w:color="auto" w:fill="FFFFFF"/>
        <w:ind w:left="6521" w:firstLine="0"/>
        <w:jc w:val="left"/>
        <w:rPr>
          <w:rFonts w:eastAsia="Times New Roman"/>
          <w:color w:val="22272F"/>
          <w:sz w:val="16"/>
          <w:szCs w:val="16"/>
        </w:rPr>
      </w:pPr>
      <w:r w:rsidRPr="00D2777C">
        <w:rPr>
          <w:rFonts w:eastAsia="Times New Roman"/>
          <w:color w:val="22272F"/>
          <w:sz w:val="16"/>
          <w:szCs w:val="16"/>
        </w:rPr>
        <w:t xml:space="preserve">К постановлению администрации </w:t>
      </w:r>
      <w:proofErr w:type="spellStart"/>
      <w:r w:rsidRPr="00D2777C">
        <w:rPr>
          <w:rFonts w:eastAsia="Times New Roman"/>
          <w:color w:val="22272F"/>
          <w:sz w:val="16"/>
          <w:szCs w:val="16"/>
        </w:rPr>
        <w:t>Алатырского</w:t>
      </w:r>
      <w:proofErr w:type="spellEnd"/>
      <w:r w:rsidRPr="00D2777C">
        <w:rPr>
          <w:rFonts w:eastAsia="Times New Roman"/>
          <w:color w:val="22272F"/>
          <w:sz w:val="16"/>
          <w:szCs w:val="16"/>
        </w:rPr>
        <w:t xml:space="preserve"> муниципального округа от 30.03.2026 № 261</w:t>
      </w:r>
    </w:p>
    <w:p w:rsidR="00D2777C" w:rsidRPr="00D2777C" w:rsidRDefault="00D2777C" w:rsidP="00D2777C">
      <w:pPr>
        <w:shd w:val="clear" w:color="auto" w:fill="FFFFFF"/>
        <w:ind w:left="6521" w:firstLine="0"/>
        <w:jc w:val="left"/>
        <w:rPr>
          <w:rFonts w:eastAsia="Times New Roman"/>
          <w:color w:val="22272F"/>
          <w:sz w:val="16"/>
          <w:szCs w:val="16"/>
        </w:rPr>
      </w:pPr>
    </w:p>
    <w:p w:rsidR="00D2777C" w:rsidRPr="00D2777C" w:rsidRDefault="00D2777C" w:rsidP="00D2777C">
      <w:pPr>
        <w:shd w:val="clear" w:color="auto" w:fill="FFFFFF"/>
        <w:ind w:left="6521" w:firstLine="0"/>
        <w:jc w:val="left"/>
        <w:rPr>
          <w:rFonts w:eastAsia="Times New Roman"/>
          <w:color w:val="22272F"/>
          <w:sz w:val="16"/>
          <w:szCs w:val="16"/>
        </w:rPr>
      </w:pPr>
      <w:r w:rsidRPr="00D2777C">
        <w:rPr>
          <w:rFonts w:eastAsia="Times New Roman"/>
          <w:color w:val="22272F"/>
          <w:sz w:val="16"/>
          <w:szCs w:val="16"/>
        </w:rPr>
        <w:t xml:space="preserve">«Приложение </w:t>
      </w:r>
    </w:p>
    <w:p w:rsidR="00D2777C" w:rsidRPr="00D2777C" w:rsidRDefault="00D2777C" w:rsidP="00D2777C">
      <w:pPr>
        <w:shd w:val="clear" w:color="auto" w:fill="FFFFFF"/>
        <w:ind w:left="6521" w:firstLine="0"/>
        <w:jc w:val="left"/>
        <w:rPr>
          <w:rFonts w:eastAsia="Times New Roman"/>
          <w:color w:val="22272F"/>
          <w:sz w:val="16"/>
          <w:szCs w:val="16"/>
        </w:rPr>
      </w:pPr>
      <w:r w:rsidRPr="00D2777C">
        <w:rPr>
          <w:rFonts w:eastAsia="Times New Roman"/>
          <w:color w:val="22272F"/>
          <w:sz w:val="16"/>
          <w:szCs w:val="16"/>
        </w:rPr>
        <w:t xml:space="preserve">к </w:t>
      </w:r>
      <w:r w:rsidRPr="00D2777C">
        <w:rPr>
          <w:rFonts w:eastAsia="Times New Roman"/>
          <w:sz w:val="16"/>
          <w:szCs w:val="16"/>
        </w:rPr>
        <w:t xml:space="preserve">Положению о представлении гражданами, претендующими на замещение должностей муниципальной службы, и муниципальными служащими администрации </w:t>
      </w:r>
      <w:proofErr w:type="spellStart"/>
      <w:r w:rsidRPr="00D2777C">
        <w:rPr>
          <w:rFonts w:eastAsia="Times New Roman"/>
          <w:sz w:val="16"/>
          <w:szCs w:val="16"/>
        </w:rPr>
        <w:t>Алатырского</w:t>
      </w:r>
      <w:proofErr w:type="spellEnd"/>
      <w:r w:rsidRPr="00D2777C">
        <w:rPr>
          <w:rFonts w:eastAsia="Times New Roman"/>
          <w:sz w:val="16"/>
          <w:szCs w:val="16"/>
        </w:rPr>
        <w:t xml:space="preserve"> муниципального округа Чувашской Республики сведений о доходах, об имуществе и обязательствах имущественного характера</w:t>
      </w:r>
    </w:p>
    <w:p w:rsidR="00D2777C" w:rsidRPr="00D2777C" w:rsidRDefault="00D2777C" w:rsidP="00D2777C">
      <w:pPr>
        <w:shd w:val="clear" w:color="auto" w:fill="FFFFFF"/>
        <w:ind w:firstLine="0"/>
        <w:jc w:val="center"/>
        <w:rPr>
          <w:rFonts w:eastAsia="Times New Roman"/>
          <w:color w:val="22272F"/>
          <w:sz w:val="16"/>
          <w:szCs w:val="16"/>
        </w:rPr>
      </w:pPr>
    </w:p>
    <w:p w:rsidR="00D2777C" w:rsidRPr="00D2777C" w:rsidRDefault="00D2777C" w:rsidP="00D2777C">
      <w:pPr>
        <w:shd w:val="clear" w:color="auto" w:fill="FFFFFF"/>
        <w:ind w:firstLine="0"/>
        <w:jc w:val="center"/>
        <w:rPr>
          <w:rFonts w:eastAsia="Times New Roman"/>
          <w:color w:val="22272F"/>
          <w:sz w:val="16"/>
          <w:szCs w:val="16"/>
        </w:rPr>
      </w:pPr>
      <w:r w:rsidRPr="00D2777C">
        <w:rPr>
          <w:rFonts w:eastAsia="Times New Roman"/>
          <w:color w:val="22272F"/>
          <w:sz w:val="16"/>
          <w:szCs w:val="16"/>
        </w:rPr>
        <w:t>Журнал</w:t>
      </w:r>
    </w:p>
    <w:p w:rsidR="00D2777C" w:rsidRPr="00D2777C" w:rsidRDefault="00D2777C" w:rsidP="00D2777C">
      <w:pPr>
        <w:shd w:val="clear" w:color="auto" w:fill="FFFFFF"/>
        <w:ind w:firstLine="0"/>
        <w:jc w:val="center"/>
        <w:rPr>
          <w:rFonts w:eastAsia="Times New Roman"/>
          <w:color w:val="22272F"/>
          <w:sz w:val="16"/>
          <w:szCs w:val="16"/>
        </w:rPr>
      </w:pPr>
      <w:r w:rsidRPr="00D2777C">
        <w:rPr>
          <w:rFonts w:eastAsia="Times New Roman"/>
          <w:color w:val="22272F"/>
          <w:sz w:val="16"/>
          <w:szCs w:val="16"/>
        </w:rPr>
        <w:t>учета поступления сведений о доходах, об имуществе и обязательствах имущественного характера</w:t>
      </w:r>
    </w:p>
    <w:tbl>
      <w:tblPr>
        <w:tblW w:w="5179" w:type="pct"/>
        <w:tblInd w:w="-411" w:type="dxa"/>
        <w:shd w:val="clear" w:color="auto" w:fill="FFFFFF"/>
        <w:tblCellMar>
          <w:top w:w="15" w:type="dxa"/>
          <w:left w:w="15" w:type="dxa"/>
          <w:bottom w:w="15" w:type="dxa"/>
          <w:right w:w="15" w:type="dxa"/>
        </w:tblCellMar>
        <w:tblLook w:val="04A0" w:firstRow="1" w:lastRow="0" w:firstColumn="1" w:lastColumn="0" w:noHBand="0" w:noVBand="1"/>
      </w:tblPr>
      <w:tblGrid>
        <w:gridCol w:w="567"/>
        <w:gridCol w:w="1624"/>
        <w:gridCol w:w="1569"/>
        <w:gridCol w:w="1421"/>
        <w:gridCol w:w="1145"/>
        <w:gridCol w:w="1569"/>
        <w:gridCol w:w="1495"/>
        <w:gridCol w:w="1211"/>
      </w:tblGrid>
      <w:tr w:rsidR="00D2777C" w:rsidRPr="00D2777C" w:rsidTr="00C459E9">
        <w:tc>
          <w:tcPr>
            <w:tcW w:w="268"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N</w:t>
            </w:r>
          </w:p>
        </w:tc>
        <w:tc>
          <w:tcPr>
            <w:tcW w:w="766"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Дата поступления сведений о доходах, об имуществе и обязательствах имущественного характера (далее - сведения)</w:t>
            </w:r>
          </w:p>
        </w:tc>
        <w:tc>
          <w:tcPr>
            <w:tcW w:w="7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Фамилия, имя, отчество полностью (при наличии), представившего сведения</w:t>
            </w:r>
          </w:p>
        </w:tc>
        <w:tc>
          <w:tcPr>
            <w:tcW w:w="67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Наименование должности</w:t>
            </w:r>
          </w:p>
        </w:tc>
        <w:tc>
          <w:tcPr>
            <w:tcW w:w="5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Количество сведений</w:t>
            </w:r>
          </w:p>
        </w:tc>
        <w:tc>
          <w:tcPr>
            <w:tcW w:w="7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Подпись представившего сведения</w:t>
            </w:r>
          </w:p>
        </w:tc>
        <w:tc>
          <w:tcPr>
            <w:tcW w:w="705"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Подпись ответственного лица, принявшего сведения</w:t>
            </w:r>
          </w:p>
        </w:tc>
        <w:tc>
          <w:tcPr>
            <w:tcW w:w="571"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Примечание</w:t>
            </w:r>
          </w:p>
        </w:tc>
      </w:tr>
      <w:tr w:rsidR="00D2777C" w:rsidRPr="00D2777C" w:rsidTr="00C459E9">
        <w:tc>
          <w:tcPr>
            <w:tcW w:w="268"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1.</w:t>
            </w:r>
          </w:p>
        </w:tc>
        <w:tc>
          <w:tcPr>
            <w:tcW w:w="766"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7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67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5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7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r>
      <w:tr w:rsidR="00D2777C" w:rsidRPr="00D2777C" w:rsidTr="00C459E9">
        <w:tc>
          <w:tcPr>
            <w:tcW w:w="268"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r w:rsidRPr="00D2777C">
              <w:rPr>
                <w:rFonts w:eastAsia="Times New Roman"/>
                <w:color w:val="22272F"/>
                <w:sz w:val="16"/>
                <w:szCs w:val="16"/>
              </w:rPr>
              <w:t>2.</w:t>
            </w:r>
          </w:p>
        </w:tc>
        <w:tc>
          <w:tcPr>
            <w:tcW w:w="766"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7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67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5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740"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hideMark/>
          </w:tcPr>
          <w:p w:rsidR="00D2777C" w:rsidRPr="00D2777C" w:rsidRDefault="00D2777C" w:rsidP="00D2777C">
            <w:pPr>
              <w:ind w:firstLine="0"/>
              <w:jc w:val="center"/>
              <w:rPr>
                <w:rFonts w:eastAsia="Times New Roman"/>
                <w:color w:val="22272F"/>
                <w:sz w:val="16"/>
                <w:szCs w:val="16"/>
              </w:rPr>
            </w:pPr>
          </w:p>
        </w:tc>
      </w:tr>
    </w:tbl>
    <w:p w:rsidR="00D2777C" w:rsidRPr="00D2777C" w:rsidRDefault="00D2777C" w:rsidP="00D2777C">
      <w:pPr>
        <w:ind w:firstLine="0"/>
        <w:jc w:val="center"/>
        <w:rPr>
          <w:rFonts w:eastAsia="Times New Roman"/>
          <w:b/>
          <w:sz w:val="16"/>
          <w:szCs w:val="16"/>
          <w:lang w:eastAsia="en-US"/>
        </w:rPr>
      </w:pPr>
    </w:p>
    <w:p w:rsidR="00C37484" w:rsidRDefault="00C37484" w:rsidP="00C37484">
      <w:pPr>
        <w:ind w:firstLine="0"/>
        <w:jc w:val="center"/>
        <w:rPr>
          <w:rFonts w:eastAsia="Times New Roman"/>
          <w:b/>
          <w:szCs w:val="24"/>
          <w:lang w:eastAsia="en-US"/>
        </w:rPr>
      </w:pPr>
    </w:p>
    <w:p w:rsidR="00D2777C" w:rsidRPr="00D2777C" w:rsidRDefault="00D2777C" w:rsidP="00D2777C">
      <w:pPr>
        <w:ind w:firstLine="0"/>
        <w:jc w:val="center"/>
        <w:rPr>
          <w:rFonts w:eastAsia="Times New Roman"/>
          <w:b/>
          <w:szCs w:val="24"/>
          <w:lang w:eastAsia="en-US"/>
        </w:rPr>
      </w:pPr>
    </w:p>
    <w:p w:rsidR="00D2777C" w:rsidRPr="00D2777C" w:rsidRDefault="00D2777C" w:rsidP="00D2777C">
      <w:pPr>
        <w:ind w:firstLine="0"/>
        <w:jc w:val="center"/>
        <w:rPr>
          <w:rFonts w:eastAsia="Times New Roman"/>
          <w:b/>
          <w:sz w:val="16"/>
          <w:szCs w:val="16"/>
          <w:lang w:eastAsia="en-US"/>
        </w:rPr>
      </w:pPr>
    </w:p>
    <w:p w:rsidR="00D2777C" w:rsidRPr="002B7D49" w:rsidRDefault="00D2777C" w:rsidP="00D2777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2777C" w:rsidRDefault="00D2777C" w:rsidP="00D2777C">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№262</w:t>
      </w:r>
    </w:p>
    <w:p w:rsidR="00D2777C" w:rsidRDefault="00D2777C" w:rsidP="00D2777C">
      <w:pPr>
        <w:ind w:firstLine="0"/>
        <w:jc w:val="left"/>
        <w:rPr>
          <w:rFonts w:eastAsia="Times New Roman"/>
          <w:b/>
          <w:sz w:val="16"/>
          <w:szCs w:val="16"/>
          <w:lang w:eastAsia="en-US"/>
        </w:rPr>
      </w:pPr>
    </w:p>
    <w:p w:rsidR="00D2777C" w:rsidRDefault="00D2777C" w:rsidP="00D2777C">
      <w:pPr>
        <w:ind w:firstLine="0"/>
        <w:jc w:val="center"/>
        <w:rPr>
          <w:b/>
          <w:iCs/>
          <w:szCs w:val="24"/>
        </w:rPr>
      </w:pPr>
      <w:r w:rsidRPr="00D2777C">
        <w:rPr>
          <w:b/>
          <w:szCs w:val="24"/>
        </w:rPr>
        <w:t xml:space="preserve">Об </w:t>
      </w:r>
      <w:r w:rsidRPr="00D2777C">
        <w:rPr>
          <w:b/>
          <w:iCs/>
          <w:szCs w:val="24"/>
        </w:rPr>
        <w:t xml:space="preserve">утверждении Порядка представлении лицом, поступающим на должность руководителя муниципального учреждения </w:t>
      </w:r>
      <w:proofErr w:type="spellStart"/>
      <w:r w:rsidRPr="00D2777C">
        <w:rPr>
          <w:b/>
          <w:iCs/>
          <w:szCs w:val="24"/>
        </w:rPr>
        <w:t>Алатырского</w:t>
      </w:r>
      <w:proofErr w:type="spellEnd"/>
      <w:r w:rsidRPr="00D2777C">
        <w:rPr>
          <w:b/>
          <w:iCs/>
          <w:szCs w:val="24"/>
        </w:rPr>
        <w:t xml:space="preserve"> муниципального округа, а также руководителем муниципального учреждения </w:t>
      </w:r>
      <w:proofErr w:type="spellStart"/>
      <w:r w:rsidRPr="00D2777C">
        <w:rPr>
          <w:b/>
          <w:iCs/>
          <w:szCs w:val="24"/>
        </w:rPr>
        <w:t>Алатырского</w:t>
      </w:r>
      <w:proofErr w:type="spellEnd"/>
      <w:r w:rsidRPr="00D2777C">
        <w:rPr>
          <w:b/>
          <w:iCs/>
          <w:szCs w:val="24"/>
        </w:rPr>
        <w:t xml:space="preserve"> муниципального округа сведений о доходах, об имуществе и обязательствах имущественного характера</w:t>
      </w:r>
    </w:p>
    <w:p w:rsidR="00D2777C" w:rsidRDefault="00D2777C" w:rsidP="00D2777C">
      <w:pPr>
        <w:ind w:firstLine="0"/>
        <w:jc w:val="center"/>
        <w:rPr>
          <w:b/>
          <w:iCs/>
          <w:szCs w:val="24"/>
        </w:rPr>
      </w:pPr>
    </w:p>
    <w:p w:rsidR="00D2777C" w:rsidRPr="00D2777C" w:rsidRDefault="00D2777C" w:rsidP="00D2777C">
      <w:pPr>
        <w:rPr>
          <w:sz w:val="16"/>
          <w:szCs w:val="16"/>
        </w:rPr>
      </w:pPr>
      <w:proofErr w:type="gramStart"/>
      <w:r w:rsidRPr="00D2777C">
        <w:rPr>
          <w:sz w:val="16"/>
          <w:szCs w:val="16"/>
        </w:rPr>
        <w:t xml:space="preserve">В соответствии с Федеральным законом от 28.12.2025 № 510-ФЗ «О внесении изменений в Трудовой кодекс Российской Федерации», Указом Президента Российской Федерации от 31.12.2025 № 1009 «Об изменении и признании утратившими силу некоторых актов Президента Российской Федерации», Постановлением Правительства РФ от 13.03.2013 № 208 «Об утверждении Правил представления лицом, поступающим на должность руководителя федерального государственного учреждения, а также руководителем федерального государственного учреждения сведений </w:t>
      </w:r>
      <w:proofErr w:type="spellStart"/>
      <w:r w:rsidRPr="00D2777C">
        <w:rPr>
          <w:sz w:val="16"/>
          <w:szCs w:val="16"/>
        </w:rPr>
        <w:t>одоходах</w:t>
      </w:r>
      <w:proofErr w:type="spellEnd"/>
      <w:proofErr w:type="gramEnd"/>
      <w:r w:rsidRPr="00D2777C">
        <w:rPr>
          <w:sz w:val="16"/>
          <w:szCs w:val="16"/>
        </w:rPr>
        <w:t xml:space="preserve">, об имуществе и обязательствах имущественного характера», экспертного заключения Государственной службы Чувашской Республики по делам юстиции от 14.01.2026 № 04/12-108, в целях приведения нормативных правовых актов в соответствие с действующим законодательством, администрация </w:t>
      </w:r>
      <w:proofErr w:type="spellStart"/>
      <w:r w:rsidRPr="00D2777C">
        <w:rPr>
          <w:sz w:val="16"/>
          <w:szCs w:val="16"/>
        </w:rPr>
        <w:t>Алатырского</w:t>
      </w:r>
      <w:proofErr w:type="spellEnd"/>
      <w:r w:rsidRPr="00D2777C">
        <w:rPr>
          <w:sz w:val="16"/>
          <w:szCs w:val="16"/>
        </w:rPr>
        <w:t xml:space="preserve"> </w:t>
      </w:r>
      <w:proofErr w:type="spellStart"/>
      <w:r w:rsidRPr="00D2777C">
        <w:rPr>
          <w:sz w:val="16"/>
          <w:szCs w:val="16"/>
        </w:rPr>
        <w:t>муниципальногоокруга</w:t>
      </w:r>
      <w:proofErr w:type="spellEnd"/>
    </w:p>
    <w:p w:rsidR="00D2777C" w:rsidRPr="00D2777C" w:rsidRDefault="00D2777C" w:rsidP="00D2777C">
      <w:pPr>
        <w:pStyle w:val="s1"/>
        <w:spacing w:before="0" w:beforeAutospacing="0" w:after="0" w:afterAutospacing="0"/>
        <w:jc w:val="center"/>
        <w:rPr>
          <w:b/>
          <w:sz w:val="16"/>
          <w:szCs w:val="16"/>
        </w:rPr>
      </w:pPr>
      <w:r w:rsidRPr="00D2777C">
        <w:rPr>
          <w:b/>
          <w:sz w:val="16"/>
          <w:szCs w:val="16"/>
        </w:rPr>
        <w:t>постановляет:</w:t>
      </w:r>
    </w:p>
    <w:p w:rsidR="00D2777C" w:rsidRPr="00D2777C" w:rsidRDefault="00D2777C" w:rsidP="00064D82">
      <w:pPr>
        <w:numPr>
          <w:ilvl w:val="0"/>
          <w:numId w:val="15"/>
        </w:numPr>
        <w:tabs>
          <w:tab w:val="left" w:pos="1134"/>
        </w:tabs>
        <w:ind w:left="0" w:firstLine="567"/>
        <w:rPr>
          <w:sz w:val="16"/>
          <w:szCs w:val="16"/>
        </w:rPr>
      </w:pPr>
      <w:proofErr w:type="gramStart"/>
      <w:r w:rsidRPr="00D2777C">
        <w:rPr>
          <w:iCs/>
          <w:sz w:val="16"/>
          <w:szCs w:val="16"/>
        </w:rPr>
        <w:t xml:space="preserve">Утвердить </w:t>
      </w:r>
      <w:r w:rsidRPr="00D2777C">
        <w:rPr>
          <w:sz w:val="16"/>
          <w:szCs w:val="16"/>
        </w:rPr>
        <w:t xml:space="preserve">прилагаемый Порядок </w:t>
      </w:r>
      <w:r w:rsidRPr="00D2777C">
        <w:rPr>
          <w:iCs/>
          <w:sz w:val="16"/>
          <w:szCs w:val="16"/>
        </w:rPr>
        <w:t xml:space="preserve">представлении лицом, поступающим на должность руководителя муниципального учреждения </w:t>
      </w:r>
      <w:proofErr w:type="spellStart"/>
      <w:r w:rsidRPr="00D2777C">
        <w:rPr>
          <w:iCs/>
          <w:sz w:val="16"/>
          <w:szCs w:val="16"/>
        </w:rPr>
        <w:t>Алатырского</w:t>
      </w:r>
      <w:proofErr w:type="spellEnd"/>
      <w:r w:rsidRPr="00D2777C">
        <w:rPr>
          <w:iCs/>
          <w:sz w:val="16"/>
          <w:szCs w:val="16"/>
        </w:rPr>
        <w:t xml:space="preserve"> муниципального округа, а также руководителем муниципального учреждения </w:t>
      </w:r>
      <w:proofErr w:type="spellStart"/>
      <w:r w:rsidRPr="00D2777C">
        <w:rPr>
          <w:iCs/>
          <w:sz w:val="16"/>
          <w:szCs w:val="16"/>
        </w:rPr>
        <w:t>Алатырского</w:t>
      </w:r>
      <w:proofErr w:type="spellEnd"/>
      <w:r w:rsidRPr="00D2777C">
        <w:rPr>
          <w:iCs/>
          <w:sz w:val="16"/>
          <w:szCs w:val="16"/>
        </w:rPr>
        <w:t xml:space="preserve"> муниципального округа сведений о доходах, об имуществе и обязательствах имущественного характера</w:t>
      </w:r>
      <w:r w:rsidRPr="00D2777C">
        <w:rPr>
          <w:sz w:val="16"/>
          <w:szCs w:val="16"/>
        </w:rPr>
        <w:t>.</w:t>
      </w:r>
      <w:proofErr w:type="gramEnd"/>
    </w:p>
    <w:p w:rsidR="00D2777C" w:rsidRPr="00D2777C" w:rsidRDefault="00D2777C" w:rsidP="00064D82">
      <w:pPr>
        <w:numPr>
          <w:ilvl w:val="0"/>
          <w:numId w:val="15"/>
        </w:numPr>
        <w:tabs>
          <w:tab w:val="left" w:pos="1134"/>
        </w:tabs>
        <w:ind w:left="0" w:firstLine="567"/>
        <w:rPr>
          <w:sz w:val="16"/>
          <w:szCs w:val="16"/>
        </w:rPr>
      </w:pPr>
      <w:r w:rsidRPr="00D2777C">
        <w:rPr>
          <w:sz w:val="16"/>
          <w:szCs w:val="16"/>
        </w:rPr>
        <w:t>Признать утратившими силу постановления:</w:t>
      </w:r>
    </w:p>
    <w:p w:rsidR="00D2777C" w:rsidRPr="00D2777C" w:rsidRDefault="00D2777C" w:rsidP="00064D82">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proofErr w:type="gramStart"/>
      <w:r w:rsidRPr="00D2777C">
        <w:rPr>
          <w:rFonts w:ascii="Times New Roman" w:hAnsi="Times New Roman"/>
          <w:sz w:val="16"/>
          <w:szCs w:val="16"/>
        </w:rPr>
        <w:t xml:space="preserve">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15.05.2023 № 534«О внесении изменений в постановление 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23.01.2023 № 34 «Об утверждении Порядка предоставления лицом, поступающим на должность руководителя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(при поступлении на работу), а также руководителем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сведений о своих доходах, об имуществе и обязательствах имущественного характера и</w:t>
      </w:r>
      <w:proofErr w:type="gramEnd"/>
      <w:r w:rsidRPr="00D2777C">
        <w:rPr>
          <w:rFonts w:ascii="Times New Roman" w:hAnsi="Times New Roman"/>
          <w:sz w:val="16"/>
          <w:szCs w:val="16"/>
        </w:rPr>
        <w:t xml:space="preserve"> о доходах, об имуществе и обязательствах имущественного характера супруги (супруга) и несовершеннолетних детей»;</w:t>
      </w:r>
    </w:p>
    <w:p w:rsidR="00D2777C" w:rsidRPr="00D2777C" w:rsidRDefault="00D2777C" w:rsidP="00064D82">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proofErr w:type="gramStart"/>
      <w:r w:rsidRPr="00D2777C">
        <w:rPr>
          <w:rFonts w:ascii="Times New Roman" w:hAnsi="Times New Roman"/>
          <w:sz w:val="16"/>
          <w:szCs w:val="16"/>
        </w:rPr>
        <w:t xml:space="preserve">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26.07.2023 № 788 «О внесении изменений в постановление 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23.01.2023 № 34 «Об утверждении Порядка предоставления лицом, поступающим на должность руководителя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(при поступлении на работу), а также руководителем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сведений о своих доходах, об имуществе и обязательствах имущественного характера и</w:t>
      </w:r>
      <w:proofErr w:type="gramEnd"/>
      <w:r w:rsidRPr="00D2777C">
        <w:rPr>
          <w:rFonts w:ascii="Times New Roman" w:hAnsi="Times New Roman"/>
          <w:sz w:val="16"/>
          <w:szCs w:val="16"/>
        </w:rPr>
        <w:t xml:space="preserve"> о доходах, об имуществе и обязательствах имущественного характера супруги (супруга) и несовершеннолетних детей»;</w:t>
      </w:r>
    </w:p>
    <w:p w:rsidR="00D2777C" w:rsidRPr="00D2777C" w:rsidRDefault="00D2777C" w:rsidP="00064D82">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proofErr w:type="gramStart"/>
      <w:r w:rsidRPr="00D2777C">
        <w:rPr>
          <w:rFonts w:ascii="Times New Roman" w:hAnsi="Times New Roman"/>
          <w:sz w:val="16"/>
          <w:szCs w:val="16"/>
        </w:rPr>
        <w:t xml:space="preserve">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18.10.2024 № 639 «О внесении изменений в постановление 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23.01.2023 № 34 «Об утверждении Порядка предоставления лицом, поступающим на должность руководителя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(при поступлении на работу), а также руководителем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сведений о своих доходах, об имуществе и обязательствах имущественного характера и</w:t>
      </w:r>
      <w:proofErr w:type="gramEnd"/>
      <w:r w:rsidRPr="00D2777C">
        <w:rPr>
          <w:rFonts w:ascii="Times New Roman" w:hAnsi="Times New Roman"/>
          <w:sz w:val="16"/>
          <w:szCs w:val="16"/>
        </w:rPr>
        <w:t xml:space="preserve"> о доходах, об имуществе и обязательствах имущественного характера супруги (супруга) и несовершеннолетних детей»;</w:t>
      </w:r>
    </w:p>
    <w:p w:rsidR="00D2777C" w:rsidRPr="00D2777C" w:rsidRDefault="00D2777C" w:rsidP="00064D82">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proofErr w:type="gramStart"/>
      <w:r w:rsidRPr="00D2777C">
        <w:rPr>
          <w:rFonts w:ascii="Times New Roman" w:hAnsi="Times New Roman"/>
          <w:sz w:val="16"/>
          <w:szCs w:val="16"/>
        </w:rPr>
        <w:t xml:space="preserve">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от 14.10.2025 № 1097 «Об утверждении Порядка предоставления лицом, поступающим на должность руководителя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(при поступлении на работу), а также руководителем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w:t>
      </w:r>
      <w:proofErr w:type="gramEnd"/>
      <w:r w:rsidRPr="00D2777C">
        <w:rPr>
          <w:rFonts w:ascii="Times New Roman" w:hAnsi="Times New Roman"/>
          <w:sz w:val="16"/>
          <w:szCs w:val="16"/>
        </w:rPr>
        <w:t xml:space="preserve"> детей».</w:t>
      </w:r>
    </w:p>
    <w:p w:rsidR="00D2777C" w:rsidRPr="00D2777C" w:rsidRDefault="00D2777C" w:rsidP="00064D82">
      <w:pPr>
        <w:pStyle w:val="afff2"/>
        <w:numPr>
          <w:ilvl w:val="0"/>
          <w:numId w:val="15"/>
        </w:numPr>
        <w:tabs>
          <w:tab w:val="left" w:pos="1134"/>
        </w:tabs>
        <w:spacing w:after="0" w:line="240" w:lineRule="auto"/>
        <w:ind w:left="0" w:firstLine="540"/>
        <w:contextualSpacing/>
        <w:jc w:val="both"/>
        <w:rPr>
          <w:rFonts w:ascii="Times New Roman" w:hAnsi="Times New Roman"/>
          <w:sz w:val="16"/>
          <w:szCs w:val="16"/>
        </w:rPr>
      </w:pPr>
      <w:r w:rsidRPr="00D2777C">
        <w:rPr>
          <w:rFonts w:ascii="Times New Roman" w:hAnsi="Times New Roman"/>
          <w:sz w:val="16"/>
          <w:szCs w:val="16"/>
        </w:rPr>
        <w:t xml:space="preserve">Сектору информатизации и обращений граждан администрации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w:t>
      </w:r>
    </w:p>
    <w:p w:rsidR="00D2777C" w:rsidRPr="00D2777C" w:rsidRDefault="00D2777C" w:rsidP="00064D82">
      <w:pPr>
        <w:numPr>
          <w:ilvl w:val="0"/>
          <w:numId w:val="15"/>
        </w:numPr>
        <w:tabs>
          <w:tab w:val="left" w:pos="1134"/>
        </w:tabs>
        <w:ind w:left="0" w:firstLine="540"/>
        <w:rPr>
          <w:sz w:val="16"/>
          <w:szCs w:val="16"/>
        </w:rPr>
      </w:pPr>
      <w:proofErr w:type="gramStart"/>
      <w:r w:rsidRPr="00D2777C">
        <w:rPr>
          <w:sz w:val="16"/>
          <w:szCs w:val="16"/>
        </w:rPr>
        <w:t>Контроль за</w:t>
      </w:r>
      <w:proofErr w:type="gramEnd"/>
      <w:r w:rsidRPr="00D2777C">
        <w:rPr>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w:t>
      </w:r>
      <w:proofErr w:type="spellStart"/>
      <w:r w:rsidRPr="00D2777C">
        <w:rPr>
          <w:sz w:val="16"/>
          <w:szCs w:val="16"/>
        </w:rPr>
        <w:t>работыадминистрации</w:t>
      </w:r>
      <w:proofErr w:type="spellEnd"/>
      <w:r w:rsidRPr="00D2777C">
        <w:rPr>
          <w:sz w:val="16"/>
          <w:szCs w:val="16"/>
        </w:rPr>
        <w:t xml:space="preserve"> </w:t>
      </w: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064D82">
      <w:pPr>
        <w:numPr>
          <w:ilvl w:val="0"/>
          <w:numId w:val="15"/>
        </w:numPr>
        <w:tabs>
          <w:tab w:val="left" w:pos="1134"/>
        </w:tabs>
        <w:ind w:left="0" w:firstLine="540"/>
        <w:rPr>
          <w:sz w:val="16"/>
          <w:szCs w:val="16"/>
        </w:rPr>
      </w:pPr>
      <w:r w:rsidRPr="00D2777C">
        <w:rPr>
          <w:sz w:val="16"/>
          <w:szCs w:val="16"/>
        </w:rPr>
        <w:t>Настоящее постановление вступает в силу после его официального опубликования.</w:t>
      </w:r>
    </w:p>
    <w:p w:rsidR="00D2777C" w:rsidRPr="00D2777C" w:rsidRDefault="00D2777C" w:rsidP="00D2777C">
      <w:pPr>
        <w:rPr>
          <w:sz w:val="16"/>
          <w:szCs w:val="16"/>
        </w:rPr>
      </w:pPr>
    </w:p>
    <w:p w:rsidR="00D2777C" w:rsidRPr="00D2777C" w:rsidRDefault="00D2777C" w:rsidP="00D2777C">
      <w:pPr>
        <w:rPr>
          <w:sz w:val="16"/>
          <w:szCs w:val="16"/>
        </w:rPr>
      </w:pPr>
    </w:p>
    <w:p w:rsidR="00D2777C" w:rsidRPr="00D2777C" w:rsidRDefault="00D2777C" w:rsidP="00D2777C">
      <w:pPr>
        <w:rPr>
          <w:sz w:val="16"/>
          <w:szCs w:val="16"/>
        </w:rPr>
      </w:pPr>
    </w:p>
    <w:p w:rsidR="00D2777C" w:rsidRPr="00D2777C" w:rsidRDefault="00D2777C" w:rsidP="00D2777C">
      <w:pPr>
        <w:rPr>
          <w:sz w:val="16"/>
          <w:szCs w:val="16"/>
        </w:rPr>
      </w:pPr>
      <w:r w:rsidRPr="00D2777C">
        <w:rPr>
          <w:sz w:val="16"/>
          <w:szCs w:val="16"/>
        </w:rPr>
        <w:t xml:space="preserve">Глава </w:t>
      </w:r>
      <w:proofErr w:type="spellStart"/>
      <w:proofErr w:type="gramStart"/>
      <w:r w:rsidRPr="00D2777C">
        <w:rPr>
          <w:sz w:val="16"/>
          <w:szCs w:val="16"/>
        </w:rPr>
        <w:t>Алатырского</w:t>
      </w:r>
      <w:proofErr w:type="spellEnd"/>
      <w:proofErr w:type="gramEnd"/>
      <w:r w:rsidRPr="00D2777C">
        <w:rPr>
          <w:sz w:val="16"/>
          <w:szCs w:val="16"/>
        </w:rPr>
        <w:t xml:space="preserve"> </w:t>
      </w:r>
    </w:p>
    <w:p w:rsidR="00D2777C" w:rsidRPr="00D2777C" w:rsidRDefault="00D2777C" w:rsidP="00D2777C">
      <w:pPr>
        <w:rPr>
          <w:sz w:val="16"/>
          <w:szCs w:val="16"/>
        </w:rPr>
      </w:pPr>
      <w:proofErr w:type="gramStart"/>
      <w:r w:rsidRPr="00D2777C">
        <w:rPr>
          <w:sz w:val="16"/>
          <w:szCs w:val="16"/>
        </w:rPr>
        <w:t>муниципального округа                                                                                    Н.И. Шпилевая</w:t>
      </w:r>
      <w:proofErr w:type="gramEnd"/>
    </w:p>
    <w:p w:rsidR="00D2777C" w:rsidRPr="00D2777C" w:rsidRDefault="00D2777C" w:rsidP="00D2777C">
      <w:pPr>
        <w:rPr>
          <w:sz w:val="16"/>
          <w:szCs w:val="16"/>
        </w:rPr>
      </w:pPr>
    </w:p>
    <w:p w:rsidR="00D2777C" w:rsidRPr="00D2777C" w:rsidRDefault="00D2777C" w:rsidP="00D2777C">
      <w:pPr>
        <w:rPr>
          <w:sz w:val="16"/>
          <w:szCs w:val="16"/>
        </w:rPr>
      </w:pPr>
    </w:p>
    <w:p w:rsidR="00D2777C" w:rsidRPr="00D2777C" w:rsidRDefault="00D2777C" w:rsidP="00D2777C">
      <w:pPr>
        <w:rPr>
          <w:sz w:val="16"/>
          <w:szCs w:val="16"/>
        </w:rPr>
      </w:pPr>
    </w:p>
    <w:p w:rsidR="00D2777C" w:rsidRPr="00D2777C" w:rsidRDefault="00D2777C" w:rsidP="00D2777C">
      <w:pPr>
        <w:rPr>
          <w:sz w:val="16"/>
          <w:szCs w:val="16"/>
        </w:rPr>
        <w:sectPr w:rsidR="00D2777C" w:rsidRPr="00D2777C" w:rsidSect="00C459E9">
          <w:headerReference w:type="even" r:id="rId14"/>
          <w:headerReference w:type="default" r:id="rId15"/>
          <w:pgSz w:w="11906" w:h="16838"/>
          <w:pgMar w:top="567" w:right="567" w:bottom="567" w:left="1134" w:header="426" w:footer="22" w:gutter="0"/>
          <w:cols w:space="708"/>
          <w:titlePg/>
          <w:docGrid w:linePitch="360"/>
        </w:sectPr>
      </w:pPr>
      <w:bookmarkStart w:id="0" w:name="_GoBack"/>
      <w:bookmarkEnd w:id="0"/>
    </w:p>
    <w:p w:rsidR="00D2777C" w:rsidRPr="00D2777C" w:rsidRDefault="00D2777C" w:rsidP="00D2777C">
      <w:pPr>
        <w:ind w:left="6379"/>
        <w:rPr>
          <w:sz w:val="16"/>
          <w:szCs w:val="16"/>
        </w:rPr>
      </w:pPr>
      <w:r w:rsidRPr="00D2777C">
        <w:rPr>
          <w:sz w:val="16"/>
          <w:szCs w:val="16"/>
        </w:rPr>
        <w:lastRenderedPageBreak/>
        <w:t>УТВЕРЖДЕН</w:t>
      </w:r>
    </w:p>
    <w:p w:rsidR="00D2777C" w:rsidRPr="00D2777C" w:rsidRDefault="00D2777C" w:rsidP="00D2777C">
      <w:pPr>
        <w:ind w:left="6379"/>
        <w:rPr>
          <w:sz w:val="16"/>
          <w:szCs w:val="16"/>
        </w:rPr>
      </w:pPr>
      <w:r w:rsidRPr="00D2777C">
        <w:rPr>
          <w:sz w:val="16"/>
          <w:szCs w:val="16"/>
        </w:rPr>
        <w:t>постановлением администрации</w:t>
      </w:r>
    </w:p>
    <w:p w:rsidR="00D2777C" w:rsidRPr="00D2777C" w:rsidRDefault="00D2777C" w:rsidP="00D2777C">
      <w:pPr>
        <w:ind w:left="6379"/>
        <w:rPr>
          <w:sz w:val="16"/>
          <w:szCs w:val="16"/>
        </w:rPr>
      </w:pP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D2777C">
      <w:pPr>
        <w:ind w:left="6379"/>
        <w:rPr>
          <w:sz w:val="16"/>
          <w:szCs w:val="16"/>
        </w:rPr>
      </w:pPr>
      <w:r w:rsidRPr="00D2777C">
        <w:rPr>
          <w:sz w:val="16"/>
          <w:szCs w:val="16"/>
        </w:rPr>
        <w:t>от 30.03.2026 № 262</w:t>
      </w:r>
    </w:p>
    <w:p w:rsidR="00D2777C" w:rsidRPr="00D2777C" w:rsidRDefault="00D2777C" w:rsidP="00D2777C">
      <w:pPr>
        <w:jc w:val="center"/>
        <w:rPr>
          <w:b/>
          <w:sz w:val="16"/>
          <w:szCs w:val="16"/>
        </w:rPr>
      </w:pPr>
    </w:p>
    <w:p w:rsidR="00D2777C" w:rsidRPr="00D2777C" w:rsidRDefault="00D2777C" w:rsidP="00D2777C">
      <w:pPr>
        <w:jc w:val="center"/>
        <w:rPr>
          <w:b/>
          <w:sz w:val="16"/>
          <w:szCs w:val="16"/>
        </w:rPr>
      </w:pPr>
      <w:r w:rsidRPr="00D2777C">
        <w:rPr>
          <w:b/>
          <w:sz w:val="16"/>
          <w:szCs w:val="16"/>
        </w:rPr>
        <w:t>ПОРЯДОК</w:t>
      </w:r>
    </w:p>
    <w:p w:rsidR="00D2777C" w:rsidRPr="00D2777C" w:rsidRDefault="00D2777C" w:rsidP="00D2777C">
      <w:pPr>
        <w:jc w:val="center"/>
        <w:rPr>
          <w:b/>
          <w:sz w:val="16"/>
          <w:szCs w:val="16"/>
        </w:rPr>
      </w:pPr>
      <w:proofErr w:type="gramStart"/>
      <w:r w:rsidRPr="00D2777C">
        <w:rPr>
          <w:b/>
          <w:sz w:val="16"/>
          <w:szCs w:val="16"/>
        </w:rPr>
        <w:t xml:space="preserve">представлении лицом, поступающим на должность руководителя муниципального учреждения </w:t>
      </w:r>
      <w:proofErr w:type="spellStart"/>
      <w:r w:rsidRPr="00D2777C">
        <w:rPr>
          <w:b/>
          <w:sz w:val="16"/>
          <w:szCs w:val="16"/>
        </w:rPr>
        <w:t>Алатырского</w:t>
      </w:r>
      <w:proofErr w:type="spellEnd"/>
      <w:r w:rsidRPr="00D2777C">
        <w:rPr>
          <w:b/>
          <w:sz w:val="16"/>
          <w:szCs w:val="16"/>
        </w:rPr>
        <w:t xml:space="preserve"> муниципального округа, а также руководителем муниципального учреждения </w:t>
      </w:r>
      <w:proofErr w:type="spellStart"/>
      <w:r w:rsidRPr="00D2777C">
        <w:rPr>
          <w:b/>
          <w:sz w:val="16"/>
          <w:szCs w:val="16"/>
        </w:rPr>
        <w:t>Алатырского</w:t>
      </w:r>
      <w:proofErr w:type="spellEnd"/>
      <w:r w:rsidRPr="00D2777C">
        <w:rPr>
          <w:b/>
          <w:sz w:val="16"/>
          <w:szCs w:val="16"/>
        </w:rPr>
        <w:t xml:space="preserve"> муниципального округа сведений о доходах, об имуществе и обязательствах имущественного характера</w:t>
      </w:r>
      <w:proofErr w:type="gramEnd"/>
    </w:p>
    <w:p w:rsidR="00D2777C" w:rsidRPr="00D2777C" w:rsidRDefault="00D2777C" w:rsidP="00D2777C">
      <w:pPr>
        <w:jc w:val="center"/>
        <w:rPr>
          <w:sz w:val="16"/>
          <w:szCs w:val="16"/>
        </w:rPr>
      </w:pPr>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Настоящий Порядок устанавливает представление лицом, поступающим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а также руководителем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в случаях, установленных указанным Федеральным законом (далее - сведения о доходах, об имуществе и обязательствах имущественного характера).</w:t>
      </w:r>
      <w:proofErr w:type="gramEnd"/>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Лицо, поступающее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при поступлении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 иные выплаты) за календарный год, предшествующий году подачи документов для поступления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сведения об имуществе, принадлежащем ему </w:t>
      </w:r>
      <w:proofErr w:type="spellStart"/>
      <w:r w:rsidRPr="00D2777C">
        <w:rPr>
          <w:sz w:val="16"/>
          <w:szCs w:val="16"/>
        </w:rPr>
        <w:t>направе</w:t>
      </w:r>
      <w:proofErr w:type="spellEnd"/>
      <w:proofErr w:type="gramEnd"/>
      <w:r w:rsidRPr="00D2777C">
        <w:rPr>
          <w:sz w:val="16"/>
          <w:szCs w:val="16"/>
        </w:rPr>
        <w:t xml:space="preserve"> </w:t>
      </w:r>
      <w:proofErr w:type="gramStart"/>
      <w:r w:rsidRPr="00D2777C">
        <w:rPr>
          <w:sz w:val="16"/>
          <w:szCs w:val="16"/>
        </w:rPr>
        <w:t xml:space="preserve">собственности, и о своих обязательствах имущественного характера по состоянию на 1-е число месяца, предшествующего месяцу подачи документов для поступления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а также сведения о доходах своих супруги (супруга) и несовершеннолетних детей, полученных от всех источников (включая заработную плату, пенсии, пособия и иные выплаты) за календарный год, предшествующий году подачи лицом документов </w:t>
      </w:r>
      <w:proofErr w:type="spellStart"/>
      <w:r w:rsidRPr="00D2777C">
        <w:rPr>
          <w:sz w:val="16"/>
          <w:szCs w:val="16"/>
        </w:rPr>
        <w:t>дляпоступления</w:t>
      </w:r>
      <w:proofErr w:type="spellEnd"/>
      <w:r w:rsidRPr="00D2777C">
        <w:rPr>
          <w:sz w:val="16"/>
          <w:szCs w:val="16"/>
        </w:rPr>
        <w:t xml:space="preserve"> на</w:t>
      </w:r>
      <w:proofErr w:type="gramEnd"/>
      <w:r w:rsidRPr="00D2777C">
        <w:rPr>
          <w:sz w:val="16"/>
          <w:szCs w:val="16"/>
        </w:rPr>
        <w:t xml:space="preserve">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а также сведения об имуществе, принадлежащем им на праве собственности, и об их обязательствах имущественного характера по состоянию на 1-е число месяца, предшествующего месяцу подачи документов для поступления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по утвержденной Президентом Российской Федерации форме </w:t>
      </w:r>
      <w:proofErr w:type="spellStart"/>
      <w:r w:rsidRPr="00D2777C">
        <w:rPr>
          <w:sz w:val="16"/>
          <w:szCs w:val="16"/>
        </w:rPr>
        <w:t>справки</w:t>
      </w:r>
      <w:proofErr w:type="gramStart"/>
      <w:r w:rsidRPr="00D2777C">
        <w:rPr>
          <w:sz w:val="16"/>
          <w:szCs w:val="16"/>
        </w:rPr>
        <w:t>.С</w:t>
      </w:r>
      <w:proofErr w:type="gramEnd"/>
      <w:r w:rsidRPr="00D2777C">
        <w:rPr>
          <w:sz w:val="16"/>
          <w:szCs w:val="16"/>
        </w:rPr>
        <w:t>ведения</w:t>
      </w:r>
      <w:proofErr w:type="spellEnd"/>
      <w:r w:rsidRPr="00D2777C">
        <w:rPr>
          <w:sz w:val="16"/>
          <w:szCs w:val="16"/>
        </w:rPr>
        <w:t xml:space="preserve">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D2777C" w:rsidRPr="00D2777C" w:rsidRDefault="00D2777C" w:rsidP="00064D82">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proofErr w:type="gramStart"/>
      <w:r w:rsidRPr="00D2777C">
        <w:rPr>
          <w:rFonts w:ascii="Times New Roman" w:hAnsi="Times New Roman"/>
          <w:sz w:val="16"/>
          <w:szCs w:val="16"/>
        </w:rPr>
        <w:t xml:space="preserve">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руководитель муниципального учреждения </w:t>
      </w:r>
      <w:proofErr w:type="spellStart"/>
      <w:r w:rsidRPr="00D2777C">
        <w:rPr>
          <w:rFonts w:ascii="Times New Roman" w:hAnsi="Times New Roman"/>
          <w:sz w:val="16"/>
          <w:szCs w:val="16"/>
        </w:rPr>
        <w:t>Алатырского</w:t>
      </w:r>
      <w:proofErr w:type="spellEnd"/>
      <w:r w:rsidRPr="00D2777C">
        <w:rPr>
          <w:rFonts w:ascii="Times New Roman" w:hAnsi="Times New Roman"/>
          <w:sz w:val="16"/>
          <w:szCs w:val="16"/>
        </w:rPr>
        <w:t xml:space="preserve"> муниципального округа не позднее 30 апреля года, следующего за годом, в котором возникли такие основания, представляет по утвержденной Президентом Российской Федерации форме</w:t>
      </w:r>
      <w:proofErr w:type="gramEnd"/>
      <w:r w:rsidRPr="00D2777C">
        <w:rPr>
          <w:rFonts w:ascii="Times New Roman" w:hAnsi="Times New Roman"/>
          <w:sz w:val="16"/>
          <w:szCs w:val="16"/>
        </w:rPr>
        <w:t xml:space="preserve"> справки:</w:t>
      </w:r>
    </w:p>
    <w:p w:rsidR="00D2777C" w:rsidRPr="00D2777C" w:rsidRDefault="00D2777C" w:rsidP="00D2777C">
      <w:pPr>
        <w:tabs>
          <w:tab w:val="left" w:pos="1134"/>
        </w:tabs>
        <w:rPr>
          <w:sz w:val="16"/>
          <w:szCs w:val="16"/>
        </w:rPr>
      </w:pPr>
      <w:proofErr w:type="gramStart"/>
      <w:r w:rsidRPr="00D2777C">
        <w:rPr>
          <w:sz w:val="16"/>
          <w:szCs w:val="1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roofErr w:type="gramEnd"/>
    </w:p>
    <w:p w:rsidR="00D2777C" w:rsidRPr="00D2777C" w:rsidRDefault="00D2777C" w:rsidP="00D2777C">
      <w:pPr>
        <w:tabs>
          <w:tab w:val="left" w:pos="1134"/>
        </w:tabs>
        <w:rPr>
          <w:sz w:val="16"/>
          <w:szCs w:val="16"/>
        </w:rPr>
      </w:pPr>
      <w:proofErr w:type="gramStart"/>
      <w:r w:rsidRPr="00D2777C">
        <w:rPr>
          <w:sz w:val="16"/>
          <w:szCs w:val="16"/>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D2777C" w:rsidRPr="00D2777C" w:rsidRDefault="00D2777C" w:rsidP="00064D82">
      <w:pPr>
        <w:numPr>
          <w:ilvl w:val="0"/>
          <w:numId w:val="17"/>
        </w:numPr>
        <w:tabs>
          <w:tab w:val="left" w:pos="1134"/>
        </w:tabs>
        <w:ind w:left="0" w:firstLine="567"/>
        <w:rPr>
          <w:sz w:val="16"/>
          <w:szCs w:val="16"/>
        </w:rPr>
      </w:pPr>
      <w:r w:rsidRPr="00D2777C">
        <w:rPr>
          <w:sz w:val="16"/>
          <w:szCs w:val="16"/>
        </w:rPr>
        <w:t xml:space="preserve">Сведения, предусмотренные пунктами 2, 3 настоящего Порядка, представляются в отдел организационно-контрольной и кадровой работы администрации </w:t>
      </w: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В случае если руководитель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сроков, указанных в пункте 3 настоящего Порядка.</w:t>
      </w:r>
      <w:proofErr w:type="gramEnd"/>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В случае если лицо, поступающее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2 настоящего Порядка.</w:t>
      </w:r>
      <w:proofErr w:type="gramEnd"/>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Сведения о доходах, об имуществе и обязательствах имущественного характера, представляемые в соответствии с настоящим Порядком лицом, поступающим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а также руководителем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а также руководителем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осуществляется в соответствии с частью 7.1 статьи 8 Федерального закона от 25.12.2008 № 273-ФЗ «О противодействии коррупции» по решению органа местного самоуправления </w:t>
      </w:r>
      <w:proofErr w:type="spellStart"/>
      <w:r w:rsidRPr="00D2777C">
        <w:rPr>
          <w:sz w:val="16"/>
          <w:szCs w:val="16"/>
        </w:rPr>
        <w:t>Алатырского</w:t>
      </w:r>
      <w:proofErr w:type="spellEnd"/>
      <w:r w:rsidRPr="00D2777C">
        <w:rPr>
          <w:sz w:val="16"/>
          <w:szCs w:val="16"/>
        </w:rPr>
        <w:t xml:space="preserve"> муниципального округа, осуществляющего функции и полномочия</w:t>
      </w:r>
      <w:proofErr w:type="gramEnd"/>
      <w:r w:rsidRPr="00D2777C">
        <w:rPr>
          <w:sz w:val="16"/>
          <w:szCs w:val="16"/>
        </w:rPr>
        <w:t xml:space="preserve"> учредителя муниципального учреждения.</w:t>
      </w:r>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Непредставление лицом, поступающим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 учреждения.</w:t>
      </w:r>
      <w:proofErr w:type="gramEnd"/>
    </w:p>
    <w:p w:rsidR="00D2777C" w:rsidRPr="00D2777C" w:rsidRDefault="00D2777C" w:rsidP="00064D82">
      <w:pPr>
        <w:numPr>
          <w:ilvl w:val="0"/>
          <w:numId w:val="17"/>
        </w:numPr>
        <w:tabs>
          <w:tab w:val="left" w:pos="1134"/>
        </w:tabs>
        <w:ind w:left="0" w:firstLine="567"/>
        <w:rPr>
          <w:sz w:val="16"/>
          <w:szCs w:val="16"/>
        </w:rPr>
      </w:pPr>
      <w:r w:rsidRPr="00D2777C">
        <w:rPr>
          <w:sz w:val="16"/>
          <w:szCs w:val="16"/>
        </w:rPr>
        <w:t xml:space="preserve">Невыполнение руководителем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обязанности, предусмотренной пунктом 3 настоящего Порядка, является правонарушением, влекущим в соответствии с законодательством Российской Федерации увольнение его с работы в муниципальном учреждении </w:t>
      </w:r>
      <w:proofErr w:type="spellStart"/>
      <w:r w:rsidRPr="00D2777C">
        <w:rPr>
          <w:sz w:val="16"/>
          <w:szCs w:val="16"/>
        </w:rPr>
        <w:t>Алатырского</w:t>
      </w:r>
      <w:proofErr w:type="spellEnd"/>
      <w:r w:rsidRPr="00D2777C">
        <w:rPr>
          <w:sz w:val="16"/>
          <w:szCs w:val="16"/>
        </w:rPr>
        <w:t xml:space="preserve"> муниципального округа.</w:t>
      </w:r>
    </w:p>
    <w:p w:rsidR="00D2777C" w:rsidRPr="00D2777C" w:rsidRDefault="00D2777C" w:rsidP="00064D82">
      <w:pPr>
        <w:numPr>
          <w:ilvl w:val="0"/>
          <w:numId w:val="17"/>
        </w:numPr>
        <w:tabs>
          <w:tab w:val="left" w:pos="1134"/>
        </w:tabs>
        <w:ind w:left="0" w:firstLine="567"/>
        <w:rPr>
          <w:sz w:val="16"/>
          <w:szCs w:val="16"/>
        </w:rPr>
      </w:pPr>
      <w:r w:rsidRPr="00D2777C">
        <w:rPr>
          <w:sz w:val="16"/>
          <w:szCs w:val="16"/>
        </w:rPr>
        <w:t xml:space="preserve">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руководителя муниципального </w:t>
      </w:r>
      <w:proofErr w:type="spellStart"/>
      <w:r w:rsidRPr="00D2777C">
        <w:rPr>
          <w:sz w:val="16"/>
          <w:szCs w:val="16"/>
        </w:rPr>
        <w:t>учрежденияАлатырского</w:t>
      </w:r>
      <w:proofErr w:type="spellEnd"/>
      <w:r w:rsidRPr="00D2777C">
        <w:rPr>
          <w:sz w:val="16"/>
          <w:szCs w:val="16"/>
        </w:rPr>
        <w:t xml:space="preserve"> муниципального округа. Указанные сведения также могут храниться в электронном виде.</w:t>
      </w:r>
    </w:p>
    <w:p w:rsidR="00D2777C" w:rsidRPr="00D2777C" w:rsidRDefault="00D2777C" w:rsidP="00064D82">
      <w:pPr>
        <w:numPr>
          <w:ilvl w:val="0"/>
          <w:numId w:val="17"/>
        </w:numPr>
        <w:tabs>
          <w:tab w:val="left" w:pos="1134"/>
        </w:tabs>
        <w:ind w:left="0" w:firstLine="567"/>
        <w:rPr>
          <w:sz w:val="16"/>
          <w:szCs w:val="16"/>
        </w:rPr>
      </w:pPr>
      <w:proofErr w:type="gramStart"/>
      <w:r w:rsidRPr="00D2777C">
        <w:rPr>
          <w:sz w:val="16"/>
          <w:szCs w:val="16"/>
        </w:rPr>
        <w:t xml:space="preserve">В случае если лицо, поступающее на должность руководителя муниципального учреждения </w:t>
      </w:r>
      <w:proofErr w:type="spellStart"/>
      <w:r w:rsidRPr="00D2777C">
        <w:rPr>
          <w:sz w:val="16"/>
          <w:szCs w:val="16"/>
        </w:rPr>
        <w:t>Алатырского</w:t>
      </w:r>
      <w:proofErr w:type="spellEnd"/>
      <w:r w:rsidRPr="00D2777C">
        <w:rPr>
          <w:sz w:val="16"/>
          <w:szCs w:val="16"/>
        </w:rPr>
        <w:t xml:space="preserve"> муниципального округа, представившее в орган местного самоуправления </w:t>
      </w:r>
      <w:proofErr w:type="spellStart"/>
      <w:r w:rsidRPr="00D2777C">
        <w:rPr>
          <w:sz w:val="16"/>
          <w:szCs w:val="16"/>
        </w:rPr>
        <w:t>Алатырского</w:t>
      </w:r>
      <w:proofErr w:type="spellEnd"/>
      <w:r w:rsidRPr="00D2777C">
        <w:rPr>
          <w:sz w:val="16"/>
          <w:szCs w:val="16"/>
        </w:rPr>
        <w:t xml:space="preserve"> муниципального округа, осуществляющий функции и полномочия учредителя муниципального учреждения, сведения о доходах, об имуществе и обязательствах имущественного характера в соответствии с настоящим Порядком, не был назначен на должность руководителя муниципального </w:t>
      </w:r>
      <w:proofErr w:type="spellStart"/>
      <w:r w:rsidRPr="00D2777C">
        <w:rPr>
          <w:sz w:val="16"/>
          <w:szCs w:val="16"/>
        </w:rPr>
        <w:t>учрежденияАлатырского</w:t>
      </w:r>
      <w:proofErr w:type="spellEnd"/>
      <w:r w:rsidRPr="00D2777C">
        <w:rPr>
          <w:sz w:val="16"/>
          <w:szCs w:val="16"/>
        </w:rPr>
        <w:t xml:space="preserve"> муниципального округа, эти справки возвращаются ему по его письменному заявлению</w:t>
      </w:r>
      <w:proofErr w:type="gramEnd"/>
      <w:r w:rsidRPr="00D2777C">
        <w:rPr>
          <w:sz w:val="16"/>
          <w:szCs w:val="16"/>
        </w:rPr>
        <w:t xml:space="preserve"> вместе с другими документами.</w:t>
      </w:r>
    </w:p>
    <w:p w:rsidR="00D2777C" w:rsidRDefault="00D2777C" w:rsidP="00D2777C">
      <w:pPr>
        <w:jc w:val="center"/>
        <w:rPr>
          <w:szCs w:val="24"/>
        </w:rPr>
      </w:pPr>
      <w:r>
        <w:rPr>
          <w:szCs w:val="24"/>
        </w:rPr>
        <w:t>____________________________________</w:t>
      </w:r>
    </w:p>
    <w:p w:rsidR="00D2777C" w:rsidRDefault="00D2777C" w:rsidP="00D2777C">
      <w:pPr>
        <w:ind w:firstLine="0"/>
        <w:jc w:val="center"/>
        <w:rPr>
          <w:rFonts w:eastAsia="Times New Roman"/>
          <w:b/>
          <w:szCs w:val="24"/>
          <w:lang w:eastAsia="en-US"/>
        </w:rPr>
      </w:pPr>
    </w:p>
    <w:p w:rsidR="00D2777C" w:rsidRPr="00D2777C" w:rsidRDefault="00D2777C" w:rsidP="00D2777C">
      <w:pPr>
        <w:ind w:firstLine="0"/>
        <w:jc w:val="center"/>
        <w:rPr>
          <w:rFonts w:eastAsia="Times New Roman"/>
          <w:b/>
          <w:sz w:val="16"/>
          <w:szCs w:val="16"/>
          <w:lang w:eastAsia="en-US"/>
        </w:rPr>
      </w:pPr>
    </w:p>
    <w:p w:rsidR="00D2777C" w:rsidRPr="002B7D49" w:rsidRDefault="00D2777C" w:rsidP="00D2777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2777C" w:rsidRDefault="00D2777C" w:rsidP="00D2777C">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№263</w:t>
      </w:r>
    </w:p>
    <w:p w:rsidR="00D2777C" w:rsidRDefault="00D2777C" w:rsidP="00D2777C">
      <w:pPr>
        <w:ind w:firstLine="0"/>
        <w:jc w:val="left"/>
        <w:rPr>
          <w:rFonts w:eastAsia="Times New Roman"/>
          <w:b/>
          <w:sz w:val="16"/>
          <w:szCs w:val="16"/>
          <w:lang w:eastAsia="en-US"/>
        </w:rPr>
      </w:pPr>
    </w:p>
    <w:p w:rsidR="00D2777C" w:rsidRDefault="00D2777C" w:rsidP="00D2777C">
      <w:pPr>
        <w:ind w:firstLine="0"/>
        <w:jc w:val="center"/>
        <w:rPr>
          <w:b/>
          <w:szCs w:val="24"/>
        </w:rPr>
      </w:pPr>
      <w:r w:rsidRPr="00D2777C">
        <w:rPr>
          <w:b/>
          <w:szCs w:val="24"/>
        </w:rPr>
        <w:t xml:space="preserve">О признании </w:t>
      </w:r>
      <w:proofErr w:type="gramStart"/>
      <w:r w:rsidRPr="00D2777C">
        <w:rPr>
          <w:b/>
          <w:szCs w:val="24"/>
        </w:rPr>
        <w:t>утратившим</w:t>
      </w:r>
      <w:proofErr w:type="gramEnd"/>
      <w:r w:rsidRPr="00D2777C">
        <w:rPr>
          <w:b/>
          <w:szCs w:val="24"/>
        </w:rPr>
        <w:t xml:space="preserve"> силу некоторых постановлений администрации </w:t>
      </w:r>
      <w:proofErr w:type="spellStart"/>
      <w:r w:rsidRPr="00D2777C">
        <w:rPr>
          <w:b/>
          <w:szCs w:val="24"/>
        </w:rPr>
        <w:t>Алатырского</w:t>
      </w:r>
      <w:proofErr w:type="spellEnd"/>
      <w:r w:rsidRPr="00D2777C">
        <w:rPr>
          <w:b/>
          <w:szCs w:val="24"/>
        </w:rPr>
        <w:t xml:space="preserve"> муниципального округа и администрации города Алатыря</w:t>
      </w:r>
    </w:p>
    <w:p w:rsidR="002A7D86" w:rsidRDefault="002A7D86" w:rsidP="00C37484">
      <w:pPr>
        <w:tabs>
          <w:tab w:val="left" w:pos="5691"/>
        </w:tabs>
        <w:ind w:firstLine="0"/>
        <w:jc w:val="left"/>
        <w:rPr>
          <w:rFonts w:eastAsia="Times New Roman"/>
          <w:sz w:val="16"/>
          <w:szCs w:val="16"/>
          <w:lang w:eastAsia="en-US"/>
        </w:rPr>
      </w:pPr>
    </w:p>
    <w:p w:rsidR="002A7D86" w:rsidRDefault="002A7D86" w:rsidP="00C37484">
      <w:pPr>
        <w:tabs>
          <w:tab w:val="left" w:pos="5691"/>
        </w:tabs>
        <w:ind w:firstLine="0"/>
        <w:jc w:val="left"/>
        <w:rPr>
          <w:rFonts w:eastAsia="Times New Roman"/>
          <w:sz w:val="16"/>
          <w:szCs w:val="16"/>
          <w:lang w:eastAsia="en-US"/>
        </w:rPr>
      </w:pPr>
    </w:p>
    <w:p w:rsidR="002A7D86" w:rsidRPr="002A7D86" w:rsidRDefault="002A7D86" w:rsidP="002A7D86">
      <w:pPr>
        <w:rPr>
          <w:sz w:val="16"/>
          <w:szCs w:val="16"/>
        </w:rPr>
      </w:pPr>
    </w:p>
    <w:p w:rsidR="002A7D86" w:rsidRPr="002A7D86" w:rsidRDefault="002A7D86" w:rsidP="002A7D86">
      <w:pPr>
        <w:rPr>
          <w:sz w:val="16"/>
          <w:szCs w:val="16"/>
        </w:rPr>
      </w:pPr>
      <w:r w:rsidRPr="002A7D86">
        <w:rPr>
          <w:sz w:val="16"/>
          <w:szCs w:val="16"/>
        </w:rPr>
        <w:t xml:space="preserve">В соответствии с Федеральным законом от 28.12.2025 № 510-ФЗ «О внесении изменений в Трудовой кодекс Российской Федерации», решением Собрания депутатов </w:t>
      </w:r>
      <w:proofErr w:type="spellStart"/>
      <w:r w:rsidRPr="002A7D86">
        <w:rPr>
          <w:sz w:val="16"/>
          <w:szCs w:val="16"/>
        </w:rPr>
        <w:t>Алатырского</w:t>
      </w:r>
      <w:proofErr w:type="spellEnd"/>
      <w:r w:rsidRPr="002A7D86">
        <w:rPr>
          <w:sz w:val="16"/>
          <w:szCs w:val="16"/>
        </w:rPr>
        <w:t xml:space="preserve"> муниципального округа от 20.12.2024 № 8/78 «О вопросах правопреемства», в целях приведения нормативных правовых актов в соответствие с действующим законодательством, администрация </w:t>
      </w:r>
      <w:proofErr w:type="spellStart"/>
      <w:r w:rsidRPr="002A7D86">
        <w:rPr>
          <w:sz w:val="16"/>
          <w:szCs w:val="16"/>
        </w:rPr>
        <w:t>Алатырского</w:t>
      </w:r>
      <w:proofErr w:type="spellEnd"/>
      <w:r w:rsidRPr="002A7D86">
        <w:rPr>
          <w:sz w:val="16"/>
          <w:szCs w:val="16"/>
        </w:rPr>
        <w:t xml:space="preserve"> муниципального округа</w:t>
      </w:r>
    </w:p>
    <w:p w:rsidR="002A7D86" w:rsidRPr="002A7D86" w:rsidRDefault="002A7D86" w:rsidP="002A7D86">
      <w:pPr>
        <w:pStyle w:val="s1"/>
        <w:spacing w:before="0" w:beforeAutospacing="0" w:after="0" w:afterAutospacing="0"/>
        <w:jc w:val="center"/>
        <w:rPr>
          <w:b/>
          <w:sz w:val="16"/>
          <w:szCs w:val="16"/>
        </w:rPr>
      </w:pPr>
      <w:r w:rsidRPr="002A7D86">
        <w:rPr>
          <w:b/>
          <w:sz w:val="16"/>
          <w:szCs w:val="16"/>
        </w:rPr>
        <w:t>постановляет:</w:t>
      </w:r>
    </w:p>
    <w:p w:rsidR="002A7D86" w:rsidRPr="002A7D86" w:rsidRDefault="002A7D86" w:rsidP="002A7D86">
      <w:pPr>
        <w:tabs>
          <w:tab w:val="left" w:pos="1134"/>
        </w:tabs>
        <w:ind w:left="540" w:firstLine="0"/>
        <w:rPr>
          <w:sz w:val="16"/>
          <w:szCs w:val="16"/>
        </w:rPr>
      </w:pPr>
      <w:r w:rsidRPr="002A7D86">
        <w:rPr>
          <w:iCs/>
          <w:sz w:val="16"/>
          <w:szCs w:val="16"/>
        </w:rPr>
        <w:t>1.Признать утратившими силу постановления:</w:t>
      </w:r>
    </w:p>
    <w:p w:rsidR="002A7D86" w:rsidRPr="002A7D86" w:rsidRDefault="002A7D86" w:rsidP="00064D82">
      <w:pPr>
        <w:pStyle w:val="afff2"/>
        <w:numPr>
          <w:ilvl w:val="0"/>
          <w:numId w:val="18"/>
        </w:numPr>
        <w:tabs>
          <w:tab w:val="left" w:pos="993"/>
        </w:tabs>
        <w:ind w:left="993" w:hanging="502"/>
        <w:contextualSpacing/>
        <w:rPr>
          <w:rFonts w:ascii="Times New Roman" w:hAnsi="Times New Roman"/>
          <w:sz w:val="16"/>
          <w:szCs w:val="16"/>
        </w:rPr>
      </w:pPr>
      <w:proofErr w:type="gramStart"/>
      <w:r w:rsidRPr="002A7D86">
        <w:rPr>
          <w:rFonts w:ascii="Times New Roman" w:hAnsi="Times New Roman"/>
          <w:sz w:val="16"/>
          <w:szCs w:val="16"/>
        </w:rPr>
        <w:t xml:space="preserve">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от 23.01.2023 № 32 «Об утверждении Порядка 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Чувашской Республики, и членов их семей на официальном сайте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Чувашской Республики и предоставления этих сведений средствам массовой информации для опубликования»;</w:t>
      </w:r>
      <w:proofErr w:type="gramEnd"/>
    </w:p>
    <w:p w:rsidR="002A7D86" w:rsidRPr="002A7D86" w:rsidRDefault="002A7D86" w:rsidP="00064D82">
      <w:pPr>
        <w:pStyle w:val="afff2"/>
        <w:numPr>
          <w:ilvl w:val="0"/>
          <w:numId w:val="18"/>
        </w:numPr>
        <w:tabs>
          <w:tab w:val="left" w:pos="1134"/>
        </w:tabs>
        <w:spacing w:after="0" w:line="240" w:lineRule="auto"/>
        <w:ind w:left="0" w:firstLine="567"/>
        <w:contextualSpacing/>
        <w:jc w:val="both"/>
        <w:rPr>
          <w:rFonts w:ascii="Times New Roman" w:hAnsi="Times New Roman"/>
          <w:sz w:val="16"/>
          <w:szCs w:val="16"/>
        </w:rPr>
      </w:pPr>
      <w:proofErr w:type="gramStart"/>
      <w:r w:rsidRPr="002A7D86">
        <w:rPr>
          <w:rFonts w:ascii="Times New Roman" w:hAnsi="Times New Roman"/>
          <w:sz w:val="16"/>
          <w:szCs w:val="16"/>
        </w:rPr>
        <w:t xml:space="preserve">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от 20.02.2024 № 76 «О внесении изменений в постановление 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от 23.01.2023 № 32 «Об утверждении Порядка размещения сведений о доходах, расходах, об имуществе и обязательствах имущественного характера лиц, замещающих должности руководителей муниципальных учреждений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Чувашской Республики, и членов их семей на официальном сайте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Чувашской Республики и предоставления этих сведений</w:t>
      </w:r>
      <w:proofErr w:type="gramEnd"/>
      <w:r w:rsidRPr="002A7D86">
        <w:rPr>
          <w:rFonts w:ascii="Times New Roman" w:hAnsi="Times New Roman"/>
          <w:sz w:val="16"/>
          <w:szCs w:val="16"/>
        </w:rPr>
        <w:t xml:space="preserve"> средствам массовой информации для опубликования»;</w:t>
      </w:r>
    </w:p>
    <w:p w:rsidR="002A7D86" w:rsidRPr="002A7D86" w:rsidRDefault="002A7D86" w:rsidP="00064D82">
      <w:pPr>
        <w:pStyle w:val="afff2"/>
        <w:numPr>
          <w:ilvl w:val="0"/>
          <w:numId w:val="18"/>
        </w:numPr>
        <w:tabs>
          <w:tab w:val="left" w:pos="1134"/>
        </w:tabs>
        <w:spacing w:after="0" w:line="240" w:lineRule="auto"/>
        <w:ind w:left="0" w:firstLine="567"/>
        <w:contextualSpacing/>
        <w:jc w:val="both"/>
        <w:rPr>
          <w:rFonts w:ascii="Times New Roman" w:hAnsi="Times New Roman"/>
          <w:sz w:val="16"/>
          <w:szCs w:val="16"/>
        </w:rPr>
      </w:pPr>
      <w:proofErr w:type="gramStart"/>
      <w:r w:rsidRPr="002A7D86">
        <w:rPr>
          <w:rFonts w:ascii="Times New Roman" w:hAnsi="Times New Roman"/>
          <w:sz w:val="16"/>
          <w:szCs w:val="16"/>
        </w:rPr>
        <w:t xml:space="preserve">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от 17.07.2024 № 431«О внесении изменений в постановление 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от 23.01.2023 № 32 «Об утверждении Порядка размещения сведений о доходах, расходах, об имуществе и обязательствах имущественного характера лиц, замещающих должности руководителей муниципальных учреждений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Чувашской Республики, и членов их семей на официальном сайте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Чувашской Республики и предоставления этих сведений</w:t>
      </w:r>
      <w:proofErr w:type="gramEnd"/>
      <w:r w:rsidRPr="002A7D86">
        <w:rPr>
          <w:rFonts w:ascii="Times New Roman" w:hAnsi="Times New Roman"/>
          <w:sz w:val="16"/>
          <w:szCs w:val="16"/>
        </w:rPr>
        <w:t xml:space="preserve"> средствам массовой информации для опубликования»;</w:t>
      </w:r>
    </w:p>
    <w:p w:rsidR="002A7D86" w:rsidRPr="002A7D86" w:rsidRDefault="002A7D86" w:rsidP="00064D82">
      <w:pPr>
        <w:pStyle w:val="afff2"/>
        <w:numPr>
          <w:ilvl w:val="0"/>
          <w:numId w:val="18"/>
        </w:numPr>
        <w:tabs>
          <w:tab w:val="left" w:pos="1134"/>
        </w:tabs>
        <w:spacing w:after="0" w:line="240" w:lineRule="auto"/>
        <w:ind w:left="0" w:firstLine="567"/>
        <w:contextualSpacing/>
        <w:jc w:val="both"/>
        <w:rPr>
          <w:rFonts w:ascii="Times New Roman" w:hAnsi="Times New Roman"/>
          <w:sz w:val="16"/>
          <w:szCs w:val="16"/>
        </w:rPr>
      </w:pPr>
      <w:r w:rsidRPr="002A7D86">
        <w:rPr>
          <w:rFonts w:ascii="Times New Roman" w:hAnsi="Times New Roman"/>
          <w:sz w:val="16"/>
          <w:szCs w:val="16"/>
        </w:rPr>
        <w:t>администрации города Алатыря от 13.04.2017 № 295 «Об утверждении Порядка размещения сведений о доходах, об имуществе и обязательствах имущественного характера лиц, замещающих должности руководителей муниципальных учреждений, и членов их семей на официальном сайте администрации города Алатыря и предоставления этих сведений средствам массовой информации для опубликования».</w:t>
      </w:r>
    </w:p>
    <w:p w:rsidR="002A7D86" w:rsidRPr="002A7D86" w:rsidRDefault="002A7D86" w:rsidP="00064D82">
      <w:pPr>
        <w:pStyle w:val="afff2"/>
        <w:numPr>
          <w:ilvl w:val="0"/>
          <w:numId w:val="19"/>
        </w:numPr>
        <w:tabs>
          <w:tab w:val="left" w:pos="1134"/>
        </w:tabs>
        <w:contextualSpacing/>
        <w:rPr>
          <w:rFonts w:ascii="Times New Roman" w:hAnsi="Times New Roman"/>
          <w:sz w:val="16"/>
          <w:szCs w:val="16"/>
        </w:rPr>
      </w:pPr>
      <w:r w:rsidRPr="002A7D86">
        <w:rPr>
          <w:rFonts w:ascii="Times New Roman" w:hAnsi="Times New Roman"/>
          <w:sz w:val="16"/>
          <w:szCs w:val="16"/>
        </w:rPr>
        <w:t xml:space="preserve">Сектору информатизации и обращений граждан 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w:t>
      </w:r>
    </w:p>
    <w:p w:rsidR="002A7D86" w:rsidRPr="002A7D86" w:rsidRDefault="002A7D86" w:rsidP="00064D82">
      <w:pPr>
        <w:pStyle w:val="afff2"/>
        <w:numPr>
          <w:ilvl w:val="0"/>
          <w:numId w:val="9"/>
        </w:numPr>
        <w:tabs>
          <w:tab w:val="left" w:pos="1134"/>
        </w:tabs>
        <w:rPr>
          <w:rFonts w:ascii="Times New Roman" w:hAnsi="Times New Roman"/>
          <w:sz w:val="16"/>
          <w:szCs w:val="16"/>
        </w:rPr>
      </w:pPr>
      <w:proofErr w:type="gramStart"/>
      <w:r w:rsidRPr="002A7D86">
        <w:rPr>
          <w:rFonts w:ascii="Times New Roman" w:hAnsi="Times New Roman"/>
          <w:sz w:val="16"/>
          <w:szCs w:val="16"/>
        </w:rPr>
        <w:t>Контроль за</w:t>
      </w:r>
      <w:proofErr w:type="gramEnd"/>
      <w:r w:rsidRPr="002A7D86">
        <w:rPr>
          <w:rFonts w:ascii="Times New Roman" w:hAnsi="Times New Roman"/>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w:t>
      </w:r>
      <w:proofErr w:type="spellStart"/>
      <w:r w:rsidRPr="002A7D86">
        <w:rPr>
          <w:rFonts w:ascii="Times New Roman" w:hAnsi="Times New Roman"/>
          <w:sz w:val="16"/>
          <w:szCs w:val="16"/>
        </w:rPr>
        <w:t>Алатырского</w:t>
      </w:r>
      <w:proofErr w:type="spellEnd"/>
      <w:r w:rsidRPr="002A7D86">
        <w:rPr>
          <w:rFonts w:ascii="Times New Roman" w:hAnsi="Times New Roman"/>
          <w:sz w:val="16"/>
          <w:szCs w:val="16"/>
        </w:rPr>
        <w:t xml:space="preserve"> муниципального округа.</w:t>
      </w:r>
    </w:p>
    <w:p w:rsidR="002A7D86" w:rsidRPr="002A7D86" w:rsidRDefault="002A7D86" w:rsidP="00064D82">
      <w:pPr>
        <w:numPr>
          <w:ilvl w:val="0"/>
          <w:numId w:val="9"/>
        </w:numPr>
        <w:tabs>
          <w:tab w:val="left" w:pos="1134"/>
        </w:tabs>
        <w:ind w:left="0" w:firstLine="540"/>
        <w:rPr>
          <w:sz w:val="16"/>
          <w:szCs w:val="16"/>
        </w:rPr>
      </w:pPr>
      <w:r w:rsidRPr="002A7D86">
        <w:rPr>
          <w:sz w:val="16"/>
          <w:szCs w:val="16"/>
        </w:rPr>
        <w:t>Настоящее постановление вступает в силу после его официального опубликования.</w:t>
      </w:r>
    </w:p>
    <w:p w:rsidR="002A7D86" w:rsidRPr="002A7D86" w:rsidRDefault="002A7D86" w:rsidP="002A7D86">
      <w:pPr>
        <w:rPr>
          <w:sz w:val="16"/>
          <w:szCs w:val="16"/>
        </w:rPr>
      </w:pPr>
    </w:p>
    <w:p w:rsidR="002A7D86" w:rsidRPr="002A7D86" w:rsidRDefault="002A7D86" w:rsidP="002A7D86">
      <w:pPr>
        <w:rPr>
          <w:sz w:val="16"/>
          <w:szCs w:val="16"/>
        </w:rPr>
      </w:pPr>
    </w:p>
    <w:p w:rsidR="002A7D86" w:rsidRPr="002A7D86" w:rsidRDefault="002A7D86" w:rsidP="002A7D86">
      <w:pPr>
        <w:rPr>
          <w:sz w:val="16"/>
          <w:szCs w:val="16"/>
        </w:rPr>
      </w:pPr>
    </w:p>
    <w:p w:rsidR="002A7D86" w:rsidRPr="002A7D86" w:rsidRDefault="002A7D86" w:rsidP="002A7D86">
      <w:pPr>
        <w:rPr>
          <w:sz w:val="16"/>
          <w:szCs w:val="16"/>
        </w:rPr>
      </w:pPr>
      <w:r w:rsidRPr="002A7D86">
        <w:rPr>
          <w:sz w:val="16"/>
          <w:szCs w:val="16"/>
        </w:rPr>
        <w:t xml:space="preserve">Глава </w:t>
      </w:r>
      <w:proofErr w:type="spellStart"/>
      <w:proofErr w:type="gramStart"/>
      <w:r w:rsidRPr="002A7D86">
        <w:rPr>
          <w:sz w:val="16"/>
          <w:szCs w:val="16"/>
        </w:rPr>
        <w:t>Алатырского</w:t>
      </w:r>
      <w:proofErr w:type="spellEnd"/>
      <w:proofErr w:type="gramEnd"/>
      <w:r w:rsidRPr="002A7D86">
        <w:rPr>
          <w:sz w:val="16"/>
          <w:szCs w:val="16"/>
        </w:rPr>
        <w:t xml:space="preserve"> </w:t>
      </w:r>
    </w:p>
    <w:p w:rsidR="002A7D86" w:rsidRPr="002A7D86" w:rsidRDefault="002A7D86" w:rsidP="002A7D86">
      <w:pPr>
        <w:rPr>
          <w:sz w:val="16"/>
          <w:szCs w:val="16"/>
        </w:rPr>
      </w:pPr>
      <w:proofErr w:type="gramStart"/>
      <w:r w:rsidRPr="002A7D86">
        <w:rPr>
          <w:sz w:val="16"/>
          <w:szCs w:val="16"/>
        </w:rPr>
        <w:t>муниципального округа                                                                                        Н.И. Шпилевая</w:t>
      </w:r>
      <w:proofErr w:type="gramEnd"/>
    </w:p>
    <w:p w:rsidR="002A7D86" w:rsidRPr="002A7D86" w:rsidRDefault="002A7D86" w:rsidP="00C37484">
      <w:pPr>
        <w:tabs>
          <w:tab w:val="left" w:pos="5691"/>
        </w:tabs>
        <w:ind w:firstLine="0"/>
        <w:jc w:val="left"/>
        <w:rPr>
          <w:rFonts w:eastAsia="Times New Roman"/>
          <w:sz w:val="16"/>
          <w:szCs w:val="16"/>
          <w:lang w:eastAsia="en-US"/>
        </w:rPr>
      </w:pPr>
    </w:p>
    <w:p w:rsidR="002A7D86" w:rsidRPr="002A7D86" w:rsidRDefault="002A7D86" w:rsidP="00C37484">
      <w:pPr>
        <w:tabs>
          <w:tab w:val="left" w:pos="5691"/>
        </w:tabs>
        <w:ind w:firstLine="0"/>
        <w:jc w:val="left"/>
        <w:rPr>
          <w:rFonts w:eastAsia="Times New Roman"/>
          <w:sz w:val="16"/>
          <w:szCs w:val="16"/>
          <w:lang w:eastAsia="en-US"/>
        </w:rPr>
      </w:pPr>
    </w:p>
    <w:p w:rsidR="002A7D86" w:rsidRPr="002A7D86" w:rsidRDefault="002A7D86" w:rsidP="00C37484">
      <w:pPr>
        <w:tabs>
          <w:tab w:val="left" w:pos="5691"/>
        </w:tabs>
        <w:ind w:firstLine="0"/>
        <w:jc w:val="left"/>
        <w:rPr>
          <w:rFonts w:eastAsia="Times New Roman"/>
          <w:sz w:val="16"/>
          <w:szCs w:val="16"/>
          <w:lang w:eastAsia="en-US"/>
        </w:rPr>
      </w:pPr>
    </w:p>
    <w:p w:rsidR="002A7D86" w:rsidRPr="002A7D86" w:rsidRDefault="002A7D86" w:rsidP="00C37484">
      <w:pPr>
        <w:tabs>
          <w:tab w:val="left" w:pos="5691"/>
        </w:tabs>
        <w:ind w:firstLine="0"/>
        <w:jc w:val="left"/>
        <w:rPr>
          <w:rFonts w:eastAsia="Times New Roman"/>
          <w:sz w:val="16"/>
          <w:szCs w:val="16"/>
          <w:lang w:eastAsia="en-US"/>
        </w:rPr>
      </w:pPr>
    </w:p>
    <w:p w:rsidR="002B4F68" w:rsidRPr="002B7D49" w:rsidRDefault="002B4F68" w:rsidP="002B4F6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4F68" w:rsidRDefault="002B4F68" w:rsidP="002B4F68">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№264</w:t>
      </w:r>
    </w:p>
    <w:p w:rsidR="002B4F68" w:rsidRDefault="002B4F68" w:rsidP="002B4F68">
      <w:pPr>
        <w:ind w:firstLine="0"/>
        <w:jc w:val="left"/>
        <w:rPr>
          <w:rFonts w:eastAsia="Times New Roman"/>
          <w:b/>
          <w:sz w:val="16"/>
          <w:szCs w:val="16"/>
          <w:lang w:eastAsia="en-US"/>
        </w:rPr>
      </w:pPr>
    </w:p>
    <w:p w:rsidR="002B4F68" w:rsidRDefault="002B4F68" w:rsidP="002B4F68">
      <w:pPr>
        <w:ind w:firstLine="0"/>
        <w:jc w:val="center"/>
        <w:rPr>
          <w:b/>
          <w:szCs w:val="24"/>
        </w:rPr>
      </w:pPr>
      <w:r w:rsidRPr="002B4F68">
        <w:rPr>
          <w:b/>
          <w:szCs w:val="24"/>
        </w:rPr>
        <w:t xml:space="preserve">О внесении изменений в постановление администрации </w:t>
      </w:r>
      <w:proofErr w:type="spellStart"/>
      <w:r w:rsidRPr="002B4F68">
        <w:rPr>
          <w:b/>
          <w:szCs w:val="24"/>
        </w:rPr>
        <w:t>Алатырского</w:t>
      </w:r>
      <w:proofErr w:type="spellEnd"/>
      <w:r w:rsidRPr="002B4F68">
        <w:rPr>
          <w:b/>
          <w:szCs w:val="24"/>
        </w:rPr>
        <w:t xml:space="preserve"> муниципального округа от 16.04.2025 № 376 «Об утверждении Кодекса этики и служебного поведения муниципальных служащих администрации </w:t>
      </w:r>
      <w:proofErr w:type="spellStart"/>
      <w:r w:rsidRPr="002B4F68">
        <w:rPr>
          <w:b/>
          <w:szCs w:val="24"/>
        </w:rPr>
        <w:t>Алатырского</w:t>
      </w:r>
      <w:proofErr w:type="spellEnd"/>
      <w:r w:rsidRPr="002B4F68">
        <w:rPr>
          <w:b/>
          <w:szCs w:val="24"/>
        </w:rPr>
        <w:t xml:space="preserve"> муниципального округа</w:t>
      </w:r>
    </w:p>
    <w:p w:rsidR="002B4F68" w:rsidRDefault="002B4F68" w:rsidP="002B4F68">
      <w:pPr>
        <w:ind w:firstLine="0"/>
        <w:jc w:val="center"/>
        <w:rPr>
          <w:b/>
          <w:szCs w:val="24"/>
        </w:rPr>
      </w:pP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В соответствии с Федеральным законом от 28.12.2025 № 505-ФЗ «О внесении изменений в отдельные законодательные акты Российской Федерации», экспертным заключением Государственной службы Чувашской Республики по делам юстиции от 03.03.2026 № 04/12-2187, в целях приведения нормативных правовых актов в соответствие с действующим </w:t>
      </w:r>
      <w:proofErr w:type="spellStart"/>
      <w:r w:rsidRPr="002B4F68">
        <w:rPr>
          <w:rFonts w:eastAsia="Times New Roman"/>
          <w:sz w:val="16"/>
          <w:szCs w:val="16"/>
          <w:lang w:eastAsia="en-US"/>
        </w:rPr>
        <w:t>законодательством</w:t>
      </w:r>
      <w:proofErr w:type="gramStart"/>
      <w:r w:rsidRPr="002B4F68">
        <w:rPr>
          <w:rFonts w:eastAsia="Times New Roman"/>
          <w:sz w:val="16"/>
          <w:szCs w:val="16"/>
          <w:lang w:eastAsia="en-US"/>
        </w:rPr>
        <w:t>,а</w:t>
      </w:r>
      <w:proofErr w:type="gramEnd"/>
      <w:r w:rsidRPr="002B4F68">
        <w:rPr>
          <w:rFonts w:eastAsia="Times New Roman"/>
          <w:sz w:val="16"/>
          <w:szCs w:val="16"/>
          <w:lang w:eastAsia="en-US"/>
        </w:rPr>
        <w:t>дминистрация</w:t>
      </w:r>
      <w:proofErr w:type="spellEnd"/>
      <w:r w:rsidRPr="002B4F68">
        <w:rPr>
          <w:rFonts w:eastAsia="Times New Roman"/>
          <w:sz w:val="16"/>
          <w:szCs w:val="16"/>
          <w:lang w:eastAsia="en-US"/>
        </w:rPr>
        <w:t xml:space="preserve">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постановляет:</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r w:rsidRPr="002B4F68">
        <w:rPr>
          <w:rFonts w:eastAsia="Times New Roman"/>
          <w:sz w:val="16"/>
          <w:szCs w:val="16"/>
          <w:lang w:eastAsia="en-US"/>
        </w:rPr>
        <w:tab/>
        <w:t xml:space="preserve">Внести в постановление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от 16.04.2025 № 376 «Об утверждении Кодекса этики и служебного поведения муниципальных служащих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следующие изменения:</w:t>
      </w:r>
    </w:p>
    <w:p w:rsidR="002B4F68" w:rsidRPr="002B4F68" w:rsidRDefault="002B4F68" w:rsidP="002B4F68">
      <w:pPr>
        <w:ind w:firstLine="0"/>
        <w:jc w:val="center"/>
        <w:rPr>
          <w:rFonts w:eastAsia="Times New Roman"/>
          <w:sz w:val="16"/>
          <w:szCs w:val="16"/>
          <w:lang w:eastAsia="en-US"/>
        </w:rPr>
      </w:pPr>
      <w:r>
        <w:rPr>
          <w:rFonts w:eastAsia="Times New Roman"/>
          <w:sz w:val="16"/>
          <w:szCs w:val="16"/>
          <w:lang w:eastAsia="en-US"/>
        </w:rPr>
        <w:t>1)</w:t>
      </w:r>
      <w:r w:rsidRPr="002B4F68">
        <w:rPr>
          <w:rFonts w:eastAsia="Times New Roman"/>
          <w:sz w:val="16"/>
          <w:szCs w:val="16"/>
          <w:lang w:eastAsia="en-US"/>
        </w:rPr>
        <w:t>в разделе II</w:t>
      </w:r>
      <w:r>
        <w:rPr>
          <w:rFonts w:eastAsia="Times New Roman"/>
          <w:sz w:val="16"/>
          <w:szCs w:val="16"/>
          <w:lang w:eastAsia="en-US"/>
        </w:rPr>
        <w:t xml:space="preserve"> </w:t>
      </w:r>
      <w:r w:rsidRPr="002B4F68">
        <w:rPr>
          <w:rFonts w:eastAsia="Times New Roman"/>
          <w:sz w:val="16"/>
          <w:szCs w:val="16"/>
          <w:lang w:eastAsia="en-US"/>
        </w:rPr>
        <w:t>Кодекса этики: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а) подпункт «е» пункта 10 признать утратившим силу;</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б) пункт 15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«15. </w:t>
      </w:r>
      <w:proofErr w:type="gramStart"/>
      <w:r w:rsidRPr="002B4F68">
        <w:rPr>
          <w:rFonts w:eastAsia="Times New Roman"/>
          <w:sz w:val="16"/>
          <w:szCs w:val="16"/>
          <w:lang w:eastAsia="en-US"/>
        </w:rPr>
        <w:t>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roofErr w:type="gramEnd"/>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r w:rsidRPr="002B4F68">
        <w:rPr>
          <w:rFonts w:eastAsia="Times New Roman"/>
          <w:sz w:val="16"/>
          <w:szCs w:val="16"/>
          <w:lang w:eastAsia="en-US"/>
        </w:rPr>
        <w:tab/>
        <w:t>в пункте 30 раздела IV Кодекса этики: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а) подпункт «а»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«а) непринятие муниципальным служащим, являющимся стороной конфликта интересов, мер по предотвращению или урегулированию конфликта интересов, за исключением случаев установленных федеральными законами</w:t>
      </w:r>
      <w:proofErr w:type="gramStart"/>
      <w:r w:rsidRPr="002B4F68">
        <w:rPr>
          <w:rFonts w:eastAsia="Times New Roman"/>
          <w:sz w:val="16"/>
          <w:szCs w:val="16"/>
          <w:lang w:eastAsia="en-US"/>
        </w:rPr>
        <w:t>;"</w:t>
      </w:r>
      <w:proofErr w:type="gramEnd"/>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б) подпункт «в» изложить в следующей редакции:</w:t>
      </w:r>
    </w:p>
    <w:p w:rsidR="002B4F68" w:rsidRPr="002B4F68" w:rsidRDefault="002B4F68" w:rsidP="002B4F68">
      <w:pPr>
        <w:ind w:firstLine="0"/>
        <w:jc w:val="center"/>
        <w:rPr>
          <w:rFonts w:eastAsia="Times New Roman"/>
          <w:sz w:val="16"/>
          <w:szCs w:val="16"/>
          <w:lang w:eastAsia="en-US"/>
        </w:rPr>
      </w:pPr>
      <w:proofErr w:type="gramStart"/>
      <w:r w:rsidRPr="002B4F68">
        <w:rPr>
          <w:rFonts w:eastAsia="Times New Roman"/>
          <w:sz w:val="16"/>
          <w:szCs w:val="16"/>
          <w:lang w:eastAsia="en-US"/>
        </w:rPr>
        <w:t>«в) 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w:t>
      </w:r>
      <w:proofErr w:type="gramEnd"/>
      <w:r w:rsidRPr="002B4F68">
        <w:rPr>
          <w:rFonts w:eastAsia="Times New Roman"/>
          <w:sz w:val="16"/>
          <w:szCs w:val="16"/>
          <w:lang w:eastAsia="en-US"/>
        </w:rPr>
        <w:t>, влекущим увольнение муниципального служащего с муниципальной службы, за исключением случаев, установленных федеральными законами</w:t>
      </w:r>
      <w:proofErr w:type="gramStart"/>
      <w:r w:rsidRPr="002B4F68">
        <w:rPr>
          <w:rFonts w:eastAsia="Times New Roman"/>
          <w:sz w:val="16"/>
          <w:szCs w:val="16"/>
          <w:lang w:eastAsia="en-US"/>
        </w:rPr>
        <w:t>.».</w:t>
      </w:r>
      <w:proofErr w:type="gramEnd"/>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r w:rsidRPr="002B4F68">
        <w:rPr>
          <w:rFonts w:eastAsia="Times New Roman"/>
          <w:sz w:val="16"/>
          <w:szCs w:val="16"/>
          <w:lang w:eastAsia="en-US"/>
        </w:rPr>
        <w:tab/>
        <w:t xml:space="preserve">Сектору информатизации и обращений граждан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опубликовать настоящее постановление на официальном сайте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r w:rsidRPr="002B4F68">
        <w:rPr>
          <w:rFonts w:eastAsia="Times New Roman"/>
          <w:sz w:val="16"/>
          <w:szCs w:val="16"/>
          <w:lang w:eastAsia="en-US"/>
        </w:rPr>
        <w:tab/>
      </w:r>
      <w:proofErr w:type="gramStart"/>
      <w:r w:rsidRPr="002B4F68">
        <w:rPr>
          <w:rFonts w:eastAsia="Times New Roman"/>
          <w:sz w:val="16"/>
          <w:szCs w:val="16"/>
          <w:lang w:eastAsia="en-US"/>
        </w:rPr>
        <w:t>Контроль за</w:t>
      </w:r>
      <w:proofErr w:type="gramEnd"/>
      <w:r w:rsidRPr="002B4F68">
        <w:rPr>
          <w:rFonts w:eastAsia="Times New Roman"/>
          <w:sz w:val="16"/>
          <w:szCs w:val="16"/>
          <w:lang w:eastAsia="en-US"/>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r w:rsidRPr="002B4F68">
        <w:rPr>
          <w:rFonts w:eastAsia="Times New Roman"/>
          <w:sz w:val="16"/>
          <w:szCs w:val="16"/>
          <w:lang w:eastAsia="en-US"/>
        </w:rPr>
        <w:tab/>
        <w:t>Настоящее постановление вступает в силу после его официального опубликования.</w:t>
      </w: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rPr>
          <w:rFonts w:eastAsia="Times New Roman"/>
          <w:sz w:val="16"/>
          <w:szCs w:val="16"/>
          <w:lang w:eastAsia="en-US"/>
        </w:rPr>
      </w:pPr>
      <w:r w:rsidRPr="002B4F68">
        <w:rPr>
          <w:rFonts w:eastAsia="Times New Roman"/>
          <w:sz w:val="16"/>
          <w:szCs w:val="16"/>
          <w:lang w:eastAsia="en-US"/>
        </w:rPr>
        <w:t xml:space="preserve">Глава </w:t>
      </w:r>
      <w:proofErr w:type="spellStart"/>
      <w:proofErr w:type="gramStart"/>
      <w:r w:rsidRPr="002B4F68">
        <w:rPr>
          <w:rFonts w:eastAsia="Times New Roman"/>
          <w:sz w:val="16"/>
          <w:szCs w:val="16"/>
          <w:lang w:eastAsia="en-US"/>
        </w:rPr>
        <w:t>Алатырского</w:t>
      </w:r>
      <w:proofErr w:type="spellEnd"/>
      <w:proofErr w:type="gramEnd"/>
    </w:p>
    <w:p w:rsidR="002B4F68" w:rsidRDefault="002B4F68" w:rsidP="002B4F68">
      <w:pPr>
        <w:ind w:firstLine="0"/>
        <w:rPr>
          <w:rFonts w:eastAsia="Times New Roman"/>
          <w:sz w:val="16"/>
          <w:szCs w:val="16"/>
          <w:lang w:eastAsia="en-US"/>
        </w:rPr>
      </w:pPr>
      <w:proofErr w:type="gramStart"/>
      <w:r w:rsidRPr="002B4F68">
        <w:rPr>
          <w:rFonts w:eastAsia="Times New Roman"/>
          <w:sz w:val="16"/>
          <w:szCs w:val="16"/>
          <w:lang w:eastAsia="en-US"/>
        </w:rPr>
        <w:t>муниципального округа                                                                              Н.И. Шпилевая</w:t>
      </w:r>
      <w:proofErr w:type="gramEnd"/>
    </w:p>
    <w:p w:rsidR="002B4F68" w:rsidRDefault="002B4F68" w:rsidP="002B4F68">
      <w:pPr>
        <w:ind w:firstLine="0"/>
        <w:rPr>
          <w:rFonts w:eastAsia="Times New Roman"/>
          <w:sz w:val="16"/>
          <w:szCs w:val="16"/>
          <w:lang w:eastAsia="en-US"/>
        </w:rPr>
      </w:pPr>
    </w:p>
    <w:p w:rsidR="002B4F68" w:rsidRDefault="002B4F68" w:rsidP="002B4F68">
      <w:pPr>
        <w:ind w:firstLine="0"/>
        <w:rPr>
          <w:rFonts w:eastAsia="Times New Roman"/>
          <w:sz w:val="16"/>
          <w:szCs w:val="16"/>
          <w:lang w:eastAsia="en-US"/>
        </w:rPr>
      </w:pPr>
    </w:p>
    <w:p w:rsidR="002B4F68" w:rsidRDefault="002B4F68" w:rsidP="002B4F68">
      <w:pPr>
        <w:ind w:firstLine="0"/>
        <w:rPr>
          <w:rFonts w:eastAsia="Times New Roman"/>
          <w:sz w:val="16"/>
          <w:szCs w:val="16"/>
          <w:lang w:eastAsia="en-US"/>
        </w:rPr>
      </w:pPr>
    </w:p>
    <w:p w:rsidR="002B4F68" w:rsidRPr="002B7D49" w:rsidRDefault="002B4F68" w:rsidP="002B4F6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4F68" w:rsidRDefault="002B4F68" w:rsidP="002B4F68">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№265</w:t>
      </w:r>
    </w:p>
    <w:p w:rsidR="002B4F68" w:rsidRDefault="002B4F68" w:rsidP="002B4F68">
      <w:pPr>
        <w:ind w:firstLine="0"/>
        <w:jc w:val="left"/>
        <w:rPr>
          <w:rFonts w:eastAsia="Times New Roman"/>
          <w:b/>
          <w:sz w:val="16"/>
          <w:szCs w:val="16"/>
          <w:lang w:eastAsia="en-US"/>
        </w:rPr>
      </w:pPr>
    </w:p>
    <w:p w:rsidR="002B4F68" w:rsidRDefault="002B4F68" w:rsidP="002B4F68">
      <w:pPr>
        <w:ind w:firstLine="0"/>
        <w:jc w:val="center"/>
        <w:rPr>
          <w:b/>
          <w:szCs w:val="24"/>
        </w:rPr>
      </w:pPr>
      <w:proofErr w:type="gramStart"/>
      <w:r w:rsidRPr="002B4F68">
        <w:rPr>
          <w:b/>
          <w:szCs w:val="24"/>
        </w:rPr>
        <w:t xml:space="preserve">О признании утратившим силу постановление администрации </w:t>
      </w:r>
      <w:proofErr w:type="spellStart"/>
      <w:r w:rsidRPr="002B4F68">
        <w:rPr>
          <w:b/>
          <w:szCs w:val="24"/>
        </w:rPr>
        <w:t>Алатырского</w:t>
      </w:r>
      <w:proofErr w:type="spellEnd"/>
      <w:r w:rsidRPr="002B4F68">
        <w:rPr>
          <w:b/>
          <w:szCs w:val="24"/>
        </w:rPr>
        <w:t xml:space="preserve"> муниципального округа от 18.04.2025 № 392 «Об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w:t>
      </w:r>
      <w:proofErr w:type="spellStart"/>
      <w:r w:rsidRPr="002B4F68">
        <w:rPr>
          <w:b/>
          <w:szCs w:val="24"/>
        </w:rPr>
        <w:t>Алатырского</w:t>
      </w:r>
      <w:proofErr w:type="spellEnd"/>
      <w:r w:rsidRPr="002B4F68">
        <w:rPr>
          <w:b/>
          <w:szCs w:val="24"/>
        </w:rPr>
        <w:t xml:space="preserve"> муниципального округа, и членов их семей в информационно-телекоммуникационной сети «Интернет» на официальном сайте </w:t>
      </w:r>
      <w:proofErr w:type="spellStart"/>
      <w:r w:rsidRPr="002B4F68">
        <w:rPr>
          <w:b/>
          <w:szCs w:val="24"/>
        </w:rPr>
        <w:t>Алатырского</w:t>
      </w:r>
      <w:proofErr w:type="spellEnd"/>
      <w:r w:rsidRPr="002B4F68">
        <w:rPr>
          <w:b/>
          <w:szCs w:val="24"/>
        </w:rPr>
        <w:t xml:space="preserve"> муниципального округа и предоставления этих сведений средствам массовой информации для опубликования</w:t>
      </w:r>
      <w:proofErr w:type="gramEnd"/>
    </w:p>
    <w:p w:rsidR="002B4F68" w:rsidRPr="002B4F68" w:rsidRDefault="002B4F68" w:rsidP="002B4F68">
      <w:pPr>
        <w:ind w:firstLine="0"/>
        <w:jc w:val="center"/>
        <w:rPr>
          <w:b/>
          <w:sz w:val="16"/>
          <w:szCs w:val="16"/>
        </w:rPr>
      </w:pPr>
    </w:p>
    <w:p w:rsidR="002B4F68" w:rsidRPr="002B4F68" w:rsidRDefault="002B4F68" w:rsidP="002B4F68">
      <w:pPr>
        <w:pStyle w:val="s1"/>
        <w:spacing w:before="0" w:beforeAutospacing="0" w:after="0" w:afterAutospacing="0"/>
        <w:ind w:firstLine="567"/>
        <w:jc w:val="both"/>
        <w:rPr>
          <w:sz w:val="16"/>
          <w:szCs w:val="16"/>
        </w:rPr>
      </w:pPr>
      <w:r w:rsidRPr="002B4F68">
        <w:rPr>
          <w:sz w:val="16"/>
          <w:szCs w:val="16"/>
        </w:rPr>
        <w:t xml:space="preserve">В соответствии с Федеральным законом от 28.12.2025 № 510-ФЗ «О внесении изменений в Трудовой кодекс Российской Федерации», в целях приведения нормативных правовых актов в соответствие с действующим </w:t>
      </w:r>
      <w:proofErr w:type="spellStart"/>
      <w:r w:rsidRPr="002B4F68">
        <w:rPr>
          <w:sz w:val="16"/>
          <w:szCs w:val="16"/>
        </w:rPr>
        <w:t>законодательством</w:t>
      </w:r>
      <w:proofErr w:type="gramStart"/>
      <w:r w:rsidRPr="002B4F68">
        <w:rPr>
          <w:rStyle w:val="afffff1"/>
          <w:sz w:val="16"/>
          <w:szCs w:val="16"/>
        </w:rPr>
        <w:t>,</w:t>
      </w:r>
      <w:r w:rsidRPr="002B4F68">
        <w:rPr>
          <w:sz w:val="16"/>
          <w:szCs w:val="16"/>
        </w:rPr>
        <w:t>а</w:t>
      </w:r>
      <w:proofErr w:type="gramEnd"/>
      <w:r w:rsidRPr="002B4F68">
        <w:rPr>
          <w:sz w:val="16"/>
          <w:szCs w:val="16"/>
        </w:rPr>
        <w:t>дминистрация</w:t>
      </w:r>
      <w:proofErr w:type="spellEnd"/>
      <w:r w:rsidRPr="002B4F68">
        <w:rPr>
          <w:sz w:val="16"/>
          <w:szCs w:val="16"/>
        </w:rPr>
        <w:t xml:space="preserve"> </w:t>
      </w:r>
      <w:proofErr w:type="spellStart"/>
      <w:r w:rsidRPr="002B4F68">
        <w:rPr>
          <w:sz w:val="16"/>
          <w:szCs w:val="16"/>
        </w:rPr>
        <w:t>Алатырского</w:t>
      </w:r>
      <w:proofErr w:type="spellEnd"/>
      <w:r w:rsidRPr="002B4F68">
        <w:rPr>
          <w:sz w:val="16"/>
          <w:szCs w:val="16"/>
        </w:rPr>
        <w:t xml:space="preserve"> муниципального округа </w:t>
      </w:r>
    </w:p>
    <w:p w:rsidR="002B4F68" w:rsidRPr="002B4F68" w:rsidRDefault="002B4F68" w:rsidP="002B4F68">
      <w:pPr>
        <w:pStyle w:val="s1"/>
        <w:spacing w:before="0" w:beforeAutospacing="0" w:after="0" w:afterAutospacing="0"/>
        <w:jc w:val="center"/>
        <w:rPr>
          <w:b/>
          <w:sz w:val="16"/>
          <w:szCs w:val="16"/>
        </w:rPr>
      </w:pPr>
      <w:r w:rsidRPr="002B4F68">
        <w:rPr>
          <w:b/>
          <w:sz w:val="16"/>
          <w:szCs w:val="16"/>
        </w:rPr>
        <w:t>постановляет:</w:t>
      </w:r>
    </w:p>
    <w:p w:rsidR="002B4F68" w:rsidRPr="002B4F68" w:rsidRDefault="002B4F68" w:rsidP="00064D82">
      <w:pPr>
        <w:pStyle w:val="s1"/>
        <w:numPr>
          <w:ilvl w:val="0"/>
          <w:numId w:val="20"/>
        </w:numPr>
        <w:tabs>
          <w:tab w:val="left" w:pos="1134"/>
        </w:tabs>
        <w:spacing w:before="0" w:beforeAutospacing="0" w:after="0" w:afterAutospacing="0"/>
        <w:jc w:val="both"/>
        <w:rPr>
          <w:sz w:val="16"/>
          <w:szCs w:val="16"/>
        </w:rPr>
      </w:pPr>
      <w:proofErr w:type="gramStart"/>
      <w:r w:rsidRPr="002B4F68">
        <w:rPr>
          <w:sz w:val="16"/>
          <w:szCs w:val="16"/>
        </w:rPr>
        <w:t xml:space="preserve">Признать утратившим силу постановление администрации </w:t>
      </w:r>
      <w:proofErr w:type="spellStart"/>
      <w:r w:rsidRPr="002B4F68">
        <w:rPr>
          <w:sz w:val="16"/>
          <w:szCs w:val="16"/>
        </w:rPr>
        <w:t>Алатырского</w:t>
      </w:r>
      <w:proofErr w:type="spellEnd"/>
      <w:r w:rsidRPr="002B4F68">
        <w:rPr>
          <w:sz w:val="16"/>
          <w:szCs w:val="16"/>
        </w:rPr>
        <w:t xml:space="preserve"> муниципального округа от 18.04.2025 № 392 «Об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w:t>
      </w:r>
      <w:proofErr w:type="spellStart"/>
      <w:r w:rsidRPr="002B4F68">
        <w:rPr>
          <w:sz w:val="16"/>
          <w:szCs w:val="16"/>
        </w:rPr>
        <w:t>Алатырского</w:t>
      </w:r>
      <w:proofErr w:type="spellEnd"/>
      <w:r w:rsidRPr="002B4F68">
        <w:rPr>
          <w:sz w:val="16"/>
          <w:szCs w:val="16"/>
        </w:rPr>
        <w:t xml:space="preserve"> муниципального округа, и членов их семей в информационно-телекоммуникационной сети «Интернет» на официальном сайте </w:t>
      </w:r>
      <w:proofErr w:type="spellStart"/>
      <w:r w:rsidRPr="002B4F68">
        <w:rPr>
          <w:sz w:val="16"/>
          <w:szCs w:val="16"/>
        </w:rPr>
        <w:t>Алатырского</w:t>
      </w:r>
      <w:proofErr w:type="spellEnd"/>
      <w:r w:rsidRPr="002B4F68">
        <w:rPr>
          <w:sz w:val="16"/>
          <w:szCs w:val="16"/>
        </w:rPr>
        <w:t xml:space="preserve"> муниципального округа и предоставления этих сведений средствам массовой информации для опубликования».</w:t>
      </w:r>
      <w:proofErr w:type="gramEnd"/>
    </w:p>
    <w:p w:rsidR="002B4F68" w:rsidRPr="002B4F68" w:rsidRDefault="002B4F68" w:rsidP="00064D82">
      <w:pPr>
        <w:pStyle w:val="s1"/>
        <w:numPr>
          <w:ilvl w:val="0"/>
          <w:numId w:val="20"/>
        </w:numPr>
        <w:tabs>
          <w:tab w:val="left" w:pos="1134"/>
        </w:tabs>
        <w:spacing w:before="0" w:beforeAutospacing="0" w:after="0" w:afterAutospacing="0"/>
        <w:ind w:left="0" w:firstLine="567"/>
        <w:jc w:val="both"/>
        <w:rPr>
          <w:sz w:val="16"/>
          <w:szCs w:val="16"/>
        </w:rPr>
      </w:pPr>
      <w:r w:rsidRPr="002B4F68">
        <w:rPr>
          <w:sz w:val="16"/>
          <w:szCs w:val="16"/>
        </w:rPr>
        <w:t xml:space="preserve">Сектору информатизации и обращений граждан администрации </w:t>
      </w:r>
      <w:proofErr w:type="spellStart"/>
      <w:r w:rsidRPr="002B4F68">
        <w:rPr>
          <w:sz w:val="16"/>
          <w:szCs w:val="16"/>
        </w:rPr>
        <w:t>Алатырского</w:t>
      </w:r>
      <w:proofErr w:type="spellEnd"/>
      <w:r w:rsidRPr="002B4F68">
        <w:rPr>
          <w:sz w:val="16"/>
          <w:szCs w:val="16"/>
        </w:rPr>
        <w:t xml:space="preserve"> муниципального округа опубликовать настоящее постановление на официальном сайте </w:t>
      </w:r>
      <w:proofErr w:type="spellStart"/>
      <w:r w:rsidRPr="002B4F68">
        <w:rPr>
          <w:sz w:val="16"/>
          <w:szCs w:val="16"/>
        </w:rPr>
        <w:t>Алатырского</w:t>
      </w:r>
      <w:proofErr w:type="spellEnd"/>
      <w:r w:rsidRPr="002B4F68">
        <w:rPr>
          <w:sz w:val="16"/>
          <w:szCs w:val="16"/>
        </w:rPr>
        <w:t xml:space="preserve"> муниципального округа.</w:t>
      </w:r>
    </w:p>
    <w:p w:rsidR="002B4F68" w:rsidRPr="002B4F68" w:rsidRDefault="002B4F68" w:rsidP="00064D82">
      <w:pPr>
        <w:pStyle w:val="s1"/>
        <w:numPr>
          <w:ilvl w:val="0"/>
          <w:numId w:val="20"/>
        </w:numPr>
        <w:tabs>
          <w:tab w:val="left" w:pos="1134"/>
        </w:tabs>
        <w:spacing w:before="0" w:beforeAutospacing="0" w:after="0" w:afterAutospacing="0"/>
        <w:ind w:left="0" w:firstLine="567"/>
        <w:jc w:val="both"/>
        <w:rPr>
          <w:sz w:val="16"/>
          <w:szCs w:val="16"/>
        </w:rPr>
      </w:pPr>
      <w:r w:rsidRPr="002B4F68">
        <w:rPr>
          <w:sz w:val="16"/>
          <w:szCs w:val="16"/>
        </w:rPr>
        <w:t>Настоящее постановление вступает в силу после его официального опубликования.</w:t>
      </w:r>
    </w:p>
    <w:p w:rsidR="002B4F68" w:rsidRPr="002B4F68" w:rsidRDefault="002B4F68" w:rsidP="002B4F68">
      <w:pPr>
        <w:pStyle w:val="empty"/>
        <w:spacing w:before="0" w:beforeAutospacing="0" w:after="0" w:afterAutospacing="0"/>
        <w:rPr>
          <w:sz w:val="16"/>
          <w:szCs w:val="16"/>
        </w:rPr>
      </w:pPr>
    </w:p>
    <w:p w:rsidR="002B4F68" w:rsidRPr="002B4F68" w:rsidRDefault="002B4F68" w:rsidP="002B4F68">
      <w:pPr>
        <w:pStyle w:val="empty"/>
        <w:tabs>
          <w:tab w:val="left" w:pos="8690"/>
        </w:tabs>
        <w:spacing w:before="0" w:beforeAutospacing="0" w:after="0" w:afterAutospacing="0"/>
        <w:rPr>
          <w:sz w:val="16"/>
          <w:szCs w:val="16"/>
        </w:rPr>
      </w:pPr>
      <w:r w:rsidRPr="002B4F68">
        <w:rPr>
          <w:sz w:val="16"/>
          <w:szCs w:val="16"/>
        </w:rPr>
        <w:tab/>
      </w:r>
    </w:p>
    <w:p w:rsidR="002B4F68" w:rsidRPr="002B4F68" w:rsidRDefault="002B4F68" w:rsidP="002B4F68">
      <w:pPr>
        <w:pStyle w:val="empty"/>
        <w:spacing w:before="0" w:beforeAutospacing="0" w:after="0" w:afterAutospacing="0"/>
        <w:rPr>
          <w:sz w:val="16"/>
          <w:szCs w:val="16"/>
        </w:rPr>
      </w:pPr>
    </w:p>
    <w:p w:rsidR="002B4F68" w:rsidRPr="002B4F68" w:rsidRDefault="002B4F68" w:rsidP="002B4F68">
      <w:pPr>
        <w:pStyle w:val="empty"/>
        <w:spacing w:before="0" w:beforeAutospacing="0" w:after="0" w:afterAutospacing="0"/>
        <w:rPr>
          <w:sz w:val="16"/>
          <w:szCs w:val="16"/>
        </w:rPr>
      </w:pPr>
      <w:r w:rsidRPr="002B4F68">
        <w:rPr>
          <w:sz w:val="16"/>
          <w:szCs w:val="16"/>
        </w:rPr>
        <w:t xml:space="preserve">Глава </w:t>
      </w:r>
      <w:proofErr w:type="spellStart"/>
      <w:proofErr w:type="gramStart"/>
      <w:r w:rsidRPr="002B4F68">
        <w:rPr>
          <w:sz w:val="16"/>
          <w:szCs w:val="16"/>
        </w:rPr>
        <w:t>Алатырского</w:t>
      </w:r>
      <w:proofErr w:type="spellEnd"/>
      <w:proofErr w:type="gramEnd"/>
    </w:p>
    <w:p w:rsidR="002B4F68" w:rsidRPr="002B4F68" w:rsidRDefault="002B4F68" w:rsidP="002B4F68">
      <w:pPr>
        <w:pStyle w:val="empty"/>
        <w:spacing w:before="0" w:beforeAutospacing="0" w:after="0" w:afterAutospacing="0"/>
        <w:rPr>
          <w:sz w:val="16"/>
          <w:szCs w:val="16"/>
        </w:rPr>
      </w:pPr>
      <w:proofErr w:type="gramStart"/>
      <w:r w:rsidRPr="002B4F68">
        <w:rPr>
          <w:sz w:val="16"/>
          <w:szCs w:val="16"/>
        </w:rPr>
        <w:t>муниципального округа                                                                              Н.И. Шпилевая</w:t>
      </w:r>
      <w:proofErr w:type="gramEnd"/>
    </w:p>
    <w:p w:rsidR="002B4F68" w:rsidRPr="002B4F68" w:rsidRDefault="002B4F68" w:rsidP="002B4F68">
      <w:pPr>
        <w:ind w:firstLine="0"/>
        <w:jc w:val="center"/>
        <w:rPr>
          <w:rFonts w:eastAsia="Times New Roman"/>
          <w:b/>
          <w:sz w:val="16"/>
          <w:szCs w:val="16"/>
          <w:lang w:eastAsia="en-US"/>
        </w:rPr>
      </w:pPr>
    </w:p>
    <w:p w:rsidR="002B4F68" w:rsidRPr="002B4F68" w:rsidRDefault="002B4F68" w:rsidP="002B4F68">
      <w:pPr>
        <w:ind w:firstLine="0"/>
        <w:rPr>
          <w:rFonts w:eastAsia="Times New Roman"/>
          <w:sz w:val="16"/>
          <w:szCs w:val="16"/>
          <w:lang w:eastAsia="en-US"/>
        </w:rPr>
      </w:pPr>
    </w:p>
    <w:p w:rsidR="002B4F68" w:rsidRDefault="002B4F68" w:rsidP="002B4F68">
      <w:pPr>
        <w:ind w:firstLine="0"/>
        <w:rPr>
          <w:rFonts w:eastAsia="Times New Roman"/>
          <w:sz w:val="16"/>
          <w:szCs w:val="16"/>
          <w:lang w:eastAsia="en-US"/>
        </w:rPr>
      </w:pPr>
    </w:p>
    <w:p w:rsidR="002B4F68" w:rsidRPr="002B7D49" w:rsidRDefault="002B4F68" w:rsidP="002B4F6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4F68" w:rsidRDefault="002B4F68" w:rsidP="002B4F68">
      <w:pPr>
        <w:ind w:firstLine="0"/>
        <w:jc w:val="left"/>
        <w:rPr>
          <w:rFonts w:eastAsia="Times New Roman"/>
          <w:b/>
          <w:sz w:val="16"/>
          <w:szCs w:val="16"/>
          <w:lang w:eastAsia="en-US"/>
        </w:rPr>
      </w:pPr>
      <w:r>
        <w:rPr>
          <w:b/>
          <w:color w:val="26282F"/>
          <w:kern w:val="3"/>
          <w:sz w:val="16"/>
          <w:szCs w:val="16"/>
          <w:lang w:eastAsia="en-US"/>
        </w:rPr>
        <w:t>30.03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№266</w:t>
      </w:r>
    </w:p>
    <w:p w:rsidR="002B4F68" w:rsidRDefault="002B4F68" w:rsidP="002B4F68">
      <w:pPr>
        <w:ind w:firstLine="0"/>
        <w:jc w:val="left"/>
        <w:rPr>
          <w:rFonts w:eastAsia="Times New Roman"/>
          <w:b/>
          <w:sz w:val="16"/>
          <w:szCs w:val="16"/>
          <w:lang w:eastAsia="en-US"/>
        </w:rPr>
      </w:pPr>
    </w:p>
    <w:p w:rsidR="002B4F68" w:rsidRDefault="002B4F68" w:rsidP="002B4F68">
      <w:pPr>
        <w:ind w:firstLine="0"/>
        <w:jc w:val="center"/>
        <w:rPr>
          <w:b/>
          <w:color w:val="000000"/>
          <w:szCs w:val="24"/>
        </w:rPr>
      </w:pPr>
      <w:r w:rsidRPr="002B4F68">
        <w:rPr>
          <w:b/>
          <w:szCs w:val="24"/>
        </w:rPr>
        <w:t xml:space="preserve">О </w:t>
      </w:r>
      <w:r w:rsidRPr="002B4F68">
        <w:rPr>
          <w:b/>
          <w:kern w:val="2"/>
          <w:szCs w:val="24"/>
          <w:lang w:eastAsia="ar-SA"/>
        </w:rPr>
        <w:t xml:space="preserve">внесении изменений в постановление администрации </w:t>
      </w:r>
      <w:proofErr w:type="spellStart"/>
      <w:r w:rsidRPr="002B4F68">
        <w:rPr>
          <w:b/>
          <w:kern w:val="2"/>
          <w:szCs w:val="24"/>
          <w:lang w:eastAsia="ar-SA"/>
        </w:rPr>
        <w:t>Алатырского</w:t>
      </w:r>
      <w:proofErr w:type="spellEnd"/>
      <w:r w:rsidRPr="002B4F68">
        <w:rPr>
          <w:b/>
          <w:kern w:val="2"/>
          <w:szCs w:val="24"/>
          <w:lang w:eastAsia="ar-SA"/>
        </w:rPr>
        <w:t xml:space="preserve"> муниципального округа от 23.06.2025 № 681 «О </w:t>
      </w:r>
      <w:r w:rsidRPr="002B4F68">
        <w:rPr>
          <w:b/>
          <w:szCs w:val="24"/>
        </w:rPr>
        <w:t xml:space="preserve">муниципальной программе </w:t>
      </w:r>
      <w:proofErr w:type="spellStart"/>
      <w:r w:rsidRPr="002B4F68">
        <w:rPr>
          <w:b/>
          <w:szCs w:val="24"/>
        </w:rPr>
        <w:t>Алатырского</w:t>
      </w:r>
      <w:proofErr w:type="spellEnd"/>
      <w:r w:rsidRPr="002B4F68">
        <w:rPr>
          <w:b/>
          <w:szCs w:val="24"/>
        </w:rPr>
        <w:t xml:space="preserve"> муниципального округа Чувашской Республики «</w:t>
      </w:r>
      <w:r w:rsidRPr="002B4F68">
        <w:rPr>
          <w:b/>
          <w:color w:val="000000"/>
          <w:szCs w:val="24"/>
        </w:rPr>
        <w:t>Развитие образования</w:t>
      </w:r>
    </w:p>
    <w:p w:rsidR="002B4F68" w:rsidRDefault="002B4F68" w:rsidP="002B4F68">
      <w:pPr>
        <w:ind w:firstLine="0"/>
        <w:jc w:val="center"/>
        <w:rPr>
          <w:b/>
          <w:color w:val="000000"/>
          <w:szCs w:val="24"/>
        </w:rPr>
      </w:pPr>
    </w:p>
    <w:p w:rsidR="002B4F68" w:rsidRPr="002B4F68" w:rsidRDefault="002B4F68" w:rsidP="002B4F68">
      <w:pPr>
        <w:ind w:firstLine="0"/>
        <w:jc w:val="center"/>
        <w:rPr>
          <w:rFonts w:eastAsia="Times New Roman"/>
          <w:b/>
          <w:szCs w:val="24"/>
          <w:lang w:eastAsia="en-US"/>
        </w:rPr>
      </w:pP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В соответствии с Бюджетным кодексом Российской Федерации, постановлением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от 10.02.2025 № 120 «Об утверждении Порядка разработки и реализации муниципальных программ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Чувашской </w:t>
      </w:r>
      <w:proofErr w:type="spellStart"/>
      <w:r w:rsidRPr="002B4F68">
        <w:rPr>
          <w:rFonts w:eastAsia="Times New Roman"/>
          <w:sz w:val="16"/>
          <w:szCs w:val="16"/>
          <w:lang w:eastAsia="en-US"/>
        </w:rPr>
        <w:t>Республики»</w:t>
      </w:r>
      <w:proofErr w:type="gramStart"/>
      <w:r w:rsidRPr="002B4F68">
        <w:rPr>
          <w:rFonts w:eastAsia="Times New Roman"/>
          <w:sz w:val="16"/>
          <w:szCs w:val="16"/>
          <w:lang w:eastAsia="en-US"/>
        </w:rPr>
        <w:t>,а</w:t>
      </w:r>
      <w:proofErr w:type="gramEnd"/>
      <w:r w:rsidRPr="002B4F68">
        <w:rPr>
          <w:rFonts w:eastAsia="Times New Roman"/>
          <w:sz w:val="16"/>
          <w:szCs w:val="16"/>
          <w:lang w:eastAsia="en-US"/>
        </w:rPr>
        <w:t>дминистрация</w:t>
      </w:r>
      <w:proofErr w:type="spellEnd"/>
      <w:r w:rsidRPr="002B4F68">
        <w:rPr>
          <w:rFonts w:eastAsia="Times New Roman"/>
          <w:sz w:val="16"/>
          <w:szCs w:val="16"/>
          <w:lang w:eastAsia="en-US"/>
        </w:rPr>
        <w:t xml:space="preserve">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постановляет:</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Внести в постановление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от 23.06.2025 № 681 «О муниципальной программе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Чувашской Республики «Развитие образования» изменения согласно приложению к настоящему постановлению.</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Сектору информатизации и обращений граждан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опубликовать настоящее постановление на официальном сайте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w:t>
      </w:r>
    </w:p>
    <w:p w:rsidR="002B4F68" w:rsidRPr="002B4F68" w:rsidRDefault="002B4F68" w:rsidP="002B4F68">
      <w:pPr>
        <w:ind w:firstLine="0"/>
        <w:jc w:val="center"/>
        <w:rPr>
          <w:rFonts w:eastAsia="Times New Roman"/>
          <w:sz w:val="16"/>
          <w:szCs w:val="16"/>
          <w:lang w:eastAsia="en-US"/>
        </w:rPr>
      </w:pPr>
      <w:proofErr w:type="gramStart"/>
      <w:r w:rsidRPr="002B4F68">
        <w:rPr>
          <w:rFonts w:eastAsia="Times New Roman"/>
          <w:sz w:val="16"/>
          <w:szCs w:val="16"/>
          <w:lang w:eastAsia="en-US"/>
        </w:rPr>
        <w:t>Контроль за</w:t>
      </w:r>
      <w:proofErr w:type="gramEnd"/>
      <w:r w:rsidRPr="002B4F68">
        <w:rPr>
          <w:rFonts w:eastAsia="Times New Roman"/>
          <w:sz w:val="16"/>
          <w:szCs w:val="16"/>
          <w:lang w:eastAsia="en-US"/>
        </w:rPr>
        <w:t xml:space="preserve"> выполнением настоящего постановления возложить на начальника отдела образования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Настоящее постановление вступает в силу после его официального опубликования.</w:t>
      </w: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rPr>
          <w:rFonts w:eastAsia="Times New Roman"/>
          <w:sz w:val="16"/>
          <w:szCs w:val="16"/>
          <w:lang w:eastAsia="en-US"/>
        </w:rPr>
      </w:pPr>
      <w:r w:rsidRPr="002B4F68">
        <w:rPr>
          <w:rFonts w:eastAsia="Times New Roman"/>
          <w:sz w:val="16"/>
          <w:szCs w:val="16"/>
          <w:lang w:eastAsia="en-US"/>
        </w:rPr>
        <w:t xml:space="preserve">Глава </w:t>
      </w:r>
      <w:proofErr w:type="spellStart"/>
      <w:proofErr w:type="gramStart"/>
      <w:r w:rsidRPr="002B4F68">
        <w:rPr>
          <w:rFonts w:eastAsia="Times New Roman"/>
          <w:sz w:val="16"/>
          <w:szCs w:val="16"/>
          <w:lang w:eastAsia="en-US"/>
        </w:rPr>
        <w:t>Алатырского</w:t>
      </w:r>
      <w:proofErr w:type="spellEnd"/>
      <w:proofErr w:type="gramEnd"/>
      <w:r w:rsidRPr="002B4F68">
        <w:rPr>
          <w:rFonts w:eastAsia="Times New Roman"/>
          <w:sz w:val="16"/>
          <w:szCs w:val="16"/>
          <w:lang w:eastAsia="en-US"/>
        </w:rPr>
        <w:t xml:space="preserve"> </w:t>
      </w:r>
    </w:p>
    <w:p w:rsidR="002B4F68" w:rsidRPr="002B4F68" w:rsidRDefault="002B4F68" w:rsidP="002B4F68">
      <w:pPr>
        <w:ind w:firstLine="0"/>
        <w:rPr>
          <w:rFonts w:eastAsia="Times New Roman"/>
          <w:sz w:val="16"/>
          <w:szCs w:val="16"/>
          <w:lang w:eastAsia="en-US"/>
        </w:rPr>
      </w:pPr>
      <w:proofErr w:type="gramStart"/>
      <w:r w:rsidRPr="002B4F68">
        <w:rPr>
          <w:rFonts w:eastAsia="Times New Roman"/>
          <w:sz w:val="16"/>
          <w:szCs w:val="16"/>
          <w:lang w:eastAsia="en-US"/>
        </w:rPr>
        <w:t>муниципального округа                                                                                        Н.И. Шпилевая</w:t>
      </w:r>
      <w:proofErr w:type="gramEnd"/>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sectPr w:rsidR="002B4F68" w:rsidRPr="002B4F68" w:rsidSect="00C459E9">
          <w:headerReference w:type="default" r:id="rId16"/>
          <w:pgSz w:w="11905" w:h="16838"/>
          <w:pgMar w:top="567" w:right="567" w:bottom="567" w:left="1134" w:header="284" w:footer="0" w:gutter="0"/>
          <w:cols w:space="720"/>
          <w:titlePg/>
          <w:docGrid w:linePitch="326"/>
        </w:sectPr>
      </w:pP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Приложение</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к постановлению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от 30.03.2026 № 266</w:t>
      </w: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Изменения,</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вносимые в постановление администрации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от 23.06.2025 № 681 «О муниципальной программе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Чувашской Республики «Развитие образования»</w:t>
      </w:r>
    </w:p>
    <w:p w:rsidR="002B4F68" w:rsidRPr="002B4F68" w:rsidRDefault="002B4F68" w:rsidP="002B4F68">
      <w:pPr>
        <w:ind w:firstLine="0"/>
        <w:jc w:val="center"/>
        <w:rPr>
          <w:rFonts w:eastAsia="Times New Roman"/>
          <w:sz w:val="16"/>
          <w:szCs w:val="16"/>
          <w:lang w:eastAsia="en-US"/>
        </w:rPr>
      </w:pP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 паспорте муниципальной программы:</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в разделе </w:t>
      </w:r>
      <w:r w:rsidRPr="002B4F68">
        <w:rPr>
          <w:rFonts w:eastAsia="Times New Roman"/>
          <w:sz w:val="16"/>
          <w:szCs w:val="16"/>
          <w:lang w:val="en-US" w:eastAsia="en-US"/>
        </w:rPr>
        <w:t>I</w:t>
      </w:r>
      <w:r w:rsidRPr="002B4F68">
        <w:rPr>
          <w:rFonts w:eastAsia="Times New Roman"/>
          <w:sz w:val="16"/>
          <w:szCs w:val="16"/>
          <w:lang w:eastAsia="en-US"/>
        </w:rPr>
        <w:t xml:space="preserve"> позицию «Объемы финансирования муниципальной программы с разбивкой по годам реализации»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p>
    <w:tbl>
      <w:tblPr>
        <w:tblW w:w="5000" w:type="pct"/>
        <w:tblLook w:val="04A0" w:firstRow="1" w:lastRow="0" w:firstColumn="1" w:lastColumn="0" w:noHBand="0" w:noVBand="1"/>
      </w:tblPr>
      <w:tblGrid>
        <w:gridCol w:w="2909"/>
        <w:gridCol w:w="7511"/>
      </w:tblGrid>
      <w:tr w:rsidR="002B4F68" w:rsidRPr="002B4F68" w:rsidTr="00C459E9">
        <w:tc>
          <w:tcPr>
            <w:tcW w:w="1396" w:type="pct"/>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Объемы финансирования муниципальной программы с разбивкой по годам реализации</w:t>
            </w:r>
          </w:p>
        </w:tc>
        <w:tc>
          <w:tcPr>
            <w:tcW w:w="3604" w:type="pct"/>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Прогнозируемый объем финансирования Муниципальной программы в 2025-2035 годы составляет 3264193,50тыс. рублей, в том числе </w:t>
            </w:r>
            <w:proofErr w:type="gramStart"/>
            <w:r w:rsidRPr="002B4F68">
              <w:rPr>
                <w:rFonts w:eastAsia="Times New Roman"/>
                <w:sz w:val="16"/>
                <w:szCs w:val="16"/>
                <w:lang w:eastAsia="en-US"/>
              </w:rPr>
              <w:t>в</w:t>
            </w:r>
            <w:proofErr w:type="gramEnd"/>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 году – 890612,00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 году – 781827,60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 году –825824,00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 году – 765929,90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 – 2035 годы – 0,00 тыс. рублей, из них средства:</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федерального бюджета – 276114,50 рублей, в том числе </w:t>
            </w:r>
            <w:proofErr w:type="gramStart"/>
            <w:r w:rsidRPr="002B4F68">
              <w:rPr>
                <w:rFonts w:eastAsia="Times New Roman"/>
                <w:sz w:val="16"/>
                <w:szCs w:val="16"/>
                <w:lang w:eastAsia="en-US"/>
              </w:rPr>
              <w:t>в</w:t>
            </w:r>
            <w:proofErr w:type="gramEnd"/>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 году – 70363,80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 году –69998,50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 году – 68642,20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 году – 67110,00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 – 2035 годы – 0,00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республиканского бюджета – 2355319,20 тыс. рублей, в том числе </w:t>
            </w:r>
            <w:proofErr w:type="gramStart"/>
            <w:r w:rsidRPr="002B4F68">
              <w:rPr>
                <w:rFonts w:eastAsia="Times New Roman"/>
                <w:sz w:val="16"/>
                <w:szCs w:val="16"/>
                <w:lang w:eastAsia="en-US"/>
              </w:rPr>
              <w:t>в</w:t>
            </w:r>
            <w:proofErr w:type="gramEnd"/>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 году – 674518,50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 году – 540364,60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 году –599921,00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 году – 540515,10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 – 2035 годы – 0,00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местный бюджет – 632759,80 тыс. рублей, в том числе </w:t>
            </w:r>
            <w:proofErr w:type="gramStart"/>
            <w:r w:rsidRPr="002B4F68">
              <w:rPr>
                <w:rFonts w:eastAsia="Times New Roman"/>
                <w:sz w:val="16"/>
                <w:szCs w:val="16"/>
                <w:lang w:eastAsia="en-US"/>
              </w:rPr>
              <w:t>в</w:t>
            </w:r>
            <w:proofErr w:type="gramEnd"/>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 году – 145729,70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 году – 171464,50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 году – 157260,80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 году – 158304,80 тыс. рублей;</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 – 2035 годы – 0,00 тыс. рублей.</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изложить в следующей редакции:</w:t>
      </w:r>
    </w:p>
    <w:p w:rsidR="002B4F68" w:rsidRPr="002B4F68" w:rsidRDefault="002B4F68" w:rsidP="002B4F68">
      <w:pPr>
        <w:ind w:firstLine="0"/>
        <w:jc w:val="center"/>
        <w:rPr>
          <w:rFonts w:eastAsia="Times New Roman"/>
          <w:sz w:val="16"/>
          <w:szCs w:val="16"/>
          <w:lang w:eastAsia="en-US"/>
        </w:rPr>
        <w:sectPr w:rsidR="002B4F68" w:rsidRPr="002B4F68" w:rsidSect="00C459E9">
          <w:pgSz w:w="11905" w:h="16838"/>
          <w:pgMar w:top="567" w:right="567" w:bottom="567" w:left="1134" w:header="284" w:footer="0" w:gutter="0"/>
          <w:cols w:space="720"/>
        </w:sectPr>
      </w:pPr>
    </w:p>
    <w:p w:rsidR="002B4F68" w:rsidRPr="002B4F68" w:rsidRDefault="002B4F68" w:rsidP="002B4F68">
      <w:pPr>
        <w:ind w:firstLine="0"/>
        <w:jc w:val="center"/>
        <w:rPr>
          <w:rFonts w:eastAsia="Times New Roman"/>
          <w:sz w:val="16"/>
          <w:szCs w:val="16"/>
          <w:lang w:eastAsia="en-US"/>
        </w:rPr>
      </w:pPr>
      <w:bookmarkStart w:id="1" w:name="P519"/>
      <w:bookmarkStart w:id="2" w:name="P580"/>
      <w:bookmarkStart w:id="3" w:name="P585"/>
      <w:bookmarkEnd w:id="1"/>
      <w:bookmarkEnd w:id="2"/>
      <w:bookmarkEnd w:id="3"/>
      <w:r w:rsidRPr="002B4F68">
        <w:rPr>
          <w:rFonts w:eastAsia="Times New Roman"/>
          <w:sz w:val="16"/>
          <w:szCs w:val="16"/>
          <w:lang w:eastAsia="en-US"/>
        </w:rPr>
        <w:lastRenderedPageBreak/>
        <w:t>«4. Финансовое обеспечение муниципальной программы</w:t>
      </w:r>
    </w:p>
    <w:tbl>
      <w:tblPr>
        <w:tblW w:w="506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474"/>
        <w:gridCol w:w="1175"/>
        <w:gridCol w:w="1026"/>
        <w:gridCol w:w="1026"/>
        <w:gridCol w:w="1026"/>
        <w:gridCol w:w="982"/>
        <w:gridCol w:w="693"/>
        <w:gridCol w:w="1072"/>
        <w:gridCol w:w="1069"/>
      </w:tblGrid>
      <w:tr w:rsidR="002B4F68" w:rsidRPr="002B4F68" w:rsidTr="00C459E9">
        <w:tc>
          <w:tcPr>
            <w:tcW w:w="2404"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государственной программы, структурного элемента/источник финансового обеспечения</w:t>
            </w:r>
          </w:p>
        </w:tc>
        <w:tc>
          <w:tcPr>
            <w:tcW w:w="2596" w:type="pct"/>
            <w:gridSpan w:val="8"/>
            <w:tcBorders>
              <w:top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 финансового обеспечения по годам реализации, тыс. рублей</w:t>
            </w:r>
          </w:p>
        </w:tc>
      </w:tr>
      <w:tr w:rsidR="002B4F68" w:rsidRPr="002B4F68" w:rsidTr="00C459E9">
        <w:tc>
          <w:tcPr>
            <w:tcW w:w="2404"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2031-2035</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Муниципальная программа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муниципального округа Чувашской Республики «Развитие образования»</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890612,00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781827,60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825824,00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765929,90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3264193,50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70363,80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69998,50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68642,20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67110,00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276114,50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674518,50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540364,60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599921,00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540515,10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2355319,20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145729,70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171464,50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157260,80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158304,80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632759,80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Региональный проект «Педагоги и наставники»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4764,70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48324,10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47632,80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47365,10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148086,70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4731,90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48290,90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47595,70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47327,60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147946,10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32,80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37,10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37,5</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140,60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Муниципальный ведомственный проект «Реализация мер, направленных на развитие образовательных организаций»</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38689,30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98089,30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15342,60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59 400,00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74742,60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23346,60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23346,60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200" w:history="1">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 xml:space="preserve"> процессных мероприятий «Обеспечение деятельности организаций в сфере образования»</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113689,30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150316,90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149266,50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150316,90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563589,60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7427,10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7427,10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106262,20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150 316,90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149 266,50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150 316,90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556162,50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300" w:history="1">
              <w:proofErr w:type="spellStart"/>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процессных</w:t>
            </w:r>
            <w:proofErr w:type="spellEnd"/>
            <w:r w:rsidR="002B4F68" w:rsidRPr="002B4F68">
              <w:rPr>
                <w:rFonts w:eastAsia="Times New Roman"/>
                <w:sz w:val="16"/>
                <w:szCs w:val="16"/>
                <w:lang w:eastAsia="en-US"/>
              </w:rPr>
              <w:t xml:space="preserve">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639925,20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527258,00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527258,00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527258,00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2221699,20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639925,20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526183,90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526183,90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526183,90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2218476,90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3222,30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500" w:history="1">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 xml:space="preserve"> процессных мероприятий "Реализация проектов и мероприятий по инновационному развитию системы образования"</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600" w:history="1">
              <w:proofErr w:type="spellStart"/>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процессных</w:t>
            </w:r>
            <w:proofErr w:type="spellEnd"/>
            <w:r w:rsidR="002B4F68" w:rsidRPr="002B4F68">
              <w:rPr>
                <w:rFonts w:eastAsia="Times New Roman"/>
                <w:sz w:val="16"/>
                <w:szCs w:val="16"/>
                <w:lang w:eastAsia="en-US"/>
              </w:rPr>
              <w:t xml:space="preserve"> мероприятий "Стипендии, гранты, премии и денежные поощрения"</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4189,30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4456,70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4456,70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4456,70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17559,40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4073,30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16123,40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116,00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1436,00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700" w:history="1">
              <w:proofErr w:type="spellStart"/>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процессных</w:t>
            </w:r>
            <w:proofErr w:type="spellEnd"/>
            <w:r w:rsidR="002B4F68" w:rsidRPr="002B4F68">
              <w:rPr>
                <w:rFonts w:eastAsia="Times New Roman"/>
                <w:sz w:val="16"/>
                <w:szCs w:val="16"/>
                <w:lang w:eastAsia="en-US"/>
              </w:rPr>
              <w:t xml:space="preserve"> мероприятий "Модернизация системы воспитания детей"</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3340,30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8040,30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3340,30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8040,30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900" w:history="1">
              <w:proofErr w:type="spellStart"/>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процессных</w:t>
            </w:r>
            <w:proofErr w:type="spellEnd"/>
            <w:r w:rsidR="002B4F68" w:rsidRPr="002B4F68">
              <w:rPr>
                <w:rFonts w:eastAsia="Times New Roman"/>
                <w:sz w:val="16"/>
                <w:szCs w:val="16"/>
                <w:lang w:eastAsia="en-US"/>
              </w:rPr>
              <w:t xml:space="preserve"> мероприятий "Меры социальной поддержки"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34133,20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38465,70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29348,00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28071,10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130018,00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21938,2</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21707,60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21046,5</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19782,4</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84474,70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4408,70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7371,50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7368,20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7361,80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26510,20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местные бюджеты</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7786,30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9386,60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933,30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926,90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19033,10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900" w:history="1">
              <w:proofErr w:type="spellStart"/>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процессных</w:t>
            </w:r>
            <w:proofErr w:type="spellEnd"/>
            <w:r w:rsidR="002B4F68" w:rsidRPr="002B4F68">
              <w:rPr>
                <w:rFonts w:eastAsia="Times New Roman"/>
                <w:sz w:val="16"/>
                <w:szCs w:val="16"/>
                <w:lang w:eastAsia="en-US"/>
              </w:rPr>
              <w:t xml:space="preserve"> мероприятий "Обеспечение реализации муниципальной программы </w:t>
            </w:r>
            <w:proofErr w:type="spellStart"/>
            <w:r w:rsidR="002B4F68" w:rsidRPr="002B4F68">
              <w:rPr>
                <w:rFonts w:eastAsia="Times New Roman"/>
                <w:sz w:val="16"/>
                <w:szCs w:val="16"/>
                <w:lang w:eastAsia="en-US"/>
              </w:rPr>
              <w:t>Алатырского</w:t>
            </w:r>
            <w:proofErr w:type="spellEnd"/>
            <w:r w:rsidR="002B4F68" w:rsidRPr="002B4F68">
              <w:rPr>
                <w:rFonts w:eastAsia="Times New Roman"/>
                <w:sz w:val="16"/>
                <w:szCs w:val="16"/>
                <w:lang w:eastAsia="en-US"/>
              </w:rPr>
              <w:t xml:space="preserve"> муниципального округа Чувашской Республики " Развитие образования"</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8187,20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8306,20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8462,00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8462,00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33417,40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федеральный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3308,80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2759,30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2915,10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2 915,10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11898,30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местные бюджеты</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4878,40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21519,10</w:t>
            </w:r>
          </w:p>
        </w:tc>
      </w:tr>
      <w:tr w:rsidR="002B4F68" w:rsidRPr="002B4F68" w:rsidTr="00C459E9">
        <w:tc>
          <w:tcPr>
            <w:tcW w:w="2404"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паспорта регионального проекта «Педагоги и наставники»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регионального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2"/>
        <w:gridCol w:w="1351"/>
        <w:gridCol w:w="937"/>
        <w:gridCol w:w="937"/>
        <w:gridCol w:w="937"/>
        <w:gridCol w:w="847"/>
        <w:gridCol w:w="774"/>
        <w:gridCol w:w="801"/>
        <w:gridCol w:w="801"/>
        <w:gridCol w:w="976"/>
      </w:tblGrid>
      <w:tr w:rsidR="002B4F68" w:rsidRPr="002B4F68" w:rsidTr="00C459E9">
        <w:trPr>
          <w:trHeight w:val="145"/>
        </w:trPr>
        <w:tc>
          <w:tcPr>
            <w:tcW w:w="2277"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финансового обеспечения</w:t>
            </w:r>
          </w:p>
        </w:tc>
        <w:tc>
          <w:tcPr>
            <w:tcW w:w="440"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2282" w:type="pct"/>
            <w:gridSpan w:val="8"/>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 финансового обеспечения по годам реализации, тыс. рублей</w:t>
            </w:r>
          </w:p>
        </w:tc>
      </w:tr>
      <w:tr w:rsidR="002B4F68" w:rsidRPr="002B4F68" w:rsidTr="00C459E9">
        <w:trPr>
          <w:trHeight w:val="145"/>
        </w:trPr>
        <w:tc>
          <w:tcPr>
            <w:tcW w:w="2277"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440"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2031-2035</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Региональный проект «Педагоги и наставники», всего, в том числе:</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Ц71Ю600000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4764,70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48324,10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47632,80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47365,10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148086,70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4731,90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48290,90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47595,70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47327,60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147946,10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32,80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33,20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37,10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37,5</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140,60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всего, в том числе:</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Ц71Ю650500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1484,30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1573,50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1739,50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1738,40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6535,70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Ц71Ю650500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1484,30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1573,50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1739,50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1738,40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6535,70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всего, в том числе:</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Ц71Ю65303</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43434,70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42184,80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41872,3</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127491,80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43434,70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42184,80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41872,3</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127491,80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всего, в том числе:</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Ц71Ю651790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3280,40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3315,90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3708,50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3754,40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14059,20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3247,60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3282,70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3671,40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3716,9</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13918,60</w:t>
            </w:r>
          </w:p>
        </w:tc>
      </w:tr>
      <w:tr w:rsidR="002B4F68" w:rsidRPr="002B4F68" w:rsidTr="00C459E9">
        <w:trPr>
          <w:trHeight w:val="145"/>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32,80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33,20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37,10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37,50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140,70</w:t>
            </w:r>
          </w:p>
        </w:tc>
      </w:tr>
      <w:tr w:rsidR="002B4F68" w:rsidRPr="002B4F68" w:rsidTr="00C459E9">
        <w:trPr>
          <w:trHeight w:val="87"/>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7"/>
        </w:trPr>
        <w:tc>
          <w:tcPr>
            <w:tcW w:w="227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4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1"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паспорта муниципального ведомственного проекта «Реализация мер, направленных на развитие образовательных организаций»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муниципального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059"/>
        <w:gridCol w:w="1198"/>
        <w:gridCol w:w="1198"/>
        <w:gridCol w:w="654"/>
        <w:gridCol w:w="937"/>
        <w:gridCol w:w="654"/>
        <w:gridCol w:w="654"/>
        <w:gridCol w:w="1062"/>
        <w:gridCol w:w="937"/>
      </w:tblGrid>
      <w:tr w:rsidR="002B4F68" w:rsidRPr="002B4F68" w:rsidTr="00C459E9">
        <w:trPr>
          <w:trHeight w:val="145"/>
        </w:trPr>
        <w:tc>
          <w:tcPr>
            <w:tcW w:w="2625"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финансового обеспечения</w:t>
            </w:r>
          </w:p>
        </w:tc>
        <w:tc>
          <w:tcPr>
            <w:tcW w:w="390"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1985" w:type="pct"/>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Объем финансового обеспечения по </w:t>
            </w:r>
            <w:proofErr w:type="spellStart"/>
            <w:r w:rsidRPr="002B4F68">
              <w:rPr>
                <w:rFonts w:eastAsia="Times New Roman"/>
                <w:sz w:val="16"/>
                <w:szCs w:val="16"/>
                <w:lang w:eastAsia="en-US"/>
              </w:rPr>
              <w:t>годамреализации</w:t>
            </w:r>
            <w:proofErr w:type="spellEnd"/>
            <w:r w:rsidRPr="002B4F68">
              <w:rPr>
                <w:rFonts w:eastAsia="Times New Roman"/>
                <w:sz w:val="16"/>
                <w:szCs w:val="16"/>
                <w:lang w:eastAsia="en-US"/>
              </w:rPr>
              <w:t>, тыс. рублей</w:t>
            </w:r>
          </w:p>
        </w:tc>
      </w:tr>
      <w:tr w:rsidR="002B4F68" w:rsidRPr="002B4F68" w:rsidTr="00C459E9">
        <w:trPr>
          <w:trHeight w:val="145"/>
        </w:trPr>
        <w:tc>
          <w:tcPr>
            <w:tcW w:w="2625"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Муниципальный ведомственный проект «Реализация мер, направленных на развитие образовательных организаций», всего, в том числе:</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Ц730100000</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38689,30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98089,30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15342,60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74742,60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23346,60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23346,60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Всего, в том числе:</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Ц7301</w:t>
            </w:r>
            <w:r w:rsidRPr="002B4F68">
              <w:rPr>
                <w:rFonts w:eastAsia="Times New Roman"/>
                <w:sz w:val="16"/>
                <w:szCs w:val="16"/>
                <w:lang w:val="en-US" w:eastAsia="en-US"/>
              </w:rPr>
              <w:t>S</w:t>
            </w:r>
            <w:r w:rsidRPr="002B4F68">
              <w:rPr>
                <w:rFonts w:eastAsia="Times New Roman"/>
                <w:sz w:val="16"/>
                <w:szCs w:val="16"/>
                <w:lang w:eastAsia="en-US"/>
              </w:rPr>
              <w:t>6210</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федеральный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59400,00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Укрепление материально-технической базы муниципальных образовательных организаций за счет средств республиканского бюджета </w:t>
            </w:r>
            <w:proofErr w:type="spellStart"/>
            <w:r w:rsidRPr="002B4F68">
              <w:rPr>
                <w:rFonts w:eastAsia="Times New Roman"/>
                <w:sz w:val="16"/>
                <w:szCs w:val="16"/>
                <w:lang w:eastAsia="en-US"/>
              </w:rPr>
              <w:t>ЧувашскойРеспублики</w:t>
            </w:r>
            <w:proofErr w:type="spellEnd"/>
            <w:r w:rsidRPr="002B4F68">
              <w:rPr>
                <w:rFonts w:eastAsia="Times New Roman"/>
                <w:sz w:val="16"/>
                <w:szCs w:val="16"/>
                <w:lang w:eastAsia="en-US"/>
              </w:rPr>
              <w:t>, всего, в том числе:</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Ц7301</w:t>
            </w:r>
            <w:r w:rsidRPr="002B4F68">
              <w:rPr>
                <w:rFonts w:eastAsia="Times New Roman"/>
                <w:sz w:val="16"/>
                <w:szCs w:val="16"/>
                <w:lang w:val="en-US" w:eastAsia="en-US"/>
              </w:rPr>
              <w:t>S1660</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9680,10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9680,10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9002,50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9002,50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677,60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677,60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Укрепление материально-технической базы муниципальных образовательных организаций, всего, в том числе:</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Ц730171660</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22191,80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22191,80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45"/>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30"/>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22191,80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22191,80</w:t>
            </w:r>
          </w:p>
        </w:tc>
      </w:tr>
      <w:tr w:rsidR="002B4F68" w:rsidRPr="002B4F68" w:rsidTr="00C459E9">
        <w:trPr>
          <w:trHeight w:val="189"/>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89"/>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Предоставление субсидий бюджетным, автономным учреждениям и иным некоммерческим организациям, всего, в том числе:</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Ц7301</w:t>
            </w:r>
            <w:r w:rsidRPr="002B4F68">
              <w:rPr>
                <w:rFonts w:eastAsia="Times New Roman"/>
                <w:sz w:val="16"/>
                <w:szCs w:val="16"/>
                <w:lang w:val="en-US" w:eastAsia="en-US"/>
              </w:rPr>
              <w:t>S</w:t>
            </w:r>
            <w:r w:rsidRPr="002B4F68">
              <w:rPr>
                <w:rFonts w:eastAsia="Times New Roman"/>
                <w:sz w:val="16"/>
                <w:szCs w:val="16"/>
                <w:lang w:eastAsia="en-US"/>
              </w:rPr>
              <w:t>5010</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6817,30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6817,30</w:t>
            </w:r>
          </w:p>
        </w:tc>
      </w:tr>
      <w:tr w:rsidR="002B4F68" w:rsidRPr="002B4F68" w:rsidTr="00C459E9">
        <w:trPr>
          <w:trHeight w:val="189"/>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89"/>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6340,10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6340,10</w:t>
            </w:r>
          </w:p>
        </w:tc>
      </w:tr>
      <w:tr w:rsidR="002B4F68" w:rsidRPr="002B4F68" w:rsidTr="00C459E9">
        <w:trPr>
          <w:trHeight w:val="189"/>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477,20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477,20</w:t>
            </w:r>
          </w:p>
        </w:tc>
      </w:tr>
      <w:tr w:rsidR="002B4F68" w:rsidRPr="002B4F68" w:rsidTr="00C459E9">
        <w:trPr>
          <w:trHeight w:val="189"/>
        </w:trPr>
        <w:tc>
          <w:tcPr>
            <w:tcW w:w="262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1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4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5"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sectPr w:rsidR="002B4F68" w:rsidRPr="002B4F68" w:rsidSect="00C459E9">
          <w:headerReference w:type="default" r:id="rId17"/>
          <w:footerReference w:type="default" r:id="rId18"/>
          <w:pgSz w:w="16838" w:h="11906" w:orient="landscape"/>
          <w:pgMar w:top="567" w:right="567" w:bottom="567" w:left="1134" w:header="284" w:footer="144" w:gutter="0"/>
          <w:cols w:space="708"/>
          <w:docGrid w:linePitch="360"/>
        </w:sectPr>
      </w:pPr>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Раздел 4 паспорта комплекса процессных мероприятий «Обеспечение деятельности организаций в сфере образования»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117"/>
        <w:gridCol w:w="1308"/>
        <w:gridCol w:w="1118"/>
        <w:gridCol w:w="1032"/>
        <w:gridCol w:w="1026"/>
        <w:gridCol w:w="1130"/>
        <w:gridCol w:w="706"/>
        <w:gridCol w:w="577"/>
        <w:gridCol w:w="1339"/>
      </w:tblGrid>
      <w:tr w:rsidR="002B4F68" w:rsidRPr="002B4F68" w:rsidTr="00C459E9">
        <w:tc>
          <w:tcPr>
            <w:tcW w:w="2318"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 финансового обеспечения</w:t>
            </w:r>
          </w:p>
        </w:tc>
        <w:tc>
          <w:tcPr>
            <w:tcW w:w="426"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2256" w:type="pct"/>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 финансового обеспечения по годам реализации, тыс. рублей</w:t>
            </w:r>
          </w:p>
        </w:tc>
      </w:tr>
      <w:tr w:rsidR="002B4F68" w:rsidRPr="002B4F68" w:rsidTr="00C459E9">
        <w:tc>
          <w:tcPr>
            <w:tcW w:w="2318"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426"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2030 - 2035</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Комплекс процессных мероприятий "Обеспечение деятельности организаций в сфере образования",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Ц740100000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113689,30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150316,90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149266,50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150316,90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563589,60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7427,10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7427,10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Ц740100000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106262,20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150316,90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149266,50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150316,90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556162,50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деятельности  муниципальных учреждений,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Ц740170600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2097,10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4785,70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4785,70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4785,70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16454,20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2097,10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4785,70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4785,70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4785,70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16454,20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деятельности  муниципальных общеобразовательных организаций,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Ц740170550 </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36770,40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61348,90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61348,90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61348,90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220817,10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36770,40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61348,90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61348,90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61348,90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220817,10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уровня заработной платы педагогических работников муниципальных организаций дополнительного образования детей,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Ц740170560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38069,20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47061,4</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47061,4</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47061,4</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179253,40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Ц740170560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38069,20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47061,4</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47061,4</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47061,4</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179253,40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деятельности детских дошкольных образовательных организаций,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Ц740170670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22195,60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26138,90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25088,50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26138,90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99561,90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Ц740170670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22195,60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26138,90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25088,50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26138,90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99561,90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Персонифицированное финансирование дополнительного образования детей,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Ц740175150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6570,90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10982,00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10982,00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10982,00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39516,90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Ц740175150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6570,90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10982,00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10982,00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10982,00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39516,90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 всего, в том числе:</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w:t>
            </w:r>
            <w:r w:rsidRPr="002B4F68">
              <w:rPr>
                <w:rFonts w:eastAsia="Times New Roman"/>
                <w:sz w:val="16"/>
                <w:szCs w:val="16"/>
                <w:lang w:val="en-US" w:eastAsia="en-US"/>
              </w:rPr>
              <w:t>S6360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val="en-US" w:eastAsia="en-US"/>
              </w:rPr>
            </w:pPr>
            <w:r w:rsidRPr="002B4F68">
              <w:rPr>
                <w:rFonts w:eastAsia="Times New Roman"/>
                <w:sz w:val="16"/>
                <w:szCs w:val="16"/>
                <w:lang w:val="en-US" w:eastAsia="en-US"/>
              </w:rPr>
              <w:t>7986</w:t>
            </w:r>
            <w:r w:rsidRPr="002B4F68">
              <w:rPr>
                <w:rFonts w:eastAsia="Times New Roman"/>
                <w:sz w:val="16"/>
                <w:szCs w:val="16"/>
                <w:lang w:eastAsia="en-US"/>
              </w:rPr>
              <w:t>,</w:t>
            </w:r>
            <w:r w:rsidRPr="002B4F68">
              <w:rPr>
                <w:rFonts w:eastAsia="Times New Roman"/>
                <w:sz w:val="16"/>
                <w:szCs w:val="16"/>
                <w:lang w:val="en-US" w:eastAsia="en-US"/>
              </w:rPr>
              <w:t>10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val="en-US" w:eastAsia="en-US"/>
              </w:rPr>
              <w:t>7986</w:t>
            </w:r>
            <w:r w:rsidRPr="002B4F68">
              <w:rPr>
                <w:rFonts w:eastAsia="Times New Roman"/>
                <w:sz w:val="16"/>
                <w:szCs w:val="16"/>
                <w:lang w:eastAsia="en-US"/>
              </w:rPr>
              <w:t>,</w:t>
            </w:r>
            <w:r w:rsidRPr="002B4F68">
              <w:rPr>
                <w:rFonts w:eastAsia="Times New Roman"/>
                <w:sz w:val="16"/>
                <w:szCs w:val="16"/>
                <w:lang w:val="en-US" w:eastAsia="en-US"/>
              </w:rPr>
              <w:t>10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7427,10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7427,10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Ц74017</w:t>
            </w:r>
            <w:r w:rsidRPr="002B4F68">
              <w:rPr>
                <w:rFonts w:eastAsia="Times New Roman"/>
                <w:sz w:val="16"/>
                <w:szCs w:val="16"/>
                <w:lang w:val="en-US" w:eastAsia="en-US"/>
              </w:rPr>
              <w:t>S6360</w:t>
            </w: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559,0</w:t>
            </w:r>
            <w:r w:rsidRPr="002B4F68">
              <w:rPr>
                <w:rFonts w:eastAsia="Times New Roman"/>
                <w:sz w:val="16"/>
                <w:szCs w:val="16"/>
                <w:lang w:val="en-US" w:eastAsia="en-US"/>
              </w:rPr>
              <w:t>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559,0</w:t>
            </w:r>
            <w:r w:rsidRPr="002B4F68">
              <w:rPr>
                <w:rFonts w:eastAsia="Times New Roman"/>
                <w:sz w:val="16"/>
                <w:szCs w:val="16"/>
                <w:lang w:val="en-US" w:eastAsia="en-US"/>
              </w:rPr>
              <w:t>0</w:t>
            </w:r>
          </w:p>
        </w:tc>
      </w:tr>
      <w:tr w:rsidR="002B4F68" w:rsidRPr="002B4F68" w:rsidTr="00C459E9">
        <w:tc>
          <w:tcPr>
            <w:tcW w:w="2318"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2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6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3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8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436"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bookmarkStart w:id="4" w:name="sub_300"/>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паспорта 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изложить в следующей редакции:</w:t>
      </w:r>
    </w:p>
    <w:bookmarkEnd w:id="4"/>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комплекса процессных мероприятий</w:t>
      </w:r>
    </w:p>
    <w:tbl>
      <w:tblPr>
        <w:tblW w:w="5391"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54"/>
        <w:gridCol w:w="1331"/>
        <w:gridCol w:w="1056"/>
        <w:gridCol w:w="1056"/>
        <w:gridCol w:w="1026"/>
        <w:gridCol w:w="1026"/>
        <w:gridCol w:w="781"/>
        <w:gridCol w:w="920"/>
        <w:gridCol w:w="1202"/>
        <w:gridCol w:w="1202"/>
      </w:tblGrid>
      <w:tr w:rsidR="002B4F68" w:rsidRPr="002B4F68" w:rsidTr="00C459E9">
        <w:trPr>
          <w:gridAfter w:val="1"/>
          <w:wAfter w:w="363" w:type="pct"/>
        </w:trPr>
        <w:tc>
          <w:tcPr>
            <w:tcW w:w="2100"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финансового обеспечения</w:t>
            </w:r>
          </w:p>
        </w:tc>
        <w:tc>
          <w:tcPr>
            <w:tcW w:w="402"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2135" w:type="pct"/>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 финансового обеспечения по годам реализации, тыс. рублей</w:t>
            </w:r>
          </w:p>
        </w:tc>
      </w:tr>
      <w:tr w:rsidR="002B4F68" w:rsidRPr="002B4F68" w:rsidTr="00C459E9">
        <w:trPr>
          <w:gridAfter w:val="1"/>
          <w:wAfter w:w="363" w:type="pct"/>
        </w:trPr>
        <w:tc>
          <w:tcPr>
            <w:tcW w:w="2100"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402"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C459E9" w:rsidP="002B4F68">
            <w:pPr>
              <w:ind w:firstLine="0"/>
              <w:jc w:val="center"/>
              <w:rPr>
                <w:rFonts w:eastAsia="Times New Roman"/>
                <w:sz w:val="16"/>
                <w:szCs w:val="16"/>
                <w:lang w:eastAsia="en-US"/>
              </w:rPr>
            </w:pPr>
            <w:hyperlink w:anchor="sub_300" w:history="1">
              <w:r w:rsidR="002B4F68" w:rsidRPr="002B4F68">
                <w:rPr>
                  <w:rStyle w:val="a6"/>
                  <w:rFonts w:eastAsia="Times New Roman"/>
                  <w:sz w:val="16"/>
                  <w:szCs w:val="16"/>
                  <w:lang w:eastAsia="en-US"/>
                </w:rPr>
                <w:t>Комплекс</w:t>
              </w:r>
            </w:hyperlink>
            <w:r w:rsidR="002B4F68" w:rsidRPr="002B4F68">
              <w:rPr>
                <w:rFonts w:eastAsia="Times New Roman"/>
                <w:sz w:val="16"/>
                <w:szCs w:val="16"/>
                <w:lang w:eastAsia="en-US"/>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w:t>
            </w:r>
            <w:r w:rsidR="002B4F68" w:rsidRPr="002B4F68">
              <w:rPr>
                <w:rFonts w:eastAsia="Times New Roman"/>
                <w:sz w:val="16"/>
                <w:szCs w:val="16"/>
                <w:lang w:eastAsia="en-US"/>
              </w:rPr>
              <w:lastRenderedPageBreak/>
              <w:t>профессионального образования", всего, в том числе:</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Ц740200000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639925,20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527258,00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527258,00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527258,00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2221699,20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федеральный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Ц740200000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639925,20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526183,90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526183,90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526183,90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2218476,90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3222,30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Создание условий по организации горячего питания в муниципальных образовательных организациях, всего, в том числе:</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val="en-US" w:eastAsia="en-US"/>
              </w:rPr>
            </w:pPr>
            <w:r w:rsidRPr="002B4F68">
              <w:rPr>
                <w:rFonts w:eastAsia="Times New Roman"/>
                <w:sz w:val="16"/>
                <w:szCs w:val="16"/>
                <w:lang w:eastAsia="en-US"/>
              </w:rPr>
              <w:t>Ц7402</w:t>
            </w:r>
            <w:r w:rsidRPr="002B4F68">
              <w:rPr>
                <w:rFonts w:eastAsia="Times New Roman"/>
                <w:sz w:val="16"/>
                <w:szCs w:val="16"/>
                <w:lang w:val="en-US" w:eastAsia="en-US"/>
              </w:rPr>
              <w:t>S6020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15020,70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15020,70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15020,70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45062,10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13946,60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13946,60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13946,60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41839,80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1074,10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3222,30</w:t>
            </w:r>
          </w:p>
        </w:tc>
      </w:tr>
      <w:tr w:rsidR="002B4F68" w:rsidRPr="002B4F68" w:rsidTr="00C459E9">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lef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 в том числе:</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Ц740212000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184469,40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127403,80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127403,80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127403,80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566680,80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Ц740212000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184469,40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127403,80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127403,80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127403,80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566680,80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 в том числе:</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Ц740212010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455455,80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384833,50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384833,50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384833,50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1609956,30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Ц740212010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455455,80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384833,50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384833,50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384833,50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1609956,30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gridAfter w:val="1"/>
          <w:wAfter w:w="363" w:type="pct"/>
        </w:trPr>
        <w:tc>
          <w:tcPr>
            <w:tcW w:w="2100"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1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63"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sectPr w:rsidR="002B4F68" w:rsidRPr="002B4F68" w:rsidSect="00C459E9">
          <w:pgSz w:w="16838" w:h="11906" w:orient="landscape"/>
          <w:pgMar w:top="567" w:right="567" w:bottom="567" w:left="1134" w:header="284" w:footer="144" w:gutter="0"/>
          <w:cols w:space="708"/>
          <w:docGrid w:linePitch="360"/>
        </w:sectPr>
      </w:pPr>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Раздел 4 паспорта комплекса процессных мероприятий «Реализация проектов и мероприятий по инновационному развитию системы образования»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9"/>
        <w:gridCol w:w="1276"/>
        <w:gridCol w:w="992"/>
        <w:gridCol w:w="992"/>
        <w:gridCol w:w="993"/>
        <w:gridCol w:w="850"/>
        <w:gridCol w:w="709"/>
        <w:gridCol w:w="709"/>
        <w:gridCol w:w="1275"/>
      </w:tblGrid>
      <w:tr w:rsidR="002B4F68" w:rsidRPr="002B4F68" w:rsidTr="00C459E9">
        <w:tc>
          <w:tcPr>
            <w:tcW w:w="7939" w:type="dxa"/>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6520" w:type="dxa"/>
            <w:gridSpan w:val="7"/>
            <w:tcBorders>
              <w:top w:val="single" w:sz="4" w:space="0" w:color="auto"/>
              <w:left w:val="single" w:sz="4" w:space="0" w:color="auto"/>
              <w:bottom w:val="single" w:sz="4" w:space="0" w:color="auto"/>
            </w:tcBorders>
          </w:tcPr>
          <w:p w:rsidR="002B4F68" w:rsidRPr="002B4F68" w:rsidRDefault="002B4F68" w:rsidP="002B4F68">
            <w:pPr>
              <w:ind w:firstLine="0"/>
              <w:rPr>
                <w:rFonts w:eastAsia="Times New Roman"/>
                <w:sz w:val="16"/>
                <w:szCs w:val="16"/>
                <w:lang w:eastAsia="en-US"/>
              </w:rPr>
            </w:pPr>
            <w:r w:rsidRPr="002B4F68">
              <w:rPr>
                <w:rFonts w:eastAsia="Times New Roman"/>
                <w:sz w:val="16"/>
                <w:szCs w:val="16"/>
                <w:lang w:eastAsia="en-US"/>
              </w:rPr>
              <w:t>Объем финансового обеспечения по годам</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реализации, тыс. рублей</w:t>
            </w:r>
          </w:p>
        </w:tc>
      </w:tr>
      <w:tr w:rsidR="002B4F68" w:rsidRPr="002B4F68" w:rsidTr="00C459E9">
        <w:tc>
          <w:tcPr>
            <w:tcW w:w="7939" w:type="dxa"/>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1276" w:type="dxa"/>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Комплекс процессных мероприятий "Реализация проектов и мероприятий по инновационному развитию системы образования", всего, в том числе:</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Ц740300000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всего, в том числе:</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Ц740353030 </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Ц740353030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43693,60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7939"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bookmarkStart w:id="5" w:name="sub_600"/>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паспорта комплекса процессных мероприятий «Стипендии, гранты, премии и денежные поощрения» изложить в следующей редакции:</w:t>
      </w:r>
    </w:p>
    <w:bookmarkEnd w:id="5"/>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006"/>
        <w:gridCol w:w="1223"/>
        <w:gridCol w:w="847"/>
        <w:gridCol w:w="847"/>
        <w:gridCol w:w="847"/>
        <w:gridCol w:w="847"/>
        <w:gridCol w:w="768"/>
        <w:gridCol w:w="1084"/>
        <w:gridCol w:w="884"/>
      </w:tblGrid>
      <w:tr w:rsidR="002B4F68" w:rsidRPr="002B4F68" w:rsidTr="00C459E9">
        <w:tc>
          <w:tcPr>
            <w:tcW w:w="2607"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 финансового обеспечения</w:t>
            </w:r>
          </w:p>
        </w:tc>
        <w:tc>
          <w:tcPr>
            <w:tcW w:w="398"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1996" w:type="pct"/>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 финансового обеспечения по годам реализации, тыс. рублей</w:t>
            </w:r>
          </w:p>
        </w:tc>
      </w:tr>
      <w:tr w:rsidR="002B4F68" w:rsidRPr="002B4F68" w:rsidTr="00C459E9">
        <w:tc>
          <w:tcPr>
            <w:tcW w:w="2607"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8"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Комплекс процессных мероприятий "Стипендии, гранты, премии и денежные поощрения", всего, в том числе:</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Ц740400000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4189,30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4456,70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4456,70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4456,70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17559,40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4073,30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16123,40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116,00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1436,00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Поддержка талантливой и одаренной молодежи, всего, в том числе:</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Ц740472130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350,00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350,00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350,00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1100,00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Ц740472130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350,00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350,00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1100,00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Ежегодные денежные поощрения и гранты Главы Чувашской Республики для поддержки инноваций в сфере образования, всего, в том числе:</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Ц740416400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Ц740416400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roofErr w:type="gramStart"/>
            <w:r w:rsidRPr="002B4F68">
              <w:rPr>
                <w:rFonts w:eastAsia="Times New Roman"/>
                <w:sz w:val="16"/>
                <w:szCs w:val="16"/>
                <w:lang w:eastAsia="en-US"/>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всего, в том </w:t>
            </w:r>
            <w:r w:rsidRPr="002B4F68">
              <w:rPr>
                <w:rFonts w:eastAsia="Times New Roman"/>
                <w:sz w:val="16"/>
                <w:szCs w:val="16"/>
                <w:lang w:eastAsia="en-US"/>
              </w:rPr>
              <w:lastRenderedPageBreak/>
              <w:t>числе:</w:t>
            </w:r>
            <w:proofErr w:type="gramEnd"/>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 xml:space="preserve">Ц74042030П </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3873,30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15923,40</w:t>
            </w:r>
          </w:p>
        </w:tc>
      </w:tr>
      <w:tr w:rsidR="002B4F68" w:rsidRPr="002B4F68" w:rsidTr="00C459E9">
        <w:trPr>
          <w:trHeight w:val="112"/>
        </w:trPr>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федеральный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Ц74042030П</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3873,30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4016,70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15923,40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Выплата ежемесячной стипендии гражданам, обучающимся по договорам о целевом обучении по очной, очно-заочной форме </w:t>
            </w:r>
            <w:proofErr w:type="gramStart"/>
            <w:r w:rsidRPr="002B4F68">
              <w:rPr>
                <w:rFonts w:eastAsia="Times New Roman"/>
                <w:sz w:val="16"/>
                <w:szCs w:val="16"/>
                <w:lang w:eastAsia="en-US"/>
              </w:rPr>
              <w:t>обучения по</w:t>
            </w:r>
            <w:proofErr w:type="gramEnd"/>
            <w:r w:rsidRPr="002B4F68">
              <w:rPr>
                <w:rFonts w:eastAsia="Times New Roman"/>
                <w:sz w:val="16"/>
                <w:szCs w:val="16"/>
                <w:lang w:eastAsia="en-US"/>
              </w:rPr>
              <w:t xml:space="preserve"> педагогическому направлению в образовательных учреждениях среднего профессионального и высшего образования, всего, в том числе:</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Ц740476830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66,00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336,00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Ц740476830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66,00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336,00</w:t>
            </w:r>
          </w:p>
        </w:tc>
      </w:tr>
      <w:tr w:rsidR="002B4F68" w:rsidRPr="002B4F68" w:rsidTr="00C459E9">
        <w:tc>
          <w:tcPr>
            <w:tcW w:w="2607"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5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3"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90"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bookmarkStart w:id="6" w:name="sub_700"/>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паспорта комплекса процессных мероприятий «Модернизация системы воспитания детей» изложить в следующей редакции:</w:t>
      </w:r>
    </w:p>
    <w:bookmarkEnd w:id="6"/>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300"/>
        <w:gridCol w:w="1241"/>
        <w:gridCol w:w="847"/>
        <w:gridCol w:w="921"/>
        <w:gridCol w:w="731"/>
        <w:gridCol w:w="688"/>
        <w:gridCol w:w="688"/>
        <w:gridCol w:w="1102"/>
        <w:gridCol w:w="835"/>
      </w:tblGrid>
      <w:tr w:rsidR="002B4F68" w:rsidRPr="002B4F68" w:rsidTr="00C459E9">
        <w:tc>
          <w:tcPr>
            <w:tcW w:w="2702"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 финансового обеспечения</w:t>
            </w:r>
          </w:p>
        </w:tc>
        <w:tc>
          <w:tcPr>
            <w:tcW w:w="404"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1893" w:type="pct"/>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Объем финансового обеспечения по годам реализации, тыс. рублей</w:t>
            </w:r>
          </w:p>
        </w:tc>
      </w:tr>
      <w:tr w:rsidR="002B4F68" w:rsidRPr="002B4F68" w:rsidTr="00C459E9">
        <w:tc>
          <w:tcPr>
            <w:tcW w:w="2702"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404"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w:t>
            </w:r>
          </w:p>
        </w:tc>
      </w:tr>
      <w:tr w:rsidR="002B4F68" w:rsidRPr="002B4F68" w:rsidTr="00C459E9">
        <w:trPr>
          <w:trHeight w:val="244"/>
        </w:trPr>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Комплекс процессных мероприятий "Модернизация системы воспитания детей", всего, в том числе:</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Ц74050000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3340,30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8040,30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3340,30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4700,00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8040,30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Организация отдыха детей в загородных, пришкольных и других лагерях, всего, в том числе:</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Ц740572140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2447,90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2 700,00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5147,90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Ц740572140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2447,90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2 700,00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5147,90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Приобретение путевок в детские оздоровительные лагеря, всего, в том числе:</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Ц740572170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892,40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2 000,00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2892,40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892,40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2 000,00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2892,40</w:t>
            </w:r>
          </w:p>
        </w:tc>
      </w:tr>
      <w:tr w:rsidR="002B4F68" w:rsidRPr="002B4F68" w:rsidTr="00C459E9">
        <w:tc>
          <w:tcPr>
            <w:tcW w:w="2702"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40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0"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3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24"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9"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1"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bookmarkStart w:id="7" w:name="sub_800"/>
      <w:r w:rsidRPr="002B4F68">
        <w:rPr>
          <w:rFonts w:eastAsia="Times New Roman"/>
          <w:sz w:val="16"/>
          <w:szCs w:val="16"/>
          <w:lang w:eastAsia="en-US"/>
        </w:rPr>
        <w:t>»;</w:t>
      </w:r>
      <w:bookmarkStart w:id="8" w:name="sub_1500"/>
      <w:bookmarkEnd w:id="7"/>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Раздел 4 паспорта комплекса процессных мероприятий «Меры социальной поддержки» изложить в следующей редакции:</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 Финансовое обеспечение комплекса процессных мероприятий</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gridCol w:w="1418"/>
        <w:gridCol w:w="992"/>
        <w:gridCol w:w="992"/>
        <w:gridCol w:w="993"/>
        <w:gridCol w:w="1134"/>
        <w:gridCol w:w="850"/>
        <w:gridCol w:w="851"/>
        <w:gridCol w:w="1275"/>
      </w:tblGrid>
      <w:tr w:rsidR="002B4F68" w:rsidRPr="002B4F68" w:rsidTr="00C459E9">
        <w:tc>
          <w:tcPr>
            <w:tcW w:w="6804" w:type="dxa"/>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 финансового обеспечения</w:t>
            </w:r>
          </w:p>
        </w:tc>
        <w:tc>
          <w:tcPr>
            <w:tcW w:w="1418" w:type="dxa"/>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7087" w:type="dxa"/>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Объем финансового обеспечения по </w:t>
            </w:r>
            <w:proofErr w:type="spellStart"/>
            <w:r w:rsidRPr="002B4F68">
              <w:rPr>
                <w:rFonts w:eastAsia="Times New Roman"/>
                <w:sz w:val="16"/>
                <w:szCs w:val="16"/>
                <w:lang w:eastAsia="en-US"/>
              </w:rPr>
              <w:t>годамреализации</w:t>
            </w:r>
            <w:proofErr w:type="spellEnd"/>
            <w:r w:rsidRPr="002B4F68">
              <w:rPr>
                <w:rFonts w:eastAsia="Times New Roman"/>
                <w:sz w:val="16"/>
                <w:szCs w:val="16"/>
                <w:lang w:eastAsia="en-US"/>
              </w:rPr>
              <w:t xml:space="preserve">, </w:t>
            </w:r>
            <w:proofErr w:type="spellStart"/>
            <w:r w:rsidRPr="002B4F68">
              <w:rPr>
                <w:rFonts w:eastAsia="Times New Roman"/>
                <w:sz w:val="16"/>
                <w:szCs w:val="16"/>
                <w:lang w:eastAsia="en-US"/>
              </w:rPr>
              <w:t>тыс</w:t>
            </w:r>
            <w:proofErr w:type="gramStart"/>
            <w:r w:rsidRPr="002B4F68">
              <w:rPr>
                <w:rFonts w:eastAsia="Times New Roman"/>
                <w:sz w:val="16"/>
                <w:szCs w:val="16"/>
                <w:lang w:eastAsia="en-US"/>
              </w:rPr>
              <w:t>.р</w:t>
            </w:r>
            <w:proofErr w:type="gramEnd"/>
            <w:r w:rsidRPr="002B4F68">
              <w:rPr>
                <w:rFonts w:eastAsia="Times New Roman"/>
                <w:sz w:val="16"/>
                <w:szCs w:val="16"/>
                <w:lang w:eastAsia="en-US"/>
              </w:rPr>
              <w:t>ублей</w:t>
            </w:r>
            <w:proofErr w:type="spellEnd"/>
          </w:p>
        </w:tc>
      </w:tr>
      <w:tr w:rsidR="002B4F68" w:rsidRPr="002B4F68" w:rsidTr="00C459E9">
        <w:tc>
          <w:tcPr>
            <w:tcW w:w="6804" w:type="dxa"/>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1418" w:type="dxa"/>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Комплекс процессных мероприятий "Меры социальной поддержки",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Ц740600000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34133,20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38465,70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29348,00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28071,10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130018,00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Ц74706</w:t>
            </w:r>
            <w:r w:rsidRPr="002B4F68">
              <w:rPr>
                <w:rFonts w:eastAsia="Times New Roman"/>
                <w:sz w:val="16"/>
                <w:szCs w:val="16"/>
                <w:lang w:val="en-US" w:eastAsia="en-US"/>
              </w:rPr>
              <w:t>L</w:t>
            </w:r>
            <w:r w:rsidRPr="002B4F68">
              <w:rPr>
                <w:rFonts w:eastAsia="Times New Roman"/>
                <w:sz w:val="16"/>
                <w:szCs w:val="16"/>
                <w:lang w:eastAsia="en-US"/>
              </w:rPr>
              <w:t>3040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21938,20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21707,60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21046,50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19782,40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84474,70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4408,70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7371,50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7368,20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7361,80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26510,20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7786,30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9386,60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933,30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926,90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19033,10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2B4F68">
              <w:rPr>
                <w:rFonts w:eastAsia="Times New Roman"/>
                <w:sz w:val="16"/>
                <w:szCs w:val="16"/>
                <w:lang w:eastAsia="en-US"/>
              </w:rPr>
              <w:t>организациях</w:t>
            </w:r>
            <w:proofErr w:type="gramEnd"/>
            <w:r w:rsidRPr="002B4F68">
              <w:rPr>
                <w:rFonts w:eastAsia="Times New Roman"/>
                <w:sz w:val="16"/>
                <w:szCs w:val="16"/>
                <w:lang w:eastAsia="en-US"/>
              </w:rPr>
              <w:t>,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w:t>
            </w:r>
            <w:r w:rsidRPr="002B4F68">
              <w:rPr>
                <w:rFonts w:eastAsia="Times New Roman"/>
                <w:sz w:val="16"/>
                <w:szCs w:val="16"/>
                <w:lang w:val="en-US" w:eastAsia="en-US"/>
              </w:rPr>
              <w:t>L</w:t>
            </w:r>
            <w:r w:rsidRPr="002B4F68">
              <w:rPr>
                <w:rFonts w:eastAsia="Times New Roman"/>
                <w:sz w:val="16"/>
                <w:szCs w:val="16"/>
                <w:lang w:eastAsia="en-US"/>
              </w:rPr>
              <w:t xml:space="preserve">3040 </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22159,80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21926,80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21259,10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19982,20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85321,90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21938,20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21707,60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21046,50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19782,40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84474,70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110,80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109,60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106,30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99,90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426,60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110,80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109,60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106,30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99,90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426,60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907"/>
        </w:trPr>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w:t>
            </w:r>
            <w:r w:rsidRPr="002B4F68">
              <w:rPr>
                <w:rFonts w:eastAsia="Times New Roman"/>
                <w:sz w:val="16"/>
                <w:szCs w:val="16"/>
                <w:lang w:val="en-US" w:eastAsia="en-US"/>
              </w:rPr>
              <w:t>S</w:t>
            </w:r>
            <w:r w:rsidRPr="002B4F68">
              <w:rPr>
                <w:rFonts w:eastAsia="Times New Roman"/>
                <w:sz w:val="16"/>
                <w:szCs w:val="16"/>
                <w:lang w:eastAsia="en-US"/>
              </w:rPr>
              <w:t>1560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2515,70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3308,00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3308,00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3308,00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12439,70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1886,80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2481,00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2481,00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2481,00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9329,80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628,90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827,00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827,00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827,00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3109,90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roofErr w:type="gramStart"/>
            <w:r w:rsidRPr="002B4F68">
              <w:rPr>
                <w:rFonts w:eastAsia="Times New Roman"/>
                <w:sz w:val="16"/>
                <w:szCs w:val="16"/>
                <w:lang w:eastAsia="en-US"/>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всего, в том числе:</w:t>
            </w:r>
            <w:proofErr w:type="gramEnd"/>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Ц74062029П </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1963,30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3235,80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3235,80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3235,80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11670,70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Ц74062029П </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1963,30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3235,80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3235,80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3235,80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11670,70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Ц740612040 </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447,80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643,80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643,80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643,80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2379,20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Ц740612040 </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447,80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643,80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643,80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643,80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2379,20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Назначение и выплата единовременного денежного пособия гражданам, усыновившим (удочерившим) ребенка (детей) на территории Чувашской Республики,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Ц740612060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901,30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901,30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901,30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Ц740612060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901,3</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901,3</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901,3</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льготного питания для отдельных категорий учащихся в муниципальных общеобразовательных организациях,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Ц740674540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4228,00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4300,00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8528,00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4228,00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4300,00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8528,00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Ц740674550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2818,60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4150,00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6968,60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lastRenderedPageBreak/>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х</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2818,60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4150,00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6968,60</w:t>
            </w:r>
          </w:p>
        </w:tc>
      </w:tr>
      <w:tr w:rsidR="002B4F68" w:rsidRPr="002B4F68" w:rsidTr="00C459E9">
        <w:tc>
          <w:tcPr>
            <w:tcW w:w="6804" w:type="dxa"/>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993"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134"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0"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851" w:type="dxa"/>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1275" w:type="dxa"/>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w:t>
      </w:r>
    </w:p>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Раздел 3 паспорта комплекса процессных мероприятий «Обеспечение реализации муниципальной </w:t>
      </w:r>
      <w:proofErr w:type="spellStart"/>
      <w:r w:rsidRPr="002B4F68">
        <w:rPr>
          <w:rFonts w:eastAsia="Times New Roman"/>
          <w:sz w:val="16"/>
          <w:szCs w:val="16"/>
          <w:lang w:eastAsia="en-US"/>
        </w:rPr>
        <w:t>программы</w:t>
      </w:r>
      <w:proofErr w:type="gramStart"/>
      <w:r w:rsidRPr="002B4F68">
        <w:rPr>
          <w:rFonts w:eastAsia="Times New Roman"/>
          <w:sz w:val="16"/>
          <w:szCs w:val="16"/>
          <w:lang w:eastAsia="en-US"/>
        </w:rPr>
        <w:t>«Р</w:t>
      </w:r>
      <w:proofErr w:type="gramEnd"/>
      <w:r w:rsidRPr="002B4F68">
        <w:rPr>
          <w:rFonts w:eastAsia="Times New Roman"/>
          <w:sz w:val="16"/>
          <w:szCs w:val="16"/>
          <w:lang w:eastAsia="en-US"/>
        </w:rPr>
        <w:t>азвитие</w:t>
      </w:r>
      <w:proofErr w:type="spellEnd"/>
      <w:r w:rsidRPr="002B4F68">
        <w:rPr>
          <w:rFonts w:eastAsia="Times New Roman"/>
          <w:sz w:val="16"/>
          <w:szCs w:val="16"/>
          <w:lang w:eastAsia="en-US"/>
        </w:rPr>
        <w:t xml:space="preserve"> образования» изложить в следующей редакции:</w:t>
      </w:r>
    </w:p>
    <w:bookmarkEnd w:id="8"/>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723"/>
        <w:gridCol w:w="1219"/>
        <w:gridCol w:w="943"/>
        <w:gridCol w:w="946"/>
        <w:gridCol w:w="847"/>
        <w:gridCol w:w="847"/>
        <w:gridCol w:w="804"/>
        <w:gridCol w:w="1081"/>
        <w:gridCol w:w="943"/>
      </w:tblGrid>
      <w:tr w:rsidR="002B4F68" w:rsidRPr="002B4F68" w:rsidTr="00C459E9">
        <w:trPr>
          <w:trHeight w:val="247"/>
        </w:trPr>
        <w:tc>
          <w:tcPr>
            <w:tcW w:w="2515" w:type="pct"/>
            <w:vMerge w:val="restar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Наименование мероприятия (результата)/источник финансового обеспечения</w:t>
            </w:r>
          </w:p>
        </w:tc>
        <w:tc>
          <w:tcPr>
            <w:tcW w:w="397" w:type="pct"/>
            <w:vMerge w:val="restar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КБК</w:t>
            </w:r>
          </w:p>
        </w:tc>
        <w:tc>
          <w:tcPr>
            <w:tcW w:w="2088" w:type="pct"/>
            <w:gridSpan w:val="7"/>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Объем финансового обеспечения по годам реализации, </w:t>
            </w:r>
            <w:proofErr w:type="spellStart"/>
            <w:r w:rsidRPr="002B4F68">
              <w:rPr>
                <w:rFonts w:eastAsia="Times New Roman"/>
                <w:sz w:val="16"/>
                <w:szCs w:val="16"/>
                <w:lang w:eastAsia="en-US"/>
              </w:rPr>
              <w:t>тыс</w:t>
            </w:r>
            <w:proofErr w:type="gramStart"/>
            <w:r w:rsidRPr="002B4F68">
              <w:rPr>
                <w:rFonts w:eastAsia="Times New Roman"/>
                <w:sz w:val="16"/>
                <w:szCs w:val="16"/>
                <w:lang w:eastAsia="en-US"/>
              </w:rPr>
              <w:t>.р</w:t>
            </w:r>
            <w:proofErr w:type="gramEnd"/>
            <w:r w:rsidRPr="002B4F68">
              <w:rPr>
                <w:rFonts w:eastAsia="Times New Roman"/>
                <w:sz w:val="16"/>
                <w:szCs w:val="16"/>
                <w:lang w:eastAsia="en-US"/>
              </w:rPr>
              <w:t>ублей</w:t>
            </w:r>
            <w:proofErr w:type="spellEnd"/>
          </w:p>
        </w:tc>
      </w:tr>
      <w:tr w:rsidR="002B4F68" w:rsidRPr="002B4F68" w:rsidTr="00C459E9">
        <w:trPr>
          <w:trHeight w:val="145"/>
        </w:trPr>
        <w:tc>
          <w:tcPr>
            <w:tcW w:w="2515" w:type="pct"/>
            <w:vMerge/>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97" w:type="pct"/>
            <w:vMerge/>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2025</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2026</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2027</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2028</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2029</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2030-2035</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всего</w:t>
            </w:r>
          </w:p>
        </w:tc>
      </w:tr>
      <w:tr w:rsidR="002B4F68" w:rsidRPr="002B4F68" w:rsidTr="00C459E9">
        <w:trPr>
          <w:trHeight w:val="11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w:t>
            </w: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6</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9</w:t>
            </w:r>
          </w:p>
        </w:tc>
      </w:tr>
      <w:tr w:rsidR="002B4F68" w:rsidRPr="002B4F68" w:rsidTr="00C459E9">
        <w:trPr>
          <w:trHeight w:val="412"/>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Комплекс процессных мероприятий "Обеспечение реализации муниципальной программы </w:t>
            </w:r>
            <w:proofErr w:type="spellStart"/>
            <w:r w:rsidRPr="002B4F68">
              <w:rPr>
                <w:rFonts w:eastAsia="Times New Roman"/>
                <w:sz w:val="16"/>
                <w:szCs w:val="16"/>
                <w:lang w:eastAsia="en-US"/>
              </w:rPr>
              <w:t>Алатырского</w:t>
            </w:r>
            <w:proofErr w:type="spellEnd"/>
            <w:r w:rsidRPr="002B4F68">
              <w:rPr>
                <w:rFonts w:eastAsia="Times New Roman"/>
                <w:sz w:val="16"/>
                <w:szCs w:val="16"/>
                <w:lang w:eastAsia="en-US"/>
              </w:rPr>
              <w:t xml:space="preserve"> </w:t>
            </w:r>
            <w:proofErr w:type="spellStart"/>
            <w:r w:rsidRPr="002B4F68">
              <w:rPr>
                <w:rFonts w:eastAsia="Times New Roman"/>
                <w:sz w:val="16"/>
                <w:szCs w:val="16"/>
                <w:lang w:eastAsia="en-US"/>
              </w:rPr>
              <w:t>МО</w:t>
            </w:r>
            <w:proofErr w:type="gramStart"/>
            <w:r w:rsidRPr="002B4F68">
              <w:rPr>
                <w:rFonts w:eastAsia="Times New Roman"/>
                <w:sz w:val="16"/>
                <w:szCs w:val="16"/>
                <w:lang w:eastAsia="en-US"/>
              </w:rPr>
              <w:t>«Р</w:t>
            </w:r>
            <w:proofErr w:type="gramEnd"/>
            <w:r w:rsidRPr="002B4F68">
              <w:rPr>
                <w:rFonts w:eastAsia="Times New Roman"/>
                <w:sz w:val="16"/>
                <w:szCs w:val="16"/>
                <w:lang w:eastAsia="en-US"/>
              </w:rPr>
              <w:t>азвитие</w:t>
            </w:r>
            <w:proofErr w:type="spellEnd"/>
            <w:r w:rsidRPr="002B4F68">
              <w:rPr>
                <w:rFonts w:eastAsia="Times New Roman"/>
                <w:sz w:val="16"/>
                <w:szCs w:val="16"/>
                <w:lang w:eastAsia="en-US"/>
              </w:rPr>
              <w:t xml:space="preserve"> образования», всего, в том числе:</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Ц740700000</w:t>
            </w: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8187,20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8306,20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8462,00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8462,00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33417,40</w:t>
            </w:r>
          </w:p>
        </w:tc>
      </w:tr>
      <w:tr w:rsidR="002B4F68" w:rsidRPr="002B4F68" w:rsidTr="00C459E9">
        <w:trPr>
          <w:trHeight w:val="119"/>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38"/>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3308,80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2 759,30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2 915,10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2 915,10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11898,30</w:t>
            </w:r>
          </w:p>
        </w:tc>
      </w:tr>
      <w:tr w:rsidR="002B4F68" w:rsidRPr="002B4F68" w:rsidTr="00C459E9">
        <w:trPr>
          <w:trHeight w:val="6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местный бюджет </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4878,40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21519,10</w:t>
            </w:r>
          </w:p>
        </w:tc>
      </w:tr>
      <w:tr w:rsidR="002B4F68" w:rsidRPr="002B4F68" w:rsidTr="00C459E9">
        <w:trPr>
          <w:trHeight w:val="103"/>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Обеспечение функций муниципальных органов, всего, в том числе:</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Ц740770200</w:t>
            </w: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4878,40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21519,10</w:t>
            </w:r>
          </w:p>
        </w:tc>
      </w:tr>
      <w:tr w:rsidR="002B4F68" w:rsidRPr="002B4F68" w:rsidTr="00C459E9">
        <w:trPr>
          <w:trHeight w:val="6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08"/>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181"/>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местный бюджет </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4878,40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5546,90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21519,10</w:t>
            </w:r>
          </w:p>
        </w:tc>
      </w:tr>
      <w:tr w:rsidR="002B4F68" w:rsidRPr="002B4F68" w:rsidTr="00C459E9">
        <w:trPr>
          <w:trHeight w:val="114"/>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315"/>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Обеспечена организация и осуществление деятельности по опеке и попечительству, всего, в том числе:</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Ц740711990</w:t>
            </w: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2557,70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2759,30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2915,10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2915,10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11147,20</w:t>
            </w:r>
          </w:p>
        </w:tc>
      </w:tr>
      <w:tr w:rsidR="002B4F68" w:rsidRPr="002B4F68" w:rsidTr="00C459E9">
        <w:trPr>
          <w:trHeight w:val="6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97"/>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2557,70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2759,30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2915,10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2915,10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11147,20</w:t>
            </w:r>
          </w:p>
        </w:tc>
      </w:tr>
      <w:tr w:rsidR="002B4F68" w:rsidRPr="002B4F68" w:rsidTr="00C459E9">
        <w:trPr>
          <w:trHeight w:val="172"/>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местный бюджет </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Обеспечено назначение и выплата единовременного денежного пособия гражданам, усыновившим (удочерившим) ребенка (детей) на территории Чувашской Республики, всего, в том числе:</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Ц740712060</w:t>
            </w: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751,10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751,10</w:t>
            </w:r>
          </w:p>
        </w:tc>
      </w:tr>
      <w:tr w:rsidR="002B4F68" w:rsidRPr="002B4F68" w:rsidTr="00C459E9">
        <w:trPr>
          <w:trHeight w:val="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федеральный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республиканский бюджет</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751,10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751,10</w:t>
            </w:r>
          </w:p>
        </w:tc>
      </w:tr>
      <w:tr w:rsidR="002B4F68" w:rsidRPr="002B4F68" w:rsidTr="00C459E9">
        <w:trPr>
          <w:trHeight w:val="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 xml:space="preserve">местный бюджет </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r w:rsidR="002B4F68" w:rsidRPr="002B4F68" w:rsidTr="00C459E9">
        <w:trPr>
          <w:trHeight w:val="90"/>
        </w:trPr>
        <w:tc>
          <w:tcPr>
            <w:tcW w:w="2515" w:type="pct"/>
            <w:tcBorders>
              <w:top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внебюджетные источники</w:t>
            </w:r>
          </w:p>
        </w:tc>
        <w:tc>
          <w:tcPr>
            <w:tcW w:w="39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p>
        </w:tc>
        <w:tc>
          <w:tcPr>
            <w:tcW w:w="307"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8"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76"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26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52" w:type="pct"/>
            <w:tcBorders>
              <w:top w:val="single" w:sz="4" w:space="0" w:color="auto"/>
              <w:left w:val="single" w:sz="4" w:space="0" w:color="auto"/>
              <w:bottom w:val="single" w:sz="4" w:space="0" w:color="auto"/>
              <w:right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c>
          <w:tcPr>
            <w:tcW w:w="307" w:type="pct"/>
            <w:tcBorders>
              <w:top w:val="single" w:sz="4" w:space="0" w:color="auto"/>
              <w:left w:val="single" w:sz="4" w:space="0" w:color="auto"/>
              <w:bottom w:val="single" w:sz="4" w:space="0" w:color="auto"/>
            </w:tcBorders>
          </w:tcPr>
          <w:p w:rsidR="002B4F68" w:rsidRPr="002B4F68" w:rsidRDefault="002B4F68" w:rsidP="002B4F68">
            <w:pPr>
              <w:ind w:firstLine="0"/>
              <w:jc w:val="center"/>
              <w:rPr>
                <w:rFonts w:eastAsia="Times New Roman"/>
                <w:sz w:val="16"/>
                <w:szCs w:val="16"/>
                <w:lang w:eastAsia="en-US"/>
              </w:rPr>
            </w:pPr>
            <w:r w:rsidRPr="002B4F68">
              <w:rPr>
                <w:rFonts w:eastAsia="Times New Roman"/>
                <w:sz w:val="16"/>
                <w:szCs w:val="16"/>
                <w:lang w:eastAsia="en-US"/>
              </w:rPr>
              <w:t>0,00</w:t>
            </w:r>
          </w:p>
        </w:tc>
      </w:tr>
    </w:tbl>
    <w:p w:rsidR="002B4F68" w:rsidRPr="002B4F68" w:rsidRDefault="002B4F68" w:rsidP="002B4F68">
      <w:pPr>
        <w:ind w:firstLine="0"/>
        <w:jc w:val="center"/>
        <w:rPr>
          <w:rFonts w:eastAsia="Times New Roman"/>
          <w:b/>
          <w:szCs w:val="24"/>
          <w:lang w:eastAsia="en-US"/>
        </w:rPr>
      </w:pPr>
    </w:p>
    <w:p w:rsidR="002B4F68" w:rsidRPr="002B4F68" w:rsidRDefault="002B4F68" w:rsidP="002B4F68">
      <w:pPr>
        <w:ind w:firstLine="0"/>
        <w:jc w:val="center"/>
        <w:rPr>
          <w:rFonts w:eastAsia="Times New Roman"/>
          <w:b/>
          <w:szCs w:val="24"/>
          <w:lang w:eastAsia="en-US"/>
        </w:rPr>
      </w:pPr>
    </w:p>
    <w:p w:rsidR="002A7D86" w:rsidRPr="002A7D86" w:rsidRDefault="002A7D86" w:rsidP="00C37484">
      <w:pPr>
        <w:tabs>
          <w:tab w:val="left" w:pos="5691"/>
        </w:tabs>
        <w:ind w:firstLine="0"/>
        <w:jc w:val="left"/>
        <w:rPr>
          <w:rFonts w:eastAsia="Times New Roman"/>
          <w:sz w:val="16"/>
          <w:szCs w:val="16"/>
          <w:lang w:eastAsia="en-US"/>
        </w:rPr>
      </w:pPr>
    </w:p>
    <w:p w:rsidR="002A7D86" w:rsidRDefault="002A7D86" w:rsidP="00C37484">
      <w:pPr>
        <w:tabs>
          <w:tab w:val="left" w:pos="5691"/>
        </w:tabs>
        <w:ind w:firstLine="0"/>
        <w:jc w:val="left"/>
        <w:rPr>
          <w:rFonts w:eastAsia="Times New Roman"/>
          <w:sz w:val="16"/>
          <w:szCs w:val="16"/>
          <w:lang w:eastAsia="en-US"/>
        </w:rPr>
      </w:pPr>
    </w:p>
    <w:p w:rsidR="00C37484" w:rsidRPr="00543202" w:rsidRDefault="00C37484" w:rsidP="00C37484">
      <w:pPr>
        <w:tabs>
          <w:tab w:val="left" w:pos="5691"/>
        </w:tabs>
        <w:ind w:firstLine="0"/>
        <w:jc w:val="left"/>
        <w:rPr>
          <w:rFonts w:eastAsia="Times New Roman"/>
          <w:sz w:val="16"/>
          <w:szCs w:val="16"/>
          <w:lang w:eastAsia="en-US"/>
        </w:rPr>
      </w:pPr>
      <w:r>
        <w:rPr>
          <w:rFonts w:eastAsia="Times New Roman"/>
          <w:sz w:val="16"/>
          <w:szCs w:val="16"/>
          <w:lang w:eastAsia="en-US"/>
        </w:rPr>
        <w:tab/>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w:t>
            </w:r>
            <w:proofErr w:type="spellStart"/>
            <w:r w:rsidRPr="00543202">
              <w:rPr>
                <w:rFonts w:eastAsia="Times New Roman"/>
                <w:b/>
                <w:bCs/>
                <w:sz w:val="16"/>
                <w:szCs w:val="16"/>
                <w:lang w:eastAsia="en-US"/>
              </w:rPr>
              <w:t>Алатырского</w:t>
            </w:r>
            <w:proofErr w:type="spellEnd"/>
            <w:r w:rsidRPr="00543202">
              <w:rPr>
                <w:rFonts w:eastAsia="Times New Roman"/>
                <w:b/>
                <w:bCs/>
                <w:sz w:val="16"/>
                <w:szCs w:val="16"/>
                <w:lang w:eastAsia="en-US"/>
              </w:rPr>
              <w:t xml:space="preserve">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19" w:history="1">
              <w:proofErr w:type="spellStart"/>
              <w:r w:rsidR="00AA67FE" w:rsidRPr="00543202">
                <w:rPr>
                  <w:rFonts w:eastAsia="Times New Roman"/>
                  <w:sz w:val="16"/>
                  <w:szCs w:val="16"/>
                  <w:lang w:eastAsia="en-US"/>
                </w:rPr>
                <w:t>ул</w:t>
              </w:r>
              <w:proofErr w:type="gramStart"/>
              <w:r w:rsidR="00AA67FE" w:rsidRPr="00543202">
                <w:rPr>
                  <w:rFonts w:eastAsia="Times New Roman"/>
                  <w:sz w:val="16"/>
                  <w:szCs w:val="16"/>
                  <w:lang w:eastAsia="en-US"/>
                </w:rPr>
                <w:t>.П</w:t>
              </w:r>
              <w:proofErr w:type="gramEnd"/>
              <w:r w:rsidR="00AA67FE" w:rsidRPr="00543202">
                <w:rPr>
                  <w:rFonts w:eastAsia="Times New Roman"/>
                  <w:sz w:val="16"/>
                  <w:szCs w:val="16"/>
                  <w:lang w:eastAsia="en-US"/>
                </w:rPr>
                <w:t>ервомайская</w:t>
              </w:r>
              <w:proofErr w:type="spellEnd"/>
              <w:r w:rsidR="00AA67FE" w:rsidRPr="00543202">
                <w:rPr>
                  <w:rFonts w:eastAsia="Times New Roman"/>
                  <w:sz w:val="16"/>
                  <w:szCs w:val="16"/>
                  <w:lang w:eastAsia="en-US"/>
                </w:rPr>
                <w:t>,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20"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proofErr w:type="spellStart"/>
              <w:r w:rsidR="00AA67FE" w:rsidRPr="00543202">
                <w:rPr>
                  <w:rStyle w:val="a6"/>
                  <w:rFonts w:eastAsia="Times New Roman"/>
                  <w:sz w:val="16"/>
                  <w:szCs w:val="16"/>
                  <w:lang w:val="en-US" w:eastAsia="en-US"/>
                </w:rPr>
                <w:t>ru</w:t>
              </w:r>
              <w:proofErr w:type="spellEnd"/>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proofErr w:type="spellStart"/>
            <w:r w:rsidRPr="00543202">
              <w:rPr>
                <w:rFonts w:eastAsia="Times New Roman"/>
                <w:b/>
                <w:sz w:val="16"/>
                <w:szCs w:val="16"/>
                <w:lang w:eastAsia="en-US"/>
              </w:rPr>
              <w:t>Алатырского</w:t>
            </w:r>
            <w:proofErr w:type="spellEnd"/>
            <w:r w:rsidRPr="00543202">
              <w:rPr>
                <w:rFonts w:eastAsia="Times New Roman"/>
                <w:b/>
                <w:sz w:val="16"/>
                <w:szCs w:val="16"/>
                <w:lang w:eastAsia="en-US"/>
              </w:rPr>
              <w:t xml:space="preserve">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C67394" w:rsidRPr="00543202">
              <w:rPr>
                <w:rFonts w:eastAsia="Times New Roman"/>
                <w:b/>
                <w:bCs/>
                <w:color w:val="000000"/>
                <w:kern w:val="28"/>
                <w:sz w:val="16"/>
                <w:szCs w:val="16"/>
                <w:lang w:eastAsia="en-US"/>
              </w:rPr>
              <w:t>2</w:t>
            </w:r>
            <w:r w:rsidR="001A0C01">
              <w:rPr>
                <w:rFonts w:eastAsia="Times New Roman"/>
                <w:b/>
                <w:bCs/>
                <w:color w:val="000000"/>
                <w:kern w:val="28"/>
                <w:sz w:val="16"/>
                <w:szCs w:val="16"/>
                <w:lang w:eastAsia="en-US"/>
              </w:rPr>
              <w:t>0</w:t>
            </w:r>
            <w:r w:rsidR="00C67394" w:rsidRPr="00543202">
              <w:rPr>
                <w:rFonts w:eastAsia="Times New Roman"/>
                <w:b/>
                <w:bCs/>
                <w:color w:val="000000"/>
                <w:kern w:val="28"/>
                <w:sz w:val="16"/>
                <w:szCs w:val="16"/>
                <w:lang w:eastAsia="en-US"/>
              </w:rPr>
              <w:t xml:space="preserve"> </w:t>
            </w:r>
            <w:r w:rsidRPr="00543202">
              <w:rPr>
                <w:rFonts w:eastAsia="Times New Roman"/>
                <w:b/>
                <w:bCs/>
                <w:color w:val="000000"/>
                <w:kern w:val="28"/>
                <w:sz w:val="16"/>
                <w:szCs w:val="16"/>
                <w:lang w:eastAsia="en-US"/>
              </w:rPr>
              <w:t xml:space="preserve"> </w:t>
            </w:r>
            <w:proofErr w:type="spellStart"/>
            <w:r w:rsidRPr="00543202">
              <w:rPr>
                <w:rFonts w:eastAsia="Times New Roman"/>
                <w:color w:val="000000"/>
                <w:kern w:val="28"/>
                <w:sz w:val="16"/>
                <w:szCs w:val="16"/>
                <w:lang w:eastAsia="en-US"/>
              </w:rPr>
              <w:t>п.л</w:t>
            </w:r>
            <w:proofErr w:type="spellEnd"/>
            <w:r w:rsidRPr="00543202">
              <w:rPr>
                <w:rFonts w:eastAsia="Times New Roman"/>
                <w:color w:val="000000"/>
                <w:kern w:val="28"/>
                <w:sz w:val="16"/>
                <w:szCs w:val="16"/>
                <w:lang w:eastAsia="en-US"/>
              </w:rPr>
              <w:t>.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2B4F68"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3</w:t>
            </w:r>
            <w:r w:rsidR="00C67394" w:rsidRPr="00543202">
              <w:rPr>
                <w:rFonts w:eastAsia="Times New Roman"/>
                <w:color w:val="000000"/>
                <w:kern w:val="28"/>
                <w:sz w:val="16"/>
                <w:szCs w:val="16"/>
                <w:lang w:val="en-US" w:eastAsia="en-US"/>
              </w:rPr>
              <w:t>0</w:t>
            </w:r>
            <w:r w:rsidR="00766708" w:rsidRPr="00543202">
              <w:rPr>
                <w:rFonts w:eastAsia="Times New Roman"/>
                <w:color w:val="000000"/>
                <w:kern w:val="28"/>
                <w:sz w:val="16"/>
                <w:szCs w:val="16"/>
                <w:lang w:eastAsia="en-US"/>
              </w:rPr>
              <w:t>.</w:t>
            </w:r>
            <w:r w:rsidR="00543202">
              <w:rPr>
                <w:rFonts w:eastAsia="Times New Roman"/>
                <w:color w:val="000000"/>
                <w:kern w:val="28"/>
                <w:sz w:val="16"/>
                <w:szCs w:val="16"/>
                <w:lang w:eastAsia="en-US"/>
              </w:rPr>
              <w:t>0</w:t>
            </w:r>
            <w:r w:rsidR="00C37484">
              <w:rPr>
                <w:rFonts w:eastAsia="Times New Roman"/>
                <w:color w:val="000000"/>
                <w:kern w:val="28"/>
                <w:sz w:val="16"/>
                <w:szCs w:val="16"/>
                <w:lang w:eastAsia="en-US"/>
              </w:rPr>
              <w:t>3</w:t>
            </w:r>
            <w:r w:rsidR="00766708" w:rsidRPr="00543202">
              <w:rPr>
                <w:rFonts w:eastAsia="Times New Roman"/>
                <w:color w:val="000000"/>
                <w:kern w:val="28"/>
                <w:sz w:val="16"/>
                <w:szCs w:val="16"/>
                <w:lang w:eastAsia="en-US"/>
              </w:rPr>
              <w:t>.20</w:t>
            </w:r>
            <w:r w:rsidR="00C67394"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2B4F68">
      <w:headerReference w:type="default" r:id="rId21"/>
      <w:pgSz w:w="16838" w:h="11906" w:orient="landscape"/>
      <w:pgMar w:top="851" w:right="1134"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135" w:rsidRDefault="0096113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961135" w:rsidRDefault="0096113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Pr="002B4F68" w:rsidRDefault="00C459E9" w:rsidP="002B4F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135" w:rsidRDefault="0096113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961135" w:rsidRDefault="0096113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Default="00C459E9" w:rsidP="00C459E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12</w:t>
    </w:r>
    <w:r>
      <w:rPr>
        <w:rStyle w:val="afa"/>
      </w:rPr>
      <w:fldChar w:fldCharType="end"/>
    </w:r>
  </w:p>
  <w:p w:rsidR="00C459E9" w:rsidRDefault="00C459E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Default="00C459E9">
    <w:pPr>
      <w:pStyle w:val="ab"/>
      <w:jc w:val="center"/>
    </w:pPr>
    <w:r>
      <w:fldChar w:fldCharType="begin"/>
    </w:r>
    <w:r>
      <w:instrText>PAGE   \* MERGEFORMAT</w:instrText>
    </w:r>
    <w:r>
      <w:fldChar w:fldCharType="separate"/>
    </w:r>
    <w:r>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Default="00C459E9">
    <w:pPr>
      <w:pStyle w:val="ab"/>
      <w:jc w:val="center"/>
    </w:pPr>
    <w:r>
      <w:fldChar w:fldCharType="begin"/>
    </w:r>
    <w:r>
      <w:instrText>PAGE   \* MERGEFORMAT</w:instrText>
    </w:r>
    <w:r>
      <w:fldChar w:fldCharType="separate"/>
    </w:r>
    <w:r>
      <w:rPr>
        <w:noProof/>
      </w:rPr>
      <w:t>5</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Default="00C459E9" w:rsidP="00C459E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12</w:t>
    </w:r>
    <w:r>
      <w:rPr>
        <w:rStyle w:val="afa"/>
      </w:rPr>
      <w:fldChar w:fldCharType="end"/>
    </w:r>
  </w:p>
  <w:p w:rsidR="00C459E9" w:rsidRDefault="00C459E9">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Default="00C459E9">
    <w:pPr>
      <w:pStyle w:val="ab"/>
      <w:jc w:val="center"/>
    </w:pPr>
    <w:r>
      <w:fldChar w:fldCharType="begin"/>
    </w:r>
    <w:r>
      <w:instrText>PAGE   \* MERGEFORMAT</w:instrText>
    </w:r>
    <w:r>
      <w:fldChar w:fldCharType="separate"/>
    </w:r>
    <w:r>
      <w:rPr>
        <w:noProof/>
      </w:rPr>
      <w:t>7</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Pr="002B4F68" w:rsidRDefault="00C459E9" w:rsidP="002B4F68">
    <w:r w:rsidRPr="002B4F68">
      <w:fldChar w:fldCharType="begin"/>
    </w:r>
    <w:r w:rsidRPr="002B4F68">
      <w:instrText>PAGE   \* MERGEFORMAT</w:instrText>
    </w:r>
    <w:r w:rsidRPr="002B4F68">
      <w:fldChar w:fldCharType="separate"/>
    </w:r>
    <w:r>
      <w:rPr>
        <w:noProof/>
      </w:rPr>
      <w:t>11</w:t>
    </w:r>
    <w:r w:rsidRPr="002B4F68">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696614"/>
    </w:sdtPr>
    <w:sdtContent>
      <w:p w:rsidR="00C459E9" w:rsidRPr="002B4F68" w:rsidRDefault="00C459E9" w:rsidP="002B4F68">
        <w:r w:rsidRPr="002B4F68">
          <w:fldChar w:fldCharType="begin"/>
        </w:r>
        <w:r w:rsidRPr="002B4F68">
          <w:instrText>PAGE   \* MERGEFORMAT</w:instrText>
        </w:r>
        <w:r w:rsidRPr="002B4F68">
          <w:fldChar w:fldCharType="separate"/>
        </w:r>
        <w:r w:rsidR="009D2D0D">
          <w:rPr>
            <w:noProof/>
          </w:rPr>
          <w:t>16</w:t>
        </w:r>
        <w:r w:rsidRPr="002B4F68">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E9" w:rsidRPr="00747453" w:rsidRDefault="00C459E9" w:rsidP="00F57366">
    <w:pPr>
      <w:pStyle w:val="ab"/>
      <w:jc w:val="center"/>
    </w:pPr>
    <w:r>
      <w:fldChar w:fldCharType="begin"/>
    </w:r>
    <w:r>
      <w:instrText>PAGE   \* MERGEFORMAT</w:instrText>
    </w:r>
    <w:r>
      <w:fldChar w:fldCharType="separate"/>
    </w:r>
    <w:r w:rsidR="009D2D0D">
      <w:rPr>
        <w:noProof/>
      </w:rPr>
      <w:t>20</w:t>
    </w:r>
    <w:r>
      <w:rPr>
        <w:noProof/>
      </w:rPr>
      <w:fldChar w:fldCharType="end"/>
    </w:r>
  </w:p>
  <w:p w:rsidR="00C459E9" w:rsidRDefault="00C459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19557D2"/>
    <w:multiLevelType w:val="hybridMultilevel"/>
    <w:tmpl w:val="2E5A9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118D7358"/>
    <w:multiLevelType w:val="hybridMultilevel"/>
    <w:tmpl w:val="04EE6140"/>
    <w:lvl w:ilvl="0" w:tplc="C60C3A1C">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2451398"/>
    <w:multiLevelType w:val="hybridMultilevel"/>
    <w:tmpl w:val="C03AE0D0"/>
    <w:lvl w:ilvl="0" w:tplc="EEE20EF4">
      <w:start w:val="1"/>
      <w:numFmt w:val="decimal"/>
      <w:lvlText w:val="%1)"/>
      <w:lvlJc w:val="left"/>
      <w:pPr>
        <w:ind w:left="2067" w:hanging="360"/>
      </w:pPr>
      <w:rPr>
        <w:rFonts w:hint="default"/>
      </w:rPr>
    </w:lvl>
    <w:lvl w:ilvl="1" w:tplc="04190019" w:tentative="1">
      <w:start w:val="1"/>
      <w:numFmt w:val="lowerLetter"/>
      <w:lvlText w:val="%2."/>
      <w:lvlJc w:val="left"/>
      <w:pPr>
        <w:ind w:left="2787" w:hanging="360"/>
      </w:pPr>
    </w:lvl>
    <w:lvl w:ilvl="2" w:tplc="0419001B" w:tentative="1">
      <w:start w:val="1"/>
      <w:numFmt w:val="lowerRoman"/>
      <w:lvlText w:val="%3."/>
      <w:lvlJc w:val="right"/>
      <w:pPr>
        <w:ind w:left="3507" w:hanging="180"/>
      </w:pPr>
    </w:lvl>
    <w:lvl w:ilvl="3" w:tplc="0419000F" w:tentative="1">
      <w:start w:val="1"/>
      <w:numFmt w:val="decimal"/>
      <w:lvlText w:val="%4."/>
      <w:lvlJc w:val="left"/>
      <w:pPr>
        <w:ind w:left="4227" w:hanging="360"/>
      </w:pPr>
    </w:lvl>
    <w:lvl w:ilvl="4" w:tplc="04190019" w:tentative="1">
      <w:start w:val="1"/>
      <w:numFmt w:val="lowerLetter"/>
      <w:lvlText w:val="%5."/>
      <w:lvlJc w:val="left"/>
      <w:pPr>
        <w:ind w:left="4947" w:hanging="360"/>
      </w:pPr>
    </w:lvl>
    <w:lvl w:ilvl="5" w:tplc="0419001B" w:tentative="1">
      <w:start w:val="1"/>
      <w:numFmt w:val="lowerRoman"/>
      <w:lvlText w:val="%6."/>
      <w:lvlJc w:val="right"/>
      <w:pPr>
        <w:ind w:left="5667" w:hanging="180"/>
      </w:pPr>
    </w:lvl>
    <w:lvl w:ilvl="6" w:tplc="0419000F" w:tentative="1">
      <w:start w:val="1"/>
      <w:numFmt w:val="decimal"/>
      <w:lvlText w:val="%7."/>
      <w:lvlJc w:val="left"/>
      <w:pPr>
        <w:ind w:left="6387" w:hanging="360"/>
      </w:pPr>
    </w:lvl>
    <w:lvl w:ilvl="7" w:tplc="04190019" w:tentative="1">
      <w:start w:val="1"/>
      <w:numFmt w:val="lowerLetter"/>
      <w:lvlText w:val="%8."/>
      <w:lvlJc w:val="left"/>
      <w:pPr>
        <w:ind w:left="7107" w:hanging="360"/>
      </w:pPr>
    </w:lvl>
    <w:lvl w:ilvl="8" w:tplc="0419001B" w:tentative="1">
      <w:start w:val="1"/>
      <w:numFmt w:val="lowerRoman"/>
      <w:lvlText w:val="%9."/>
      <w:lvlJc w:val="right"/>
      <w:pPr>
        <w:ind w:left="7827" w:hanging="180"/>
      </w:pPr>
    </w:lvl>
  </w:abstractNum>
  <w:abstractNum w:abstractNumId="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A142203"/>
    <w:multiLevelType w:val="hybridMultilevel"/>
    <w:tmpl w:val="DDB4E5F6"/>
    <w:lvl w:ilvl="0" w:tplc="309AE8BC">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54F4356"/>
    <w:multiLevelType w:val="hybridMultilevel"/>
    <w:tmpl w:val="42788686"/>
    <w:lvl w:ilvl="0" w:tplc="8D346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A557F2B"/>
    <w:multiLevelType w:val="hybridMultilevel"/>
    <w:tmpl w:val="ACCE0ED4"/>
    <w:lvl w:ilvl="0" w:tplc="56403AD8">
      <w:start w:val="1"/>
      <w:numFmt w:val="decimal"/>
      <w:lvlText w:val="%1)"/>
      <w:lvlJc w:val="left"/>
      <w:pPr>
        <w:ind w:left="1860" w:hanging="360"/>
      </w:pPr>
      <w:rPr>
        <w:rFonts w:ascii="Times New Roman" w:eastAsia="Times New Roman" w:hAnsi="Times New Roman" w:cs="Times New Roman"/>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2">
    <w:nsid w:val="471117C9"/>
    <w:multiLevelType w:val="hybridMultilevel"/>
    <w:tmpl w:val="5FD60AE6"/>
    <w:lvl w:ilvl="0" w:tplc="95F68DA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480A6049"/>
    <w:multiLevelType w:val="hybridMultilevel"/>
    <w:tmpl w:val="13E0BDC0"/>
    <w:lvl w:ilvl="0" w:tplc="ED4C0F3E">
      <w:start w:val="1"/>
      <w:numFmt w:val="decimal"/>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4">
    <w:nsid w:val="4BD919E4"/>
    <w:multiLevelType w:val="hybridMultilevel"/>
    <w:tmpl w:val="80581192"/>
    <w:lvl w:ilvl="0" w:tplc="060AF736">
      <w:start w:val="1"/>
      <w:numFmt w:val="decimal"/>
      <w:lvlText w:val="%1."/>
      <w:lvlJc w:val="left"/>
      <w:pPr>
        <w:ind w:left="1701" w:hanging="12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32A47D0"/>
    <w:multiLevelType w:val="hybridMultilevel"/>
    <w:tmpl w:val="FBBCF09E"/>
    <w:lvl w:ilvl="0" w:tplc="9B80E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D2B7A82"/>
    <w:multiLevelType w:val="hybridMultilevel"/>
    <w:tmpl w:val="4C12A62E"/>
    <w:lvl w:ilvl="0" w:tplc="E74CF2B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5F1F694D"/>
    <w:multiLevelType w:val="hybridMultilevel"/>
    <w:tmpl w:val="04EE6140"/>
    <w:lvl w:ilvl="0" w:tplc="C60C3A1C">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6E557A9E"/>
    <w:multiLevelType w:val="hybridMultilevel"/>
    <w:tmpl w:val="8D34AC50"/>
    <w:lvl w:ilvl="0" w:tplc="95F68DA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1">
    <w:nsid w:val="741F2753"/>
    <w:multiLevelType w:val="hybridMultilevel"/>
    <w:tmpl w:val="7F0C80A6"/>
    <w:lvl w:ilvl="0" w:tplc="0368ECEA">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D840158"/>
    <w:multiLevelType w:val="hybridMultilevel"/>
    <w:tmpl w:val="8084BBEC"/>
    <w:lvl w:ilvl="0" w:tplc="95F68DA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8"/>
  </w:num>
  <w:num w:numId="3">
    <w:abstractNumId w:val="8"/>
  </w:num>
  <w:num w:numId="4">
    <w:abstractNumId w:val="20"/>
  </w:num>
  <w:num w:numId="5">
    <w:abstractNumId w:val="5"/>
  </w:num>
  <w:num w:numId="6">
    <w:abstractNumId w:val="14"/>
  </w:num>
  <w:num w:numId="7">
    <w:abstractNumId w:val="10"/>
  </w:num>
  <w:num w:numId="8">
    <w:abstractNumId w:val="6"/>
  </w:num>
  <w:num w:numId="9">
    <w:abstractNumId w:val="15"/>
  </w:num>
  <w:num w:numId="10">
    <w:abstractNumId w:val="9"/>
  </w:num>
  <w:num w:numId="11">
    <w:abstractNumId w:val="7"/>
  </w:num>
  <w:num w:numId="12">
    <w:abstractNumId w:val="22"/>
  </w:num>
  <w:num w:numId="13">
    <w:abstractNumId w:val="19"/>
  </w:num>
  <w:num w:numId="14">
    <w:abstractNumId w:val="12"/>
  </w:num>
  <w:num w:numId="15">
    <w:abstractNumId w:val="21"/>
  </w:num>
  <w:num w:numId="16">
    <w:abstractNumId w:val="11"/>
  </w:num>
  <w:num w:numId="17">
    <w:abstractNumId w:val="1"/>
  </w:num>
  <w:num w:numId="18">
    <w:abstractNumId w:val="13"/>
  </w:num>
  <w:num w:numId="19">
    <w:abstractNumId w:val="16"/>
  </w:num>
  <w:num w:numId="2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4D82"/>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0C01"/>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86CC5"/>
    <w:rsid w:val="002A2648"/>
    <w:rsid w:val="002A7D86"/>
    <w:rsid w:val="002B018C"/>
    <w:rsid w:val="002B2001"/>
    <w:rsid w:val="002B386C"/>
    <w:rsid w:val="002B4F68"/>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0B92"/>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27D15"/>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3F58"/>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2C28"/>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4C11"/>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369D0"/>
    <w:rsid w:val="00960CEF"/>
    <w:rsid w:val="00960E09"/>
    <w:rsid w:val="00960E60"/>
    <w:rsid w:val="00961135"/>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2D0D"/>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7C62"/>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484"/>
    <w:rsid w:val="00C37FB4"/>
    <w:rsid w:val="00C459E9"/>
    <w:rsid w:val="00C46759"/>
    <w:rsid w:val="00C47CCF"/>
    <w:rsid w:val="00C6320C"/>
    <w:rsid w:val="00C63FA3"/>
    <w:rsid w:val="00C6667F"/>
    <w:rsid w:val="00C67394"/>
    <w:rsid w:val="00C82C9D"/>
    <w:rsid w:val="00C84DE9"/>
    <w:rsid w:val="00C8779B"/>
    <w:rsid w:val="00C93953"/>
    <w:rsid w:val="00C95E75"/>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2777C"/>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3B"/>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255F"/>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F0255F"/>
  </w:style>
  <w:style w:type="table" w:customStyle="1" w:styleId="7b">
    <w:name w:val="Сетка таблицы7"/>
    <w:basedOn w:val="a2"/>
    <w:next w:val="a5"/>
    <w:rsid w:val="00F0255F"/>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B67C62"/>
  </w:style>
  <w:style w:type="table" w:customStyle="1" w:styleId="8b">
    <w:name w:val="Сетка таблицы8"/>
    <w:basedOn w:val="a2"/>
    <w:next w:val="a5"/>
    <w:rsid w:val="00B67C62"/>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C37484"/>
  </w:style>
  <w:style w:type="table" w:customStyle="1" w:styleId="9b">
    <w:name w:val="Сетка таблицы9"/>
    <w:basedOn w:val="a2"/>
    <w:next w:val="a5"/>
    <w:uiPriority w:val="59"/>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uiPriority w:val="99"/>
    <w:semiHidden/>
    <w:unhideWhenUsed/>
    <w:rsid w:val="00C37484"/>
  </w:style>
  <w:style w:type="numbering" w:customStyle="1" w:styleId="4f2">
    <w:name w:val="Нет списка4"/>
    <w:next w:val="a3"/>
    <w:uiPriority w:val="99"/>
    <w:semiHidden/>
    <w:unhideWhenUsed/>
    <w:rsid w:val="00C37484"/>
  </w:style>
  <w:style w:type="table" w:customStyle="1" w:styleId="10a">
    <w:name w:val="Сетка таблицы10"/>
    <w:basedOn w:val="a2"/>
    <w:next w:val="a5"/>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C37484"/>
  </w:style>
  <w:style w:type="numbering" w:customStyle="1" w:styleId="5f2">
    <w:name w:val="Нет списка5"/>
    <w:next w:val="a3"/>
    <w:uiPriority w:val="99"/>
    <w:semiHidden/>
    <w:unhideWhenUsed/>
    <w:rsid w:val="00286CC5"/>
  </w:style>
  <w:style w:type="table" w:customStyle="1" w:styleId="15a">
    <w:name w:val="Сетка таблицы15"/>
    <w:basedOn w:val="a2"/>
    <w:next w:val="a5"/>
    <w:uiPriority w:val="59"/>
    <w:rsid w:val="00286C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c">
    <w:name w:val="Нет списка6"/>
    <w:next w:val="a3"/>
    <w:uiPriority w:val="99"/>
    <w:semiHidden/>
    <w:unhideWhenUsed/>
    <w:rsid w:val="009369D0"/>
  </w:style>
  <w:style w:type="table" w:customStyle="1" w:styleId="16a">
    <w:name w:val="Сетка таблицы16"/>
    <w:basedOn w:val="a2"/>
    <w:next w:val="a5"/>
    <w:uiPriority w:val="59"/>
    <w:rsid w:val="009369D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D2777C"/>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F0255F"/>
  </w:style>
  <w:style w:type="table" w:customStyle="1" w:styleId="7b">
    <w:name w:val="Сетка таблицы7"/>
    <w:basedOn w:val="a2"/>
    <w:next w:val="a5"/>
    <w:rsid w:val="00F0255F"/>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B67C62"/>
  </w:style>
  <w:style w:type="table" w:customStyle="1" w:styleId="8b">
    <w:name w:val="Сетка таблицы8"/>
    <w:basedOn w:val="a2"/>
    <w:next w:val="a5"/>
    <w:rsid w:val="00B67C62"/>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C37484"/>
  </w:style>
  <w:style w:type="table" w:customStyle="1" w:styleId="9b">
    <w:name w:val="Сетка таблицы9"/>
    <w:basedOn w:val="a2"/>
    <w:next w:val="a5"/>
    <w:uiPriority w:val="59"/>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uiPriority w:val="99"/>
    <w:semiHidden/>
    <w:unhideWhenUsed/>
    <w:rsid w:val="00C37484"/>
  </w:style>
  <w:style w:type="numbering" w:customStyle="1" w:styleId="4f2">
    <w:name w:val="Нет списка4"/>
    <w:next w:val="a3"/>
    <w:uiPriority w:val="99"/>
    <w:semiHidden/>
    <w:unhideWhenUsed/>
    <w:rsid w:val="00C37484"/>
  </w:style>
  <w:style w:type="table" w:customStyle="1" w:styleId="10a">
    <w:name w:val="Сетка таблицы10"/>
    <w:basedOn w:val="a2"/>
    <w:next w:val="a5"/>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C37484"/>
  </w:style>
  <w:style w:type="numbering" w:customStyle="1" w:styleId="5f2">
    <w:name w:val="Нет списка5"/>
    <w:next w:val="a3"/>
    <w:uiPriority w:val="99"/>
    <w:semiHidden/>
    <w:unhideWhenUsed/>
    <w:rsid w:val="00286CC5"/>
  </w:style>
  <w:style w:type="table" w:customStyle="1" w:styleId="15a">
    <w:name w:val="Сетка таблицы15"/>
    <w:basedOn w:val="a2"/>
    <w:next w:val="a5"/>
    <w:uiPriority w:val="59"/>
    <w:rsid w:val="00286C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c">
    <w:name w:val="Нет списка6"/>
    <w:next w:val="a3"/>
    <w:uiPriority w:val="99"/>
    <w:semiHidden/>
    <w:unhideWhenUsed/>
    <w:rsid w:val="009369D0"/>
  </w:style>
  <w:style w:type="table" w:customStyle="1" w:styleId="16a">
    <w:name w:val="Сетка таблицы16"/>
    <w:basedOn w:val="a2"/>
    <w:next w:val="a5"/>
    <w:uiPriority w:val="59"/>
    <w:rsid w:val="009369D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D2777C"/>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11741</Words>
  <Characters>66928</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cp:revision>
  <dcterms:created xsi:type="dcterms:W3CDTF">2026-07-03T10:59:00Z</dcterms:created>
  <dcterms:modified xsi:type="dcterms:W3CDTF">2026-08-05T10:30:00Z</dcterms:modified>
</cp:coreProperties>
</file>