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77" w:rsidRPr="00BE5777" w:rsidRDefault="00BE5777" w:rsidP="00BE5777">
      <w:pPr>
        <w:jc w:val="right"/>
        <w:rPr>
          <w:rFonts w:ascii="Times New Roman" w:eastAsia="Times New Roman" w:hAnsi="Times New Roman" w:cs="Times New Roman"/>
        </w:rPr>
      </w:pPr>
    </w:p>
    <w:tbl>
      <w:tblPr>
        <w:tblW w:w="0" w:type="auto"/>
        <w:tblLayout w:type="fixed"/>
        <w:tblLook w:val="04A0"/>
      </w:tblPr>
      <w:tblGrid>
        <w:gridCol w:w="4361"/>
        <w:gridCol w:w="1134"/>
        <w:gridCol w:w="4228"/>
        <w:gridCol w:w="131"/>
      </w:tblGrid>
      <w:tr w:rsidR="00BE5777" w:rsidRPr="00BE5777" w:rsidTr="00BE5777">
        <w:trPr>
          <w:gridAfter w:val="1"/>
          <w:wAfter w:w="131" w:type="dxa"/>
          <w:cantSplit/>
          <w:trHeight w:val="253"/>
        </w:trPr>
        <w:tc>
          <w:tcPr>
            <w:tcW w:w="4361" w:type="dxa"/>
            <w:hideMark/>
          </w:tcPr>
          <w:p w:rsidR="00BE5777" w:rsidRPr="00BE5777" w:rsidRDefault="00BE5777" w:rsidP="00BE5777">
            <w:pPr>
              <w:jc w:val="center"/>
              <w:rPr>
                <w:rFonts w:ascii="Times New Roman" w:eastAsia="Times New Roman" w:hAnsi="Times New Roman" w:cs="Times New Roman"/>
                <w:b/>
                <w:bCs/>
                <w:noProof/>
                <w:color w:val="000000"/>
                <w:szCs w:val="48"/>
                <w:lang w:eastAsia="en-US"/>
              </w:rPr>
            </w:pPr>
            <w:r w:rsidRPr="00BE5777">
              <w:rPr>
                <w:rFonts w:ascii="Times New Roman" w:eastAsia="Times New Roman" w:hAnsi="Times New Roman" w:cs="Times New Roman"/>
                <w:b/>
                <w:bCs/>
                <w:noProof/>
                <w:color w:val="000000"/>
                <w:sz w:val="22"/>
                <w:szCs w:val="48"/>
                <w:lang w:eastAsia="en-US"/>
              </w:rPr>
              <w:t>Ч</w:t>
            </w:r>
            <w:r w:rsidRPr="00BE5777">
              <w:rPr>
                <w:rFonts w:eastAsia="Times New Roman"/>
                <w:b/>
                <w:bCs/>
                <w:noProof/>
                <w:color w:val="000000"/>
                <w:sz w:val="22"/>
                <w:szCs w:val="48"/>
                <w:lang w:eastAsia="en-US"/>
              </w:rPr>
              <w:t>Ă</w:t>
            </w:r>
            <w:r w:rsidRPr="00BE5777">
              <w:rPr>
                <w:rFonts w:ascii="Times New Roman" w:eastAsia="Times New Roman" w:hAnsi="Times New Roman" w:cs="Times New Roman"/>
                <w:b/>
                <w:bCs/>
                <w:noProof/>
                <w:color w:val="000000"/>
                <w:sz w:val="22"/>
                <w:szCs w:val="48"/>
                <w:lang w:eastAsia="en-US"/>
              </w:rPr>
              <w:t>ВАШ  РЕСПУБЛИКИ</w:t>
            </w:r>
          </w:p>
          <w:p w:rsidR="00BE5777" w:rsidRPr="00BE5777" w:rsidRDefault="00BE5777" w:rsidP="00BE5777">
            <w:pPr>
              <w:jc w:val="center"/>
              <w:rPr>
                <w:rFonts w:ascii="Times New Roman" w:eastAsia="Times New Roman" w:hAnsi="Times New Roman" w:cs="Times New Roman"/>
                <w:lang w:eastAsia="en-US"/>
              </w:rPr>
            </w:pPr>
          </w:p>
        </w:tc>
        <w:tc>
          <w:tcPr>
            <w:tcW w:w="1134" w:type="dxa"/>
            <w:vMerge w:val="restart"/>
          </w:tcPr>
          <w:p w:rsidR="00BE5777" w:rsidRPr="00BE5777" w:rsidRDefault="00BE5777" w:rsidP="00BE5777">
            <w:pPr>
              <w:jc w:val="center"/>
              <w:rPr>
                <w:rFonts w:ascii="Times New Roman" w:eastAsia="Times New Roman" w:hAnsi="Times New Roman" w:cs="Times New Roman"/>
                <w:sz w:val="26"/>
                <w:lang w:eastAsia="en-US"/>
              </w:rPr>
            </w:pPr>
            <w:r>
              <w:rPr>
                <w:rFonts w:ascii="Times New Roman" w:eastAsia="Times New Roman" w:hAnsi="Times New Roman" w:cs="Times New Roman"/>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781050"/>
                          </a:xfrm>
                          <a:prstGeom prst="rect">
                            <a:avLst/>
                          </a:prstGeom>
                          <a:noFill/>
                          <a:ln>
                            <a:noFill/>
                          </a:ln>
                        </pic:spPr>
                      </pic:pic>
                    </a:graphicData>
                  </a:graphic>
                </wp:anchor>
              </w:drawing>
            </w:r>
          </w:p>
        </w:tc>
        <w:tc>
          <w:tcPr>
            <w:tcW w:w="4228" w:type="dxa"/>
            <w:hideMark/>
          </w:tcPr>
          <w:p w:rsidR="00BE5777" w:rsidRPr="00BE5777" w:rsidRDefault="00BE5777" w:rsidP="00BE5777">
            <w:pPr>
              <w:jc w:val="center"/>
              <w:rPr>
                <w:rFonts w:ascii="Times New Roman" w:eastAsia="Times New Roman" w:hAnsi="Times New Roman" w:cs="Times New Roman"/>
                <w:b/>
                <w:bCs/>
                <w:noProof/>
                <w:szCs w:val="20"/>
                <w:lang w:eastAsia="en-US"/>
              </w:rPr>
            </w:pPr>
            <w:r w:rsidRPr="00BE5777">
              <w:rPr>
                <w:rFonts w:ascii="Times New Roman" w:eastAsia="Times New Roman" w:hAnsi="Times New Roman" w:cs="Times New Roman"/>
                <w:b/>
                <w:bCs/>
                <w:noProof/>
                <w:sz w:val="22"/>
                <w:szCs w:val="20"/>
                <w:lang w:eastAsia="en-US"/>
              </w:rPr>
              <w:t>ЧУВАШСКАЯ РЕСПУБЛИКА</w:t>
            </w:r>
          </w:p>
          <w:p w:rsidR="00BE5777" w:rsidRPr="00BE5777" w:rsidRDefault="00BE5777" w:rsidP="00BE5777">
            <w:pPr>
              <w:jc w:val="center"/>
              <w:rPr>
                <w:rFonts w:ascii="Times New Roman" w:eastAsia="Times New Roman" w:hAnsi="Times New Roman" w:cs="Times New Roman"/>
                <w:b/>
                <w:bCs/>
                <w:szCs w:val="48"/>
                <w:lang w:eastAsia="en-US"/>
              </w:rPr>
            </w:pPr>
          </w:p>
        </w:tc>
      </w:tr>
      <w:tr w:rsidR="00BE5777" w:rsidRPr="00BE5777" w:rsidTr="00BE5777">
        <w:trPr>
          <w:gridAfter w:val="1"/>
          <w:wAfter w:w="131" w:type="dxa"/>
          <w:cantSplit/>
          <w:trHeight w:val="1617"/>
        </w:trPr>
        <w:tc>
          <w:tcPr>
            <w:tcW w:w="4361" w:type="dxa"/>
          </w:tcPr>
          <w:p w:rsidR="00BE5777" w:rsidRPr="00BE5777" w:rsidRDefault="00BE5777" w:rsidP="00BE5777">
            <w:pPr>
              <w:tabs>
                <w:tab w:val="left" w:pos="4285"/>
              </w:tabs>
              <w:contextualSpacing/>
              <w:jc w:val="center"/>
              <w:rPr>
                <w:rFonts w:ascii="Times New Roman" w:eastAsia="Times New Roman" w:hAnsi="Times New Roman" w:cs="Times New Roman"/>
                <w:b/>
                <w:bCs/>
                <w:noProof/>
                <w:color w:val="000000"/>
                <w:szCs w:val="20"/>
                <w:lang w:eastAsia="en-US"/>
              </w:rPr>
            </w:pPr>
            <w:r w:rsidRPr="00BE5777">
              <w:rPr>
                <w:rFonts w:ascii="Times New Roman" w:eastAsia="Times New Roman" w:hAnsi="Times New Roman" w:cs="Times New Roman"/>
                <w:b/>
                <w:bCs/>
                <w:noProof/>
                <w:color w:val="000000"/>
                <w:sz w:val="22"/>
                <w:szCs w:val="20"/>
                <w:lang w:eastAsia="en-US"/>
              </w:rPr>
              <w:t>ЙĔПРЕÇ МУНИЦИПАЛИТЕТ</w:t>
            </w:r>
          </w:p>
          <w:p w:rsidR="00BE5777" w:rsidRPr="00BE5777" w:rsidRDefault="00BE5777" w:rsidP="00BE5777">
            <w:pPr>
              <w:tabs>
                <w:tab w:val="left" w:pos="4285"/>
              </w:tabs>
              <w:contextualSpacing/>
              <w:jc w:val="center"/>
              <w:rPr>
                <w:rFonts w:ascii="Times New Roman" w:eastAsia="Times New Roman" w:hAnsi="Times New Roman" w:cs="Times New Roman"/>
                <w:b/>
                <w:bCs/>
                <w:noProof/>
                <w:color w:val="000000"/>
                <w:szCs w:val="20"/>
                <w:lang w:eastAsia="en-US"/>
              </w:rPr>
            </w:pPr>
            <w:r w:rsidRPr="00BE5777">
              <w:rPr>
                <w:rFonts w:ascii="Times New Roman" w:eastAsia="Times New Roman" w:hAnsi="Times New Roman" w:cs="Times New Roman"/>
                <w:b/>
                <w:bCs/>
                <w:noProof/>
                <w:color w:val="000000"/>
                <w:sz w:val="22"/>
                <w:szCs w:val="20"/>
                <w:lang w:eastAsia="en-US"/>
              </w:rPr>
              <w:t xml:space="preserve">ОКРУГĔН </w:t>
            </w:r>
          </w:p>
          <w:p w:rsidR="00BE5777" w:rsidRPr="00BE5777" w:rsidRDefault="00BE5777" w:rsidP="00BE5777">
            <w:pPr>
              <w:tabs>
                <w:tab w:val="left" w:pos="4285"/>
              </w:tabs>
              <w:contextualSpacing/>
              <w:jc w:val="center"/>
              <w:rPr>
                <w:rFonts w:ascii="Times New Roman" w:eastAsia="Times New Roman" w:hAnsi="Times New Roman" w:cs="Times New Roman"/>
                <w:b/>
                <w:bCs/>
                <w:color w:val="000000"/>
                <w:sz w:val="26"/>
                <w:szCs w:val="20"/>
              </w:rPr>
            </w:pPr>
            <w:r w:rsidRPr="00BE5777">
              <w:rPr>
                <w:rFonts w:ascii="Times New Roman" w:eastAsia="Times New Roman" w:hAnsi="Times New Roman" w:cs="Times New Roman"/>
                <w:b/>
                <w:bCs/>
                <w:noProof/>
                <w:color w:val="000000"/>
                <w:sz w:val="22"/>
                <w:szCs w:val="20"/>
                <w:lang w:eastAsia="en-US"/>
              </w:rPr>
              <w:t>АДМИНИСТРАЦИЙ</w:t>
            </w:r>
            <w:r w:rsidRPr="00BE5777">
              <w:rPr>
                <w:rFonts w:eastAsia="Times New Roman"/>
                <w:b/>
                <w:bCs/>
                <w:noProof/>
                <w:color w:val="000000"/>
                <w:sz w:val="22"/>
                <w:szCs w:val="20"/>
                <w:lang w:eastAsia="en-US"/>
              </w:rPr>
              <w:t>Ě</w:t>
            </w:r>
          </w:p>
          <w:p w:rsidR="00BE5777" w:rsidRPr="00BE5777" w:rsidRDefault="00BE5777" w:rsidP="00BE5777">
            <w:pPr>
              <w:jc w:val="center"/>
              <w:rPr>
                <w:rFonts w:ascii="Times New Roman" w:eastAsia="Times New Roman" w:hAnsi="Times New Roman" w:cs="Times New Roman"/>
              </w:rPr>
            </w:pPr>
          </w:p>
          <w:p w:rsidR="00BE5777" w:rsidRPr="00BE5777" w:rsidRDefault="00BE5777" w:rsidP="00BE5777">
            <w:pPr>
              <w:jc w:val="center"/>
              <w:rPr>
                <w:rFonts w:ascii="Times New Roman" w:eastAsia="Times New Roman" w:hAnsi="Times New Roman" w:cs="Times New Roman"/>
                <w:b/>
              </w:rPr>
            </w:pPr>
            <w:r w:rsidRPr="00BE5777">
              <w:rPr>
                <w:rFonts w:ascii="Times New Roman" w:eastAsia="Times New Roman" w:hAnsi="Times New Roman" w:cs="Times New Roman"/>
                <w:b/>
              </w:rPr>
              <w:t>ЙЫШ</w:t>
            </w:r>
            <w:r w:rsidRPr="00BE5777">
              <w:rPr>
                <w:rFonts w:eastAsia="Times New Roman"/>
                <w:b/>
                <w:bCs/>
                <w:noProof/>
                <w:color w:val="000000"/>
                <w:lang w:eastAsia="en-US"/>
              </w:rPr>
              <w:t>Ă</w:t>
            </w:r>
            <w:r w:rsidRPr="00BE5777">
              <w:rPr>
                <w:rFonts w:ascii="Times New Roman" w:eastAsia="Times New Roman" w:hAnsi="Times New Roman" w:cs="Times New Roman"/>
                <w:b/>
              </w:rPr>
              <w:t>НУ</w:t>
            </w:r>
          </w:p>
          <w:p w:rsidR="00BE5777" w:rsidRPr="00BE5777" w:rsidRDefault="00BE5777" w:rsidP="00BE5777">
            <w:pPr>
              <w:jc w:val="center"/>
              <w:rPr>
                <w:rFonts w:ascii="Times New Roman" w:eastAsia="Times New Roman" w:hAnsi="Times New Roman" w:cs="Times New Roman"/>
              </w:rPr>
            </w:pPr>
          </w:p>
          <w:p w:rsidR="00BE5777" w:rsidRPr="00BE5777" w:rsidRDefault="00DD0B7E" w:rsidP="00BE5777">
            <w:pPr>
              <w:jc w:val="center"/>
              <w:rPr>
                <w:rFonts w:ascii="Times New Roman" w:eastAsia="Times New Roman" w:hAnsi="Times New Roman" w:cs="Times New Roman"/>
              </w:rPr>
            </w:pPr>
            <w:r>
              <w:rPr>
                <w:rFonts w:ascii="Times New Roman" w:eastAsia="Times New Roman" w:hAnsi="Times New Roman" w:cs="Times New Roman"/>
              </w:rPr>
              <w:t>24</w:t>
            </w:r>
            <w:r w:rsidR="00BE5777">
              <w:rPr>
                <w:rFonts w:ascii="Times New Roman" w:eastAsia="Times New Roman" w:hAnsi="Times New Roman" w:cs="Times New Roman"/>
              </w:rPr>
              <w:t>.</w:t>
            </w:r>
            <w:r>
              <w:rPr>
                <w:rFonts w:ascii="Times New Roman" w:eastAsia="Times New Roman" w:hAnsi="Times New Roman" w:cs="Times New Roman"/>
              </w:rPr>
              <w:t>04</w:t>
            </w:r>
            <w:r w:rsidR="00BE5777" w:rsidRPr="00BE5777">
              <w:rPr>
                <w:rFonts w:ascii="Times New Roman" w:eastAsia="Times New Roman" w:hAnsi="Times New Roman" w:cs="Times New Roman"/>
              </w:rPr>
              <w:t>.</w:t>
            </w:r>
            <w:r w:rsidR="00BE5777">
              <w:rPr>
                <w:rFonts w:ascii="Times New Roman" w:eastAsia="Times New Roman" w:hAnsi="Times New Roman" w:cs="Times New Roman"/>
              </w:rPr>
              <w:t xml:space="preserve">2024 </w:t>
            </w:r>
            <w:r w:rsidR="00BE5777" w:rsidRPr="00BE5777">
              <w:rPr>
                <w:rFonts w:ascii="Times New Roman" w:eastAsia="Times New Roman" w:hAnsi="Times New Roman" w:cs="Times New Roman"/>
              </w:rPr>
              <w:t>№</w:t>
            </w:r>
            <w:r>
              <w:rPr>
                <w:rFonts w:ascii="Times New Roman" w:eastAsia="Times New Roman" w:hAnsi="Times New Roman" w:cs="Times New Roman"/>
              </w:rPr>
              <w:t>396</w:t>
            </w:r>
          </w:p>
          <w:p w:rsidR="00BE5777" w:rsidRPr="00BE5777" w:rsidRDefault="00C06A79" w:rsidP="00BE5777">
            <w:pPr>
              <w:jc w:val="center"/>
              <w:rPr>
                <w:rFonts w:ascii="Times New Roman" w:eastAsia="Times New Roman" w:hAnsi="Times New Roman" w:cs="Times New Roman"/>
              </w:rPr>
            </w:pPr>
            <w:r>
              <w:rPr>
                <w:rFonts w:ascii="Times New Roman" w:eastAsia="Times New Roman" w:hAnsi="Times New Roman" w:cs="Times New Roman"/>
                <w:bCs/>
              </w:rPr>
              <w:t>х</w:t>
            </w:r>
            <w:r w:rsidR="00BE5777" w:rsidRPr="00BE5777">
              <w:rPr>
                <w:rFonts w:ascii="Times New Roman" w:eastAsia="Times New Roman" w:hAnsi="Times New Roman" w:cs="Times New Roman"/>
                <w:bCs/>
              </w:rPr>
              <w:t>ула</w:t>
            </w:r>
            <w:r>
              <w:rPr>
                <w:rFonts w:ascii="Times New Roman" w:eastAsia="Times New Roman" w:hAnsi="Times New Roman" w:cs="Times New Roman"/>
                <w:bCs/>
              </w:rPr>
              <w:t xml:space="preserve"> </w:t>
            </w:r>
            <w:r w:rsidR="00BE5777" w:rsidRPr="00BE5777">
              <w:rPr>
                <w:rFonts w:ascii="Times New Roman" w:eastAsia="Times New Roman" w:hAnsi="Times New Roman" w:cs="Times New Roman"/>
                <w:bCs/>
              </w:rPr>
              <w:t>евĕрлĕ</w:t>
            </w:r>
            <w:r>
              <w:rPr>
                <w:rFonts w:ascii="Times New Roman" w:eastAsia="Times New Roman" w:hAnsi="Times New Roman" w:cs="Times New Roman"/>
                <w:bCs/>
              </w:rPr>
              <w:t xml:space="preserve"> </w:t>
            </w:r>
            <w:r w:rsidR="00BE5777" w:rsidRPr="00BE5777">
              <w:rPr>
                <w:rFonts w:ascii="Times New Roman" w:eastAsia="Times New Roman" w:hAnsi="Times New Roman" w:cs="Times New Roman"/>
                <w:bCs/>
              </w:rPr>
              <w:t>Йĕпреç</w:t>
            </w:r>
            <w:r>
              <w:rPr>
                <w:rFonts w:ascii="Times New Roman" w:eastAsia="Times New Roman" w:hAnsi="Times New Roman" w:cs="Times New Roman"/>
                <w:bCs/>
              </w:rPr>
              <w:t xml:space="preserve"> </w:t>
            </w:r>
            <w:r w:rsidR="00BE5777" w:rsidRPr="00BE5777">
              <w:rPr>
                <w:rFonts w:ascii="Times New Roman" w:eastAsia="Times New Roman" w:hAnsi="Times New Roman" w:cs="Times New Roman"/>
                <w:bCs/>
              </w:rPr>
              <w:t>поселокĕ</w:t>
            </w:r>
          </w:p>
          <w:p w:rsidR="00BE5777" w:rsidRPr="00BE5777" w:rsidRDefault="00BE5777" w:rsidP="00BE5777">
            <w:pPr>
              <w:jc w:val="center"/>
              <w:rPr>
                <w:rFonts w:ascii="Times New Roman" w:eastAsia="Times New Roman" w:hAnsi="Times New Roman" w:cs="Times New Roman"/>
                <w:noProof/>
                <w:color w:val="000000"/>
                <w:sz w:val="26"/>
                <w:lang w:eastAsia="en-US"/>
              </w:rPr>
            </w:pPr>
          </w:p>
        </w:tc>
        <w:tc>
          <w:tcPr>
            <w:tcW w:w="1134" w:type="dxa"/>
            <w:vMerge/>
            <w:vAlign w:val="center"/>
            <w:hideMark/>
          </w:tcPr>
          <w:p w:rsidR="00BE5777" w:rsidRPr="00BE5777" w:rsidRDefault="00BE5777" w:rsidP="00BE5777">
            <w:pPr>
              <w:rPr>
                <w:rFonts w:ascii="Times New Roman" w:eastAsia="Times New Roman" w:hAnsi="Times New Roman" w:cs="Times New Roman"/>
                <w:sz w:val="26"/>
                <w:lang w:eastAsia="en-US"/>
              </w:rPr>
            </w:pPr>
          </w:p>
        </w:tc>
        <w:tc>
          <w:tcPr>
            <w:tcW w:w="4228" w:type="dxa"/>
          </w:tcPr>
          <w:p w:rsidR="00BE5777" w:rsidRPr="00BE5777" w:rsidRDefault="00BE5777" w:rsidP="00BE5777">
            <w:pPr>
              <w:jc w:val="center"/>
              <w:rPr>
                <w:rFonts w:ascii="Times New Roman" w:eastAsia="Times New Roman" w:hAnsi="Times New Roman" w:cs="Times New Roman"/>
                <w:b/>
                <w:bCs/>
                <w:noProof/>
                <w:color w:val="000000"/>
                <w:szCs w:val="20"/>
                <w:lang w:eastAsia="en-US"/>
              </w:rPr>
            </w:pPr>
            <w:r w:rsidRPr="00BE5777">
              <w:rPr>
                <w:rFonts w:ascii="Times New Roman" w:eastAsia="Times New Roman" w:hAnsi="Times New Roman" w:cs="Times New Roman"/>
                <w:b/>
                <w:bCs/>
                <w:noProof/>
                <w:color w:val="000000"/>
                <w:sz w:val="22"/>
                <w:szCs w:val="20"/>
                <w:lang w:eastAsia="en-US"/>
              </w:rPr>
              <w:t>АДМИНИСТРАЦИЯ</w:t>
            </w:r>
          </w:p>
          <w:p w:rsidR="00BE5777" w:rsidRPr="00BE5777" w:rsidRDefault="00BE5777" w:rsidP="00BE5777">
            <w:pPr>
              <w:jc w:val="center"/>
              <w:rPr>
                <w:rFonts w:ascii="Times New Roman" w:eastAsia="Times New Roman" w:hAnsi="Times New Roman" w:cs="Times New Roman"/>
                <w:noProof/>
                <w:color w:val="000000"/>
                <w:sz w:val="26"/>
                <w:szCs w:val="20"/>
                <w:lang w:eastAsia="en-US"/>
              </w:rPr>
            </w:pPr>
            <w:r w:rsidRPr="00BE5777">
              <w:rPr>
                <w:rFonts w:ascii="Times New Roman" w:eastAsia="Times New Roman" w:hAnsi="Times New Roman" w:cs="Times New Roman"/>
                <w:b/>
                <w:bCs/>
                <w:noProof/>
                <w:color w:val="000000"/>
                <w:sz w:val="22"/>
                <w:szCs w:val="20"/>
                <w:lang w:eastAsia="en-US"/>
              </w:rPr>
              <w:t>ИБРЕСИНСКОГО МУНИЦИПАЛЬНОГО ОКРУГА</w:t>
            </w:r>
          </w:p>
          <w:p w:rsidR="00BE5777" w:rsidRPr="00BE5777" w:rsidRDefault="00BE5777" w:rsidP="00BE5777">
            <w:pPr>
              <w:jc w:val="center"/>
              <w:rPr>
                <w:rFonts w:ascii="Times New Roman" w:eastAsia="Times New Roman" w:hAnsi="Times New Roman" w:cs="Times New Roman"/>
                <w:bCs/>
                <w:color w:val="000000"/>
              </w:rPr>
            </w:pPr>
          </w:p>
          <w:p w:rsidR="00BE5777" w:rsidRPr="00BE5777" w:rsidRDefault="00BE5777" w:rsidP="00BE5777">
            <w:pPr>
              <w:jc w:val="center"/>
              <w:rPr>
                <w:rFonts w:ascii="Times New Roman" w:eastAsia="Times New Roman" w:hAnsi="Times New Roman" w:cs="Times New Roman"/>
                <w:b/>
              </w:rPr>
            </w:pPr>
            <w:r w:rsidRPr="00BE5777">
              <w:rPr>
                <w:rFonts w:ascii="Times New Roman" w:eastAsia="Times New Roman" w:hAnsi="Times New Roman" w:cs="Times New Roman"/>
                <w:b/>
              </w:rPr>
              <w:t>ПОСТАНОВЛЕНИЕ</w:t>
            </w:r>
          </w:p>
          <w:p w:rsidR="00BE5777" w:rsidRPr="00BE5777" w:rsidRDefault="00BE5777" w:rsidP="00BE5777">
            <w:pPr>
              <w:jc w:val="center"/>
              <w:rPr>
                <w:rFonts w:ascii="Times New Roman" w:eastAsia="Times New Roman" w:hAnsi="Times New Roman" w:cs="Times New Roman"/>
              </w:rPr>
            </w:pPr>
          </w:p>
          <w:p w:rsidR="00BE5777" w:rsidRPr="00BE5777" w:rsidRDefault="00DD0B7E" w:rsidP="00BE5777">
            <w:pPr>
              <w:jc w:val="center"/>
              <w:rPr>
                <w:rFonts w:ascii="Times New Roman" w:eastAsia="Times New Roman" w:hAnsi="Times New Roman" w:cs="Times New Roman"/>
              </w:rPr>
            </w:pPr>
            <w:r>
              <w:rPr>
                <w:rFonts w:ascii="Times New Roman" w:eastAsia="Times New Roman" w:hAnsi="Times New Roman" w:cs="Times New Roman"/>
              </w:rPr>
              <w:t>24.04</w:t>
            </w:r>
            <w:bookmarkStart w:id="0" w:name="_GoBack"/>
            <w:bookmarkEnd w:id="0"/>
            <w:r w:rsidR="00BE5777">
              <w:rPr>
                <w:rFonts w:ascii="Times New Roman" w:eastAsia="Times New Roman" w:hAnsi="Times New Roman" w:cs="Times New Roman"/>
              </w:rPr>
              <w:t>.2024</w:t>
            </w:r>
            <w:r w:rsidR="00BE5777" w:rsidRPr="00BE5777">
              <w:rPr>
                <w:rFonts w:ascii="Times New Roman" w:eastAsia="Times New Roman" w:hAnsi="Times New Roman" w:cs="Times New Roman"/>
              </w:rPr>
              <w:t xml:space="preserve"> № </w:t>
            </w:r>
            <w:r>
              <w:rPr>
                <w:rFonts w:ascii="Times New Roman" w:eastAsia="Times New Roman" w:hAnsi="Times New Roman" w:cs="Times New Roman"/>
              </w:rPr>
              <w:t>396</w:t>
            </w:r>
          </w:p>
          <w:p w:rsidR="00BE5777" w:rsidRPr="00BE5777" w:rsidRDefault="00BE5777" w:rsidP="00BE5777">
            <w:pPr>
              <w:jc w:val="center"/>
              <w:rPr>
                <w:rFonts w:ascii="Times New Roman" w:eastAsia="Times New Roman" w:hAnsi="Times New Roman" w:cs="Times New Roman"/>
                <w:b/>
                <w:sz w:val="28"/>
              </w:rPr>
            </w:pPr>
            <w:r w:rsidRPr="00BE5777">
              <w:rPr>
                <w:rFonts w:ascii="Times New Roman" w:eastAsia="Times New Roman" w:hAnsi="Times New Roman" w:cs="Times New Roman"/>
              </w:rPr>
              <w:t>поселок городского типа Ибреси</w:t>
            </w:r>
          </w:p>
          <w:p w:rsidR="00BE5777" w:rsidRPr="00BE5777" w:rsidRDefault="00BE5777" w:rsidP="00BE5777">
            <w:pPr>
              <w:ind w:right="-35"/>
              <w:rPr>
                <w:rFonts w:ascii="Times New Roman" w:eastAsia="Times New Roman" w:hAnsi="Times New Roman" w:cs="Times New Roman"/>
                <w:noProof/>
                <w:sz w:val="26"/>
                <w:szCs w:val="20"/>
                <w:lang w:eastAsia="en-US"/>
              </w:rPr>
            </w:pPr>
          </w:p>
        </w:tc>
      </w:tr>
      <w:tr w:rsidR="00BE5777" w:rsidRPr="00BE5777" w:rsidTr="00BE5777">
        <w:tc>
          <w:tcPr>
            <w:tcW w:w="4361" w:type="dxa"/>
          </w:tcPr>
          <w:p w:rsidR="00BE5777" w:rsidRPr="00BE5777" w:rsidRDefault="00BE5777" w:rsidP="00BE5777">
            <w:pPr>
              <w:suppressAutoHyphens/>
              <w:ind w:firstLine="0"/>
              <w:rPr>
                <w:rFonts w:ascii="Times New Roman" w:eastAsia="Times New Roman" w:hAnsi="Times New Roman" w:cs="Times New Roman"/>
                <w:kern w:val="1"/>
                <w:lang w:eastAsia="ar-SA"/>
              </w:rPr>
            </w:pPr>
            <w:r w:rsidRPr="00BE5777">
              <w:rPr>
                <w:rFonts w:ascii="Times New Roman" w:eastAsia="Times New Roman" w:hAnsi="Times New Roman" w:cs="Times New Roman"/>
                <w:kern w:val="1"/>
                <w:lang w:eastAsia="ar-SA"/>
              </w:rPr>
              <w:t>Об утверждении административного регламента администрации Ибресинского муниципального округа Чувашской Республики</w:t>
            </w:r>
            <w:r>
              <w:rPr>
                <w:rFonts w:ascii="Times New Roman" w:eastAsia="Times New Roman" w:hAnsi="Times New Roman" w:cs="Times New Roman"/>
                <w:kern w:val="1"/>
                <w:lang w:eastAsia="ar-SA"/>
              </w:rPr>
              <w:t xml:space="preserve"> по предоставлению муниципальной услуги «</w:t>
            </w:r>
            <w:r w:rsidR="00D053C2">
              <w:rPr>
                <w:rFonts w:ascii="Times New Roman" w:eastAsia="Times New Roman" w:hAnsi="Times New Roman" w:cs="Times New Roman"/>
                <w:kern w:val="1"/>
                <w:lang w:eastAsia="ar-SA"/>
              </w:rPr>
              <w:t>Предоставление разрешения на о</w:t>
            </w:r>
            <w:r>
              <w:rPr>
                <w:rFonts w:ascii="Times New Roman" w:eastAsia="Times New Roman" w:hAnsi="Times New Roman" w:cs="Times New Roman"/>
                <w:kern w:val="1"/>
                <w:lang w:eastAsia="ar-SA"/>
              </w:rPr>
              <w:t>тклонение от предельных параметров разрешенного строительства, реконструкции объектов капитального строительства»</w:t>
            </w:r>
          </w:p>
          <w:p w:rsidR="00BE5777" w:rsidRPr="00BE5777" w:rsidRDefault="00BE5777" w:rsidP="00BE5777">
            <w:pPr>
              <w:rPr>
                <w:rFonts w:ascii="Calibri" w:eastAsia="Times New Roman" w:hAnsi="Calibri" w:cs="Times New Roman"/>
              </w:rPr>
            </w:pPr>
          </w:p>
        </w:tc>
        <w:tc>
          <w:tcPr>
            <w:tcW w:w="5493" w:type="dxa"/>
            <w:gridSpan w:val="3"/>
          </w:tcPr>
          <w:p w:rsidR="00BE5777" w:rsidRPr="00BE5777" w:rsidRDefault="00BE5777" w:rsidP="00BE5777">
            <w:pPr>
              <w:rPr>
                <w:rFonts w:ascii="Calibri" w:eastAsia="Times New Roman" w:hAnsi="Calibri" w:cs="Times New Roman"/>
              </w:rPr>
            </w:pPr>
          </w:p>
          <w:p w:rsidR="00BE5777" w:rsidRPr="00BE5777" w:rsidRDefault="00BE5777" w:rsidP="00BE5777">
            <w:pPr>
              <w:jc w:val="center"/>
              <w:rPr>
                <w:rFonts w:ascii="Times New Roman" w:eastAsia="Times New Roman" w:hAnsi="Times New Roman" w:cs="Times New Roman"/>
              </w:rPr>
            </w:pPr>
          </w:p>
        </w:tc>
      </w:tr>
    </w:tbl>
    <w:p w:rsidR="00BE5777" w:rsidRPr="00BE5777" w:rsidRDefault="00BE5777" w:rsidP="00BE5777">
      <w:pPr>
        <w:jc w:val="right"/>
        <w:rPr>
          <w:rFonts w:ascii="Times New Roman" w:eastAsia="Times New Roman" w:hAnsi="Times New Roman" w:cs="Times New Roman"/>
        </w:rPr>
      </w:pPr>
    </w:p>
    <w:p w:rsidR="00BE5777" w:rsidRPr="00BE5777" w:rsidRDefault="00BE5777" w:rsidP="00BE5777">
      <w:pPr>
        <w:jc w:val="right"/>
        <w:rPr>
          <w:rFonts w:ascii="Times New Roman" w:eastAsia="Times New Roman" w:hAnsi="Times New Roman" w:cs="Times New Roman"/>
        </w:rPr>
      </w:pPr>
    </w:p>
    <w:p w:rsidR="00BE5777" w:rsidRPr="00BE5777" w:rsidRDefault="00BE5777" w:rsidP="00BE5777">
      <w:pPr>
        <w:ind w:firstLine="709"/>
        <w:rPr>
          <w:rFonts w:ascii="Times New Roman" w:eastAsia="Times New Roman" w:hAnsi="Times New Roman" w:cs="Times New Roman"/>
          <w:kern w:val="1"/>
          <w:lang w:eastAsia="ar-SA"/>
        </w:rPr>
      </w:pPr>
      <w:bookmarkStart w:id="1" w:name="sub_3"/>
      <w:r w:rsidRPr="00BE5777">
        <w:rPr>
          <w:rFonts w:ascii="Times New Roman" w:eastAsia="Times New Roman" w:hAnsi="Times New Roman" w:cs="Times New Roman"/>
          <w:kern w:val="1"/>
          <w:lang w:eastAsia="ar-SA"/>
        </w:rPr>
        <w:t xml:space="preserve">В соответствии с </w:t>
      </w:r>
      <w:r>
        <w:rPr>
          <w:rFonts w:ascii="Times New Roman" w:eastAsia="Times New Roman" w:hAnsi="Times New Roman" w:cs="Times New Roman"/>
          <w:kern w:val="1"/>
          <w:lang w:eastAsia="ar-SA"/>
        </w:rPr>
        <w:t xml:space="preserve">Градостроительным Кодексом Российской Федерации, </w:t>
      </w:r>
      <w:hyperlink r:id="rId9" w:history="1">
        <w:r w:rsidRPr="00BE5777">
          <w:rPr>
            <w:rFonts w:ascii="Times New Roman" w:eastAsia="Times New Roman" w:hAnsi="Times New Roman" w:cs="Times New Roman"/>
            <w:kern w:val="1"/>
            <w:lang w:eastAsia="ar-SA"/>
          </w:rPr>
          <w:t>Федеральным законом</w:t>
        </w:r>
      </w:hyperlink>
      <w:r w:rsidRPr="00BE5777">
        <w:rPr>
          <w:rFonts w:ascii="Times New Roman" w:eastAsia="Times New Roman" w:hAnsi="Times New Roman" w:cs="Times New Roman"/>
          <w:kern w:val="1"/>
          <w:lang w:eastAsia="ar-SA"/>
        </w:rPr>
        <w:t xml:space="preserve"> от 6 октября 2003 г. № 131-ФЗ «Об общих принципах организации местного самоуправления в Российской Федерации», </w:t>
      </w:r>
      <w:hyperlink r:id="rId10" w:history="1">
        <w:r w:rsidRPr="00BE5777">
          <w:rPr>
            <w:rFonts w:ascii="Times New Roman" w:eastAsia="Times New Roman" w:hAnsi="Times New Roman" w:cs="Times New Roman"/>
            <w:kern w:val="1"/>
            <w:lang w:eastAsia="ar-SA"/>
          </w:rPr>
          <w:t>Федеральным законом</w:t>
        </w:r>
      </w:hyperlink>
      <w:r w:rsidRPr="00BE5777">
        <w:rPr>
          <w:rFonts w:ascii="Times New Roman" w:eastAsia="Times New Roman" w:hAnsi="Times New Roman" w:cs="Times New Roman"/>
          <w:kern w:val="1"/>
          <w:lang w:eastAsia="ar-SA"/>
        </w:rPr>
        <w:t xml:space="preserve"> от 27 июля 2010 г. № 210-ФЗ «Об организации предоставления государственных и муниципальных услуг», </w:t>
      </w:r>
      <w:hyperlink r:id="rId11" w:history="1">
        <w:r w:rsidRPr="00BE5777">
          <w:rPr>
            <w:rFonts w:ascii="Times New Roman" w:eastAsia="Times New Roman" w:hAnsi="Times New Roman" w:cs="Times New Roman"/>
            <w:kern w:val="1"/>
            <w:lang w:eastAsia="ar-SA"/>
          </w:rPr>
          <w:t>Уставом</w:t>
        </w:r>
      </w:hyperlink>
      <w:r w:rsidRPr="00BE5777">
        <w:rPr>
          <w:rFonts w:ascii="Times New Roman" w:eastAsia="Times New Roman" w:hAnsi="Times New Roman" w:cs="Times New Roman"/>
          <w:kern w:val="1"/>
          <w:lang w:eastAsia="ar-SA"/>
        </w:rPr>
        <w:t xml:space="preserve"> Ибресинского муниципального округа Чувашской Республики, администрация Ибресинского муниципального округа </w:t>
      </w:r>
      <w:r w:rsidRPr="00BE5777">
        <w:rPr>
          <w:rFonts w:ascii="Times New Roman" w:eastAsia="Times New Roman" w:hAnsi="Times New Roman" w:cs="Times New Roman"/>
          <w:b/>
          <w:kern w:val="1"/>
          <w:lang w:eastAsia="ar-SA"/>
        </w:rPr>
        <w:t>постановляет</w:t>
      </w:r>
      <w:r w:rsidRPr="00BE5777">
        <w:rPr>
          <w:rFonts w:ascii="Times New Roman" w:eastAsia="Times New Roman" w:hAnsi="Times New Roman" w:cs="Times New Roman"/>
          <w:kern w:val="1"/>
          <w:lang w:eastAsia="ar-SA"/>
        </w:rPr>
        <w:t>:</w:t>
      </w:r>
    </w:p>
    <w:p w:rsidR="00802701" w:rsidRPr="00BE5777" w:rsidRDefault="00BE5777" w:rsidP="00802701">
      <w:pPr>
        <w:suppressAutoHyphens/>
        <w:ind w:firstLine="0"/>
        <w:rPr>
          <w:rFonts w:ascii="Times New Roman" w:eastAsia="Times New Roman" w:hAnsi="Times New Roman" w:cs="Times New Roman"/>
          <w:kern w:val="1"/>
          <w:lang w:eastAsia="ar-SA"/>
        </w:rPr>
      </w:pPr>
      <w:r w:rsidRPr="00BE5777">
        <w:rPr>
          <w:rFonts w:ascii="Times New Roman" w:eastAsia="Times New Roman" w:hAnsi="Times New Roman" w:cs="Times New Roman"/>
          <w:kern w:val="1"/>
          <w:lang w:eastAsia="ar-SA"/>
        </w:rPr>
        <w:t xml:space="preserve">1.Утвердить прилагаемый административный регламент Ибресинского муниципального округа Чувашской Республики </w:t>
      </w:r>
      <w:r w:rsidR="00802701">
        <w:rPr>
          <w:rFonts w:ascii="Times New Roman" w:eastAsia="Times New Roman" w:hAnsi="Times New Roman" w:cs="Times New Roman"/>
          <w:kern w:val="1"/>
          <w:lang w:eastAsia="ar-SA"/>
        </w:rPr>
        <w:t>по предоставлению муниципальной услуги «</w:t>
      </w:r>
      <w:r w:rsidR="0037776D">
        <w:rPr>
          <w:rFonts w:ascii="Times New Roman" w:eastAsia="Times New Roman" w:hAnsi="Times New Roman" w:cs="Times New Roman"/>
          <w:kern w:val="1"/>
          <w:lang w:eastAsia="ar-SA"/>
        </w:rPr>
        <w:t>Предоставление разрешения на отклонение</w:t>
      </w:r>
      <w:r w:rsidR="00802701">
        <w:rPr>
          <w:rFonts w:ascii="Times New Roman" w:eastAsia="Times New Roman" w:hAnsi="Times New Roman" w:cs="Times New Roman"/>
          <w:kern w:val="1"/>
          <w:lang w:eastAsia="ar-SA"/>
        </w:rPr>
        <w:t xml:space="preserve"> от предельных параметров разрешенного строительства, реконструкции объектов капитального строительства».</w:t>
      </w:r>
    </w:p>
    <w:p w:rsidR="00BE5777" w:rsidRPr="00BE5777" w:rsidRDefault="00BE5777" w:rsidP="00802701">
      <w:pPr>
        <w:suppressAutoHyphens/>
        <w:ind w:firstLine="709"/>
        <w:rPr>
          <w:rFonts w:ascii="Times New Roman" w:eastAsia="Times New Roman" w:hAnsi="Times New Roman" w:cs="Times New Roman"/>
          <w:kern w:val="1"/>
          <w:lang w:eastAsia="ar-SA"/>
        </w:rPr>
      </w:pPr>
      <w:r w:rsidRPr="00BE5777">
        <w:rPr>
          <w:rFonts w:ascii="Times New Roman" w:eastAsia="Times New Roman" w:hAnsi="Times New Roman" w:cs="Times New Roman"/>
          <w:kern w:val="1"/>
          <w:lang w:eastAsia="ar-SA"/>
        </w:rPr>
        <w:t>2.Настоящее постановление вступает в силу после  его официального опубликования.</w:t>
      </w:r>
    </w:p>
    <w:p w:rsidR="00BE5777" w:rsidRPr="00BE5777" w:rsidRDefault="00BE5777" w:rsidP="00BE5777">
      <w:pPr>
        <w:ind w:firstLine="709"/>
        <w:rPr>
          <w:rFonts w:ascii="Times New Roman" w:eastAsia="Times New Roman" w:hAnsi="Times New Roman" w:cs="Times New Roman"/>
          <w:kern w:val="1"/>
          <w:lang w:eastAsia="ar-SA"/>
        </w:rPr>
      </w:pPr>
    </w:p>
    <w:p w:rsidR="00BE5777" w:rsidRPr="00BE5777" w:rsidRDefault="00BE5777" w:rsidP="00BE5777">
      <w:pPr>
        <w:ind w:firstLine="709"/>
        <w:rPr>
          <w:rFonts w:ascii="Times New Roman" w:eastAsia="Times New Roman" w:hAnsi="Times New Roman" w:cs="Times New Roman"/>
          <w:kern w:val="1"/>
          <w:lang w:eastAsia="ar-SA"/>
        </w:rPr>
      </w:pPr>
    </w:p>
    <w:p w:rsidR="00BE5777" w:rsidRPr="00BE5777" w:rsidRDefault="00BE5777" w:rsidP="00BE5777">
      <w:pPr>
        <w:ind w:firstLine="709"/>
        <w:rPr>
          <w:rFonts w:ascii="Times New Roman" w:eastAsia="Times New Roman" w:hAnsi="Times New Roman" w:cs="Times New Roman"/>
          <w:kern w:val="1"/>
          <w:lang w:eastAsia="ar-SA"/>
        </w:rPr>
      </w:pPr>
    </w:p>
    <w:p w:rsidR="00BE5777" w:rsidRPr="00BE5777" w:rsidRDefault="00BE5777" w:rsidP="00BE5777">
      <w:pPr>
        <w:ind w:firstLine="709"/>
        <w:rPr>
          <w:rFonts w:ascii="Times New Roman" w:eastAsia="Times New Roman" w:hAnsi="Times New Roman" w:cs="Times New Roman"/>
          <w:kern w:val="1"/>
          <w:lang w:eastAsia="ar-SA"/>
        </w:rPr>
      </w:pPr>
    </w:p>
    <w:p w:rsidR="00BE5777" w:rsidRPr="00BE5777" w:rsidRDefault="00BE5777" w:rsidP="00BE5777">
      <w:pPr>
        <w:ind w:firstLine="0"/>
        <w:rPr>
          <w:rFonts w:ascii="Times New Roman" w:eastAsia="Times New Roman" w:hAnsi="Times New Roman" w:cs="Times New Roman"/>
        </w:rPr>
      </w:pPr>
      <w:r w:rsidRPr="00BE5777">
        <w:rPr>
          <w:rFonts w:ascii="Times New Roman" w:eastAsia="Times New Roman" w:hAnsi="Times New Roman" w:cs="Times New Roman"/>
        </w:rPr>
        <w:t>Глава Ибресинского</w:t>
      </w:r>
    </w:p>
    <w:p w:rsidR="00BE5777" w:rsidRPr="00BE5777" w:rsidRDefault="00BE5777" w:rsidP="00BE5777">
      <w:pPr>
        <w:ind w:firstLine="0"/>
        <w:rPr>
          <w:rFonts w:ascii="Times New Roman" w:eastAsia="Times New Roman" w:hAnsi="Times New Roman" w:cs="Times New Roman"/>
        </w:rPr>
      </w:pPr>
      <w:r w:rsidRPr="00BE5777">
        <w:rPr>
          <w:rFonts w:ascii="Times New Roman" w:eastAsia="Times New Roman" w:hAnsi="Times New Roman" w:cs="Times New Roman"/>
        </w:rPr>
        <w:t>муниципального округа</w:t>
      </w:r>
    </w:p>
    <w:p w:rsidR="00BE5777" w:rsidRPr="00BE5777" w:rsidRDefault="00BE5777" w:rsidP="00BE5777">
      <w:pPr>
        <w:ind w:firstLine="0"/>
        <w:rPr>
          <w:rFonts w:ascii="Times New Roman" w:eastAsia="Times New Roman" w:hAnsi="Times New Roman" w:cs="Times New Roman"/>
        </w:rPr>
      </w:pPr>
      <w:r w:rsidRPr="00BE5777">
        <w:rPr>
          <w:rFonts w:ascii="Times New Roman" w:eastAsia="Times New Roman" w:hAnsi="Times New Roman" w:cs="Times New Roman"/>
        </w:rPr>
        <w:t xml:space="preserve">Чувашской Республики                                                    И.Г. Семёнов    </w:t>
      </w:r>
    </w:p>
    <w:p w:rsidR="00BE5777" w:rsidRPr="00BE5777" w:rsidRDefault="00BE5777" w:rsidP="00BE5777">
      <w:pPr>
        <w:ind w:firstLine="709"/>
        <w:rPr>
          <w:rFonts w:ascii="Times New Roman" w:eastAsia="Times New Roman" w:hAnsi="Times New Roman" w:cs="Times New Roman"/>
          <w:kern w:val="1"/>
          <w:lang w:eastAsia="ar-SA"/>
        </w:rPr>
      </w:pPr>
    </w:p>
    <w:p w:rsidR="00BE5777" w:rsidRPr="00BE5777" w:rsidRDefault="00BE5777" w:rsidP="00BE5777">
      <w:pPr>
        <w:rPr>
          <w:rFonts w:ascii="Times New Roman" w:eastAsia="Times New Roman" w:hAnsi="Times New Roman" w:cs="Times New Roman"/>
          <w:kern w:val="1"/>
          <w:lang w:eastAsia="ar-SA"/>
        </w:rPr>
      </w:pPr>
    </w:p>
    <w:p w:rsidR="00BE5777" w:rsidRPr="00BE5777" w:rsidRDefault="00BE5777" w:rsidP="00BE5777">
      <w:pPr>
        <w:rPr>
          <w:rFonts w:ascii="Times New Roman" w:eastAsia="Times New Roman" w:hAnsi="Times New Roman" w:cs="Times New Roman"/>
          <w:kern w:val="1"/>
          <w:lang w:eastAsia="ar-SA"/>
        </w:rPr>
      </w:pPr>
    </w:p>
    <w:bookmarkEnd w:id="1"/>
    <w:p w:rsidR="00BE5777" w:rsidRPr="00BE5777" w:rsidRDefault="00BE5777" w:rsidP="00BE5777">
      <w:pPr>
        <w:jc w:val="right"/>
        <w:rPr>
          <w:rFonts w:ascii="Times New Roman" w:eastAsia="Times New Roman" w:hAnsi="Times New Roman" w:cs="Times New Roman"/>
        </w:rPr>
      </w:pPr>
    </w:p>
    <w:p w:rsidR="00BE5777" w:rsidRPr="00BE5777" w:rsidRDefault="00BE5777" w:rsidP="00BE5777">
      <w:pPr>
        <w:jc w:val="right"/>
        <w:rPr>
          <w:rFonts w:ascii="Times New Roman" w:eastAsia="Times New Roman" w:hAnsi="Times New Roman" w:cs="Times New Roman"/>
        </w:rPr>
      </w:pPr>
    </w:p>
    <w:p w:rsidR="00BE5777" w:rsidRPr="00BE5777" w:rsidRDefault="00BE5777" w:rsidP="00BE5777">
      <w:pPr>
        <w:jc w:val="right"/>
        <w:rPr>
          <w:rFonts w:ascii="Times New Roman" w:eastAsia="Times New Roman" w:hAnsi="Times New Roman" w:cs="Times New Roman"/>
        </w:rPr>
      </w:pPr>
    </w:p>
    <w:p w:rsidR="00BE5777" w:rsidRPr="00BE5777" w:rsidRDefault="00BE5777" w:rsidP="00BE5777">
      <w:pPr>
        <w:jc w:val="left"/>
        <w:rPr>
          <w:rFonts w:ascii="Times New Roman" w:eastAsia="Times New Roman" w:hAnsi="Times New Roman" w:cs="Times New Roman"/>
          <w:sz w:val="20"/>
          <w:szCs w:val="20"/>
        </w:rPr>
      </w:pPr>
      <w:r w:rsidRPr="00BE5777">
        <w:rPr>
          <w:rFonts w:ascii="Times New Roman" w:eastAsia="Times New Roman" w:hAnsi="Times New Roman" w:cs="Times New Roman"/>
          <w:sz w:val="20"/>
          <w:szCs w:val="20"/>
        </w:rPr>
        <w:t>Исп. Александрова Е.В.</w:t>
      </w:r>
    </w:p>
    <w:p w:rsidR="00BE5777" w:rsidRPr="00BE5777" w:rsidRDefault="00BE5777" w:rsidP="00BE5777">
      <w:pPr>
        <w:jc w:val="left"/>
        <w:rPr>
          <w:rFonts w:ascii="Times New Roman" w:eastAsia="Times New Roman" w:hAnsi="Times New Roman" w:cs="Times New Roman"/>
          <w:sz w:val="20"/>
          <w:szCs w:val="20"/>
        </w:rPr>
      </w:pPr>
      <w:r w:rsidRPr="00BE5777">
        <w:rPr>
          <w:rFonts w:ascii="Times New Roman" w:eastAsia="Times New Roman" w:hAnsi="Times New Roman" w:cs="Times New Roman"/>
          <w:sz w:val="20"/>
          <w:szCs w:val="20"/>
        </w:rPr>
        <w:t>8(83538)21256</w:t>
      </w:r>
    </w:p>
    <w:p w:rsidR="00BE5777" w:rsidRPr="00BE5777" w:rsidRDefault="00BE5777" w:rsidP="00BE5777">
      <w:pPr>
        <w:jc w:val="left"/>
        <w:rPr>
          <w:rFonts w:ascii="Times New Roman" w:eastAsia="Times New Roman" w:hAnsi="Times New Roman" w:cs="Times New Roman"/>
          <w:sz w:val="20"/>
          <w:szCs w:val="20"/>
        </w:rPr>
      </w:pPr>
      <w:r w:rsidRPr="00BE5777">
        <w:rPr>
          <w:rFonts w:ascii="Times New Roman" w:eastAsia="Times New Roman" w:hAnsi="Times New Roman" w:cs="Times New Roman"/>
          <w:sz w:val="20"/>
          <w:szCs w:val="20"/>
          <w:lang w:val="en-US"/>
        </w:rPr>
        <w:t>ibroks</w:t>
      </w:r>
      <w:r w:rsidRPr="00BE5777">
        <w:rPr>
          <w:rFonts w:ascii="Times New Roman" w:eastAsia="Times New Roman" w:hAnsi="Times New Roman" w:cs="Times New Roman"/>
          <w:sz w:val="20"/>
          <w:szCs w:val="20"/>
        </w:rPr>
        <w:t>@</w:t>
      </w:r>
      <w:r w:rsidRPr="00BE5777">
        <w:rPr>
          <w:rFonts w:ascii="Times New Roman" w:eastAsia="Times New Roman" w:hAnsi="Times New Roman" w:cs="Times New Roman"/>
          <w:sz w:val="20"/>
          <w:szCs w:val="20"/>
          <w:lang w:val="en-US"/>
        </w:rPr>
        <w:t>cap</w:t>
      </w:r>
      <w:r w:rsidRPr="00BE5777">
        <w:rPr>
          <w:rFonts w:ascii="Times New Roman" w:eastAsia="Times New Roman" w:hAnsi="Times New Roman" w:cs="Times New Roman"/>
          <w:sz w:val="20"/>
          <w:szCs w:val="20"/>
        </w:rPr>
        <w:t>.</w:t>
      </w:r>
      <w:r w:rsidRPr="00BE5777">
        <w:rPr>
          <w:rFonts w:ascii="Times New Roman" w:eastAsia="Times New Roman" w:hAnsi="Times New Roman" w:cs="Times New Roman"/>
          <w:sz w:val="20"/>
          <w:szCs w:val="20"/>
          <w:lang w:val="en-US"/>
        </w:rPr>
        <w:t>ru</w:t>
      </w:r>
    </w:p>
    <w:p w:rsidR="00666CBB" w:rsidRPr="00CB601D" w:rsidRDefault="00666CBB" w:rsidP="002A0AE9">
      <w:pPr>
        <w:widowControl/>
        <w:autoSpaceDE/>
        <w:autoSpaceDN/>
        <w:adjustRightInd/>
        <w:spacing w:after="200" w:line="276" w:lineRule="auto"/>
        <w:ind w:firstLine="0"/>
        <w:jc w:val="right"/>
        <w:rPr>
          <w:rFonts w:ascii="Times New Roman" w:eastAsia="Times New Roman" w:hAnsi="Times New Roman" w:cs="Times New Roman"/>
        </w:rPr>
      </w:pPr>
      <w:r>
        <w:br w:type="page"/>
      </w:r>
      <w:r w:rsidRPr="00CB601D">
        <w:rPr>
          <w:rFonts w:ascii="Times New Roman" w:eastAsia="Times New Roman" w:hAnsi="Times New Roman" w:cs="Times New Roman"/>
        </w:rPr>
        <w:lastRenderedPageBreak/>
        <w:t>Приложение</w:t>
      </w:r>
      <w:r w:rsidRPr="00666CBB">
        <w:rPr>
          <w:rFonts w:ascii="Times New Roman" w:eastAsia="Times New Roman" w:hAnsi="Times New Roman" w:cs="Times New Roman"/>
        </w:rPr>
        <w:br/>
      </w:r>
      <w:r w:rsidRPr="00CB601D">
        <w:rPr>
          <w:rFonts w:ascii="Times New Roman" w:eastAsia="Times New Roman" w:hAnsi="Times New Roman" w:cs="Times New Roman"/>
        </w:rPr>
        <w:t xml:space="preserve">к </w:t>
      </w:r>
      <w:hyperlink w:anchor="sub_0" w:history="1">
        <w:r w:rsidRPr="00666CBB">
          <w:rPr>
            <w:rFonts w:ascii="Times New Roman" w:eastAsia="Times New Roman" w:hAnsi="Times New Roman" w:cs="Times New Roman"/>
            <w:bCs/>
            <w:color w:val="26282F"/>
          </w:rPr>
          <w:t>постановлени</w:t>
        </w:r>
        <w:r w:rsidRPr="00CB601D">
          <w:rPr>
            <w:rFonts w:ascii="Times New Roman" w:eastAsia="Times New Roman" w:hAnsi="Times New Roman" w:cs="Times New Roman"/>
            <w:bCs/>
            <w:color w:val="26282F"/>
          </w:rPr>
          <w:t>ю</w:t>
        </w:r>
      </w:hyperlink>
      <w:r w:rsidRPr="00666CBB">
        <w:rPr>
          <w:rFonts w:ascii="Times New Roman" w:eastAsia="Times New Roman" w:hAnsi="Times New Roman" w:cs="Times New Roman"/>
        </w:rPr>
        <w:t xml:space="preserve"> администрации</w:t>
      </w:r>
      <w:r w:rsidRPr="00666CBB">
        <w:rPr>
          <w:rFonts w:ascii="Times New Roman" w:eastAsia="Times New Roman" w:hAnsi="Times New Roman" w:cs="Times New Roman"/>
        </w:rPr>
        <w:br/>
        <w:t xml:space="preserve">Ибресинского муниципального округа </w:t>
      </w:r>
      <w:r w:rsidRPr="00666CBB">
        <w:rPr>
          <w:rFonts w:ascii="Times New Roman" w:eastAsia="Times New Roman" w:hAnsi="Times New Roman" w:cs="Times New Roman"/>
        </w:rPr>
        <w:br/>
        <w:t>Чувашской Республики</w:t>
      </w:r>
      <w:r w:rsidRPr="00666CBB">
        <w:rPr>
          <w:rFonts w:ascii="Times New Roman" w:eastAsia="Times New Roman" w:hAnsi="Times New Roman" w:cs="Times New Roman"/>
        </w:rPr>
        <w:br/>
        <w:t>от</w:t>
      </w:r>
      <w:r w:rsidR="00DD0B7E">
        <w:rPr>
          <w:rFonts w:ascii="Times New Roman" w:eastAsia="Times New Roman" w:hAnsi="Times New Roman" w:cs="Times New Roman"/>
        </w:rPr>
        <w:t>24</w:t>
      </w:r>
      <w:r w:rsidRPr="00CB601D">
        <w:rPr>
          <w:rFonts w:ascii="Times New Roman" w:eastAsia="Times New Roman" w:hAnsi="Times New Roman" w:cs="Times New Roman"/>
        </w:rPr>
        <w:t>.</w:t>
      </w:r>
      <w:r w:rsidR="00DD0B7E">
        <w:rPr>
          <w:rFonts w:ascii="Times New Roman" w:eastAsia="Times New Roman" w:hAnsi="Times New Roman" w:cs="Times New Roman"/>
        </w:rPr>
        <w:t>04</w:t>
      </w:r>
      <w:r w:rsidRPr="00666CBB">
        <w:rPr>
          <w:rFonts w:ascii="Times New Roman" w:eastAsia="Times New Roman" w:hAnsi="Times New Roman" w:cs="Times New Roman"/>
        </w:rPr>
        <w:t>.</w:t>
      </w:r>
      <w:r w:rsidR="00DD0B7E">
        <w:rPr>
          <w:rFonts w:ascii="Times New Roman" w:eastAsia="Times New Roman" w:hAnsi="Times New Roman" w:cs="Times New Roman"/>
        </w:rPr>
        <w:t>2024</w:t>
      </w:r>
      <w:r w:rsidRPr="00666CBB">
        <w:rPr>
          <w:rFonts w:ascii="Times New Roman" w:eastAsia="Times New Roman" w:hAnsi="Times New Roman" w:cs="Times New Roman"/>
        </w:rPr>
        <w:t xml:space="preserve"> №</w:t>
      </w:r>
      <w:r w:rsidR="00DD0B7E">
        <w:rPr>
          <w:rFonts w:ascii="Times New Roman" w:eastAsia="Times New Roman" w:hAnsi="Times New Roman" w:cs="Times New Roman"/>
        </w:rPr>
        <w:t>396</w:t>
      </w:r>
      <w:bookmarkStart w:id="2" w:name="sub_2000"/>
    </w:p>
    <w:p w:rsidR="00666CBB" w:rsidRDefault="00666CBB" w:rsidP="00666CBB">
      <w:pPr>
        <w:jc w:val="right"/>
        <w:rPr>
          <w:rFonts w:ascii="Times New Roman" w:eastAsia="Times New Roman" w:hAnsi="Times New Roman" w:cs="Times New Roman"/>
          <w:b/>
        </w:rPr>
      </w:pPr>
    </w:p>
    <w:p w:rsidR="00CB601D" w:rsidRDefault="008A5D1E" w:rsidP="00CB601D">
      <w:pPr>
        <w:suppressAutoHyphens/>
        <w:ind w:firstLine="0"/>
        <w:jc w:val="center"/>
        <w:rPr>
          <w:b/>
        </w:rPr>
      </w:pPr>
      <w:r w:rsidRPr="00CB601D">
        <w:rPr>
          <w:b/>
        </w:rPr>
        <w:t>А</w:t>
      </w:r>
      <w:r w:rsidR="00BE5777" w:rsidRPr="00CB601D">
        <w:rPr>
          <w:b/>
        </w:rPr>
        <w:t xml:space="preserve">дминистративный регламент </w:t>
      </w:r>
    </w:p>
    <w:p w:rsidR="00CB601D" w:rsidRDefault="00CB601D" w:rsidP="00CB601D">
      <w:pPr>
        <w:suppressAutoHyphens/>
        <w:ind w:firstLine="0"/>
        <w:jc w:val="center"/>
        <w:rPr>
          <w:rFonts w:ascii="Times New Roman" w:eastAsia="Times New Roman" w:hAnsi="Times New Roman" w:cs="Times New Roman"/>
          <w:b/>
          <w:kern w:val="1"/>
          <w:lang w:eastAsia="ar-SA"/>
        </w:rPr>
      </w:pPr>
      <w:r w:rsidRPr="00CB601D">
        <w:rPr>
          <w:rFonts w:ascii="Times New Roman" w:eastAsia="Times New Roman" w:hAnsi="Times New Roman" w:cs="Times New Roman"/>
          <w:b/>
          <w:kern w:val="1"/>
          <w:lang w:eastAsia="ar-SA"/>
        </w:rPr>
        <w:t xml:space="preserve">администрации Ибресинского муниципального округа Чувашской Республики по предоставлению муниципальной услуги </w:t>
      </w:r>
    </w:p>
    <w:p w:rsidR="00CB601D" w:rsidRPr="00CB601D" w:rsidRDefault="00CB601D" w:rsidP="00CB601D">
      <w:pPr>
        <w:suppressAutoHyphens/>
        <w:ind w:firstLine="0"/>
        <w:jc w:val="center"/>
        <w:rPr>
          <w:rFonts w:ascii="Times New Roman" w:eastAsia="Times New Roman" w:hAnsi="Times New Roman" w:cs="Times New Roman"/>
          <w:b/>
          <w:kern w:val="1"/>
          <w:lang w:eastAsia="ar-SA"/>
        </w:rPr>
      </w:pPr>
      <w:r w:rsidRPr="00CB601D">
        <w:rPr>
          <w:rFonts w:ascii="Times New Roman" w:eastAsia="Times New Roman" w:hAnsi="Times New Roman" w:cs="Times New Roman"/>
          <w:b/>
          <w:kern w:val="1"/>
          <w:lang w:eastAsia="ar-SA"/>
        </w:rPr>
        <w:t>«</w:t>
      </w:r>
      <w:r w:rsidR="0037776D" w:rsidRPr="0037776D">
        <w:rPr>
          <w:rFonts w:ascii="Times New Roman" w:eastAsia="Times New Roman" w:hAnsi="Times New Roman" w:cs="Times New Roman"/>
          <w:b/>
          <w:kern w:val="1"/>
          <w:lang w:eastAsia="ar-SA"/>
        </w:rPr>
        <w:t>Предоставление разрешения на отклонение</w:t>
      </w:r>
      <w:r w:rsidRPr="00CB601D">
        <w:rPr>
          <w:rFonts w:ascii="Times New Roman" w:eastAsia="Times New Roman" w:hAnsi="Times New Roman" w:cs="Times New Roman"/>
          <w:b/>
          <w:kern w:val="1"/>
          <w:lang w:eastAsia="ar-SA"/>
        </w:rPr>
        <w:t xml:space="preserve"> от предельных параметров разрешенного строительства, реконструкции объектов капитального строительства»</w:t>
      </w:r>
    </w:p>
    <w:p w:rsidR="00BE5777" w:rsidRDefault="00BE5777" w:rsidP="00666CBB">
      <w:pPr>
        <w:jc w:val="right"/>
      </w:pPr>
    </w:p>
    <w:p w:rsidR="00BE5777" w:rsidRDefault="00BE5777">
      <w:pPr>
        <w:pStyle w:val="1"/>
      </w:pPr>
      <w:bookmarkStart w:id="3" w:name="sub_2001"/>
      <w:bookmarkEnd w:id="2"/>
      <w:r>
        <w:t>1. Общие положения</w:t>
      </w:r>
    </w:p>
    <w:bookmarkEnd w:id="3"/>
    <w:p w:rsidR="00BE5777" w:rsidRDefault="00BE5777"/>
    <w:p w:rsidR="00BE5777" w:rsidRDefault="00BE5777">
      <w:bookmarkStart w:id="4" w:name="sub_2011"/>
      <w:r>
        <w:t xml:space="preserve">1.1. Настоящий административный регламент </w:t>
      </w:r>
      <w:r w:rsidR="00CB601D">
        <w:t xml:space="preserve">по </w:t>
      </w:r>
      <w:r>
        <w:t>предоставлени</w:t>
      </w:r>
      <w:r w:rsidR="00CB601D">
        <w:t>юмуниципальной</w:t>
      </w:r>
      <w:r>
        <w:t xml:space="preserve"> услуги (далее - Административный регламент) устанавливает стандарт и порядок предоставления </w:t>
      </w:r>
      <w:r w:rsidR="00CB601D">
        <w:t>муниципальной</w:t>
      </w:r>
      <w:r>
        <w:t xml:space="preserve">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w:t>
      </w:r>
      <w:r w:rsidR="00CB601D">
        <w:t>муниципальная</w:t>
      </w:r>
      <w:r>
        <w:t xml:space="preserve"> услуга).</w:t>
      </w:r>
    </w:p>
    <w:p w:rsidR="00BE5777" w:rsidRDefault="00BE5777">
      <w:bookmarkStart w:id="5" w:name="sub_2012"/>
      <w:bookmarkEnd w:id="4"/>
      <w:r>
        <w:t>1.2. Получатели услуги: физические лица, индивидуальные предприниматели, юридические лица (далее - заявитель).</w:t>
      </w:r>
    </w:p>
    <w:bookmarkEnd w:id="5"/>
    <w:p w:rsidR="00BE5777" w:rsidRDefault="00BE5777">
      <w: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BE5777" w:rsidRDefault="00BE5777">
      <w:bookmarkStart w:id="6" w:name="sub_2013"/>
      <w:r>
        <w:t xml:space="preserve">1.3. Информирование о предоставлении </w:t>
      </w:r>
      <w:r w:rsidR="00CB601D">
        <w:t>муниципальной</w:t>
      </w:r>
      <w:r>
        <w:t xml:space="preserve"> услуги:</w:t>
      </w:r>
    </w:p>
    <w:p w:rsidR="00BE5777" w:rsidRDefault="00BE5777">
      <w:bookmarkStart w:id="7" w:name="sub_20131"/>
      <w:bookmarkEnd w:id="6"/>
      <w:r>
        <w:t xml:space="preserve">1.3.1. информация о порядке предоставления </w:t>
      </w:r>
      <w:r w:rsidR="00CB601D">
        <w:t>муниципальной</w:t>
      </w:r>
      <w:r>
        <w:t xml:space="preserve"> услуги размещается:</w:t>
      </w:r>
    </w:p>
    <w:p w:rsidR="00BE5777" w:rsidRDefault="00BE5777">
      <w:bookmarkStart w:id="8" w:name="sub_21311"/>
      <w:bookmarkEnd w:id="7"/>
      <w: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BE5777" w:rsidRDefault="00BE5777">
      <w:bookmarkStart w:id="9" w:name="sub_21312"/>
      <w:bookmarkEnd w:id="8"/>
      <w:r>
        <w:t>2) на официальном сайте Уполномоченного органа в информационно-телекоммуникационной сети "Интернет" (</w:t>
      </w:r>
      <w:hyperlink r:id="rId12" w:history="1">
        <w:r w:rsidR="006054B9" w:rsidRPr="00ED50DF">
          <w:rPr>
            <w:rStyle w:val="af1"/>
          </w:rPr>
          <w:t>https://ibresi.cap.ru/</w:t>
        </w:r>
      </w:hyperlink>
      <w:r>
        <w:t>).</w:t>
      </w:r>
    </w:p>
    <w:p w:rsidR="00BE5777" w:rsidRDefault="00BE5777">
      <w:bookmarkStart w:id="10" w:name="sub_21313"/>
      <w:bookmarkEnd w:id="9"/>
      <w:r>
        <w:t>3) на Портале государственных и муниципальных услуг (далее - Региональный портал);</w:t>
      </w:r>
    </w:p>
    <w:p w:rsidR="00BE5777" w:rsidRDefault="00BE5777">
      <w:bookmarkStart w:id="11" w:name="sub_21314"/>
      <w:bookmarkEnd w:id="10"/>
      <w:r>
        <w:t>4) на Едином портале государственных и муниципальных услуг (функций) (</w:t>
      </w:r>
      <w:hyperlink r:id="rId13" w:history="1">
        <w:r>
          <w:rPr>
            <w:rStyle w:val="a4"/>
          </w:rPr>
          <w:t>https://www.gosuslugi.ru/</w:t>
        </w:r>
      </w:hyperlink>
      <w:r>
        <w:t>) (далее - Единый портал);</w:t>
      </w:r>
    </w:p>
    <w:p w:rsidR="00BE5777" w:rsidRDefault="006054B9">
      <w:bookmarkStart w:id="12" w:name="sub_21316"/>
      <w:bookmarkEnd w:id="11"/>
      <w:r>
        <w:t>5</w:t>
      </w:r>
      <w:r w:rsidR="00BE5777">
        <w:t>)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BE5777" w:rsidRDefault="00BE5777">
      <w:bookmarkStart w:id="13" w:name="sub_21317"/>
      <w:bookmarkEnd w:id="12"/>
      <w:r>
        <w:t>7) по телефону Уполномоченным органом или многофункциональн</w:t>
      </w:r>
      <w:r w:rsidR="006054B9">
        <w:t>ым центром</w:t>
      </w:r>
      <w:r>
        <w:t>;</w:t>
      </w:r>
    </w:p>
    <w:p w:rsidR="00BE5777" w:rsidRDefault="00BE5777">
      <w:bookmarkStart w:id="14" w:name="sub_21318"/>
      <w:bookmarkEnd w:id="13"/>
      <w:r>
        <w:t>8) письменно, в том числе посредством электронной почты, факсимильной связи.</w:t>
      </w:r>
    </w:p>
    <w:p w:rsidR="00BE5777" w:rsidRDefault="00BE5777">
      <w:bookmarkStart w:id="15" w:name="sub_20132"/>
      <w:bookmarkEnd w:id="14"/>
      <w:r>
        <w:t xml:space="preserve">1.3.2. Консультирование по вопросам предоставления </w:t>
      </w:r>
      <w:r w:rsidR="00CB601D">
        <w:t>муниципальной</w:t>
      </w:r>
      <w:r>
        <w:t xml:space="preserve"> услуги осуществляется:</w:t>
      </w:r>
    </w:p>
    <w:p w:rsidR="00BE5777" w:rsidRDefault="00BE5777">
      <w:bookmarkStart w:id="16" w:name="sub_21321"/>
      <w:bookmarkEnd w:id="15"/>
      <w:r>
        <w:t>1) в многофункциональных центрах при устном обращении - лично или по телефону;</w:t>
      </w:r>
    </w:p>
    <w:p w:rsidR="00BE5777" w:rsidRDefault="00BE5777">
      <w:bookmarkStart w:id="17" w:name="sub_21322"/>
      <w:bookmarkEnd w:id="16"/>
      <w: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E5777" w:rsidRDefault="00BE5777">
      <w:bookmarkStart w:id="18" w:name="sub_20133"/>
      <w:bookmarkEnd w:id="17"/>
      <w:r>
        <w:t xml:space="preserve">1.3.3. Информация о порядке и сроках предоставления </w:t>
      </w:r>
      <w:r w:rsidR="00CB601D">
        <w:t>муниципальной</w:t>
      </w:r>
      <w:r>
        <w:t xml:space="preserve"> услуги предоставляется заявителю бесплатно.</w:t>
      </w:r>
    </w:p>
    <w:p w:rsidR="00BE5777" w:rsidRDefault="00BE5777">
      <w:bookmarkStart w:id="19" w:name="sub_20134"/>
      <w:bookmarkEnd w:id="18"/>
      <w:r>
        <w:t xml:space="preserve">1.3.4. Размещение информации о порядке предоставления </w:t>
      </w:r>
      <w:r w:rsidR="00CB601D">
        <w:t>муниципальной</w:t>
      </w:r>
      <w:r>
        <w:t xml:space="preserve"> услуги на информационных стендах в помещении МФЦ осуществляется в соответствии с </w:t>
      </w:r>
      <w:r>
        <w:lastRenderedPageBreak/>
        <w:t>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bookmarkEnd w:id="19"/>
    <w:p w:rsidR="00BE5777" w:rsidRDefault="00BE5777">
      <w:r>
        <w:t xml:space="preserve">Информация о ходе рассмотрения заявления о предоставлении </w:t>
      </w:r>
      <w:r w:rsidR="00CB601D">
        <w:t>муниципальной</w:t>
      </w:r>
      <w:r>
        <w:t xml:space="preserve"> услуги и о результатах предоставления </w:t>
      </w:r>
      <w:r w:rsidR="00CB601D">
        <w:t>муниципальной</w:t>
      </w:r>
      <w:r>
        <w:t xml:space="preserve"> услуги может быть получена заявителем (его представителем) в личном кабинете на </w:t>
      </w:r>
      <w:hyperlink r:id="rId14" w:history="1">
        <w:r>
          <w:rPr>
            <w:rStyle w:val="a4"/>
          </w:rPr>
          <w:t>Едином портале</w:t>
        </w:r>
      </w:hyperlink>
      <w:r>
        <w:t xml:space="preserve">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3665D" w:rsidRDefault="00E3665D">
      <w:pPr>
        <w:widowControl/>
        <w:autoSpaceDE/>
        <w:autoSpaceDN/>
        <w:adjustRightInd/>
        <w:spacing w:after="200" w:line="276" w:lineRule="auto"/>
        <w:ind w:firstLine="0"/>
        <w:jc w:val="left"/>
      </w:pPr>
      <w:r>
        <w:br w:type="page"/>
      </w:r>
    </w:p>
    <w:p w:rsidR="00BE5777" w:rsidRDefault="00BE5777"/>
    <w:p w:rsidR="00BE5777" w:rsidRDefault="00BE5777">
      <w:pPr>
        <w:pStyle w:val="1"/>
      </w:pPr>
      <w:bookmarkStart w:id="20" w:name="sub_2002"/>
      <w:r>
        <w:t xml:space="preserve">2. Стандарт предоставления </w:t>
      </w:r>
      <w:r w:rsidR="00CB601D">
        <w:t>муниципальной</w:t>
      </w:r>
      <w:r>
        <w:t xml:space="preserve"> услуги</w:t>
      </w:r>
    </w:p>
    <w:bookmarkEnd w:id="20"/>
    <w:p w:rsidR="00BE5777" w:rsidRDefault="00BE5777"/>
    <w:p w:rsidR="00BE5777" w:rsidRDefault="00BE5777">
      <w:pPr>
        <w:pStyle w:val="1"/>
      </w:pPr>
      <w:bookmarkStart w:id="21" w:name="sub_2021"/>
      <w:r>
        <w:t xml:space="preserve">2.1. Наименование </w:t>
      </w:r>
      <w:r w:rsidR="00CB601D">
        <w:t>муниципальной</w:t>
      </w:r>
      <w:r>
        <w:t xml:space="preserve"> услуги</w:t>
      </w:r>
    </w:p>
    <w:bookmarkEnd w:id="21"/>
    <w:p w:rsidR="00BE5777" w:rsidRDefault="00BE5777"/>
    <w:p w:rsidR="00BE5777" w:rsidRDefault="00B50174">
      <w:r>
        <w:t>Наименование муниципальной услуги – «</w:t>
      </w:r>
      <w:r w:rsidR="00BE5777">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t>»</w:t>
      </w:r>
      <w:r w:rsidR="00BE5777">
        <w:t>.</w:t>
      </w:r>
    </w:p>
    <w:p w:rsidR="00BE5777" w:rsidRDefault="00BE5777"/>
    <w:p w:rsidR="00BE5777" w:rsidRDefault="00B50174">
      <w:pPr>
        <w:pStyle w:val="1"/>
      </w:pPr>
      <w:bookmarkStart w:id="22" w:name="sub_2022"/>
      <w:r>
        <w:t xml:space="preserve">2.2. </w:t>
      </w:r>
      <w:r w:rsidRPr="00B50174">
        <w:t>Наименование органа, предоставляющего муниципальную услугу</w:t>
      </w:r>
    </w:p>
    <w:bookmarkEnd w:id="22"/>
    <w:p w:rsidR="00BE5777" w:rsidRDefault="00BE5777"/>
    <w:p w:rsidR="00B50174" w:rsidRPr="00B50174" w:rsidRDefault="00B50174" w:rsidP="00B50174">
      <w:pPr>
        <w:widowControl/>
        <w:ind w:firstLine="709"/>
        <w:rPr>
          <w:rFonts w:ascii="Times New Roman" w:hAnsi="Times New Roman" w:cs="Times New Roman"/>
          <w:color w:val="000000"/>
        </w:rPr>
      </w:pPr>
      <w:r w:rsidRPr="00B50174">
        <w:rPr>
          <w:rFonts w:ascii="Times New Roman" w:hAnsi="Times New Roman" w:cs="Times New Roman"/>
          <w:color w:val="000000"/>
        </w:rPr>
        <w:t>Муниципальная услуга предоставляется администрацией Ибресинского муниципального округа Чувашской Республики через отдел строительства, благоустройства, ЖКХ и дорожного хозяйства, управление по развитию территорий, Айбечский территориальный отдел, Андреевский территориальный отдел, Березовский территориальный отдел, Большеабакасинский территориальный отдел, Буинский территориальный отдел, Ибресинский территориальный отдел, Кировский территориальный отдел, Климовский территориальный отдел, Малокармалинский территориальный отдел, Новочурашевский территориальный отдел, Хормалинский территориальный отдел, Чувашско-Тимяшский территориальный отдел, Ширтанский территориальный отдел  управления по развитию территорий Ибресинского муниципального округа Чувашской Республики (далее-уполномоченный орган), многофункциональный центр</w:t>
      </w:r>
      <w:r w:rsidRPr="00B50174">
        <w:rPr>
          <w:rFonts w:ascii="Times New Roman" w:hAnsi="Times New Roman" w:cs="Times New Roman"/>
          <w:bCs/>
          <w:color w:val="000000"/>
        </w:rPr>
        <w:t>предоставления государственных и муниципальных услуг.</w:t>
      </w:r>
    </w:p>
    <w:p w:rsidR="00BE5777" w:rsidRDefault="00BE5777"/>
    <w:p w:rsidR="00B50174" w:rsidRPr="001F4F6B" w:rsidRDefault="00BE5777" w:rsidP="00B50174">
      <w:pPr>
        <w:ind w:firstLine="567"/>
        <w:jc w:val="center"/>
        <w:rPr>
          <w:rFonts w:ascii="Times New Roman" w:hAnsi="Times New Roman" w:cs="Times New Roman"/>
          <w:b/>
          <w:bCs/>
          <w:color w:val="000000"/>
        </w:rPr>
      </w:pPr>
      <w:bookmarkStart w:id="23" w:name="sub_2023"/>
      <w:r w:rsidRPr="001F4F6B">
        <w:rPr>
          <w:b/>
        </w:rPr>
        <w:t xml:space="preserve">2.3. </w:t>
      </w:r>
      <w:bookmarkEnd w:id="23"/>
      <w:r w:rsidR="00B50174" w:rsidRPr="001F4F6B">
        <w:rPr>
          <w:rFonts w:ascii="Times New Roman" w:hAnsi="Times New Roman" w:cs="Times New Roman"/>
          <w:b/>
          <w:bCs/>
          <w:color w:val="000000"/>
        </w:rPr>
        <w:t xml:space="preserve">Состав и способы подачи запроса о предоставлении муниципальной услуги </w:t>
      </w:r>
    </w:p>
    <w:p w:rsidR="00B50174" w:rsidRPr="00B50174" w:rsidRDefault="00B50174" w:rsidP="00B50174">
      <w:pPr>
        <w:ind w:firstLine="567"/>
        <w:jc w:val="center"/>
        <w:rPr>
          <w:rFonts w:ascii="Times New Roman" w:hAnsi="Times New Roman" w:cs="Times New Roman"/>
          <w:b/>
          <w:bCs/>
          <w:color w:val="000000"/>
        </w:rPr>
      </w:pPr>
    </w:p>
    <w:p w:rsidR="00B50174" w:rsidRPr="00B50174" w:rsidRDefault="00B50174" w:rsidP="00B50174">
      <w:r w:rsidRPr="00B50174">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50174" w:rsidRPr="00B50174" w:rsidRDefault="00B50174" w:rsidP="00B50174">
      <w:bookmarkStart w:id="24" w:name="sub_1024"/>
      <w:r w:rsidRPr="00B50174">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настоящем Административном регламенте, одним из следующих способов по выбору заявителя:</w:t>
      </w:r>
    </w:p>
    <w:bookmarkEnd w:id="24"/>
    <w:p w:rsidR="00B50174" w:rsidRPr="00B50174" w:rsidRDefault="00B50174" w:rsidP="00B50174">
      <w:pPr>
        <w:widowControl/>
        <w:ind w:firstLine="709"/>
        <w:rPr>
          <w:rFonts w:ascii="Times New Roman" w:hAnsi="Times New Roman" w:cs="Times New Roman"/>
          <w:bCs/>
          <w:color w:val="000000"/>
        </w:rPr>
      </w:pPr>
      <w:r w:rsidRPr="00B50174">
        <w:rPr>
          <w:rFonts w:ascii="Times New Roman" w:hAnsi="Times New Roman" w:cs="Times New Roman"/>
          <w:bCs/>
          <w:color w:val="000000"/>
        </w:rPr>
        <w:t>а) в электронной форме посредством Единого портала, регионального портала;</w:t>
      </w:r>
    </w:p>
    <w:p w:rsidR="00B50174" w:rsidRPr="00B50174" w:rsidRDefault="00B50174" w:rsidP="00B50174">
      <w:pPr>
        <w:widowControl/>
        <w:ind w:firstLine="709"/>
        <w:rPr>
          <w:rFonts w:ascii="Times New Roman" w:hAnsi="Times New Roman" w:cs="Times New Roman"/>
          <w:bCs/>
          <w:color w:val="000000"/>
        </w:rPr>
      </w:pPr>
      <w:r w:rsidRPr="00B50174">
        <w:rPr>
          <w:rFonts w:ascii="Times New Roman" w:hAnsi="Times New Roman" w:cs="Times New Roman"/>
          <w:bCs/>
          <w:color w:val="00000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E5777" w:rsidRDefault="00BE5777" w:rsidP="00B50174">
      <w:pPr>
        <w:pStyle w:val="1"/>
      </w:pPr>
    </w:p>
    <w:p w:rsidR="00E3665D" w:rsidRDefault="00E3665D">
      <w:pPr>
        <w:pStyle w:val="1"/>
      </w:pPr>
      <w:bookmarkStart w:id="25" w:name="sub_2024"/>
    </w:p>
    <w:p w:rsidR="00E3665D" w:rsidRDefault="00E3665D">
      <w:pPr>
        <w:pStyle w:val="1"/>
      </w:pPr>
    </w:p>
    <w:p w:rsidR="00BE5777" w:rsidRDefault="00BE5777">
      <w:pPr>
        <w:pStyle w:val="1"/>
      </w:pPr>
      <w:r>
        <w:lastRenderedPageBreak/>
        <w:t xml:space="preserve">2.4. Описание результата предоставления </w:t>
      </w:r>
      <w:r w:rsidR="00CB601D">
        <w:t>муниципальной</w:t>
      </w:r>
      <w:r>
        <w:t xml:space="preserve"> услуги</w:t>
      </w:r>
    </w:p>
    <w:bookmarkEnd w:id="25"/>
    <w:p w:rsidR="00BE5777" w:rsidRDefault="00BE5777"/>
    <w:p w:rsidR="00BE5777" w:rsidRDefault="00BE5777">
      <w:r>
        <w:t xml:space="preserve">Результатами предоставления </w:t>
      </w:r>
      <w:r w:rsidR="00CB601D">
        <w:t>муниципальной</w:t>
      </w:r>
      <w:r>
        <w:t xml:space="preserve"> услуги являются:</w:t>
      </w:r>
    </w:p>
    <w:p w:rsidR="00BE5777" w:rsidRDefault="00BE5777">
      <w:bookmarkStart w:id="26" w:name="sub_2241"/>
      <w:r>
        <w:t xml:space="preserve">1) решение о предоставлении разрешения </w:t>
      </w:r>
      <w:r w:rsidR="00B50174">
        <w:t xml:space="preserve">на </w:t>
      </w:r>
      <w:r>
        <w:t xml:space="preserve">отклонение от предельных параметров разрешенного строительства, реконструкции объекта капитального строительства (по форме, согласно </w:t>
      </w:r>
      <w:hyperlink w:anchor="sub_2200" w:history="1">
        <w:r>
          <w:rPr>
            <w:rStyle w:val="a4"/>
          </w:rPr>
          <w:t xml:space="preserve">приложению </w:t>
        </w:r>
        <w:r w:rsidR="000A4104">
          <w:rPr>
            <w:rStyle w:val="a4"/>
          </w:rPr>
          <w:t>№</w:t>
        </w:r>
        <w:r>
          <w:rPr>
            <w:rStyle w:val="a4"/>
          </w:rPr>
          <w:t> 2</w:t>
        </w:r>
      </w:hyperlink>
      <w:r>
        <w:t xml:space="preserve"> к настоящему Административному регламенту);</w:t>
      </w:r>
    </w:p>
    <w:p w:rsidR="00BE5777" w:rsidRDefault="00BE5777">
      <w:bookmarkStart w:id="27" w:name="sub_2242"/>
      <w:bookmarkEnd w:id="26"/>
      <w:r>
        <w:t xml:space="preserve">2) решение об отказе в предоставлении </w:t>
      </w:r>
      <w:r w:rsidR="00CB601D">
        <w:t>муниципальной</w:t>
      </w:r>
      <w:r>
        <w:t xml:space="preserve"> услуги (по форме, согласно </w:t>
      </w:r>
      <w:hyperlink w:anchor="sub_2300" w:history="1">
        <w:r w:rsidR="000A4104">
          <w:rPr>
            <w:rStyle w:val="a4"/>
          </w:rPr>
          <w:t>приложению №</w:t>
        </w:r>
        <w:r>
          <w:rPr>
            <w:rStyle w:val="a4"/>
          </w:rPr>
          <w:t> 3</w:t>
        </w:r>
      </w:hyperlink>
      <w:r>
        <w:t xml:space="preserve"> к настоящему Административному регламенту).</w:t>
      </w:r>
    </w:p>
    <w:bookmarkEnd w:id="27"/>
    <w:p w:rsidR="00BE5777" w:rsidRDefault="00BE5777"/>
    <w:p w:rsidR="00BE5777" w:rsidRDefault="00BE5777">
      <w:pPr>
        <w:pStyle w:val="1"/>
      </w:pPr>
      <w:bookmarkStart w:id="28" w:name="sub_2025"/>
      <w:r>
        <w:t xml:space="preserve">2.5. Срок предоставления </w:t>
      </w:r>
      <w:r w:rsidR="00CB601D">
        <w:t>муниципальной</w:t>
      </w:r>
      <w:r>
        <w:t xml:space="preserve"> услуги, в том числе с учетом необходимости обращения в организации, участвующие в предоставлении </w:t>
      </w:r>
      <w:r w:rsidR="00CB601D">
        <w:t>муниципальной</w:t>
      </w:r>
      <w:r>
        <w:t xml:space="preserve"> услуги, срок приостановления предоставления </w:t>
      </w:r>
      <w:r w:rsidR="00CB601D">
        <w:t>муниципальной</w:t>
      </w:r>
      <w:r>
        <w:t xml:space="preserve"> услуги, срок выдачи (направления) документов, являющихся результатом предоставления </w:t>
      </w:r>
      <w:r w:rsidR="00CB601D">
        <w:t>муниципальной</w:t>
      </w:r>
      <w:r>
        <w:t xml:space="preserve"> услуги</w:t>
      </w:r>
    </w:p>
    <w:bookmarkEnd w:id="28"/>
    <w:p w:rsidR="00BE5777" w:rsidRDefault="00BE5777"/>
    <w:p w:rsidR="00BE5777" w:rsidRDefault="00BE5777">
      <w:bookmarkStart w:id="29" w:name="sub_2251"/>
      <w:r>
        <w:t xml:space="preserve">2.5.1. Срок предоставления </w:t>
      </w:r>
      <w:r w:rsidR="00CB601D">
        <w:t>муниципальной</w:t>
      </w:r>
      <w:r w:rsidR="00A530BF">
        <w:t xml:space="preserve"> услуги не может превышать </w:t>
      </w:r>
      <w:r w:rsidR="00456140">
        <w:t>67</w:t>
      </w:r>
      <w:r>
        <w:t xml:space="preserve"> рабочих дней со дня регистрации заявления и документов, необходимых для предоставления </w:t>
      </w:r>
      <w:r w:rsidR="00CB601D">
        <w:t>муниципальной</w:t>
      </w:r>
      <w:r w:rsidR="00A530BF">
        <w:t xml:space="preserve"> услуги.</w:t>
      </w:r>
    </w:p>
    <w:p w:rsidR="00CF304F" w:rsidRDefault="00CF304F">
      <w:r>
        <w:t>В том числе:</w:t>
      </w:r>
    </w:p>
    <w:p w:rsidR="00CF304F" w:rsidRPr="00135B99" w:rsidRDefault="00D8138B">
      <w:r w:rsidRPr="00135B99">
        <w:t>- для подготовки п</w:t>
      </w:r>
      <w:r w:rsidR="00CF304F" w:rsidRPr="00135B99">
        <w:t>роект</w:t>
      </w:r>
      <w:r w:rsidRPr="00135B99">
        <w:t>а</w:t>
      </w:r>
      <w:r w:rsidR="00CF304F" w:rsidRPr="00135B99">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135B99">
        <w:t>не более</w:t>
      </w:r>
      <w:r w:rsidR="00CF304F" w:rsidRPr="00135B99">
        <w:t xml:space="preserve"> пятнадцати рабочих дней со дня поступления заявления о предоставлении такого разрешения</w:t>
      </w:r>
      <w:r w:rsidRPr="00135B99">
        <w:t>;</w:t>
      </w:r>
    </w:p>
    <w:p w:rsidR="00B25811" w:rsidRPr="00135B99" w:rsidRDefault="00D8138B" w:rsidP="00B25811">
      <w:r w:rsidRPr="00135B99">
        <w:t>- для проведения</w:t>
      </w:r>
      <w:r w:rsidR="00B25811" w:rsidRPr="00135B99">
        <w:t xml:space="preserve"> процедуры </w:t>
      </w:r>
      <w:r w:rsidRPr="00135B99">
        <w:t xml:space="preserve"> публичных слушаний </w:t>
      </w:r>
      <w:r w:rsidR="00B25811" w:rsidRPr="00135B99">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Ибресинского муниципального округа об их проведении до дня опубликования заключения о результатах общественных обсуждений или публичных слушаний не </w:t>
      </w:r>
      <w:r w:rsidR="006932FF" w:rsidRPr="00135B99">
        <w:t>более одного месяца;</w:t>
      </w:r>
    </w:p>
    <w:p w:rsidR="006932FF" w:rsidRPr="00135B99" w:rsidRDefault="006932FF" w:rsidP="000F0A61">
      <w:r w:rsidRPr="00135B99">
        <w:t>- для подготовки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основании заключения о результатах общественных обсуждений или публичных слушаний по проекту)</w:t>
      </w:r>
      <w:r w:rsidR="000F0A61" w:rsidRPr="00135B99">
        <w:t xml:space="preserve">,  рекомендаций о предоставлении такого разрешения или об отказе в предоставлении такого разрешения с указанием причин принятого решения и направления  указанных рекомендаций главе муниципального округа </w:t>
      </w:r>
      <w:r w:rsidR="00135B99" w:rsidRPr="00135B99">
        <w:t xml:space="preserve">- </w:t>
      </w:r>
      <w:r w:rsidR="000F0A61" w:rsidRPr="00135B99">
        <w:t xml:space="preserve">не более </w:t>
      </w:r>
      <w:r w:rsidRPr="00135B99">
        <w:t>пятнадцати рабочих дней со дня окончани</w:t>
      </w:r>
      <w:r w:rsidR="000F0A61" w:rsidRPr="00135B99">
        <w:t>я таких обсуждений или слушаний;</w:t>
      </w:r>
    </w:p>
    <w:p w:rsidR="000F0A61" w:rsidRPr="00135B99" w:rsidRDefault="000F0A61" w:rsidP="000F0A61">
      <w:r w:rsidRPr="00135B99">
        <w:t xml:space="preserve">- для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 итогам </w:t>
      </w:r>
      <w:r w:rsidR="00135B99" w:rsidRPr="00135B99">
        <w:t xml:space="preserve">проведенных публичных слушаний и общественных обсуждений и </w:t>
      </w:r>
      <w:r w:rsidRPr="00135B99">
        <w:t>рекомендаций о предоставлении такого разрешения или об отказе в предоставлении такого разрешения</w:t>
      </w:r>
      <w:r w:rsidR="00135B99" w:rsidRPr="00135B99">
        <w:t xml:space="preserve"> – не более семи дней.</w:t>
      </w:r>
    </w:p>
    <w:bookmarkEnd w:id="29"/>
    <w:p w:rsidR="00E3665D" w:rsidRDefault="00E3665D">
      <w:pPr>
        <w:widowControl/>
        <w:autoSpaceDE/>
        <w:autoSpaceDN/>
        <w:adjustRightInd/>
        <w:spacing w:after="200" w:line="276" w:lineRule="auto"/>
        <w:ind w:firstLine="0"/>
        <w:jc w:val="left"/>
      </w:pPr>
      <w:r>
        <w:br w:type="page"/>
      </w:r>
    </w:p>
    <w:p w:rsidR="00E3665D" w:rsidRDefault="00E3665D"/>
    <w:p w:rsidR="00BE5777" w:rsidRDefault="00BE5777">
      <w:pPr>
        <w:pStyle w:val="1"/>
      </w:pPr>
      <w:bookmarkStart w:id="30" w:name="sub_2026"/>
      <w: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CB601D">
        <w:t>муниципальной</w:t>
      </w:r>
      <w:r>
        <w:t xml:space="preserve">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bookmarkEnd w:id="30"/>
    <w:p w:rsidR="00BE5777" w:rsidRDefault="00BE5777"/>
    <w:p w:rsidR="00BE5777" w:rsidRDefault="00BE5777">
      <w:bookmarkStart w:id="31" w:name="sub_2261"/>
      <w:r>
        <w:t xml:space="preserve">2.6.1. Для получения </w:t>
      </w:r>
      <w:r w:rsidR="00CB601D">
        <w:t>муниципальной</w:t>
      </w:r>
      <w:r>
        <w:t xml:space="preserve"> услуги заявитель представляет следующие документы:</w:t>
      </w:r>
    </w:p>
    <w:p w:rsidR="00BE5777" w:rsidRDefault="00BE5777">
      <w:bookmarkStart w:id="32" w:name="sub_22611"/>
      <w:bookmarkEnd w:id="31"/>
      <w:r>
        <w:t>1) документ, удостоверяющий личность;</w:t>
      </w:r>
    </w:p>
    <w:p w:rsidR="00BE5777" w:rsidRDefault="00BE5777">
      <w:bookmarkStart w:id="33" w:name="sub_22612"/>
      <w:bookmarkEnd w:id="32"/>
      <w:r>
        <w:t xml:space="preserve">2) документ, удостоверяющий полномочия представителя заявителя, в случае обращения за предоставлением </w:t>
      </w:r>
      <w:r w:rsidR="00CB601D">
        <w:t>муниципальной</w:t>
      </w:r>
      <w:r>
        <w:t xml:space="preserve"> услуги представителя заявителя (за исключением законных представителей физических лиц);</w:t>
      </w:r>
    </w:p>
    <w:p w:rsidR="00BE5777" w:rsidRDefault="00BE5777">
      <w:bookmarkStart w:id="34" w:name="sub_22613"/>
      <w:bookmarkEnd w:id="33"/>
      <w:r>
        <w:t>3) заявление:</w:t>
      </w:r>
    </w:p>
    <w:bookmarkEnd w:id="34"/>
    <w:p w:rsidR="00BE5777" w:rsidRDefault="00BE5777">
      <w:r>
        <w:t xml:space="preserve">- в форме документа на бумажном носителе по форме, согласно </w:t>
      </w:r>
      <w:hyperlink w:anchor="sub_2100" w:history="1">
        <w:r w:rsidR="000A4104">
          <w:rPr>
            <w:rStyle w:val="a4"/>
          </w:rPr>
          <w:t>приложению №</w:t>
        </w:r>
        <w:r>
          <w:rPr>
            <w:rStyle w:val="a4"/>
          </w:rPr>
          <w:t> 1</w:t>
        </w:r>
      </w:hyperlink>
      <w:r>
        <w:t xml:space="preserve"> к настоящему Административному регламенту;</w:t>
      </w:r>
    </w:p>
    <w:p w:rsidR="00BE5777" w:rsidRDefault="00BE5777">
      <w:r>
        <w:t>- в электронной форме (заполняется посредством внесения соответствующих сведений в интерактивную форму заявления).</w:t>
      </w:r>
    </w:p>
    <w:p w:rsidR="00BE5777" w:rsidRDefault="00BE5777">
      <w:r>
        <w:t xml:space="preserve">Заявление о предоставлении </w:t>
      </w:r>
      <w:r w:rsidR="00CB601D">
        <w:t>муниципальной</w:t>
      </w:r>
      <w:r>
        <w:t xml:space="preserve"> услуги может быть направлено в форме электронного документа, подписанного </w:t>
      </w:r>
      <w:hyperlink r:id="rId15" w:history="1">
        <w:r>
          <w:rPr>
            <w:rStyle w:val="a4"/>
          </w:rPr>
          <w:t>электронной подписью</w:t>
        </w:r>
      </w:hyperlink>
      <w:r>
        <w:t xml:space="preserve"> в соответствии с требованиями </w:t>
      </w:r>
      <w:hyperlink r:id="rId16" w:history="1">
        <w:r>
          <w:rPr>
            <w:rStyle w:val="a4"/>
          </w:rPr>
          <w:t>Федерального закона</w:t>
        </w:r>
      </w:hyperlink>
      <w:r>
        <w:t xml:space="preserve"> от 6 апреля 2011 г. N 63-ФЗ "Об электронной подписи" (далее - Федеральный закон N 63-ФЗ).</w:t>
      </w:r>
    </w:p>
    <w:p w:rsidR="00BE5777" w:rsidRDefault="00BE5777">
      <w:r>
        <w:t xml:space="preserve">В случае направления заявления посредством </w:t>
      </w:r>
      <w:hyperlink r:id="rId17" w:history="1">
        <w:r>
          <w:rPr>
            <w:rStyle w:val="a4"/>
          </w:rPr>
          <w:t>Единого портала</w:t>
        </w:r>
      </w:hyperlink>
      <w: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5777" w:rsidRDefault="00BE5777">
      <w:bookmarkStart w:id="35" w:name="sub_2262"/>
      <w:r>
        <w:t>2.6.2. К заявлению прилагаются:</w:t>
      </w:r>
    </w:p>
    <w:p w:rsidR="00BE5777" w:rsidRDefault="00BE5777">
      <w:bookmarkStart w:id="36" w:name="sub_22621"/>
      <w:bookmarkEnd w:id="35"/>
      <w: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E5777" w:rsidRDefault="00BE5777">
      <w:bookmarkStart w:id="37" w:name="sub_22622"/>
      <w:bookmarkEnd w:id="36"/>
      <w: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BE5777" w:rsidRDefault="00BE5777">
      <w:bookmarkStart w:id="38" w:name="sub_2263"/>
      <w:bookmarkEnd w:id="37"/>
      <w:r>
        <w:t>2.6.3. Заявление и прилагаемые документы могут быть представлены (направлены) заявителем одним из следующих способов:</w:t>
      </w:r>
    </w:p>
    <w:p w:rsidR="00BE5777" w:rsidRDefault="00BE5777">
      <w:bookmarkStart w:id="39" w:name="sub_22631"/>
      <w:bookmarkEnd w:id="38"/>
      <w:r>
        <w:t>1) лично или посредством почтового отправления в орган государственной власти субъекта Российской Федерации или местного самоуправления;</w:t>
      </w:r>
    </w:p>
    <w:bookmarkEnd w:id="39"/>
    <w:p w:rsidR="00BE5777" w:rsidRDefault="00E60604">
      <w:r>
        <w:t>2</w:t>
      </w:r>
      <w:r w:rsidR="00BE5777">
        <w:t>) через МФЦ;</w:t>
      </w:r>
    </w:p>
    <w:p w:rsidR="00BE5777" w:rsidRDefault="00E60604">
      <w:bookmarkStart w:id="40" w:name="sub_22633"/>
      <w:r>
        <w:t>3</w:t>
      </w:r>
      <w:r w:rsidR="00BE5777">
        <w:t xml:space="preserve">) через Региональный или </w:t>
      </w:r>
      <w:hyperlink r:id="rId18" w:history="1">
        <w:r w:rsidR="00BE5777">
          <w:rPr>
            <w:rStyle w:val="a4"/>
          </w:rPr>
          <w:t>Единый портал</w:t>
        </w:r>
      </w:hyperlink>
      <w:r w:rsidR="00BE5777">
        <w:t>.</w:t>
      </w:r>
    </w:p>
    <w:p w:rsidR="00BE5777" w:rsidRDefault="00BE5777">
      <w:bookmarkStart w:id="41" w:name="sub_2264"/>
      <w:bookmarkEnd w:id="40"/>
      <w:r>
        <w:t>2.6.4. Запрещается требовать от заявителя:</w:t>
      </w:r>
    </w:p>
    <w:p w:rsidR="00BE5777" w:rsidRDefault="00BE5777">
      <w:bookmarkStart w:id="42" w:name="sub_22641"/>
      <w:bookmarkEnd w:id="41"/>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E5777" w:rsidRDefault="00BE5777">
      <w:bookmarkStart w:id="43" w:name="sub_22642"/>
      <w:bookmarkEnd w:id="4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Pr>
            <w:rStyle w:val="a4"/>
          </w:rPr>
          <w:t>частью 1 статьи 1</w:t>
        </w:r>
      </w:hyperlink>
      <w:r>
        <w:t xml:space="preserve"> Федерального закона государственных и муниципальных услуг, всоответствии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0" w:history="1">
        <w:r>
          <w:rPr>
            <w:rStyle w:val="a4"/>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BE5777" w:rsidRDefault="00BE5777">
      <w:bookmarkStart w:id="44" w:name="sub_22643"/>
      <w:bookmarkEnd w:id="43"/>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Pr>
            <w:rStyle w:val="a4"/>
          </w:rPr>
          <w:t>части 1 статьи 9</w:t>
        </w:r>
      </w:hyperlink>
      <w:r>
        <w:t xml:space="preserve"> Федерального закона N 210-ФЗ;</w:t>
      </w:r>
    </w:p>
    <w:p w:rsidR="00BE5777" w:rsidRDefault="00BE5777">
      <w:bookmarkStart w:id="45" w:name="sub_22644"/>
      <w:bookmarkEnd w:id="44"/>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B601D">
        <w:t>муниципальной</w:t>
      </w:r>
      <w:r>
        <w:t xml:space="preserve"> услуги, либо в предоставлении </w:t>
      </w:r>
      <w:r w:rsidR="00CB601D">
        <w:t>муниципальной</w:t>
      </w:r>
      <w:r>
        <w:t xml:space="preserve"> услуги, за исключением следующих случаев:</w:t>
      </w:r>
    </w:p>
    <w:p w:rsidR="00BE5777" w:rsidRDefault="00BE5777">
      <w:bookmarkStart w:id="46" w:name="sub_226441"/>
      <w:bookmarkEnd w:id="45"/>
      <w:r>
        <w:t xml:space="preserve">а) изменение требований нормативных правовых актов, касающихся предоставления </w:t>
      </w:r>
      <w:r w:rsidR="00CB601D">
        <w:t>муниципальной</w:t>
      </w:r>
      <w:r>
        <w:t xml:space="preserve"> услуги, после первоначальной подачи заявления о предоставлении </w:t>
      </w:r>
      <w:r w:rsidR="00CB601D">
        <w:t>муниципальной</w:t>
      </w:r>
      <w:r>
        <w:t xml:space="preserve"> услуги;</w:t>
      </w:r>
    </w:p>
    <w:p w:rsidR="00BE5777" w:rsidRDefault="00BE5777">
      <w:bookmarkStart w:id="47" w:name="sub_226442"/>
      <w:bookmarkEnd w:id="46"/>
      <w:r>
        <w:t xml:space="preserve">б) наличие ошибок в заявлении о предоставлении </w:t>
      </w:r>
      <w:r w:rsidR="00CB601D">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CB601D">
        <w:t>муниципальной</w:t>
      </w:r>
      <w:r>
        <w:t xml:space="preserve"> услуги, либо в предоставлении </w:t>
      </w:r>
      <w:r w:rsidR="00CB601D">
        <w:t>муниципальной</w:t>
      </w:r>
      <w:r>
        <w:t xml:space="preserve"> услуги и не включенных в представленный ранее комплект документов;</w:t>
      </w:r>
    </w:p>
    <w:p w:rsidR="00BE5777" w:rsidRDefault="00BE5777">
      <w:bookmarkStart w:id="48" w:name="sub_226443"/>
      <w:bookmarkEnd w:id="47"/>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B601D">
        <w:t>муниципальной</w:t>
      </w:r>
      <w:r>
        <w:t xml:space="preserve"> услуги, либо в предоставлении </w:t>
      </w:r>
      <w:r w:rsidR="00CB601D">
        <w:t>муниципальной</w:t>
      </w:r>
      <w:r>
        <w:t xml:space="preserve"> услуги;</w:t>
      </w:r>
    </w:p>
    <w:p w:rsidR="00BE5777" w:rsidRDefault="00BE5777">
      <w:bookmarkStart w:id="49" w:name="sub_226444"/>
      <w:bookmarkEnd w:id="48"/>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Pr>
            <w:rStyle w:val="a4"/>
          </w:rPr>
          <w:t>частью 1.1 статьи 16</w:t>
        </w:r>
      </w:hyperlink>
      <w:r>
        <w:t xml:space="preserve"> Федерального закона N 210-ФЗ, при первоначальном отказе в приеме документов, необходимых для предоставления </w:t>
      </w:r>
      <w:r w:rsidR="00CB601D">
        <w:t>муниципальной</w:t>
      </w:r>
      <w:r>
        <w:t xml:space="preserve"> услуги, либо в предоставлении </w:t>
      </w:r>
      <w:r w:rsidR="00CB601D">
        <w:t>муниципальной</w:t>
      </w:r>
      <w:r>
        <w:t xml:space="preserve"> услуги, о чем в письменномвиде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B601D">
        <w:t>муниципальной</w:t>
      </w:r>
      <w:r>
        <w:t xml:space="preserve"> услуги, либо руководителя организации, предусмотренной </w:t>
      </w:r>
      <w:hyperlink r:id="rId23" w:history="1">
        <w:r>
          <w:rPr>
            <w:rStyle w:val="a4"/>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bookmarkEnd w:id="49"/>
    <w:p w:rsidR="00BE5777" w:rsidRDefault="00BE5777"/>
    <w:p w:rsidR="00E3665D" w:rsidRDefault="00E3665D">
      <w:pPr>
        <w:pStyle w:val="1"/>
      </w:pPr>
      <w:bookmarkStart w:id="50" w:name="sub_2027"/>
    </w:p>
    <w:p w:rsidR="00E3665D" w:rsidRDefault="00E3665D">
      <w:pPr>
        <w:pStyle w:val="1"/>
      </w:pPr>
    </w:p>
    <w:p w:rsidR="00E3665D" w:rsidRDefault="00E3665D">
      <w:pPr>
        <w:pStyle w:val="1"/>
      </w:pPr>
    </w:p>
    <w:p w:rsidR="00E3665D" w:rsidRDefault="00E3665D">
      <w:pPr>
        <w:pStyle w:val="1"/>
      </w:pPr>
    </w:p>
    <w:p w:rsidR="00E3665D" w:rsidRDefault="00E3665D">
      <w:pPr>
        <w:pStyle w:val="1"/>
      </w:pPr>
    </w:p>
    <w:p w:rsidR="00E3665D" w:rsidRDefault="00E3665D">
      <w:pPr>
        <w:pStyle w:val="1"/>
      </w:pPr>
    </w:p>
    <w:p w:rsidR="00E3665D" w:rsidRDefault="00E3665D">
      <w:pPr>
        <w:pStyle w:val="1"/>
      </w:pPr>
    </w:p>
    <w:p w:rsidR="00E3665D" w:rsidRDefault="00E3665D">
      <w:pPr>
        <w:pStyle w:val="1"/>
      </w:pPr>
    </w:p>
    <w:p w:rsidR="00BE5777" w:rsidRDefault="00BE5777">
      <w:pPr>
        <w:pStyle w:val="1"/>
      </w:pPr>
      <w:r>
        <w:t xml:space="preserve">2.7. </w:t>
      </w:r>
      <w:r w:rsidR="00D957FC" w:rsidRPr="00D91732">
        <w:rPr>
          <w:rFonts w:ascii="Times New Roman" w:eastAsia="Times New Roman" w:hAnsi="Times New Roman"/>
          <w:color w:val="000000"/>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враспоряжении которых находятся указанные документы, и которые заявитель вправе представить по собственной инициативе:</w:t>
      </w:r>
    </w:p>
    <w:bookmarkEnd w:id="50"/>
    <w:p w:rsidR="00BE5777" w:rsidRDefault="00BE5777"/>
    <w:p w:rsidR="00BE5777" w:rsidRDefault="00BE5777">
      <w:bookmarkStart w:id="51" w:name="sub_2271"/>
      <w:r>
        <w:t>2.7.1. Получаются в рамках межведомственного взаимодействия:</w:t>
      </w:r>
    </w:p>
    <w:p w:rsidR="00BE5777" w:rsidRDefault="00BE5777">
      <w:bookmarkStart w:id="52" w:name="sub_22711"/>
      <w:bookmarkEnd w:id="51"/>
      <w: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E5777" w:rsidRDefault="00BE5777">
      <w:bookmarkStart w:id="53" w:name="sub_22712"/>
      <w:bookmarkEnd w:id="52"/>
      <w:r>
        <w:t>2) выписка из ЕГРН на объект капитального строительства из Федеральной службы государственной регистрации, кадастра и картографии;</w:t>
      </w:r>
    </w:p>
    <w:p w:rsidR="00BE5777" w:rsidRDefault="00BE5777">
      <w:bookmarkStart w:id="54" w:name="sub_22713"/>
      <w:bookmarkEnd w:id="53"/>
      <w: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BE5777" w:rsidRDefault="00BE5777">
      <w:bookmarkStart w:id="55" w:name="sub_22714"/>
      <w:bookmarkEnd w:id="54"/>
      <w: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BE5777" w:rsidRDefault="00BE5777">
      <w:bookmarkStart w:id="56" w:name="sub_2272"/>
      <w:bookmarkEnd w:id="55"/>
      <w:r>
        <w:t xml:space="preserve">2.7.2. Заявитель вправе предоставить документы (сведения), указанные в </w:t>
      </w:r>
      <w:hyperlink w:anchor="sub_2271" w:history="1">
        <w:r>
          <w:rPr>
            <w:rStyle w:val="a4"/>
          </w:rPr>
          <w:t>пункте 2.7.1.</w:t>
        </w:r>
      </w:hyperlink>
      <w:r>
        <w:t xml:space="preserve"> Административного регламента в форме электронных документов, заверенных усиленной </w:t>
      </w:r>
      <w:hyperlink r:id="rId24" w:history="1">
        <w:r>
          <w:rPr>
            <w:rStyle w:val="a4"/>
          </w:rPr>
          <w:t>квалифицированной подписью</w:t>
        </w:r>
      </w:hyperlink>
      <w:r>
        <w:t xml:space="preserve"> лиц, уполномоченных на создание и подписание таких документов, при подаче заявления.</w:t>
      </w:r>
    </w:p>
    <w:p w:rsidR="00BE5777" w:rsidRDefault="00BE5777">
      <w:bookmarkStart w:id="57" w:name="sub_2273"/>
      <w:bookmarkEnd w:id="56"/>
      <w: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CB601D">
        <w:t>муниципальной</w:t>
      </w:r>
      <w:r>
        <w:t xml:space="preserve"> услуги.</w:t>
      </w:r>
    </w:p>
    <w:bookmarkEnd w:id="57"/>
    <w:p w:rsidR="00BE5777" w:rsidRDefault="00BE5777">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E5777" w:rsidRDefault="00BE5777"/>
    <w:p w:rsidR="00941CDE" w:rsidRPr="00941CDE" w:rsidRDefault="00BE5777" w:rsidP="00941CDE">
      <w:pPr>
        <w:pStyle w:val="1"/>
      </w:pPr>
      <w:bookmarkStart w:id="58" w:name="sub_2028"/>
      <w:r>
        <w:t xml:space="preserve">2.8. </w:t>
      </w:r>
      <w:bookmarkStart w:id="59" w:name="sub_2029"/>
      <w:bookmarkEnd w:id="58"/>
      <w:r w:rsidR="00941CDE" w:rsidRPr="00941CDE">
        <w:t>Исчерпывающий перечень оснований для отказа в приеме документов, необходимых для предоставления муниципальной услуги</w:t>
      </w:r>
    </w:p>
    <w:p w:rsidR="00941CDE" w:rsidRPr="00941CDE" w:rsidRDefault="00941CDE" w:rsidP="00941CDE">
      <w:pPr>
        <w:pStyle w:val="1"/>
      </w:pPr>
      <w:r w:rsidRPr="00941CDE">
        <w:t>Оснований для отказа в приеме документов, необходимых для предоставления муниципальной услуги, не предусмотрено.</w:t>
      </w:r>
    </w:p>
    <w:p w:rsidR="00941CDE" w:rsidRPr="00941CDE" w:rsidRDefault="00941CDE" w:rsidP="00941CDE">
      <w:pPr>
        <w:adjustRightInd/>
        <w:spacing w:line="245" w:lineRule="auto"/>
        <w:ind w:firstLine="567"/>
        <w:rPr>
          <w:rFonts w:ascii="Times New Roman" w:eastAsia="Times New Roman" w:hAnsi="Times New Roman" w:cs="Times New Roman"/>
        </w:rPr>
      </w:pPr>
    </w:p>
    <w:p w:rsidR="00BE5777" w:rsidRDefault="00BE5777" w:rsidP="00941CDE">
      <w:pPr>
        <w:pStyle w:val="1"/>
      </w:pPr>
      <w:r>
        <w:t>2.9. Исчерпывающий перечень оснований для приостановления или отказа в предоставлении муниципальной услуги</w:t>
      </w:r>
    </w:p>
    <w:bookmarkEnd w:id="59"/>
    <w:p w:rsidR="00BE5777" w:rsidRDefault="00BE5777"/>
    <w:p w:rsidR="00BE5777" w:rsidRDefault="00BE5777">
      <w:bookmarkStart w:id="60" w:name="sub_2291"/>
      <w:r>
        <w:t xml:space="preserve">2.9.1. Основания для приостановления предоставления </w:t>
      </w:r>
      <w:r w:rsidR="00CB601D">
        <w:t>муниципальной</w:t>
      </w:r>
      <w:r>
        <w:t xml:space="preserve"> услуги отсутствуют.</w:t>
      </w:r>
    </w:p>
    <w:p w:rsidR="00BE5777" w:rsidRDefault="00BE5777">
      <w:bookmarkStart w:id="61" w:name="sub_2292"/>
      <w:bookmarkEnd w:id="60"/>
      <w:r>
        <w:t xml:space="preserve">2.9.2. Основания для отказа в предоставлении </w:t>
      </w:r>
      <w:r w:rsidR="00CB601D">
        <w:t>муниципальной</w:t>
      </w:r>
      <w:r>
        <w:t xml:space="preserve"> услуги:</w:t>
      </w:r>
    </w:p>
    <w:p w:rsidR="00BE5777" w:rsidRDefault="00BE5777">
      <w:bookmarkStart w:id="62" w:name="sub_22921"/>
      <w:bookmarkEnd w:id="61"/>
      <w: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w:t>
      </w:r>
      <w:r>
        <w:lastRenderedPageBreak/>
        <w:t>регламентов;</w:t>
      </w:r>
    </w:p>
    <w:p w:rsidR="00BE5777" w:rsidRDefault="00BE5777">
      <w:bookmarkStart w:id="63" w:name="sub_22922"/>
      <w:bookmarkEnd w:id="62"/>
      <w:r>
        <w:t>2) сведения, указанные в заявлении, не подтверждены сведениями, полученными в рамках межведомственного взаимодействия;</w:t>
      </w:r>
    </w:p>
    <w:p w:rsidR="00BE5777" w:rsidRDefault="00BE5777">
      <w:bookmarkStart w:id="64" w:name="sub_22923"/>
      <w:bookmarkEnd w:id="63"/>
      <w: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BE5777" w:rsidRDefault="00BE5777">
      <w:bookmarkStart w:id="65" w:name="sub_22924"/>
      <w:bookmarkEnd w:id="64"/>
      <w: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BE5777" w:rsidRDefault="00BE5777">
      <w:bookmarkStart w:id="66" w:name="sub_22925"/>
      <w:bookmarkEnd w:id="65"/>
      <w: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BE5777" w:rsidRDefault="00BE5777">
      <w:bookmarkStart w:id="67" w:name="sub_22926"/>
      <w:bookmarkEnd w:id="66"/>
      <w: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BE5777" w:rsidRDefault="00BE5777">
      <w:bookmarkStart w:id="68" w:name="sub_22927"/>
      <w:bookmarkEnd w:id="67"/>
      <w: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BE5777" w:rsidRDefault="00BE5777">
      <w:bookmarkStart w:id="69" w:name="sub_22928"/>
      <w:bookmarkEnd w:id="68"/>
      <w:r>
        <w:t xml:space="preserve">8) запрашиваемое отклонение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BE5777" w:rsidRDefault="00BE5777">
      <w:bookmarkStart w:id="70" w:name="sub_22929"/>
      <w:bookmarkEnd w:id="69"/>
      <w: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E5777" w:rsidRDefault="00BE5777">
      <w:bookmarkStart w:id="71" w:name="sub_229210"/>
      <w:bookmarkEnd w:id="70"/>
      <w: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BE5777" w:rsidRDefault="00BE5777">
      <w:bookmarkStart w:id="72" w:name="sub_229211"/>
      <w:bookmarkEnd w:id="71"/>
      <w: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bookmarkEnd w:id="72"/>
    <w:p w:rsidR="00BE5777" w:rsidRDefault="00BE5777" w:rsidP="00941CDE">
      <w:pPr>
        <w:pStyle w:val="1"/>
      </w:pPr>
    </w:p>
    <w:p w:rsidR="00046EDD" w:rsidRPr="00941CDE" w:rsidRDefault="00BE5777" w:rsidP="00941CDE">
      <w:pPr>
        <w:pStyle w:val="1"/>
      </w:pPr>
      <w:bookmarkStart w:id="73" w:name="sub_2210"/>
      <w:r>
        <w:t xml:space="preserve">2.10. </w:t>
      </w:r>
      <w:bookmarkEnd w:id="73"/>
      <w:r w:rsidR="00046EDD" w:rsidRPr="00941CDE">
        <w:t>Размер платы, взимаемой с заявителя при предоставлении муниципальной услуги, и способы ее взимания</w:t>
      </w:r>
    </w:p>
    <w:p w:rsidR="00046EDD" w:rsidRPr="00046EDD" w:rsidRDefault="00046EDD" w:rsidP="00046EDD">
      <w:pPr>
        <w:spacing w:line="245" w:lineRule="auto"/>
        <w:ind w:firstLine="567"/>
        <w:rPr>
          <w:rFonts w:ascii="Times New Roman" w:eastAsia="Times New Roman" w:hAnsi="Times New Roman" w:cs="Times New Roman"/>
        </w:rPr>
      </w:pPr>
      <w:r w:rsidRPr="00046EDD">
        <w:rPr>
          <w:rFonts w:ascii="Times New Roman" w:eastAsia="Times New Roman" w:hAnsi="Times New Roman" w:cs="Times New Roman"/>
        </w:rPr>
        <w:t>Предоставление муниципальной услуги осуществляется без взимания государственной пошлины или иной платы.</w:t>
      </w:r>
    </w:p>
    <w:p w:rsidR="00046EDD" w:rsidRPr="00046EDD" w:rsidRDefault="00046EDD" w:rsidP="00046EDD">
      <w:pPr>
        <w:widowControl/>
        <w:ind w:firstLine="567"/>
        <w:rPr>
          <w:rFonts w:ascii="Times New Roman" w:eastAsia="Times New Roman" w:hAnsi="Times New Roman" w:cs="Times New Roman"/>
          <w:lang w:eastAsia="en-US"/>
        </w:rPr>
      </w:pPr>
      <w:r w:rsidRPr="00046EDD">
        <w:rPr>
          <w:rFonts w:ascii="Times New Roman" w:eastAsia="Times New Roman" w:hAnsi="Times New Roman" w:cs="Times New Roman"/>
          <w:lang w:eastAsia="en-US"/>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E5777" w:rsidRDefault="00BE5777" w:rsidP="00046EDD">
      <w:pPr>
        <w:pStyle w:val="1"/>
      </w:pPr>
    </w:p>
    <w:p w:rsidR="00E3665D" w:rsidRDefault="00E3665D">
      <w:pPr>
        <w:pStyle w:val="1"/>
      </w:pPr>
      <w:bookmarkStart w:id="74" w:name="sub_2211"/>
    </w:p>
    <w:p w:rsidR="00BE5777" w:rsidRDefault="00BE5777">
      <w:pPr>
        <w:pStyle w:val="1"/>
      </w:pPr>
      <w:r>
        <w:t xml:space="preserve">2.11. Максимальный срок ожидания в очереди при подаче запроса о предоставлении </w:t>
      </w:r>
      <w:r w:rsidR="00CB601D">
        <w:t>муниципальной</w:t>
      </w:r>
      <w:r>
        <w:t xml:space="preserve"> услуги, услуги, предоставляемой организацией, участвующей в предоставлении </w:t>
      </w:r>
      <w:r w:rsidR="00CB601D">
        <w:t>муниципальной</w:t>
      </w:r>
      <w:r>
        <w:t xml:space="preserve"> услуги, и при получении результата предоставления таких услуг</w:t>
      </w:r>
    </w:p>
    <w:bookmarkEnd w:id="74"/>
    <w:p w:rsidR="00BE5777" w:rsidRDefault="00BE5777"/>
    <w:p w:rsidR="00BE5777" w:rsidRDefault="00BE5777">
      <w:bookmarkStart w:id="75" w:name="sub_22111"/>
      <w:r>
        <w:t xml:space="preserve">2.11.1. Время ожидания при подаче заявления на получение </w:t>
      </w:r>
      <w:r w:rsidR="00CB601D">
        <w:t>муниципальной</w:t>
      </w:r>
      <w:r>
        <w:t xml:space="preserve"> услуги - не более 15 минут.</w:t>
      </w:r>
    </w:p>
    <w:p w:rsidR="00BE5777" w:rsidRDefault="00BE5777">
      <w:bookmarkStart w:id="76" w:name="sub_22112"/>
      <w:bookmarkEnd w:id="75"/>
      <w:r>
        <w:t xml:space="preserve">2.11.2. При получении результата предоставления </w:t>
      </w:r>
      <w:r w:rsidR="00CB601D">
        <w:t>муниципальной</w:t>
      </w:r>
      <w:r>
        <w:t xml:space="preserve"> услуги максимальный срок ожидания в очереди не должен превышать 15 минут.</w:t>
      </w:r>
    </w:p>
    <w:bookmarkEnd w:id="76"/>
    <w:p w:rsidR="00BE5777" w:rsidRDefault="00BE5777"/>
    <w:p w:rsidR="00BE5777" w:rsidRDefault="00BE5777">
      <w:pPr>
        <w:pStyle w:val="1"/>
      </w:pPr>
      <w:bookmarkStart w:id="77" w:name="sub_2212"/>
      <w:r>
        <w:t xml:space="preserve">2.12. Срок и порядок регистрации запроса заявителя о предоставлении </w:t>
      </w:r>
      <w:r w:rsidR="00CB601D">
        <w:t>муниципальной</w:t>
      </w:r>
      <w:r>
        <w:t xml:space="preserve"> услуги и услуги, предоставляемой организацией, участвующей в предоставлении муниципальной услуги, в том числе в электронной форме</w:t>
      </w:r>
    </w:p>
    <w:bookmarkEnd w:id="77"/>
    <w:p w:rsidR="00BE5777" w:rsidRDefault="00BE5777"/>
    <w:p w:rsidR="00BE5777" w:rsidRDefault="00BE5777">
      <w:bookmarkStart w:id="78" w:name="sub_22121"/>
      <w:r>
        <w:t xml:space="preserve">2.12.1. При личном обращении заявителя в Уполномоченный орган с заявлением о предоставлении </w:t>
      </w:r>
      <w:r w:rsidR="00CB601D">
        <w:t>муниципальной</w:t>
      </w:r>
      <w:r>
        <w:t xml:space="preserve"> услуги регистрация указанного заявления осуществляется в день обращения заявителя.</w:t>
      </w:r>
    </w:p>
    <w:p w:rsidR="00BE5777" w:rsidRDefault="00BE5777">
      <w:bookmarkStart w:id="79" w:name="sub_22122"/>
      <w:bookmarkEnd w:id="78"/>
      <w: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E5777" w:rsidRDefault="00BE5777">
      <w:bookmarkStart w:id="80" w:name="sub_22123"/>
      <w:bookmarkEnd w:id="79"/>
      <w:r>
        <w:t xml:space="preserve">2.12.3. При направлении заявления посредством </w:t>
      </w:r>
      <w:hyperlink r:id="rId25" w:history="1">
        <w:r>
          <w:rPr>
            <w:rStyle w:val="a4"/>
          </w:rPr>
          <w:t>Единого портала</w:t>
        </w:r>
      </w:hyperlink>
      <w:r>
        <w:t xml:space="preserve">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bookmarkEnd w:id="80"/>
    <w:p w:rsidR="00BE5777" w:rsidRDefault="00BE5777"/>
    <w:p w:rsidR="00BE5777" w:rsidRDefault="00BE5777">
      <w:pPr>
        <w:pStyle w:val="1"/>
      </w:pPr>
      <w:bookmarkStart w:id="81" w:name="sub_2213"/>
      <w:r>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w:t>
      </w:r>
      <w:r w:rsidR="00CB601D">
        <w:t>муниципальной</w:t>
      </w:r>
      <w: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81"/>
    <w:p w:rsidR="00BE5777" w:rsidRDefault="00BE5777"/>
    <w:p w:rsidR="00511EC1" w:rsidRPr="00511EC1" w:rsidRDefault="00511EC1" w:rsidP="00511EC1">
      <w:pPr>
        <w:widowControl/>
        <w:ind w:firstLine="539"/>
        <w:rPr>
          <w:rFonts w:ascii="Times New Roman" w:hAnsi="Times New Roman" w:cs="Times New Roman"/>
        </w:rPr>
      </w:pPr>
      <w:bookmarkStart w:id="82" w:name="sub_22131"/>
      <w:r w:rsidRPr="00511EC1">
        <w:rPr>
          <w:rFonts w:ascii="Times New Roman" w:hAnsi="Times New Roman" w:cs="Times New Roman"/>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511EC1" w:rsidRDefault="00511EC1"/>
    <w:bookmarkEnd w:id="82"/>
    <w:p w:rsidR="00511EC1" w:rsidRPr="00511EC1" w:rsidRDefault="00511EC1" w:rsidP="00511EC1">
      <w:pPr>
        <w:ind w:firstLine="540"/>
        <w:jc w:val="center"/>
        <w:outlineLvl w:val="2"/>
        <w:rPr>
          <w:rFonts w:ascii="Times New Roman" w:hAnsi="Times New Roman" w:cs="Times New Roman"/>
          <w:b/>
          <w:bCs/>
        </w:rPr>
      </w:pPr>
      <w:r>
        <w:rPr>
          <w:rFonts w:ascii="Times New Roman" w:hAnsi="Times New Roman" w:cs="Times New Roman"/>
          <w:b/>
          <w:bCs/>
        </w:rPr>
        <w:t xml:space="preserve">2.14. </w:t>
      </w:r>
      <w:r w:rsidRPr="00511EC1">
        <w:rPr>
          <w:rFonts w:ascii="Times New Roman" w:hAnsi="Times New Roman" w:cs="Times New Roman"/>
          <w:b/>
          <w:bCs/>
        </w:rPr>
        <w:t>Показатели доступности и качества муниципальной услуги</w:t>
      </w:r>
    </w:p>
    <w:p w:rsidR="00511EC1" w:rsidRPr="00511EC1" w:rsidRDefault="00511EC1" w:rsidP="00511EC1">
      <w:pPr>
        <w:ind w:firstLine="540"/>
        <w:jc w:val="center"/>
        <w:outlineLvl w:val="2"/>
        <w:rPr>
          <w:rFonts w:ascii="Times New Roman" w:hAnsi="Times New Roman" w:cs="Times New Roman"/>
          <w:b/>
          <w:bCs/>
        </w:rPr>
      </w:pPr>
    </w:p>
    <w:p w:rsidR="00511EC1" w:rsidRPr="00511EC1" w:rsidRDefault="00511EC1" w:rsidP="00511EC1">
      <w:pPr>
        <w:widowControl/>
        <w:ind w:firstLine="539"/>
        <w:rPr>
          <w:rFonts w:ascii="Times New Roman" w:hAnsi="Times New Roman" w:cs="Times New Roman"/>
        </w:rPr>
      </w:pPr>
      <w:r>
        <w:rPr>
          <w:rFonts w:ascii="Times New Roman" w:hAnsi="Times New Roman" w:cs="Times New Roman"/>
        </w:rPr>
        <w:t xml:space="preserve">2.14.1. </w:t>
      </w:r>
      <w:r w:rsidRPr="00511EC1">
        <w:rPr>
          <w:rFonts w:ascii="Times New Roman" w:hAnsi="Times New Roman" w:cs="Times New Roman"/>
        </w:rPr>
        <w:t>Показателями доступности муниципальной услуги являются:</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обеспечение свободного доступа в здание администрации;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доступность электронных форм документов, необходимых для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возможность подачи заявления на получение муниципальной услуги и документов в электронной форме;</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предоставление муниципальной услуги в соответствии с вариантом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организация предоставления муниципальной услуги через МФЦ.</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2.1</w:t>
      </w:r>
      <w:r>
        <w:rPr>
          <w:rFonts w:ascii="Times New Roman" w:hAnsi="Times New Roman" w:cs="Times New Roman"/>
        </w:rPr>
        <w:t>4</w:t>
      </w:r>
      <w:r w:rsidRPr="00511EC1">
        <w:rPr>
          <w:rFonts w:ascii="Times New Roman" w:hAnsi="Times New Roman" w:cs="Times New Roman"/>
        </w:rPr>
        <w:t>.</w:t>
      </w:r>
      <w:r>
        <w:rPr>
          <w:rFonts w:ascii="Times New Roman" w:hAnsi="Times New Roman" w:cs="Times New Roman"/>
        </w:rPr>
        <w:t>2.</w:t>
      </w:r>
      <w:r w:rsidRPr="00511EC1">
        <w:rPr>
          <w:rFonts w:ascii="Times New Roman" w:hAnsi="Times New Roman" w:cs="Times New Roman"/>
        </w:rPr>
        <w:t xml:space="preserve"> Показателями качества муниципальной услуги являются:</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строгое соблюдение стандарта и порядка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lastRenderedPageBreak/>
        <w:t>своевременное предоставление муниципальной услуги (отсутствие нарушений сроков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удовлетворенность заявителя качеством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отсутствие жалоб.</w:t>
      </w:r>
    </w:p>
    <w:p w:rsidR="00BE5777" w:rsidRDefault="00BE5777"/>
    <w:p w:rsidR="00511EC1" w:rsidRPr="00511EC1" w:rsidRDefault="00511EC1" w:rsidP="00511EC1">
      <w:pPr>
        <w:ind w:firstLine="540"/>
        <w:jc w:val="center"/>
        <w:outlineLvl w:val="2"/>
        <w:rPr>
          <w:rFonts w:ascii="Times New Roman" w:hAnsi="Times New Roman" w:cs="Times New Roman"/>
          <w:b/>
          <w:bCs/>
        </w:rPr>
      </w:pPr>
      <w:r>
        <w:rPr>
          <w:rFonts w:ascii="Times New Roman" w:hAnsi="Times New Roman" w:cs="Times New Roman"/>
          <w:b/>
          <w:bCs/>
        </w:rPr>
        <w:t xml:space="preserve">2.15. </w:t>
      </w:r>
      <w:r w:rsidRPr="00511EC1">
        <w:rPr>
          <w:rFonts w:ascii="Times New Roman" w:hAnsi="Times New Roman" w:cs="Times New Roman"/>
          <w:b/>
          <w:bCs/>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11EC1" w:rsidRPr="00511EC1" w:rsidRDefault="00511EC1" w:rsidP="00511EC1">
      <w:pPr>
        <w:ind w:firstLine="540"/>
        <w:jc w:val="center"/>
        <w:outlineLvl w:val="2"/>
        <w:rPr>
          <w:rFonts w:ascii="Times New Roman" w:hAnsi="Times New Roman" w:cs="Times New Roman"/>
          <w:b/>
          <w:bCs/>
        </w:rPr>
      </w:pPr>
    </w:p>
    <w:p w:rsidR="00511EC1" w:rsidRPr="00511EC1" w:rsidRDefault="00511EC1" w:rsidP="00511EC1">
      <w:pPr>
        <w:widowControl/>
        <w:ind w:firstLine="539"/>
        <w:rPr>
          <w:rFonts w:ascii="Times New Roman" w:hAnsi="Times New Roman" w:cs="Times New Roman"/>
        </w:rPr>
      </w:pPr>
      <w:r>
        <w:rPr>
          <w:rFonts w:ascii="Times New Roman" w:hAnsi="Times New Roman" w:cs="Times New Roman"/>
        </w:rPr>
        <w:t>2.15.1.</w:t>
      </w:r>
      <w:r w:rsidRPr="00511EC1">
        <w:rPr>
          <w:rFonts w:ascii="Times New Roman" w:hAnsi="Times New Roman" w:cs="Times New Roman"/>
        </w:rPr>
        <w:t xml:space="preserve">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11EC1" w:rsidRPr="00511EC1" w:rsidRDefault="00511EC1" w:rsidP="00511EC1">
      <w:pPr>
        <w:widowControl/>
        <w:ind w:firstLine="539"/>
        <w:rPr>
          <w:rFonts w:ascii="Times New Roman" w:hAnsi="Times New Roman" w:cs="Times New Roman"/>
        </w:rPr>
      </w:pPr>
      <w:r>
        <w:rPr>
          <w:rFonts w:ascii="Times New Roman" w:hAnsi="Times New Roman" w:cs="Times New Roman"/>
        </w:rPr>
        <w:t>2.15</w:t>
      </w:r>
      <w:r w:rsidRPr="00511EC1">
        <w:rPr>
          <w:rFonts w:ascii="Times New Roman" w:hAnsi="Times New Roman" w:cs="Times New Roman"/>
        </w:rPr>
        <w:t>.</w:t>
      </w:r>
      <w:r>
        <w:rPr>
          <w:rFonts w:ascii="Times New Roman" w:hAnsi="Times New Roman" w:cs="Times New Roman"/>
        </w:rPr>
        <w:t>2.</w:t>
      </w:r>
      <w:r w:rsidRPr="00511EC1">
        <w:rPr>
          <w:rFonts w:ascii="Times New Roman" w:hAnsi="Times New Roman" w:cs="Times New Roman"/>
        </w:rPr>
        <w:t xml:space="preserve">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6">
        <w:r w:rsidRPr="00511EC1">
          <w:rPr>
            <w:rFonts w:ascii="Times New Roman" w:hAnsi="Times New Roman" w:cs="Times New Roman"/>
          </w:rPr>
          <w:t>статьей 15.1</w:t>
        </w:r>
      </w:hyperlink>
      <w:r w:rsidRPr="00511EC1">
        <w:rPr>
          <w:rFonts w:ascii="Times New Roman" w:hAnsi="Times New Roman" w:cs="Times New Roman"/>
        </w:rPr>
        <w:t xml:space="preserve"> Федерального закона "Об организации предоставления государственных и муниципальных услуг" предусмотрена.</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2.</w:t>
      </w:r>
      <w:r>
        <w:rPr>
          <w:rFonts w:ascii="Times New Roman" w:hAnsi="Times New Roman" w:cs="Times New Roman"/>
        </w:rPr>
        <w:t>15</w:t>
      </w:r>
      <w:r w:rsidRPr="00511EC1">
        <w:rPr>
          <w:rFonts w:ascii="Times New Roman" w:hAnsi="Times New Roman" w:cs="Times New Roman"/>
        </w:rPr>
        <w:t>.</w:t>
      </w:r>
      <w:r>
        <w:rPr>
          <w:rFonts w:ascii="Times New Roman" w:hAnsi="Times New Roman" w:cs="Times New Roman"/>
        </w:rPr>
        <w:t>3.</w:t>
      </w:r>
      <w:r w:rsidRPr="00511EC1">
        <w:rPr>
          <w:rFonts w:ascii="Times New Roman" w:hAnsi="Times New Roman" w:cs="Times New Roman"/>
        </w:rPr>
        <w:t xml:space="preserve"> Предоставление муниципальной услуги в электронной форме осуществляется с использованием следующих информационных систем:</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Федеральный реестр государственных и муниципальных услуг;</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Единый портал государственных и муниципальных услуг.</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При предоставлении муниципальной услуги в электронной форме осуществляются:</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предоставление в установленном порядке информации заявителям и обеспечение доступа заявителей к сведениям о муниципальной услуге;</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подача уведомления и иных документов, необходимых для предоставления муниципальной услуги, и прием таких заявления и документов;</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предъявление заявителю варианта предоставления муниципальной услуги, предусмотренного настоящим Административным регламентом;</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получение заявителем сведений о ходе выполнения заявления о предоставлении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получение результата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осуществление оценки качества предоставления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 xml:space="preserve">При обращении заявителя за предоставлением муниципальной услуги в электронной форме уведомление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27">
        <w:r w:rsidRPr="00511EC1">
          <w:rPr>
            <w:rFonts w:ascii="Times New Roman" w:hAnsi="Times New Roman" w:cs="Times New Roman"/>
          </w:rPr>
          <w:t>закона</w:t>
        </w:r>
      </w:hyperlink>
      <w:r w:rsidRPr="00511EC1">
        <w:rPr>
          <w:rFonts w:ascii="Times New Roman" w:hAnsi="Times New Roman" w:cs="Times New Roman"/>
        </w:rPr>
        <w:t xml:space="preserve"> «Об электронной </w:t>
      </w:r>
      <w:r w:rsidRPr="00511EC1">
        <w:rPr>
          <w:rFonts w:ascii="Times New Roman" w:hAnsi="Times New Roman" w:cs="Times New Roman"/>
        </w:rPr>
        <w:lastRenderedPageBreak/>
        <w:t xml:space="preserve">подписи» и требованиями Федерального </w:t>
      </w:r>
      <w:hyperlink r:id="rId28">
        <w:r w:rsidRPr="00511EC1">
          <w:rPr>
            <w:rFonts w:ascii="Times New Roman" w:hAnsi="Times New Roman" w:cs="Times New Roman"/>
          </w:rPr>
          <w:t>закона</w:t>
        </w:r>
      </w:hyperlink>
      <w:r w:rsidRPr="00511EC1">
        <w:rPr>
          <w:rFonts w:ascii="Times New Roman" w:hAnsi="Times New Roman" w:cs="Times New Roman"/>
        </w:rPr>
        <w:t xml:space="preserve"> «Об организации предоставления государственных и муниципальных услуг».</w:t>
      </w:r>
    </w:p>
    <w:p w:rsidR="00511EC1" w:rsidRPr="00511EC1" w:rsidRDefault="00511EC1" w:rsidP="00511EC1">
      <w:pPr>
        <w:widowControl/>
        <w:ind w:firstLine="539"/>
        <w:rPr>
          <w:rFonts w:ascii="Times New Roman" w:hAnsi="Times New Roman" w:cs="Times New Roman"/>
        </w:rPr>
      </w:pPr>
      <w:r w:rsidRPr="00511EC1">
        <w:rPr>
          <w:rFonts w:ascii="Times New Roman" w:hAnsi="Times New Roman" w:cs="Times New Roman"/>
        </w:rPr>
        <w:t>2.</w:t>
      </w:r>
      <w:r>
        <w:rPr>
          <w:rFonts w:ascii="Times New Roman" w:hAnsi="Times New Roman" w:cs="Times New Roman"/>
        </w:rPr>
        <w:t>15</w:t>
      </w:r>
      <w:r w:rsidRPr="00511EC1">
        <w:rPr>
          <w:rFonts w:ascii="Times New Roman" w:hAnsi="Times New Roman" w:cs="Times New Roman"/>
        </w:rPr>
        <w:t>.</w:t>
      </w:r>
      <w:r>
        <w:rPr>
          <w:rFonts w:ascii="Times New Roman" w:hAnsi="Times New Roman" w:cs="Times New Roman"/>
        </w:rPr>
        <w:t>4.</w:t>
      </w:r>
      <w:r w:rsidRPr="00511EC1">
        <w:rPr>
          <w:rFonts w:ascii="Times New Roman" w:hAnsi="Times New Roman" w:cs="Times New Roman"/>
        </w:rPr>
        <w:t xml:space="preserve">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85509" w:rsidRDefault="00C85509">
      <w:pPr>
        <w:widowControl/>
        <w:autoSpaceDE/>
        <w:autoSpaceDN/>
        <w:adjustRightInd/>
        <w:spacing w:after="200" w:line="276" w:lineRule="auto"/>
        <w:ind w:firstLine="0"/>
        <w:jc w:val="left"/>
        <w:rPr>
          <w:b/>
          <w:bCs/>
          <w:color w:val="26282F"/>
        </w:rPr>
      </w:pPr>
      <w:r>
        <w:br w:type="page"/>
      </w:r>
    </w:p>
    <w:p w:rsidR="00BE5777" w:rsidRDefault="00BE5777">
      <w:pPr>
        <w:pStyle w:val="1"/>
      </w:pPr>
    </w:p>
    <w:p w:rsidR="007C434F" w:rsidRPr="007C434F" w:rsidRDefault="00C85509" w:rsidP="007C434F">
      <w:pPr>
        <w:keepNext/>
        <w:keepLines/>
        <w:widowControl/>
        <w:autoSpaceDE/>
        <w:autoSpaceDN/>
        <w:adjustRightInd/>
        <w:spacing w:line="245" w:lineRule="auto"/>
        <w:ind w:firstLine="567"/>
        <w:jc w:val="center"/>
        <w:outlineLvl w:val="0"/>
        <w:rPr>
          <w:rFonts w:ascii="Times New Roman" w:eastAsia="Times New Roman" w:hAnsi="Times New Roman" w:cs="Times New Roman"/>
          <w:b/>
        </w:rPr>
      </w:pPr>
      <w:bookmarkStart w:id="83" w:name="sub_2003"/>
      <w:r>
        <w:rPr>
          <w:rFonts w:ascii="Times New Roman" w:eastAsia="Times New Roman" w:hAnsi="Times New Roman" w:cs="Times New Roman"/>
          <w:b/>
        </w:rPr>
        <w:t xml:space="preserve">3. </w:t>
      </w:r>
      <w:r w:rsidR="007C434F" w:rsidRPr="007C434F">
        <w:rPr>
          <w:rFonts w:ascii="Times New Roman" w:eastAsia="Times New Roman" w:hAnsi="Times New Roman" w:cs="Times New Roman"/>
          <w:b/>
        </w:rPr>
        <w:t xml:space="preserve"> Состав, последовательность и сроки выполнения</w:t>
      </w:r>
    </w:p>
    <w:p w:rsidR="007C434F" w:rsidRPr="007C434F" w:rsidRDefault="007C434F" w:rsidP="007C434F">
      <w:pPr>
        <w:spacing w:line="245" w:lineRule="auto"/>
        <w:ind w:firstLine="567"/>
        <w:jc w:val="center"/>
        <w:rPr>
          <w:rFonts w:ascii="Times New Roman" w:eastAsia="Times New Roman" w:hAnsi="Times New Roman" w:cs="Times New Roman"/>
          <w:b/>
        </w:rPr>
      </w:pPr>
      <w:r w:rsidRPr="007C434F">
        <w:rPr>
          <w:rFonts w:ascii="Times New Roman" w:eastAsia="Times New Roman" w:hAnsi="Times New Roman" w:cs="Times New Roman"/>
          <w:b/>
        </w:rPr>
        <w:t>административных процедур</w:t>
      </w:r>
    </w:p>
    <w:p w:rsidR="007C434F" w:rsidRPr="007C434F" w:rsidRDefault="007C434F" w:rsidP="00C85509">
      <w:pPr>
        <w:keepNext/>
        <w:keepLines/>
        <w:widowControl/>
        <w:autoSpaceDE/>
        <w:autoSpaceDN/>
        <w:adjustRightInd/>
        <w:spacing w:line="245" w:lineRule="auto"/>
        <w:ind w:firstLine="567"/>
        <w:jc w:val="center"/>
        <w:outlineLvl w:val="1"/>
        <w:rPr>
          <w:rFonts w:ascii="Times New Roman" w:eastAsia="Times New Roman" w:hAnsi="Times New Roman" w:cs="Times New Roman"/>
          <w:b/>
        </w:rPr>
      </w:pPr>
      <w:r w:rsidRPr="007C434F">
        <w:rPr>
          <w:rFonts w:ascii="Times New Roman" w:eastAsia="Times New Roman" w:hAnsi="Times New Roman" w:cs="Times New Roman"/>
          <w:b/>
        </w:rPr>
        <w:t>3.1. Перечень вариантов предоставления муниципальной услуги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C434F" w:rsidRPr="007C434F" w:rsidRDefault="007C434F" w:rsidP="007C434F">
      <w:pPr>
        <w:spacing w:line="245" w:lineRule="auto"/>
        <w:ind w:firstLine="567"/>
        <w:rPr>
          <w:rFonts w:ascii="Times New Roman" w:eastAsia="Times New Roman" w:hAnsi="Times New Roman" w:cs="Times New Roman"/>
          <w:b/>
        </w:rPr>
      </w:pPr>
      <w:r w:rsidRPr="007C434F">
        <w:rPr>
          <w:rFonts w:ascii="Times New Roman" w:eastAsia="Times New Roman" w:hAnsi="Times New Roman" w:cs="Times New Roman"/>
        </w:rPr>
        <w:t>2. Исправление допущенных опечаток и ошибок в выданных в результате предоставления муниципальной услуги документах.</w:t>
      </w:r>
    </w:p>
    <w:p w:rsidR="007C434F" w:rsidRPr="007C434F" w:rsidRDefault="007C434F" w:rsidP="007C434F">
      <w:pPr>
        <w:spacing w:line="245" w:lineRule="auto"/>
        <w:ind w:firstLine="567"/>
        <w:rPr>
          <w:rFonts w:ascii="Times New Roman" w:eastAsia="Times New Roman" w:hAnsi="Times New Roman" w:cs="Times New Roman"/>
          <w:b/>
        </w:rPr>
      </w:pPr>
    </w:p>
    <w:p w:rsidR="007C434F" w:rsidRPr="007C434F" w:rsidRDefault="007C434F" w:rsidP="00C85509">
      <w:pPr>
        <w:keepNext/>
        <w:keepLines/>
        <w:widowControl/>
        <w:autoSpaceDE/>
        <w:autoSpaceDN/>
        <w:adjustRightInd/>
        <w:spacing w:line="245" w:lineRule="auto"/>
        <w:ind w:firstLine="567"/>
        <w:jc w:val="center"/>
        <w:outlineLvl w:val="1"/>
        <w:rPr>
          <w:rFonts w:ascii="Times New Roman" w:eastAsia="Times New Roman" w:hAnsi="Times New Roman" w:cs="Times New Roman"/>
          <w:b/>
        </w:rPr>
      </w:pPr>
      <w:r w:rsidRPr="007C434F">
        <w:rPr>
          <w:rFonts w:ascii="Times New Roman" w:eastAsia="Times New Roman" w:hAnsi="Times New Roman" w:cs="Times New Roman"/>
          <w:b/>
        </w:rPr>
        <w:t>3.2. Профилирование заявителя</w:t>
      </w:r>
    </w:p>
    <w:p w:rsidR="007C434F" w:rsidRPr="007C434F" w:rsidRDefault="007C434F" w:rsidP="007C434F">
      <w:pPr>
        <w:ind w:firstLine="567"/>
        <w:rPr>
          <w:rFonts w:ascii="Times New Roman" w:eastAsia="Times New Roman" w:hAnsi="Times New Roman" w:cs="Times New Roman"/>
        </w:rPr>
      </w:pPr>
      <w:r w:rsidRPr="007C434F">
        <w:rPr>
          <w:rFonts w:ascii="Times New Roman" w:eastAsia="Times New Roman" w:hAnsi="Times New Roman" w:cs="Times New Roman"/>
        </w:rPr>
        <w:t>Вариант предоставления муниципальной услуги определяется путем анкетирования заявителя в Управлении, МФЦ, а также посредством Единого портала государственных и муниципальных услуг.</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На основании ответов заявителя на вопросы анкетирования определяется вариант предоставления муниципальной услуги.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Перечень признаков заявителей приведен в приложении </w:t>
      </w:r>
      <w:r w:rsidRPr="00E804EF">
        <w:rPr>
          <w:rFonts w:ascii="Times New Roman" w:eastAsia="Times New Roman" w:hAnsi="Times New Roman" w:cs="Times New Roman"/>
        </w:rPr>
        <w:t xml:space="preserve">№ </w:t>
      </w:r>
      <w:r w:rsidR="00C85509" w:rsidRPr="00E804EF">
        <w:rPr>
          <w:rFonts w:ascii="Times New Roman" w:eastAsia="Times New Roman" w:hAnsi="Times New Roman" w:cs="Times New Roman"/>
        </w:rPr>
        <w:t>4</w:t>
      </w:r>
      <w:r w:rsidRPr="007C434F">
        <w:rPr>
          <w:rFonts w:ascii="Times New Roman" w:eastAsia="Times New Roman" w:hAnsi="Times New Roman" w:cs="Times New Roman"/>
        </w:rPr>
        <w:t>к настоящему Административному регламенту.</w:t>
      </w:r>
    </w:p>
    <w:p w:rsidR="007C434F" w:rsidRPr="007C434F" w:rsidRDefault="007C434F" w:rsidP="007C434F">
      <w:pPr>
        <w:spacing w:line="245" w:lineRule="auto"/>
        <w:ind w:firstLine="567"/>
        <w:rPr>
          <w:rFonts w:ascii="Times New Roman" w:eastAsia="Times New Roman" w:hAnsi="Times New Roman" w:cs="Times New Roman"/>
        </w:rPr>
      </w:pPr>
    </w:p>
    <w:p w:rsidR="007C434F" w:rsidRPr="007C434F" w:rsidRDefault="007C434F" w:rsidP="007C434F">
      <w:pPr>
        <w:spacing w:line="245" w:lineRule="auto"/>
        <w:ind w:firstLine="567"/>
        <w:rPr>
          <w:rFonts w:ascii="Times New Roman" w:eastAsia="Times New Roman" w:hAnsi="Times New Roman" w:cs="Times New Roman"/>
          <w:b/>
          <w:i/>
        </w:rPr>
      </w:pPr>
      <w:r w:rsidRPr="007C434F">
        <w:rPr>
          <w:rFonts w:ascii="Times New Roman" w:eastAsia="Times New Roman" w:hAnsi="Times New Roman" w:cs="Times New Roman"/>
          <w:b/>
        </w:rPr>
        <w:t>3.3.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C434F" w:rsidRPr="007C434F" w:rsidRDefault="007C434F" w:rsidP="007C434F">
      <w:pPr>
        <w:spacing w:line="245" w:lineRule="auto"/>
        <w:ind w:firstLine="567"/>
        <w:rPr>
          <w:rFonts w:ascii="Times New Roman" w:eastAsia="Times New Roman" w:hAnsi="Times New Roman" w:cs="Times New Roman"/>
          <w:lang w:eastAsia="en-US"/>
        </w:rPr>
      </w:pPr>
      <w:r w:rsidRPr="007C434F">
        <w:rPr>
          <w:rFonts w:ascii="Times New Roman" w:eastAsia="Times New Roman" w:hAnsi="Times New Roman" w:cs="Times New Roman"/>
        </w:rPr>
        <w:t xml:space="preserve">3.3.1. </w:t>
      </w:r>
      <w:r w:rsidRPr="007C434F">
        <w:rPr>
          <w:rFonts w:ascii="Times New Roman" w:eastAsia="Times New Roman" w:hAnsi="Times New Roman" w:cs="Times New Roman"/>
          <w:lang w:eastAsia="en-US"/>
        </w:rPr>
        <w:t>Максимальный срок предоставления м</w:t>
      </w:r>
      <w:r w:rsidR="00135B99">
        <w:rPr>
          <w:rFonts w:ascii="Times New Roman" w:eastAsia="Times New Roman" w:hAnsi="Times New Roman" w:cs="Times New Roman"/>
          <w:lang w:eastAsia="en-US"/>
        </w:rPr>
        <w:t>униципальной услуги составляет 67</w:t>
      </w:r>
      <w:r w:rsidRPr="007C434F">
        <w:rPr>
          <w:rFonts w:ascii="Times New Roman" w:eastAsia="Times New Roman" w:hAnsi="Times New Roman" w:cs="Times New Roman"/>
          <w:lang w:eastAsia="en-US"/>
        </w:rPr>
        <w:t>календарных дня со дня поступления заявления в администрацию, МФЦ.</w:t>
      </w:r>
    </w:p>
    <w:p w:rsidR="007C434F" w:rsidRPr="007C434F" w:rsidRDefault="007C434F" w:rsidP="007C434F">
      <w:pPr>
        <w:ind w:firstLine="567"/>
        <w:rPr>
          <w:rFonts w:ascii="Times New Roman" w:eastAsia="Times New Roman" w:hAnsi="Times New Roman" w:cs="Times New Roman"/>
        </w:rPr>
      </w:pPr>
      <w:r w:rsidRPr="007C434F">
        <w:rPr>
          <w:rFonts w:ascii="Times New Roman" w:eastAsia="Times New Roman" w:hAnsi="Times New Roman" w:cs="Times New Roman"/>
        </w:rPr>
        <w:t>3.3.2. Результатом предоставления муниципальной услуги является решение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434F" w:rsidRPr="007C434F" w:rsidRDefault="007C434F" w:rsidP="007C434F">
      <w:pPr>
        <w:ind w:firstLine="567"/>
        <w:rPr>
          <w:rFonts w:ascii="Times New Roman" w:eastAsia="Times New Roman" w:hAnsi="Times New Roman" w:cs="Times New Roman"/>
        </w:rPr>
      </w:pPr>
      <w:r w:rsidRPr="007C434F">
        <w:rPr>
          <w:rFonts w:ascii="Times New Roman" w:eastAsia="Times New Roman" w:hAnsi="Times New Roman" w:cs="Times New Roman"/>
        </w:rPr>
        <w:t xml:space="preserve">3.3.3. Оснований для отказа в приеме заявления и документов и (или) информации не предусмотрено. </w:t>
      </w:r>
    </w:p>
    <w:p w:rsidR="007C434F" w:rsidRPr="007C434F" w:rsidRDefault="007C434F" w:rsidP="007C434F">
      <w:pPr>
        <w:ind w:firstLine="567"/>
        <w:rPr>
          <w:rFonts w:ascii="Times New Roman" w:eastAsia="Times New Roman" w:hAnsi="Times New Roman" w:cs="Times New Roman"/>
        </w:rPr>
      </w:pPr>
      <w:r w:rsidRPr="007C434F">
        <w:rPr>
          <w:rFonts w:ascii="Times New Roman" w:eastAsia="Times New Roman" w:hAnsi="Times New Roman" w:cs="Times New Roman"/>
        </w:rPr>
        <w:t>3.3.4. Оснований для приостановления предоставления муниципальной услуги не предусмотрено.</w:t>
      </w:r>
    </w:p>
    <w:p w:rsidR="007C434F" w:rsidRPr="007C434F" w:rsidRDefault="007C434F" w:rsidP="007C434F">
      <w:pPr>
        <w:ind w:firstLine="567"/>
        <w:rPr>
          <w:rFonts w:ascii="Times New Roman" w:eastAsia="Calibri" w:hAnsi="Times New Roman" w:cs="Times New Roman"/>
          <w:lang w:eastAsia="en-US"/>
        </w:rPr>
      </w:pPr>
      <w:r w:rsidRPr="007C434F">
        <w:rPr>
          <w:rFonts w:ascii="Times New Roman" w:eastAsia="Times New Roman" w:hAnsi="Times New Roman" w:cs="Times New Roman"/>
        </w:rPr>
        <w:t xml:space="preserve">3.3.5. </w:t>
      </w:r>
      <w:r w:rsidRPr="007C434F">
        <w:rPr>
          <w:rFonts w:ascii="Times New Roman" w:eastAsia="Calibri" w:hAnsi="Times New Roman" w:cs="Times New Roman"/>
          <w:lang w:eastAsia="en-US"/>
        </w:rPr>
        <w:t xml:space="preserve">Основания для отказа в предоставлении муниципальной </w:t>
      </w:r>
      <w:r w:rsidR="00E804EF">
        <w:rPr>
          <w:rFonts w:ascii="Times New Roman" w:eastAsia="Calibri" w:hAnsi="Times New Roman" w:cs="Times New Roman"/>
          <w:lang w:eastAsia="en-US"/>
        </w:rPr>
        <w:t>услуги предусмотрены пунктом 2.9</w:t>
      </w:r>
      <w:r w:rsidRPr="007C434F">
        <w:rPr>
          <w:rFonts w:ascii="Times New Roman" w:eastAsia="Calibri" w:hAnsi="Times New Roman" w:cs="Times New Roman"/>
          <w:lang w:eastAsia="en-US"/>
        </w:rPr>
        <w:t xml:space="preserve">.2 </w:t>
      </w:r>
      <w:r w:rsidR="00E804EF">
        <w:rPr>
          <w:rFonts w:ascii="Times New Roman" w:eastAsia="Calibri" w:hAnsi="Times New Roman" w:cs="Times New Roman"/>
          <w:lang w:eastAsia="en-US"/>
        </w:rPr>
        <w:t>настоящего</w:t>
      </w:r>
      <w:r w:rsidRPr="007C434F">
        <w:rPr>
          <w:rFonts w:ascii="Times New Roman" w:eastAsia="Calibri" w:hAnsi="Times New Roman" w:cs="Times New Roman"/>
          <w:lang w:eastAsia="en-US"/>
        </w:rPr>
        <w:t xml:space="preserve"> Административного регламента.</w:t>
      </w:r>
    </w:p>
    <w:p w:rsidR="007C434F" w:rsidRPr="007C434F" w:rsidRDefault="007C434F" w:rsidP="007C434F">
      <w:pPr>
        <w:ind w:firstLine="567"/>
        <w:rPr>
          <w:rFonts w:ascii="Times New Roman" w:eastAsia="Times New Roman" w:hAnsi="Times New Roman" w:cs="Times New Roman"/>
        </w:rPr>
      </w:pPr>
      <w:r w:rsidRPr="007C434F">
        <w:rPr>
          <w:rFonts w:ascii="Times New Roman" w:eastAsia="Times New Roman" w:hAnsi="Times New Roman" w:cs="Times New Roman"/>
        </w:rPr>
        <w:t>3.3.6. Для предоставления муниципальной услуги осуществляются следующие административные процедуры:</w:t>
      </w:r>
    </w:p>
    <w:p w:rsidR="007C434F" w:rsidRPr="007C434F" w:rsidRDefault="007C434F" w:rsidP="007C434F">
      <w:pPr>
        <w:widowControl/>
        <w:ind w:firstLine="567"/>
        <w:rPr>
          <w:rFonts w:ascii="Times New Roman" w:eastAsia="Times New Roman" w:hAnsi="Times New Roman" w:cs="Times New Roman"/>
          <w:lang w:eastAsia="en-US"/>
        </w:rPr>
      </w:pPr>
      <w:r w:rsidRPr="007C434F">
        <w:rPr>
          <w:rFonts w:ascii="Times New Roman" w:eastAsia="Times New Roman" w:hAnsi="Times New Roman" w:cs="Times New Roman"/>
          <w:lang w:eastAsia="en-US"/>
        </w:rPr>
        <w:t>прием и регистрация заявления и документов, необходимых для предоставления муниципальной услуги;</w:t>
      </w:r>
    </w:p>
    <w:p w:rsidR="007C434F" w:rsidRPr="007C434F" w:rsidRDefault="007C434F" w:rsidP="007C434F">
      <w:pPr>
        <w:widowControl/>
        <w:ind w:firstLine="567"/>
        <w:rPr>
          <w:rFonts w:ascii="Times New Roman" w:eastAsia="Times New Roman" w:hAnsi="Times New Roman" w:cs="Times New Roman"/>
          <w:b/>
          <w:lang w:eastAsia="en-US"/>
        </w:rPr>
      </w:pPr>
      <w:r w:rsidRPr="007C434F">
        <w:rPr>
          <w:rFonts w:ascii="Times New Roman" w:eastAsia="Times New Roman" w:hAnsi="Times New Roman" w:cs="Times New Roman"/>
          <w:lang w:eastAsia="en-US"/>
        </w:rPr>
        <w:t>межведомственное информационное взаимодействие;</w:t>
      </w:r>
    </w:p>
    <w:p w:rsidR="007C434F" w:rsidRPr="007C434F" w:rsidRDefault="007C434F" w:rsidP="007C434F">
      <w:pPr>
        <w:widowControl/>
        <w:ind w:firstLine="567"/>
        <w:rPr>
          <w:rFonts w:ascii="Times New Roman" w:eastAsia="Times New Roman" w:hAnsi="Times New Roman" w:cs="Times New Roman"/>
          <w:lang w:eastAsia="en-US"/>
        </w:rPr>
      </w:pPr>
      <w:r w:rsidRPr="007C434F">
        <w:rPr>
          <w:rFonts w:ascii="Times New Roman" w:eastAsia="Times New Roman" w:hAnsi="Times New Roman" w:cs="Times New Roman"/>
          <w:lang w:eastAsia="en-US"/>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7C434F" w:rsidRPr="007C434F" w:rsidRDefault="007C434F" w:rsidP="007C434F">
      <w:pPr>
        <w:widowControl/>
        <w:ind w:firstLine="567"/>
        <w:rPr>
          <w:rFonts w:ascii="Times New Roman" w:eastAsia="Times New Roman" w:hAnsi="Times New Roman" w:cs="Times New Roman"/>
          <w:lang w:eastAsia="en-US"/>
        </w:rPr>
      </w:pPr>
      <w:r w:rsidRPr="007C434F">
        <w:rPr>
          <w:rFonts w:ascii="Times New Roman" w:eastAsia="Times New Roman" w:hAnsi="Times New Roman" w:cs="Times New Roman"/>
          <w:lang w:eastAsia="en-US"/>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7C434F" w:rsidRPr="007C434F" w:rsidRDefault="007C434F" w:rsidP="007C434F">
      <w:pPr>
        <w:widowControl/>
        <w:ind w:firstLine="567"/>
        <w:rPr>
          <w:rFonts w:ascii="Times New Roman" w:eastAsia="Times New Roman" w:hAnsi="Times New Roman" w:cs="Times New Roman"/>
          <w:lang w:eastAsia="en-US"/>
        </w:rPr>
      </w:pPr>
      <w:r w:rsidRPr="007C434F">
        <w:rPr>
          <w:rFonts w:ascii="Times New Roman" w:eastAsia="Times New Roman" w:hAnsi="Times New Roman" w:cs="Times New Roman"/>
          <w:lang w:eastAsia="en-US"/>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капитальногостроительства или об отказе в предоставлении такого разрешения;</w:t>
      </w:r>
    </w:p>
    <w:p w:rsidR="007C434F" w:rsidRPr="007C434F" w:rsidRDefault="007C434F" w:rsidP="007C434F">
      <w:pPr>
        <w:widowControl/>
        <w:ind w:firstLine="567"/>
        <w:rPr>
          <w:rFonts w:ascii="Times New Roman" w:eastAsia="Times New Roman" w:hAnsi="Times New Roman" w:cs="Times New Roman"/>
          <w:lang w:eastAsia="en-US"/>
        </w:rPr>
      </w:pPr>
      <w:r w:rsidRPr="007C434F">
        <w:rPr>
          <w:rFonts w:ascii="Times New Roman" w:eastAsia="Times New Roman" w:hAnsi="Times New Roman" w:cs="Times New Roman"/>
          <w:lang w:eastAsia="en-US"/>
        </w:rPr>
        <w:t>выдача (направление) результата предоставления муниципальной услуги.</w:t>
      </w:r>
    </w:p>
    <w:p w:rsidR="007C434F" w:rsidRPr="007C434F" w:rsidRDefault="007C434F" w:rsidP="007C434F">
      <w:pPr>
        <w:widowControl/>
        <w:ind w:firstLine="567"/>
        <w:rPr>
          <w:rFonts w:ascii="Times New Roman" w:eastAsia="Times New Roman" w:hAnsi="Times New Roman" w:cs="Times New Roman"/>
          <w:lang w:eastAsia="en-US"/>
        </w:rPr>
      </w:pPr>
      <w:r w:rsidRPr="007C434F">
        <w:rPr>
          <w:rFonts w:ascii="Times New Roman" w:eastAsia="Times New Roman" w:hAnsi="Times New Roman" w:cs="Times New Roman"/>
        </w:rPr>
        <w:t xml:space="preserve">3.3.6.1. Для получения муниципальной услуги </w:t>
      </w:r>
      <w:r w:rsidRPr="007C434F">
        <w:rPr>
          <w:rFonts w:ascii="Times New Roman" w:eastAsia="Times New Roman" w:hAnsi="Times New Roman" w:cs="Times New Roman"/>
          <w:lang w:eastAsia="en-US"/>
        </w:rPr>
        <w:t xml:space="preserve">в администрацию </w:t>
      </w:r>
      <w:r w:rsidRPr="007C434F">
        <w:rPr>
          <w:rFonts w:ascii="Times New Roman" w:eastAsia="Times New Roman" w:hAnsi="Times New Roman" w:cs="Times New Roman"/>
        </w:rPr>
        <w:t>представляются документы, у</w:t>
      </w:r>
      <w:r w:rsidR="00E804EF">
        <w:rPr>
          <w:rFonts w:ascii="Times New Roman" w:eastAsia="Times New Roman" w:hAnsi="Times New Roman" w:cs="Times New Roman"/>
        </w:rPr>
        <w:t xml:space="preserve">казанные в пункте 2.6.1 </w:t>
      </w:r>
      <w:r w:rsidRPr="007C434F">
        <w:rPr>
          <w:rFonts w:ascii="Times New Roman" w:eastAsia="Times New Roman" w:hAnsi="Times New Roman" w:cs="Times New Roman"/>
        </w:rPr>
        <w:t>настоящего Административного регламента.Указанные документы могут быть представлены заявителем посредством Единого портала государственных и муниципальных услуг, МФЦ.</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С заявлением и документами для получения муниципальной услуги также вправе </w:t>
      </w:r>
      <w:r w:rsidRPr="007C434F">
        <w:rPr>
          <w:rFonts w:ascii="Times New Roman" w:eastAsia="Times New Roman" w:hAnsi="Times New Roman" w:cs="Times New Roman"/>
        </w:rPr>
        <w:lastRenderedPageBreak/>
        <w:t>обратиться представители указанных лиц, действующие в силу полномочий, оформленных в соответствии с законодательством Российской Федерации.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bCs/>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9" w:history="1">
        <w:r w:rsidRPr="007C434F">
          <w:rPr>
            <w:rFonts w:ascii="Times New Roman" w:eastAsia="Times New Roman" w:hAnsi="Times New Roman" w:cs="Times New Roman"/>
            <w:bCs/>
          </w:rPr>
          <w:t>частью 18 статьи 14.1</w:t>
        </w:r>
      </w:hyperlink>
      <w:r w:rsidRPr="007C434F">
        <w:rPr>
          <w:rFonts w:ascii="Times New Roman" w:eastAsia="Times New Roman" w:hAnsi="Times New Roman" w:cs="Times New Roman"/>
          <w:bCs/>
        </w:rPr>
        <w:t xml:space="preserve"> Федерального закона от 27 июля 2006 года № 149-ФЗ «Об информации, информационных технологиях и о защите информации»</w:t>
      </w:r>
    </w:p>
    <w:p w:rsidR="007C434F" w:rsidRPr="007C434F" w:rsidRDefault="007C434F" w:rsidP="007C434F">
      <w:pPr>
        <w:spacing w:line="245" w:lineRule="auto"/>
        <w:ind w:firstLine="567"/>
        <w:rPr>
          <w:rFonts w:ascii="Times New Roman" w:eastAsia="Times New Roman" w:hAnsi="Times New Roman" w:cs="Times New Roman"/>
          <w:bCs/>
        </w:rPr>
      </w:pPr>
      <w:r w:rsidRPr="007C434F">
        <w:rPr>
          <w:rFonts w:ascii="Times New Roman" w:eastAsia="Times New Roman" w:hAnsi="Times New Roman" w:cs="Times New Roman"/>
          <w:bCs/>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C434F" w:rsidRPr="007C434F" w:rsidRDefault="007C434F" w:rsidP="007C434F">
      <w:pPr>
        <w:spacing w:line="245" w:lineRule="auto"/>
        <w:ind w:firstLine="567"/>
        <w:rPr>
          <w:rFonts w:ascii="Times New Roman" w:eastAsia="Times New Roman" w:hAnsi="Times New Roman" w:cs="Times New Roman"/>
          <w:bCs/>
        </w:rPr>
      </w:pPr>
      <w:r w:rsidRPr="007C434F">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434F" w:rsidRPr="007C434F" w:rsidRDefault="007C434F" w:rsidP="007C434F">
      <w:pPr>
        <w:spacing w:line="245" w:lineRule="auto"/>
        <w:ind w:firstLine="567"/>
        <w:rPr>
          <w:rFonts w:ascii="Times New Roman" w:eastAsia="Times New Roman" w:hAnsi="Times New Roman" w:cs="Times New Roman"/>
          <w:bCs/>
        </w:rPr>
      </w:pPr>
      <w:r w:rsidRPr="007C434F">
        <w:rPr>
          <w:rFonts w:ascii="Times New Roman" w:eastAsia="Times New Roman" w:hAnsi="Times New Roman" w:cs="Times New Roman"/>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C434F" w:rsidRPr="007C434F" w:rsidRDefault="007C434F" w:rsidP="007C434F">
      <w:pPr>
        <w:keepNext/>
        <w:keepLines/>
        <w:widowControl/>
        <w:autoSpaceDE/>
        <w:autoSpaceDN/>
        <w:adjustRightInd/>
        <w:spacing w:before="40" w:line="245" w:lineRule="auto"/>
        <w:ind w:firstLine="567"/>
        <w:outlineLvl w:val="2"/>
        <w:rPr>
          <w:rFonts w:ascii="Times New Roman" w:eastAsia="Times New Roman" w:hAnsi="Times New Roman" w:cs="Times New Roman"/>
        </w:rPr>
      </w:pPr>
      <w:r w:rsidRPr="007C434F">
        <w:rPr>
          <w:rFonts w:ascii="Times New Roman" w:eastAsia="Times New Roman" w:hAnsi="Times New Roman" w:cs="Times New Roman"/>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7C434F" w:rsidRPr="007C434F" w:rsidRDefault="007C434F" w:rsidP="007C434F">
      <w:pPr>
        <w:keepNext/>
        <w:keepLines/>
        <w:widowControl/>
        <w:autoSpaceDE/>
        <w:autoSpaceDN/>
        <w:adjustRightInd/>
        <w:spacing w:before="40" w:line="245" w:lineRule="auto"/>
        <w:ind w:firstLine="567"/>
        <w:outlineLvl w:val="2"/>
        <w:rPr>
          <w:rFonts w:ascii="Times New Roman" w:eastAsia="Times New Roman" w:hAnsi="Times New Roman" w:cs="Times New Roman"/>
        </w:rPr>
      </w:pPr>
      <w:r w:rsidRPr="007C434F">
        <w:rPr>
          <w:rFonts w:ascii="Times New Roman" w:eastAsia="Times New Roman" w:hAnsi="Times New Roman" w:cs="Times New Roman"/>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7C434F" w:rsidRPr="007C434F" w:rsidRDefault="007C434F" w:rsidP="007C434F">
      <w:pPr>
        <w:keepNext/>
        <w:keepLines/>
        <w:widowControl/>
        <w:autoSpaceDE/>
        <w:autoSpaceDN/>
        <w:adjustRightInd/>
        <w:spacing w:line="245" w:lineRule="auto"/>
        <w:ind w:firstLine="567"/>
        <w:outlineLvl w:val="2"/>
        <w:rPr>
          <w:rFonts w:ascii="Times New Roman" w:eastAsia="Times New Roman" w:hAnsi="Times New Roman" w:cs="Times New Roman"/>
        </w:rPr>
      </w:pPr>
      <w:r w:rsidRPr="007C434F">
        <w:rPr>
          <w:rFonts w:ascii="Times New Roman" w:eastAsia="Times New Roman" w:hAnsi="Times New Roman" w:cs="Times New Roman"/>
        </w:rPr>
        <w:t xml:space="preserve">Специалист отдела </w:t>
      </w:r>
      <w:r w:rsidR="0002560C">
        <w:rPr>
          <w:rFonts w:ascii="Times New Roman" w:eastAsia="Times New Roman" w:hAnsi="Times New Roman" w:cs="Times New Roman"/>
        </w:rPr>
        <w:t xml:space="preserve">строительства, благоустройства, ЖКХ и дорожного хозяйства администрации </w:t>
      </w:r>
      <w:r w:rsidRPr="007C434F">
        <w:rPr>
          <w:rFonts w:ascii="Times New Roman" w:eastAsia="Times New Roman" w:hAnsi="Times New Roman" w:cs="Times New Roman"/>
        </w:rPr>
        <w:t xml:space="preserve">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Межведомственный запрос должен содержать следующие сведения:</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наименование органа, направляющего межведомственный запрос;</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наименование органа, в адрес которого направляется межведомственный запрос;</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w:t>
      </w:r>
      <w:r w:rsidRPr="007C434F">
        <w:rPr>
          <w:rFonts w:ascii="Times New Roman" w:eastAsia="Times New Roman" w:hAnsi="Times New Roman" w:cs="Times New Roman"/>
        </w:rPr>
        <w:lastRenderedPageBreak/>
        <w:t>предусмотренные нормативными правовыми актами как необходимые для представления таких документа и (или) информации;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контактная информация для направления ответа на межведомственный запрос;</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дата направления межведомственного запроса;</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C434F" w:rsidRPr="007C434F" w:rsidRDefault="007C434F" w:rsidP="007C434F">
      <w:pPr>
        <w:keepNext/>
        <w:keepLines/>
        <w:widowControl/>
        <w:autoSpaceDE/>
        <w:autoSpaceDN/>
        <w:adjustRightInd/>
        <w:spacing w:line="245" w:lineRule="auto"/>
        <w:ind w:firstLine="567"/>
        <w:outlineLvl w:val="2"/>
        <w:rPr>
          <w:rFonts w:ascii="Times New Roman" w:eastAsia="Times New Roman" w:hAnsi="Times New Roman" w:cs="Times New Roman"/>
        </w:rPr>
      </w:pPr>
      <w:r w:rsidRPr="007C434F">
        <w:rPr>
          <w:rFonts w:ascii="Times New Roman" w:eastAsia="Times New Roman" w:hAnsi="Times New Roman" w:cs="Times New Roman"/>
        </w:rPr>
        <w:t>3.3.6.3. Решение о возможности предоставлении (об отказе в предоставлении) муниципальной услуги принимается на основании следующих критериев принятия решения:</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отсутствие оснований для отказа в предоставлении муниципально</w:t>
      </w:r>
      <w:r w:rsidR="004974BB">
        <w:rPr>
          <w:rFonts w:ascii="Times New Roman" w:eastAsia="Times New Roman" w:hAnsi="Times New Roman" w:cs="Times New Roman"/>
        </w:rPr>
        <w:t>й услуги, указанных в пункте 2.9.2настоящего</w:t>
      </w:r>
      <w:r w:rsidRPr="007C434F">
        <w:rPr>
          <w:rFonts w:ascii="Times New Roman" w:eastAsia="Times New Roman" w:hAnsi="Times New Roman" w:cs="Times New Roman"/>
        </w:rPr>
        <w:t xml:space="preserve"> Административного регламента.</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Срок принятия решения о возможности предоставлении (об отказе в предоставлении) муниципальной услуги – не более 3 рабочих дней с даты получения органом, предоставляющим муниципальную услугу, всех сведений, необходимых для принятия решения.</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При наличии оснований, предусмотренных пунктом 2.</w:t>
      </w:r>
      <w:r w:rsidR="004974BB">
        <w:rPr>
          <w:rFonts w:ascii="Times New Roman" w:eastAsia="Times New Roman" w:hAnsi="Times New Roman" w:cs="Times New Roman"/>
        </w:rPr>
        <w:t>9</w:t>
      </w:r>
      <w:r w:rsidRPr="007C434F">
        <w:rPr>
          <w:rFonts w:ascii="Times New Roman" w:eastAsia="Times New Roman" w:hAnsi="Times New Roman" w:cs="Times New Roman"/>
        </w:rPr>
        <w:t xml:space="preserve">.2 </w:t>
      </w:r>
      <w:r w:rsidR="004974BB">
        <w:rPr>
          <w:rFonts w:ascii="Times New Roman" w:eastAsia="Times New Roman" w:hAnsi="Times New Roman" w:cs="Times New Roman"/>
        </w:rPr>
        <w:t>настоящего</w:t>
      </w:r>
      <w:r w:rsidRPr="007C434F">
        <w:rPr>
          <w:rFonts w:ascii="Times New Roman" w:eastAsia="Times New Roman" w:hAnsi="Times New Roman" w:cs="Times New Roman"/>
        </w:rPr>
        <w:t xml:space="preserve"> Административного регламента, специалист отдела </w:t>
      </w:r>
      <w:r w:rsidR="0002560C">
        <w:rPr>
          <w:rFonts w:ascii="Times New Roman" w:eastAsia="Times New Roman" w:hAnsi="Times New Roman" w:cs="Times New Roman"/>
        </w:rPr>
        <w:t>стр</w:t>
      </w:r>
      <w:r w:rsidR="004974BB">
        <w:rPr>
          <w:rFonts w:ascii="Times New Roman" w:eastAsia="Times New Roman" w:hAnsi="Times New Roman" w:cs="Times New Roman"/>
        </w:rPr>
        <w:t>о</w:t>
      </w:r>
      <w:r w:rsidR="0002560C">
        <w:rPr>
          <w:rFonts w:ascii="Times New Roman" w:eastAsia="Times New Roman" w:hAnsi="Times New Roman" w:cs="Times New Roman"/>
        </w:rPr>
        <w:t xml:space="preserve">ительства, благоустройства, ЖКХ и дорожного хозяйства администрации </w:t>
      </w:r>
      <w:r w:rsidRPr="007C434F">
        <w:rPr>
          <w:rFonts w:ascii="Times New Roman" w:eastAsia="Times New Roman" w:hAnsi="Times New Roman" w:cs="Times New Roman"/>
        </w:rPr>
        <w:t xml:space="preserve"> готовит письменное уведомление об отказе в возможности предоставлении муниципальной услуги с указанием причин отказа. Уведомление подписывается </w:t>
      </w:r>
      <w:r w:rsidR="00C4033B">
        <w:rPr>
          <w:rFonts w:ascii="Times New Roman" w:eastAsia="Times New Roman" w:hAnsi="Times New Roman" w:cs="Times New Roman"/>
        </w:rPr>
        <w:t xml:space="preserve">главой Ибресинского муниципального округа. </w:t>
      </w:r>
      <w:r w:rsidRPr="007C434F">
        <w:rPr>
          <w:rFonts w:ascii="Times New Roman" w:eastAsia="Times New Roman" w:hAnsi="Times New Roman" w:cs="Times New Roman"/>
        </w:rPr>
        <w:t xml:space="preserve">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В случае если Заявление с прилагаемыми документами поступило из МФЦ, специалист отдела </w:t>
      </w:r>
      <w:r w:rsidR="0002560C">
        <w:rPr>
          <w:rFonts w:ascii="Times New Roman" w:eastAsia="Times New Roman" w:hAnsi="Times New Roman" w:cs="Times New Roman"/>
        </w:rPr>
        <w:t>стр</w:t>
      </w:r>
      <w:r w:rsidR="00C4033B">
        <w:rPr>
          <w:rFonts w:ascii="Times New Roman" w:eastAsia="Times New Roman" w:hAnsi="Times New Roman" w:cs="Times New Roman"/>
        </w:rPr>
        <w:t>о</w:t>
      </w:r>
      <w:r w:rsidR="0002560C">
        <w:rPr>
          <w:rFonts w:ascii="Times New Roman" w:eastAsia="Times New Roman" w:hAnsi="Times New Roman" w:cs="Times New Roman"/>
        </w:rPr>
        <w:t xml:space="preserve">ительства, благоустройства, ЖКХ и дорожного хозяйства администрации </w:t>
      </w:r>
      <w:r w:rsidRPr="007C434F">
        <w:rPr>
          <w:rFonts w:ascii="Times New Roman" w:eastAsia="Times New Roman" w:hAnsi="Times New Roman" w:cs="Times New Roman"/>
        </w:rPr>
        <w:t xml:space="preserve"> организует доставку в МФЦ уведомления в течение 1 рабочего дня. К уведомлению прилагаются все представленные документы.</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 случае отсутствия основа</w:t>
      </w:r>
      <w:r w:rsidR="00C4033B">
        <w:rPr>
          <w:rFonts w:ascii="Times New Roman" w:eastAsia="Times New Roman" w:hAnsi="Times New Roman" w:cs="Times New Roman"/>
        </w:rPr>
        <w:t>ний, предусмотренных пунктом 2.9</w:t>
      </w:r>
      <w:r w:rsidRPr="007C434F">
        <w:rPr>
          <w:rFonts w:ascii="Times New Roman" w:eastAsia="Times New Roman" w:hAnsi="Times New Roman" w:cs="Times New Roman"/>
        </w:rPr>
        <w:t xml:space="preserve">.2 раздела </w:t>
      </w:r>
      <w:r w:rsidRPr="007C434F">
        <w:rPr>
          <w:rFonts w:ascii="Times New Roman" w:eastAsia="Times New Roman" w:hAnsi="Times New Roman" w:cs="Times New Roman"/>
          <w:lang w:val="en-US"/>
        </w:rPr>
        <w:t>II</w:t>
      </w:r>
      <w:r w:rsidRPr="007C434F">
        <w:rPr>
          <w:rFonts w:ascii="Times New Roman" w:eastAsia="Times New Roman" w:hAnsi="Times New Roman" w:cs="Times New Roman"/>
        </w:rPr>
        <w:t xml:space="preserve"> Административного регламента, специалист отдела </w:t>
      </w:r>
      <w:r w:rsidR="0002560C">
        <w:rPr>
          <w:rFonts w:ascii="Times New Roman" w:eastAsia="Times New Roman" w:hAnsi="Times New Roman" w:cs="Times New Roman"/>
        </w:rPr>
        <w:t>стр</w:t>
      </w:r>
      <w:r w:rsidR="00C4033B">
        <w:rPr>
          <w:rFonts w:ascii="Times New Roman" w:eastAsia="Times New Roman" w:hAnsi="Times New Roman" w:cs="Times New Roman"/>
        </w:rPr>
        <w:t>о</w:t>
      </w:r>
      <w:r w:rsidR="0002560C">
        <w:rPr>
          <w:rFonts w:ascii="Times New Roman" w:eastAsia="Times New Roman" w:hAnsi="Times New Roman" w:cs="Times New Roman"/>
        </w:rPr>
        <w:t xml:space="preserve">ительства, благоустройства, ЖКХ и дорожного хозяйства администрации </w:t>
      </w:r>
      <w:r w:rsidRPr="007C434F">
        <w:rPr>
          <w:rFonts w:ascii="Times New Roman" w:eastAsia="Times New Roman" w:hAnsi="Times New Roman" w:cs="Times New Roman"/>
        </w:rPr>
        <w:t xml:space="preserve"> в течение 2 рабочих дней со дня принятия решения о возможности предоставлении муниципальной услуги направляет их в Комиссию </w:t>
      </w:r>
      <w:r w:rsidR="00843E78" w:rsidRPr="00843E78">
        <w:rPr>
          <w:rFonts w:ascii="Times New Roman" w:eastAsia="Times New Roman" w:hAnsi="Times New Roman" w:cs="Times New Roman"/>
        </w:rPr>
        <w:t>по подготовке проекта правил землепользования и застройки Ибресинского муниципального округа Чувашской Республики</w:t>
      </w:r>
      <w:r w:rsidRPr="007C434F">
        <w:rPr>
          <w:rFonts w:ascii="Times New Roman" w:eastAsia="Times New Roman" w:hAnsi="Times New Roman" w:cs="Times New Roman"/>
        </w:rPr>
        <w:t xml:space="preserve"> (далее - Комиссия).</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3.3.6.4. Секретарь Комиссии после поступления заявления с полным пакетом документов 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Указанные сообщения направляются не позднее чем через 7 рабочих дней со дня принятия решения о возможности предоставлении муниципальной услуги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Секретарь Комиссии после поступления заявления с полным пакетом документов и материалов к публичным слушаниям осуществляет подготовку проекта постановления </w:t>
      </w:r>
      <w:r w:rsidR="00843E78">
        <w:rPr>
          <w:rFonts w:ascii="Times New Roman" w:eastAsia="Times New Roman" w:hAnsi="Times New Roman" w:cs="Times New Roman"/>
        </w:rPr>
        <w:t>администрации Ибресинского муниципального округа Чувашской Республики</w:t>
      </w:r>
      <w:r w:rsidRPr="007C434F">
        <w:rPr>
          <w:rFonts w:ascii="Times New Roman" w:eastAsia="Times New Roman" w:hAnsi="Times New Roman" w:cs="Times New Roman"/>
        </w:rPr>
        <w:t xml:space="preserve"> о проведении публичных слушаний в течение 15 рабочих дней и осуществляет прием предложений и замечаний участников публичных слушаний по подлежащим обсуждению вопросам.</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Срок проведения публичных слушаний с момента оповещения жителей </w:t>
      </w:r>
      <w:r w:rsidR="00843E78">
        <w:rPr>
          <w:rFonts w:ascii="Times New Roman" w:eastAsia="Times New Roman" w:hAnsi="Times New Roman" w:cs="Times New Roman"/>
        </w:rPr>
        <w:t xml:space="preserve">Ибресинского муниципального округа Чувашской Республики </w:t>
      </w:r>
      <w:r w:rsidRPr="007C434F">
        <w:rPr>
          <w:rFonts w:ascii="Times New Roman" w:eastAsia="Times New Roman" w:hAnsi="Times New Roman" w:cs="Times New Roman"/>
        </w:rPr>
        <w:t>о времени и месте их проведения до дня опубликования заключения о результатах публичных слушаний не может быть более одного месяца.</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Комиссия по результатам публичных слушаний готовит заключение, обеспечивает его опубликование в средствах массовой информации и размещение на официальном сайте </w:t>
      </w:r>
      <w:r w:rsidR="00843E78">
        <w:rPr>
          <w:rFonts w:ascii="Times New Roman" w:eastAsia="Times New Roman" w:hAnsi="Times New Roman" w:cs="Times New Roman"/>
        </w:rPr>
        <w:t xml:space="preserve">Ибресинского муниципального округа Чувашской Республики </w:t>
      </w:r>
      <w:r w:rsidRPr="007C434F">
        <w:rPr>
          <w:rFonts w:ascii="Times New Roman" w:eastAsia="Times New Roman" w:hAnsi="Times New Roman" w:cs="Times New Roman"/>
        </w:rPr>
        <w:t>в сети «Интернет».</w:t>
      </w:r>
    </w:p>
    <w:p w:rsidR="007C434F" w:rsidRPr="007C434F" w:rsidRDefault="007C434F" w:rsidP="007C434F">
      <w:pPr>
        <w:keepNext/>
        <w:keepLines/>
        <w:widowControl/>
        <w:autoSpaceDE/>
        <w:autoSpaceDN/>
        <w:adjustRightInd/>
        <w:spacing w:line="245" w:lineRule="auto"/>
        <w:ind w:firstLine="567"/>
        <w:outlineLvl w:val="2"/>
        <w:rPr>
          <w:rFonts w:ascii="Times New Roman" w:eastAsia="Times New Roman" w:hAnsi="Times New Roman" w:cs="Times New Roman"/>
        </w:rPr>
      </w:pPr>
      <w:r w:rsidRPr="007C434F">
        <w:rPr>
          <w:rFonts w:ascii="Times New Roman" w:eastAsia="Times New Roman" w:hAnsi="Times New Roman" w:cs="Times New Roman"/>
        </w:rPr>
        <w:t xml:space="preserve">3.3.6.5. На основании заключения о результатах публичных слушаний либо поступившего заявления в соответствии с частью 1.1 статьи 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843E78">
        <w:rPr>
          <w:rFonts w:ascii="Times New Roman" w:eastAsia="Times New Roman" w:hAnsi="Times New Roman" w:cs="Times New Roman"/>
        </w:rPr>
        <w:t>Ибресинского муниципального округа Чувашской Республики</w:t>
      </w:r>
      <w:r w:rsidRPr="007C434F">
        <w:rPr>
          <w:rFonts w:ascii="Times New Roman" w:eastAsia="Times New Roman" w:hAnsi="Times New Roman" w:cs="Times New Roman"/>
        </w:rPr>
        <w:t>в течение 15 рабочих дней со дня окончания публичных слушаний.</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На основании указанных рекомендаций глава администрации </w:t>
      </w:r>
      <w:r w:rsidR="00843E78">
        <w:rPr>
          <w:rFonts w:ascii="Times New Roman" w:eastAsia="Times New Roman" w:hAnsi="Times New Roman" w:cs="Times New Roman"/>
        </w:rPr>
        <w:t>Ибресинского муниципального округа Чувашской Республики</w:t>
      </w:r>
      <w:r w:rsidR="00AE04EE">
        <w:rPr>
          <w:rFonts w:ascii="Times New Roman" w:eastAsia="Times New Roman" w:hAnsi="Times New Roman" w:cs="Times New Roman"/>
        </w:rPr>
        <w:t xml:space="preserve"> в течение 7</w:t>
      </w:r>
      <w:r w:rsidRPr="007C434F">
        <w:rPr>
          <w:rFonts w:ascii="Times New Roman" w:eastAsia="Times New Roman" w:hAnsi="Times New Roman" w:cs="Times New Roman"/>
        </w:rPr>
        <w:t xml:space="preserve"> дней со дня их поступления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Данное решение принимается в виде постановления </w:t>
      </w:r>
      <w:r w:rsidR="00AE04EE">
        <w:rPr>
          <w:rFonts w:ascii="Times New Roman" w:eastAsia="Times New Roman" w:hAnsi="Times New Roman" w:cs="Times New Roman"/>
        </w:rPr>
        <w:t>Ибресинского муниципального округа Чувашской Республики</w:t>
      </w:r>
      <w:r w:rsidRPr="007C434F">
        <w:rPr>
          <w:rFonts w:ascii="Times New Roman" w:eastAsia="Times New Roman" w:hAnsi="Times New Roman" w:cs="Times New Roman"/>
        </w:rPr>
        <w:t>.</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Постановление администрации </w:t>
      </w:r>
      <w:r w:rsidR="00843E78">
        <w:rPr>
          <w:rFonts w:ascii="Times New Roman" w:eastAsia="Times New Roman" w:hAnsi="Times New Roman" w:cs="Times New Roman"/>
        </w:rPr>
        <w:t>Ибресинского муниципального округа Чувашской Республики</w:t>
      </w:r>
      <w:r w:rsidRPr="007C434F">
        <w:rPr>
          <w:rFonts w:ascii="Times New Roman" w:eastAsia="Times New Roman" w:hAnsi="Times New Roman" w:cs="Times New Roma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w:t>
      </w:r>
      <w:r w:rsidR="00AE04EE">
        <w:rPr>
          <w:rFonts w:ascii="Times New Roman" w:eastAsia="Times New Roman" w:hAnsi="Times New Roman" w:cs="Times New Roman"/>
        </w:rPr>
        <w:t xml:space="preserve"> Ибресинского муниципального округа Чувашской Республики</w:t>
      </w:r>
      <w:r w:rsidRPr="007C434F">
        <w:rPr>
          <w:rFonts w:ascii="Times New Roman" w:eastAsia="Times New Roman" w:hAnsi="Times New Roman" w:cs="Times New Roman"/>
        </w:rPr>
        <w:t xml:space="preserve">, иной официальной информации и размещается на официальном сайте </w:t>
      </w:r>
      <w:r w:rsidR="00843E78">
        <w:rPr>
          <w:rFonts w:ascii="Times New Roman" w:eastAsia="Times New Roman" w:hAnsi="Times New Roman" w:cs="Times New Roman"/>
        </w:rPr>
        <w:t>Ибресинского муниципального округа Чувашской Республики</w:t>
      </w:r>
      <w:r w:rsidRPr="007C434F">
        <w:rPr>
          <w:rFonts w:ascii="Times New Roman" w:eastAsia="Times New Roman" w:hAnsi="Times New Roman" w:cs="Times New Roman"/>
        </w:rPr>
        <w:t>в сети «Интернет».</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3.3.6.6. 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В случае если Заявление с прилагаемыми документами поступило из МФЦ, секретарь </w:t>
      </w:r>
      <w:r w:rsidRPr="007C434F">
        <w:rPr>
          <w:rFonts w:ascii="Times New Roman" w:eastAsia="Times New Roman" w:hAnsi="Times New Roman" w:cs="Times New Roman"/>
        </w:rPr>
        <w:lastRenderedPageBreak/>
        <w:t>Комиссии организует доставку постановления в МФЦ в течение 1 рабочего дня.</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3.3.7. Необходимость получения дополнительных сведений от заявителя для предоставления муниципальной услуги не предусмотрена.</w:t>
      </w:r>
    </w:p>
    <w:p w:rsidR="007C434F" w:rsidRPr="007C434F" w:rsidRDefault="007C434F" w:rsidP="007C434F">
      <w:pPr>
        <w:keepNext/>
        <w:keepLines/>
        <w:widowControl/>
        <w:autoSpaceDE/>
        <w:autoSpaceDN/>
        <w:adjustRightInd/>
        <w:spacing w:line="245" w:lineRule="auto"/>
        <w:ind w:firstLine="567"/>
        <w:outlineLvl w:val="2"/>
        <w:rPr>
          <w:rFonts w:ascii="Times New Roman" w:eastAsia="Times New Roman" w:hAnsi="Times New Roman" w:cs="Times New Roman"/>
        </w:rPr>
      </w:pPr>
      <w:r w:rsidRPr="007C434F">
        <w:rPr>
          <w:rFonts w:ascii="Times New Roman" w:eastAsia="Times New Roman" w:hAnsi="Times New Roman" w:cs="Times New Roman"/>
        </w:rPr>
        <w:t>3.3.8. Предоставление муниципальной услуги в упреждающем (</w:t>
      </w:r>
      <w:proofErr w:type="spellStart"/>
      <w:r w:rsidRPr="007C434F">
        <w:rPr>
          <w:rFonts w:ascii="Times New Roman" w:eastAsia="Times New Roman" w:hAnsi="Times New Roman" w:cs="Times New Roman"/>
        </w:rPr>
        <w:t>проактивном</w:t>
      </w:r>
      <w:proofErr w:type="spellEnd"/>
      <w:r w:rsidRPr="007C434F">
        <w:rPr>
          <w:rFonts w:ascii="Times New Roman" w:eastAsia="Times New Roman" w:hAnsi="Times New Roman" w:cs="Times New Roman"/>
        </w:rPr>
        <w:t>) режиме не предусмотрено.</w:t>
      </w:r>
    </w:p>
    <w:p w:rsidR="007C434F" w:rsidRPr="007C434F" w:rsidRDefault="007C434F" w:rsidP="007C434F">
      <w:pPr>
        <w:spacing w:line="245" w:lineRule="auto"/>
        <w:ind w:firstLine="567"/>
        <w:rPr>
          <w:rFonts w:ascii="Times New Roman" w:eastAsia="Times New Roman" w:hAnsi="Times New Roman" w:cs="Times New Roman"/>
          <w:b/>
        </w:rPr>
      </w:pPr>
    </w:p>
    <w:p w:rsidR="007C434F" w:rsidRPr="007C434F" w:rsidRDefault="007C434F" w:rsidP="007C434F">
      <w:pPr>
        <w:spacing w:line="245" w:lineRule="auto"/>
        <w:ind w:firstLine="567"/>
        <w:rPr>
          <w:rFonts w:ascii="Times New Roman" w:eastAsia="Times New Roman" w:hAnsi="Times New Roman" w:cs="Times New Roman"/>
          <w:b/>
        </w:rPr>
      </w:pPr>
      <w:r w:rsidRPr="007C434F">
        <w:rPr>
          <w:rFonts w:ascii="Times New Roman" w:eastAsia="Times New Roman" w:hAnsi="Times New Roman" w:cs="Times New Roman"/>
          <w:b/>
        </w:rPr>
        <w:t xml:space="preserve">3.4. Вариант 2. Исправление допущенных опечаток и ошибок в выданных в результате предоставления муниципальной услуги документах </w:t>
      </w:r>
    </w:p>
    <w:p w:rsidR="007C434F" w:rsidRPr="007C434F" w:rsidRDefault="007C434F" w:rsidP="007C434F">
      <w:pPr>
        <w:ind w:firstLine="567"/>
        <w:rPr>
          <w:rFonts w:ascii="Times New Roman" w:eastAsia="Times New Roman" w:hAnsi="Times New Roman" w:cs="Times New Roman"/>
        </w:rPr>
      </w:pPr>
      <w:r w:rsidRPr="007C434F">
        <w:rPr>
          <w:rFonts w:ascii="Times New Roman" w:eastAsia="Times New Roman" w:hAnsi="Times New Roman" w:cs="Times New Roman"/>
        </w:rPr>
        <w:t xml:space="preserve">3.4.1. Максимальный срок предоставления муниципальной услуги в соответствии с вариантом составляет 3 рабочих дня </w:t>
      </w:r>
      <w:r w:rsidRPr="007C434F">
        <w:rPr>
          <w:rFonts w:ascii="Times New Roman" w:eastAsia="Calibri" w:hAnsi="Times New Roman" w:cs="Times New Roman"/>
          <w:lang w:eastAsia="en-US"/>
        </w:rPr>
        <w:t>со</w:t>
      </w:r>
      <w:r w:rsidRPr="007C434F">
        <w:rPr>
          <w:rFonts w:ascii="Times New Roman" w:eastAsia="Calibri" w:hAnsi="Times New Roman" w:cs="Times New Roman"/>
          <w:bCs/>
          <w:lang w:eastAsia="en-US"/>
        </w:rPr>
        <w:t xml:space="preserve"> дня получения заявления об ошибке</w:t>
      </w:r>
      <w:r w:rsidRPr="007C434F">
        <w:rPr>
          <w:rFonts w:ascii="Times New Roman" w:eastAsia="Times New Roman" w:hAnsi="Times New Roman" w:cs="Times New Roman"/>
          <w:bCs/>
        </w:rPr>
        <w:t>.</w:t>
      </w:r>
    </w:p>
    <w:p w:rsidR="007C434F" w:rsidRPr="007C434F" w:rsidRDefault="007C434F" w:rsidP="007C434F">
      <w:pPr>
        <w:spacing w:line="245" w:lineRule="auto"/>
        <w:ind w:firstLine="567"/>
        <w:rPr>
          <w:rFonts w:ascii="Times New Roman" w:eastAsia="Times New Roman" w:hAnsi="Times New Roman" w:cs="Times New Roman"/>
          <w:b/>
        </w:rPr>
      </w:pPr>
      <w:r w:rsidRPr="007C434F">
        <w:rPr>
          <w:rFonts w:ascii="Times New Roman" w:eastAsia="Times New Roman" w:hAnsi="Times New Roman" w:cs="Times New Roman"/>
        </w:rPr>
        <w:t xml:space="preserve">3.4.2. Результатом предоставления муниципальной услуги является </w:t>
      </w:r>
      <w:r w:rsidRPr="007C434F">
        <w:rPr>
          <w:rFonts w:ascii="Times New Roman" w:eastAsia="Times New Roman" w:hAnsi="Times New Roman" w:cs="Times New Roman"/>
          <w:bCs/>
        </w:rPr>
        <w:t xml:space="preserve">замена документовв случае выявления допущенных опечаток и (или) ошибок либо письменное уведомление </w:t>
      </w:r>
      <w:r w:rsidRPr="007C434F">
        <w:rPr>
          <w:rFonts w:ascii="Times New Roman" w:eastAsia="Times New Roman" w:hAnsi="Times New Roman" w:cs="Times New Roman"/>
        </w:rPr>
        <w:t>об отсутствии таких опечаток и (или) ошибок.</w:t>
      </w:r>
    </w:p>
    <w:p w:rsidR="007C434F" w:rsidRPr="007C434F" w:rsidRDefault="007C434F" w:rsidP="007C434F">
      <w:pPr>
        <w:keepNext/>
        <w:keepLines/>
        <w:widowControl/>
        <w:autoSpaceDE/>
        <w:autoSpaceDN/>
        <w:adjustRightInd/>
        <w:spacing w:line="245" w:lineRule="auto"/>
        <w:ind w:firstLine="567"/>
        <w:outlineLvl w:val="2"/>
        <w:rPr>
          <w:rFonts w:ascii="Times New Roman" w:eastAsia="Times New Roman" w:hAnsi="Times New Roman" w:cs="Times New Roman"/>
        </w:rPr>
      </w:pPr>
      <w:r w:rsidRPr="007C434F">
        <w:rPr>
          <w:rFonts w:ascii="Times New Roman" w:eastAsia="Times New Roman" w:hAnsi="Times New Roman" w:cs="Times New Roman"/>
        </w:rPr>
        <w:t xml:space="preserve">3.4.3. Оснований для отказа в приеме заявления не предусмотрено. </w:t>
      </w:r>
    </w:p>
    <w:p w:rsidR="007C434F" w:rsidRPr="007C434F" w:rsidRDefault="007C434F" w:rsidP="007C434F">
      <w:pPr>
        <w:keepNext/>
        <w:keepLines/>
        <w:widowControl/>
        <w:autoSpaceDE/>
        <w:autoSpaceDN/>
        <w:adjustRightInd/>
        <w:spacing w:line="245" w:lineRule="auto"/>
        <w:ind w:firstLine="567"/>
        <w:outlineLvl w:val="2"/>
        <w:rPr>
          <w:rFonts w:ascii="Times New Roman" w:eastAsia="Times New Roman" w:hAnsi="Times New Roman" w:cs="Times New Roman"/>
        </w:rPr>
      </w:pPr>
      <w:r w:rsidRPr="007C434F">
        <w:rPr>
          <w:rFonts w:ascii="Times New Roman" w:eastAsia="Times New Roman" w:hAnsi="Times New Roman" w:cs="Times New Roman"/>
        </w:rPr>
        <w:t>3.4.4. Оснований для приостановления предоставления муниципальной услуги не предусмотрено.</w:t>
      </w:r>
    </w:p>
    <w:p w:rsidR="007C434F" w:rsidRPr="007C434F" w:rsidRDefault="007C434F" w:rsidP="007C434F">
      <w:pPr>
        <w:keepNext/>
        <w:keepLines/>
        <w:widowControl/>
        <w:autoSpaceDE/>
        <w:autoSpaceDN/>
        <w:adjustRightInd/>
        <w:spacing w:line="245" w:lineRule="auto"/>
        <w:ind w:firstLine="567"/>
        <w:outlineLvl w:val="2"/>
        <w:rPr>
          <w:rFonts w:ascii="Times New Roman" w:eastAsia="Times New Roman" w:hAnsi="Times New Roman" w:cs="Times New Roman"/>
        </w:rPr>
      </w:pPr>
      <w:r w:rsidRPr="007C434F">
        <w:rPr>
          <w:rFonts w:ascii="Times New Roman" w:eastAsia="Times New Roman" w:hAnsi="Times New Roman" w:cs="Times New Roman"/>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C434F" w:rsidRPr="007C434F" w:rsidRDefault="007C434F" w:rsidP="007C434F">
      <w:pPr>
        <w:widowControl/>
        <w:ind w:firstLine="567"/>
        <w:rPr>
          <w:rFonts w:ascii="Times New Roman" w:eastAsia="Times New Roman" w:hAnsi="Times New Roman" w:cs="Times New Roman"/>
          <w:lang w:eastAsia="en-US"/>
        </w:rPr>
      </w:pPr>
      <w:r w:rsidRPr="007C434F">
        <w:rPr>
          <w:rFonts w:ascii="Times New Roman" w:eastAsia="Calibri" w:hAnsi="Times New Roman" w:cs="Times New Roman"/>
        </w:rPr>
        <w:t xml:space="preserve">3.4.6. Для получения муниципальной услуги заявитель представляет в </w:t>
      </w:r>
      <w:r w:rsidRPr="007C434F">
        <w:rPr>
          <w:rFonts w:ascii="Times New Roman" w:eastAsia="Times New Roman" w:hAnsi="Times New Roman" w:cs="Times New Roman"/>
          <w:lang w:eastAsia="en-US"/>
        </w:rPr>
        <w:t xml:space="preserve">администрацию </w:t>
      </w:r>
      <w:r w:rsidRPr="007C434F">
        <w:rPr>
          <w:rFonts w:ascii="Times New Roman" w:eastAsia="Calibri" w:hAnsi="Times New Roman" w:cs="Times New Roman"/>
        </w:rPr>
        <w:t xml:space="preserve">заявление в произвольной форме об исправлении опечаток </w:t>
      </w:r>
      <w:r w:rsidRPr="007C434F">
        <w:rPr>
          <w:rFonts w:ascii="Times New Roman" w:eastAsia="Times New Roman" w:hAnsi="Times New Roman" w:cs="Times New Roman"/>
        </w:rPr>
        <w:t>и (или) ошибок.</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C434F" w:rsidRPr="007C434F" w:rsidRDefault="007C434F" w:rsidP="007C434F">
      <w:pPr>
        <w:ind w:firstLine="567"/>
        <w:rPr>
          <w:rFonts w:ascii="Times New Roman" w:eastAsia="Times New Roman" w:hAnsi="Times New Roman" w:cs="Times New Roman"/>
        </w:rPr>
      </w:pPr>
      <w:r w:rsidRPr="007C434F">
        <w:rPr>
          <w:rFonts w:ascii="Times New Roman" w:eastAsia="Times New Roman" w:hAnsi="Times New Roman" w:cs="Times New Roman"/>
          <w:lang w:eastAsia="en-US"/>
        </w:rPr>
        <w:t xml:space="preserve">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осуществляет замену указанных документов в срок, </w:t>
      </w:r>
      <w:r w:rsidRPr="007C434F">
        <w:rPr>
          <w:rFonts w:ascii="Times New Roman" w:eastAsia="Times New Roman" w:hAnsi="Times New Roman" w:cs="Times New Roman"/>
        </w:rPr>
        <w:t xml:space="preserve">не превышающий 3 рабочих дней </w:t>
      </w:r>
      <w:r w:rsidRPr="007C434F">
        <w:rPr>
          <w:rFonts w:ascii="Times New Roman" w:eastAsia="Calibri" w:hAnsi="Times New Roman" w:cs="Times New Roman"/>
          <w:lang w:eastAsia="en-US"/>
        </w:rPr>
        <w:t>со дня получения заявления об ошибке</w:t>
      </w:r>
      <w:r w:rsidRPr="007C434F">
        <w:rPr>
          <w:rFonts w:ascii="Times New Roman" w:eastAsia="Times New Roman" w:hAnsi="Times New Roman" w:cs="Times New Roman"/>
        </w:rPr>
        <w:t>.</w:t>
      </w:r>
    </w:p>
    <w:p w:rsidR="007C434F" w:rsidRPr="007C434F" w:rsidRDefault="007C434F" w:rsidP="007C434F">
      <w:pPr>
        <w:ind w:firstLine="567"/>
        <w:rPr>
          <w:rFonts w:ascii="Times New Roman" w:eastAsia="Times New Roman" w:hAnsi="Times New Roman" w:cs="Times New Roman"/>
        </w:rPr>
      </w:pPr>
      <w:r w:rsidRPr="007C434F">
        <w:rPr>
          <w:rFonts w:ascii="Times New Roman" w:eastAsia="Times New Roman" w:hAnsi="Times New Roman" w:cs="Times New Roman"/>
          <w:lang w:eastAsia="en-US"/>
        </w:rPr>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w:t>
      </w:r>
      <w:r w:rsidRPr="007C434F">
        <w:rPr>
          <w:rFonts w:ascii="Times New Roman" w:eastAsia="Times New Roman" w:hAnsi="Times New Roman" w:cs="Times New Roman"/>
        </w:rPr>
        <w:t xml:space="preserve">не превышающий 3 рабочих дней </w:t>
      </w:r>
      <w:r w:rsidRPr="007C434F">
        <w:rPr>
          <w:rFonts w:ascii="Times New Roman" w:eastAsia="Calibri" w:hAnsi="Times New Roman" w:cs="Times New Roman"/>
          <w:lang w:eastAsia="en-US"/>
        </w:rPr>
        <w:t>со дня получения заявления об ошибке</w:t>
      </w:r>
      <w:r w:rsidRPr="007C434F">
        <w:rPr>
          <w:rFonts w:ascii="Times New Roman" w:eastAsia="Times New Roman" w:hAnsi="Times New Roman" w:cs="Times New Roman"/>
        </w:rPr>
        <w:t>.</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w:t>
      </w:r>
      <w:r w:rsidR="00E37223">
        <w:rPr>
          <w:rFonts w:ascii="Times New Roman" w:eastAsia="Times New Roman" w:hAnsi="Times New Roman" w:cs="Times New Roman"/>
        </w:rPr>
        <w:t xml:space="preserve">, </w:t>
      </w:r>
      <w:r w:rsidRPr="007C434F">
        <w:rPr>
          <w:rFonts w:ascii="Times New Roman" w:eastAsia="Times New Roman" w:hAnsi="Times New Roman" w:cs="Times New Roman"/>
        </w:rPr>
        <w:t>либо места нахождения не предусмотрена.</w:t>
      </w:r>
    </w:p>
    <w:p w:rsidR="007C434F" w:rsidRPr="007C434F" w:rsidRDefault="007C434F" w:rsidP="007C434F">
      <w:pPr>
        <w:adjustRightInd/>
        <w:ind w:firstLine="567"/>
        <w:rPr>
          <w:rFonts w:ascii="Times New Roman" w:eastAsia="Times New Roman" w:hAnsi="Times New Roman" w:cs="Times New Roman"/>
        </w:rPr>
      </w:pPr>
      <w:r w:rsidRPr="007C434F">
        <w:rPr>
          <w:rFonts w:ascii="Times New Roman" w:eastAsia="Calibri" w:hAnsi="Times New Roman" w:cs="Times New Roman"/>
          <w:bCs/>
          <w:lang w:eastAsia="en-US"/>
        </w:rPr>
        <w:t xml:space="preserve">3.4.8. </w:t>
      </w:r>
      <w:r w:rsidRPr="007C434F">
        <w:rPr>
          <w:rFonts w:ascii="Times New Roman" w:eastAsia="Calibri" w:hAnsi="Times New Roman" w:cs="Times New Roman"/>
          <w:lang w:eastAsia="en-US"/>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E37223">
        <w:rPr>
          <w:rFonts w:ascii="Times New Roman" w:eastAsia="Calibri" w:hAnsi="Times New Roman" w:cs="Times New Roman"/>
          <w:lang w:eastAsia="en-US"/>
        </w:rPr>
        <w:t xml:space="preserve">администрации </w:t>
      </w:r>
      <w:r w:rsidRPr="007C434F">
        <w:rPr>
          <w:rFonts w:ascii="Times New Roman" w:eastAsia="Calibri" w:hAnsi="Times New Roman" w:cs="Times New Roman"/>
          <w:lang w:eastAsia="en-US"/>
        </w:rPr>
        <w:t xml:space="preserve"> в срок, не превышающий 1 рабочего дня с момента обнаружения ошибки, </w:t>
      </w:r>
      <w:r w:rsidRPr="007C434F">
        <w:rPr>
          <w:rFonts w:ascii="Times New Roman" w:eastAsia="Calibri" w:hAnsi="Times New Roman" w:cs="Times New Roman"/>
          <w:bCs/>
          <w:lang w:eastAsia="en-US"/>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7C434F">
        <w:rPr>
          <w:rFonts w:ascii="Times New Roman" w:eastAsia="Times New Roman" w:hAnsi="Times New Roman" w:cs="Times New Roman"/>
        </w:rPr>
        <w:t xml:space="preserve">уведомляет заявителя о необходимости замены указанных документов.  </w:t>
      </w:r>
    </w:p>
    <w:p w:rsidR="007C434F" w:rsidRPr="007C434F" w:rsidRDefault="007C434F" w:rsidP="007C434F">
      <w:pPr>
        <w:spacing w:line="245" w:lineRule="auto"/>
        <w:ind w:firstLine="567"/>
        <w:rPr>
          <w:rFonts w:ascii="Times New Roman" w:eastAsia="Times New Roman" w:hAnsi="Times New Roman" w:cs="Times New Roman"/>
        </w:rPr>
      </w:pPr>
    </w:p>
    <w:p w:rsidR="007C434F" w:rsidRPr="007C434F" w:rsidRDefault="007C434F" w:rsidP="007C434F">
      <w:pPr>
        <w:keepNext/>
        <w:keepLines/>
        <w:widowControl/>
        <w:autoSpaceDE/>
        <w:autoSpaceDN/>
        <w:adjustRightInd/>
        <w:spacing w:line="245" w:lineRule="auto"/>
        <w:ind w:firstLine="567"/>
        <w:outlineLvl w:val="1"/>
        <w:rPr>
          <w:rFonts w:ascii="Times New Roman" w:eastAsia="Times New Roman" w:hAnsi="Times New Roman" w:cs="Times New Roman"/>
          <w:b/>
        </w:rPr>
      </w:pPr>
      <w:r w:rsidRPr="007C434F">
        <w:rPr>
          <w:rFonts w:ascii="Times New Roman" w:eastAsia="Times New Roman" w:hAnsi="Times New Roman" w:cs="Times New Roman"/>
          <w:b/>
        </w:rPr>
        <w:t xml:space="preserve">3.5. </w:t>
      </w:r>
      <w:r w:rsidRPr="007C434F">
        <w:rPr>
          <w:rFonts w:ascii="Times New Roman" w:eastAsia="Times New Roman" w:hAnsi="Times New Roman" w:cs="Times New Roman"/>
          <w:b/>
          <w:bCs/>
        </w:rPr>
        <w:t>Особенности выполнения административных процедур в</w:t>
      </w:r>
      <w:r w:rsidRPr="007C434F">
        <w:rPr>
          <w:rFonts w:ascii="Times New Roman" w:eastAsia="Times New Roman" w:hAnsi="Times New Roman" w:cs="Times New Roman"/>
          <w:b/>
        </w:rPr>
        <w:t xml:space="preserve"> электронной форме</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lastRenderedPageBreak/>
        <w:t>предоставление информации заявителям и обеспечение доступа заявителей к сведениям о муниципальной услуге;</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прием и регистрация заявления и документов, необходимых для предоставления муниципальной услуги;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взаимодействие с органами (организациями), участвующими в предоставлении муниципальной услуги;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предоставление заявителю сведений о ходе выполнения запроса о предоставлении муниципальной услуги;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выдача заявителю результата предоставления муниципальной услуги, если иное не установлено Федерального закона «Об организации предоставления государственных и муниципальных услуг».</w:t>
      </w:r>
    </w:p>
    <w:p w:rsidR="007C434F" w:rsidRPr="007C434F" w:rsidRDefault="007C434F" w:rsidP="007C434F">
      <w:pPr>
        <w:widowControl/>
        <w:ind w:firstLine="567"/>
        <w:rPr>
          <w:rFonts w:ascii="Times New Roman" w:eastAsia="Times New Roman" w:hAnsi="Times New Roman" w:cs="Times New Roman"/>
          <w:lang w:eastAsia="en-US"/>
        </w:rPr>
      </w:pPr>
      <w:r w:rsidRPr="007C434F">
        <w:rPr>
          <w:rFonts w:ascii="Times New Roman" w:eastAsia="Times New Roman" w:hAnsi="Times New Roman" w:cs="Times New Roman"/>
        </w:rPr>
        <w:t xml:space="preserve">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Pr="007C434F">
        <w:rPr>
          <w:rFonts w:ascii="Times New Roman" w:eastAsia="Times New Roman" w:hAnsi="Times New Roman" w:cs="Times New Roman"/>
          <w:lang w:eastAsia="en-US"/>
        </w:rPr>
        <w:t xml:space="preserve">администрации </w:t>
      </w:r>
      <w:r w:rsidR="00843E78">
        <w:rPr>
          <w:rFonts w:ascii="Times New Roman" w:eastAsia="Times New Roman" w:hAnsi="Times New Roman" w:cs="Times New Roman"/>
          <w:lang w:eastAsia="en-US"/>
        </w:rPr>
        <w:t>Ибресинского муниципального округа Чувашской Республики</w:t>
      </w:r>
      <w:r w:rsidRPr="007C434F">
        <w:rPr>
          <w:rFonts w:ascii="Times New Roman" w:eastAsia="Times New Roman" w:hAnsi="Times New Roman" w:cs="Times New Roman"/>
          <w:lang w:eastAsia="en-US"/>
        </w:rPr>
        <w:t>в сети</w:t>
      </w:r>
      <w:r w:rsidRPr="007C434F">
        <w:rPr>
          <w:rFonts w:ascii="Times New Roman" w:eastAsia="Times New Roman" w:hAnsi="Times New Roman" w:cs="Times New Roman"/>
        </w:rPr>
        <w:t xml:space="preserve"> «Интернет».</w:t>
      </w:r>
    </w:p>
    <w:p w:rsidR="007C434F" w:rsidRPr="007C434F" w:rsidRDefault="007C434F" w:rsidP="007C434F">
      <w:pPr>
        <w:spacing w:line="245" w:lineRule="auto"/>
        <w:ind w:firstLine="567"/>
        <w:rPr>
          <w:rFonts w:ascii="Times New Roman" w:eastAsia="Times New Roman" w:hAnsi="Times New Roman" w:cs="Times New Roman"/>
          <w:bCs/>
        </w:rPr>
      </w:pPr>
      <w:r w:rsidRPr="007C434F">
        <w:rPr>
          <w:rFonts w:ascii="Times New Roman" w:eastAsia="Times New Roman" w:hAnsi="Times New Roman" w:cs="Times New Roman"/>
        </w:rPr>
        <w:t xml:space="preserve">3.5.2. </w:t>
      </w:r>
      <w:r w:rsidRPr="007C434F">
        <w:rPr>
          <w:rFonts w:ascii="Times New Roman" w:eastAsia="Times New Roman" w:hAnsi="Times New Roman" w:cs="Times New Roman"/>
          <w:bCs/>
        </w:rPr>
        <w:t xml:space="preserve">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3.5.3. Информационное взаимодействие структурного подразделения администрации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пунктом 3.3.6.2 Административного регламента.</w:t>
      </w:r>
    </w:p>
    <w:p w:rsidR="007C434F" w:rsidRPr="007C434F" w:rsidRDefault="007C434F" w:rsidP="007C434F">
      <w:pPr>
        <w:widowControl/>
        <w:autoSpaceDE/>
        <w:autoSpaceDN/>
        <w:adjustRightInd/>
        <w:spacing w:line="245" w:lineRule="auto"/>
        <w:ind w:firstLine="567"/>
        <w:rPr>
          <w:rFonts w:ascii="Times New Roman" w:eastAsia="Times New Roman" w:hAnsi="Times New Roman" w:cs="Times New Roman"/>
          <w:bCs/>
        </w:rPr>
      </w:pPr>
      <w:r w:rsidRPr="007C434F">
        <w:rPr>
          <w:rFonts w:ascii="Times New Roman" w:eastAsia="Times New Roman" w:hAnsi="Times New Roman" w:cs="Times New Roman"/>
          <w:bCs/>
        </w:rPr>
        <w:t>3.5.4.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7C434F" w:rsidRPr="007C434F" w:rsidRDefault="00C20970" w:rsidP="007C434F">
      <w:pPr>
        <w:widowControl/>
        <w:autoSpaceDE/>
        <w:autoSpaceDN/>
        <w:adjustRightInd/>
        <w:spacing w:line="245" w:lineRule="auto"/>
        <w:ind w:firstLine="567"/>
        <w:rPr>
          <w:rFonts w:ascii="Times New Roman" w:eastAsia="Times New Roman" w:hAnsi="Times New Roman" w:cs="Times New Roman"/>
          <w:bCs/>
        </w:rPr>
      </w:pPr>
      <w:r>
        <w:rPr>
          <w:rFonts w:ascii="Times New Roman" w:eastAsia="Times New Roman" w:hAnsi="Times New Roman" w:cs="Times New Roman"/>
          <w:bCs/>
        </w:rPr>
        <w:t xml:space="preserve">- </w:t>
      </w:r>
      <w:r w:rsidR="007C434F" w:rsidRPr="007C434F">
        <w:rPr>
          <w:rFonts w:ascii="Times New Roman" w:eastAsia="Times New Roman" w:hAnsi="Times New Roman" w:cs="Times New Roman"/>
          <w:bCs/>
        </w:rP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7C434F" w:rsidRPr="007C434F" w:rsidRDefault="00C20970" w:rsidP="007C434F">
      <w:pPr>
        <w:spacing w:line="245" w:lineRule="auto"/>
        <w:ind w:firstLine="567"/>
        <w:rPr>
          <w:rFonts w:ascii="Times New Roman" w:eastAsia="Times New Roman" w:hAnsi="Times New Roman" w:cs="Times New Roman"/>
          <w:bCs/>
        </w:rPr>
      </w:pPr>
      <w:r>
        <w:rPr>
          <w:rFonts w:ascii="Times New Roman" w:eastAsia="Times New Roman" w:hAnsi="Times New Roman" w:cs="Times New Roman"/>
          <w:bCs/>
        </w:rPr>
        <w:t xml:space="preserve">- </w:t>
      </w:r>
      <w:r w:rsidR="007C434F" w:rsidRPr="007C434F">
        <w:rPr>
          <w:rFonts w:ascii="Times New Roman" w:eastAsia="Times New Roman" w:hAnsi="Times New Roman" w:cs="Times New Roman"/>
          <w:bCs/>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bCs/>
        </w:rP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услугв личный кабинет по выбору заявителя.</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 качестве результата предоставления услуги заявителю обеспечивается по его выбору возможность получения:</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в) информации из государственных информационных систем в случаях, </w:t>
      </w:r>
      <w:r w:rsidRPr="007C434F">
        <w:rPr>
          <w:rFonts w:ascii="Times New Roman" w:eastAsia="Times New Roman" w:hAnsi="Times New Roman" w:cs="Times New Roman"/>
        </w:rPr>
        <w:lastRenderedPageBreak/>
        <w:t>предусмотренных законодательством Российской Федерации.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C434F" w:rsidRPr="007C434F" w:rsidRDefault="007C434F" w:rsidP="007C434F">
      <w:pPr>
        <w:spacing w:line="245" w:lineRule="auto"/>
        <w:ind w:firstLine="567"/>
        <w:rPr>
          <w:rFonts w:ascii="Times New Roman" w:eastAsia="Times New Roman" w:hAnsi="Times New Roman" w:cs="Times New Roman"/>
          <w:highlight w:val="cyan"/>
        </w:rPr>
      </w:pPr>
    </w:p>
    <w:p w:rsidR="007C434F" w:rsidRPr="007C434F" w:rsidRDefault="007C434F" w:rsidP="008F6B39">
      <w:pPr>
        <w:widowControl/>
        <w:tabs>
          <w:tab w:val="left" w:pos="6699"/>
        </w:tabs>
        <w:autoSpaceDE/>
        <w:autoSpaceDN/>
        <w:adjustRightInd/>
        <w:spacing w:line="245" w:lineRule="auto"/>
        <w:ind w:firstLine="567"/>
        <w:jc w:val="center"/>
        <w:rPr>
          <w:rFonts w:ascii="Times New Roman" w:eastAsia="Times New Roman" w:hAnsi="Times New Roman" w:cs="Times New Roman"/>
          <w:b/>
        </w:rPr>
      </w:pPr>
      <w:r w:rsidRPr="007C434F">
        <w:rPr>
          <w:rFonts w:ascii="Times New Roman" w:eastAsia="Times New Roman" w:hAnsi="Times New Roman" w:cs="Times New Roman"/>
          <w:b/>
        </w:rPr>
        <w:t xml:space="preserve">3.6. </w:t>
      </w:r>
      <w:r w:rsidRPr="007C434F">
        <w:rPr>
          <w:rFonts w:ascii="Times New Roman" w:eastAsia="Times New Roman" w:hAnsi="Times New Roman" w:cs="Times New Roman"/>
          <w:b/>
          <w:bCs/>
        </w:rPr>
        <w:t>Особенности выполнения административных процедур в</w:t>
      </w:r>
      <w:r w:rsidRPr="007C434F">
        <w:rPr>
          <w:rFonts w:ascii="Times New Roman" w:eastAsia="Times New Roman" w:hAnsi="Times New Roman" w:cs="Times New Roman"/>
          <w:b/>
        </w:rPr>
        <w:t xml:space="preserve"> МФЦ</w:t>
      </w:r>
    </w:p>
    <w:p w:rsidR="007C434F" w:rsidRPr="007C434F" w:rsidRDefault="007C434F" w:rsidP="007C434F">
      <w:pPr>
        <w:widowControl/>
        <w:tabs>
          <w:tab w:val="left" w:pos="6699"/>
        </w:tabs>
        <w:autoSpaceDE/>
        <w:autoSpaceDN/>
        <w:adjustRightInd/>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 соответствии с соглашением МФЦ осуществляет следующие административные процедуры:</w:t>
      </w:r>
    </w:p>
    <w:p w:rsidR="007C434F" w:rsidRPr="007C434F" w:rsidRDefault="007C434F" w:rsidP="007C434F">
      <w:pPr>
        <w:widowControl/>
        <w:tabs>
          <w:tab w:val="left" w:pos="6699"/>
        </w:tabs>
        <w:autoSpaceDE/>
        <w:autoSpaceDN/>
        <w:adjustRightInd/>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информирование (консультирование)заявителей о порядке предоставления муниципальной услуги в МФЦ;</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прием и регистрация заявления и документов, необходимых для предоставления муниципальной услуги;</w:t>
      </w:r>
    </w:p>
    <w:p w:rsidR="007C434F" w:rsidRPr="007C434F" w:rsidRDefault="007C434F" w:rsidP="007C434F">
      <w:pPr>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выдача результата предоставления муниципальной услуги.</w:t>
      </w:r>
    </w:p>
    <w:p w:rsidR="007C434F" w:rsidRPr="007C434F" w:rsidRDefault="007C434F" w:rsidP="007C434F">
      <w:pPr>
        <w:widowControl/>
        <w:tabs>
          <w:tab w:val="left" w:pos="6699"/>
        </w:tabs>
        <w:autoSpaceDE/>
        <w:autoSpaceDN/>
        <w:adjustRightInd/>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3.6.1. Информирование заявителя осуществляется следующими способами:</w:t>
      </w:r>
    </w:p>
    <w:p w:rsidR="007C434F" w:rsidRPr="007C434F" w:rsidRDefault="007C434F" w:rsidP="007C434F">
      <w:pPr>
        <w:widowControl/>
        <w:tabs>
          <w:tab w:val="left" w:pos="6699"/>
        </w:tabs>
        <w:autoSpaceDE/>
        <w:autoSpaceDN/>
        <w:adjustRightInd/>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434F" w:rsidRPr="007C434F" w:rsidRDefault="007C434F" w:rsidP="007C434F">
      <w:pPr>
        <w:widowControl/>
        <w:tabs>
          <w:tab w:val="left" w:pos="6699"/>
        </w:tabs>
        <w:autoSpaceDE/>
        <w:autoSpaceDN/>
        <w:adjustRightInd/>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7C434F" w:rsidRPr="007C434F" w:rsidRDefault="007C434F" w:rsidP="007C434F">
      <w:pPr>
        <w:widowControl/>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7C434F" w:rsidRPr="007C434F" w:rsidRDefault="007C434F" w:rsidP="007C434F">
      <w:pPr>
        <w:widowControl/>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7C434F" w:rsidRPr="007C434F" w:rsidRDefault="007C434F" w:rsidP="007C434F">
      <w:pPr>
        <w:widowControl/>
        <w:tabs>
          <w:tab w:val="left" w:pos="6699"/>
        </w:tabs>
        <w:autoSpaceDE/>
        <w:autoSpaceDN/>
        <w:adjustRightInd/>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7C434F" w:rsidRPr="007C434F" w:rsidRDefault="007C434F" w:rsidP="007C434F">
      <w:pPr>
        <w:widowControl/>
        <w:tabs>
          <w:tab w:val="left" w:pos="6699"/>
        </w:tabs>
        <w:autoSpaceDE/>
        <w:autoSpaceDN/>
        <w:adjustRightInd/>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 xml:space="preserve">изложить обращение в письменной форме (ответ направляется Заявителю в соответствии со способом, указанным в обращении); </w:t>
      </w:r>
    </w:p>
    <w:p w:rsidR="007C434F" w:rsidRPr="007C434F" w:rsidRDefault="007C434F" w:rsidP="007C434F">
      <w:pPr>
        <w:widowControl/>
        <w:tabs>
          <w:tab w:val="left" w:pos="6699"/>
        </w:tabs>
        <w:autoSpaceDE/>
        <w:autoSpaceDN/>
        <w:adjustRightInd/>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назначить другое время для консультаций.</w:t>
      </w:r>
    </w:p>
    <w:p w:rsidR="007C434F" w:rsidRPr="007C434F" w:rsidRDefault="007C434F" w:rsidP="007C434F">
      <w:pPr>
        <w:widowControl/>
        <w:spacing w:line="245" w:lineRule="auto"/>
        <w:ind w:firstLine="567"/>
        <w:rPr>
          <w:rFonts w:ascii="Times New Roman" w:eastAsia="Times New Roman" w:hAnsi="Times New Roman" w:cs="Times New Roman"/>
        </w:rPr>
      </w:pPr>
      <w:r w:rsidRPr="007C434F">
        <w:rPr>
          <w:rFonts w:ascii="Times New Roman" w:eastAsia="Times New Roman" w:hAnsi="Times New Roman" w:cs="Times New Roman"/>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7C434F" w:rsidRPr="007C434F" w:rsidRDefault="007C434F" w:rsidP="007C434F">
      <w:pPr>
        <w:widowControl/>
        <w:spacing w:line="245" w:lineRule="auto"/>
        <w:ind w:firstLine="567"/>
        <w:rPr>
          <w:rFonts w:ascii="Times New Roman" w:eastAsia="Times New Roman" w:hAnsi="Times New Roman" w:cs="Times New Roman"/>
          <w:szCs w:val="28"/>
        </w:rPr>
      </w:pPr>
      <w:r w:rsidRPr="007C434F">
        <w:rPr>
          <w:rFonts w:ascii="Times New Roman" w:eastAsia="Times New Roman" w:hAnsi="Times New Roman" w:cs="Times New Roman"/>
          <w:szCs w:val="28"/>
        </w:rPr>
        <w:t>Продолжительность индивидуального устного информирования (консультирования) составляет не более 15 минут.</w:t>
      </w:r>
    </w:p>
    <w:p w:rsidR="007C434F" w:rsidRPr="007C434F" w:rsidRDefault="007C434F" w:rsidP="007C434F">
      <w:pPr>
        <w:spacing w:line="245" w:lineRule="auto"/>
        <w:ind w:firstLine="567"/>
        <w:rPr>
          <w:rFonts w:ascii="Times New Roman" w:eastAsia="Times New Roman" w:hAnsi="Times New Roman" w:cs="Times New Roman"/>
          <w:bCs/>
        </w:rPr>
      </w:pPr>
      <w:r w:rsidRPr="007C434F">
        <w:rPr>
          <w:rFonts w:ascii="Times New Roman" w:eastAsia="Times New Roman" w:hAnsi="Times New Roman" w:cs="Times New Roman"/>
        </w:rPr>
        <w:lastRenderedPageBreak/>
        <w:t>3.6.2. </w:t>
      </w:r>
      <w:r w:rsidRPr="007C434F">
        <w:rPr>
          <w:rFonts w:ascii="Times New Roman" w:eastAsia="Times New Roman" w:hAnsi="Times New Roman" w:cs="Times New Roman"/>
          <w:bCs/>
        </w:rPr>
        <w:t>В ходе приема заявления и документов</w:t>
      </w:r>
      <w:r w:rsidRPr="007C434F">
        <w:rPr>
          <w:rFonts w:ascii="Times New Roman" w:eastAsia="Times New Roman" w:hAnsi="Times New Roman" w:cs="Times New Roman"/>
        </w:rPr>
        <w:t xml:space="preserve">, необходимых для предоставления муниципальной услуги, </w:t>
      </w:r>
      <w:r w:rsidRPr="007C434F">
        <w:rPr>
          <w:rFonts w:ascii="Times New Roman" w:eastAsia="Times New Roman" w:hAnsi="Times New Roman" w:cs="Times New Roman"/>
          <w:bCs/>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C434F" w:rsidRPr="007C434F" w:rsidRDefault="007C434F" w:rsidP="007C434F">
      <w:pPr>
        <w:widowControl/>
        <w:autoSpaceDE/>
        <w:autoSpaceDN/>
        <w:adjustRightInd/>
        <w:ind w:firstLine="567"/>
        <w:rPr>
          <w:rFonts w:ascii="Times New Roman" w:eastAsia="Times New Roman" w:hAnsi="Times New Roman" w:cs="Times New Roman"/>
          <w:bCs/>
          <w:lang w:eastAsia="ar-SA"/>
        </w:rPr>
      </w:pPr>
      <w:r w:rsidRPr="007C434F">
        <w:rPr>
          <w:rFonts w:ascii="Times New Roman" w:eastAsia="Times New Roman" w:hAnsi="Times New Roman" w:cs="Times New Roman"/>
          <w:bCs/>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7C434F" w:rsidRPr="007C434F" w:rsidRDefault="007C434F" w:rsidP="007C434F">
      <w:pPr>
        <w:widowControl/>
        <w:autoSpaceDE/>
        <w:autoSpaceDN/>
        <w:adjustRightInd/>
        <w:spacing w:line="245" w:lineRule="auto"/>
        <w:ind w:firstLine="567"/>
        <w:rPr>
          <w:rFonts w:ascii="Times New Roman" w:eastAsia="Times New Roman" w:hAnsi="Times New Roman" w:cs="Times New Roman"/>
          <w:bCs/>
          <w:szCs w:val="26"/>
          <w:lang w:eastAsia="ar-SA"/>
        </w:rPr>
      </w:pPr>
      <w:r w:rsidRPr="007C434F">
        <w:rPr>
          <w:rFonts w:ascii="Times New Roman" w:eastAsia="Times New Roman" w:hAnsi="Times New Roman" w:cs="Times New Roman"/>
          <w:bCs/>
          <w:szCs w:val="26"/>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7C434F" w:rsidRPr="007C434F" w:rsidRDefault="007C434F" w:rsidP="007C434F">
      <w:pPr>
        <w:widowControl/>
        <w:autoSpaceDE/>
        <w:autoSpaceDN/>
        <w:adjustRightInd/>
        <w:spacing w:line="245" w:lineRule="auto"/>
        <w:ind w:firstLine="567"/>
        <w:rPr>
          <w:rFonts w:ascii="Times New Roman" w:eastAsia="Times New Roman" w:hAnsi="Times New Roman" w:cs="Times New Roman"/>
          <w:bCs/>
          <w:szCs w:val="26"/>
          <w:lang w:eastAsia="ar-SA"/>
        </w:rPr>
      </w:pPr>
      <w:bookmarkStart w:id="84" w:name="sub_310235"/>
      <w:r w:rsidRPr="007C434F">
        <w:rPr>
          <w:rFonts w:ascii="Times New Roman" w:eastAsia="Times New Roman" w:hAnsi="Times New Roman" w:cs="Times New Roman"/>
          <w:bCs/>
          <w:szCs w:val="26"/>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0" w:history="1">
        <w:r w:rsidRPr="007C434F">
          <w:rPr>
            <w:rFonts w:ascii="Times New Roman" w:eastAsia="Times New Roman" w:hAnsi="Times New Roman" w:cs="Times New Roman"/>
            <w:bCs/>
            <w:szCs w:val="26"/>
            <w:lang w:eastAsia="ar-SA"/>
          </w:rPr>
          <w:t>частью 18 статьи 14.1</w:t>
        </w:r>
      </w:hyperlink>
      <w:r w:rsidRPr="007C434F">
        <w:rPr>
          <w:rFonts w:ascii="Times New Roman" w:eastAsia="Times New Roman" w:hAnsi="Times New Roman" w:cs="Times New Roman"/>
          <w:bCs/>
          <w:szCs w:val="26"/>
          <w:lang w:eastAsia="ar-SA"/>
        </w:rPr>
        <w:t>Федерального закона от 27 июля 2006 года № 149-ФЗ «Об информации, информационных технологиях и о защите информации».</w:t>
      </w:r>
      <w:bookmarkStart w:id="85" w:name="sub_310237"/>
      <w:bookmarkEnd w:id="84"/>
    </w:p>
    <w:p w:rsidR="007C434F" w:rsidRPr="007C434F" w:rsidRDefault="007C434F" w:rsidP="007C434F">
      <w:pPr>
        <w:widowControl/>
        <w:autoSpaceDE/>
        <w:autoSpaceDN/>
        <w:adjustRightInd/>
        <w:spacing w:line="245" w:lineRule="auto"/>
        <w:ind w:firstLine="567"/>
        <w:rPr>
          <w:rFonts w:ascii="Times New Roman" w:eastAsia="Times New Roman" w:hAnsi="Times New Roman" w:cs="Times New Roman"/>
          <w:lang w:eastAsia="en-US"/>
        </w:rPr>
      </w:pPr>
      <w:r w:rsidRPr="007C434F">
        <w:rPr>
          <w:rFonts w:ascii="Times New Roman" w:eastAsia="Times New Roman" w:hAnsi="Times New Roman" w:cs="Times New Roman"/>
        </w:rP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w:t>
      </w:r>
      <w:r w:rsidRPr="007C434F">
        <w:rPr>
          <w:rFonts w:ascii="Times New Roman" w:eastAsia="Times New Roman" w:hAnsi="Times New Roman" w:cs="Times New Roman"/>
          <w:lang w:eastAsia="en-US"/>
        </w:rPr>
        <w:t>в уполномоченное структурное подразделение администрации города Чебоксары</w:t>
      </w:r>
      <w:r w:rsidRPr="007C434F">
        <w:rPr>
          <w:rFonts w:ascii="Times New Roman" w:eastAsia="Times New Roman" w:hAnsi="Times New Roman" w:cs="Times New Roman"/>
        </w:rPr>
        <w:t>, 3-й остается в МФЦ) в соответствии с действующими правилами ведения учета документов.</w:t>
      </w:r>
    </w:p>
    <w:bookmarkEnd w:id="85"/>
    <w:p w:rsidR="007C434F" w:rsidRPr="007C434F" w:rsidRDefault="007C434F" w:rsidP="007C434F">
      <w:pPr>
        <w:widowControl/>
        <w:autoSpaceDE/>
        <w:autoSpaceDN/>
        <w:adjustRightInd/>
        <w:spacing w:line="245" w:lineRule="auto"/>
        <w:ind w:firstLine="567"/>
        <w:rPr>
          <w:rFonts w:ascii="Times New Roman" w:eastAsia="Times New Roman" w:hAnsi="Times New Roman" w:cs="Times New Roman"/>
          <w:szCs w:val="26"/>
          <w:lang w:eastAsia="ar-SA"/>
        </w:rPr>
      </w:pPr>
      <w:r w:rsidRPr="007C434F">
        <w:rPr>
          <w:rFonts w:ascii="Times New Roman" w:eastAsia="Times New Roman" w:hAnsi="Times New Roman" w:cs="Times New Roman"/>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C434F" w:rsidRPr="007C434F" w:rsidRDefault="007C434F" w:rsidP="007C434F">
      <w:pPr>
        <w:spacing w:line="245" w:lineRule="auto"/>
        <w:ind w:firstLine="567"/>
        <w:rPr>
          <w:rFonts w:ascii="Times New Roman" w:eastAsia="Times New Roman" w:hAnsi="Times New Roman" w:cs="Times New Roman"/>
          <w:bCs/>
        </w:rPr>
      </w:pPr>
      <w:r w:rsidRPr="007C434F">
        <w:rPr>
          <w:rFonts w:ascii="Times New Roman" w:eastAsia="Times New Roman" w:hAnsi="Times New Roman" w:cs="Times New Roman"/>
        </w:rPr>
        <w:t xml:space="preserve">3.6.3. </w:t>
      </w:r>
      <w:r w:rsidRPr="007C434F">
        <w:rPr>
          <w:rFonts w:ascii="Times New Roman" w:eastAsia="Calibri" w:hAnsi="Times New Roman" w:cs="Times New Roman"/>
          <w:lang w:eastAsia="en-US"/>
        </w:rPr>
        <w:t xml:space="preserve">При наличии в заявлении о предоставлении муниципальной услуги указания о выдаче результатов оказания услуги через МФЦ </w:t>
      </w:r>
      <w:r w:rsidRPr="007C434F">
        <w:rPr>
          <w:rFonts w:ascii="Times New Roman" w:eastAsia="Times New Roman" w:hAnsi="Times New Roman" w:cs="Times New Roman"/>
          <w:lang w:eastAsia="en-US"/>
        </w:rPr>
        <w:t xml:space="preserve">структурное подразделение администрации </w:t>
      </w:r>
      <w:r w:rsidRPr="007C434F">
        <w:rPr>
          <w:rFonts w:ascii="Times New Roman" w:eastAsia="Calibri" w:hAnsi="Times New Roman" w:cs="Times New Roman"/>
          <w:lang w:eastAsia="en-US"/>
        </w:rPr>
        <w:t>передает документы в МФЦ для последующей выдачи заявителю (представителю)</w:t>
      </w:r>
      <w:r w:rsidRPr="007C434F">
        <w:rPr>
          <w:rFonts w:ascii="Times New Roman" w:eastAsia="Times New Roman" w:hAnsi="Times New Roman" w:cs="Times New Roman"/>
          <w:bCs/>
        </w:rPr>
        <w:t>.</w:t>
      </w:r>
    </w:p>
    <w:p w:rsidR="007C434F" w:rsidRPr="007C434F" w:rsidRDefault="007C434F" w:rsidP="007C434F">
      <w:pPr>
        <w:spacing w:line="245" w:lineRule="auto"/>
        <w:ind w:firstLine="567"/>
        <w:rPr>
          <w:rFonts w:ascii="Times New Roman" w:eastAsia="Times New Roman" w:hAnsi="Times New Roman" w:cs="Times New Roman"/>
          <w:bCs/>
        </w:rPr>
      </w:pPr>
      <w:r w:rsidRPr="007C434F">
        <w:rPr>
          <w:rFonts w:ascii="Times New Roman" w:eastAsia="Times New Roman" w:hAnsi="Times New Roman" w:cs="Times New Roman"/>
          <w:bCs/>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7C434F" w:rsidRPr="007C434F" w:rsidRDefault="007C434F" w:rsidP="007C434F">
      <w:pPr>
        <w:spacing w:line="245" w:lineRule="auto"/>
        <w:ind w:firstLine="567"/>
        <w:rPr>
          <w:rFonts w:ascii="Times New Roman" w:eastAsia="Times New Roman" w:hAnsi="Times New Roman" w:cs="Times New Roman"/>
          <w:bCs/>
        </w:rPr>
      </w:pPr>
      <w:r w:rsidRPr="007C434F">
        <w:rPr>
          <w:rFonts w:ascii="Times New Roman" w:eastAsia="Times New Roman" w:hAnsi="Times New Roman" w:cs="Times New Roman"/>
          <w:bCs/>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7C434F" w:rsidRDefault="007C434F">
      <w:pPr>
        <w:pStyle w:val="1"/>
      </w:pPr>
    </w:p>
    <w:p w:rsidR="00E3665D" w:rsidRDefault="00E3665D">
      <w:pPr>
        <w:widowControl/>
        <w:autoSpaceDE/>
        <w:autoSpaceDN/>
        <w:adjustRightInd/>
        <w:spacing w:after="200" w:line="276" w:lineRule="auto"/>
        <w:ind w:firstLine="0"/>
        <w:jc w:val="left"/>
        <w:rPr>
          <w:b/>
          <w:bCs/>
          <w:color w:val="26282F"/>
        </w:rPr>
      </w:pPr>
      <w:r>
        <w:br w:type="page"/>
      </w:r>
    </w:p>
    <w:p w:rsidR="007C434F" w:rsidRDefault="007C434F">
      <w:pPr>
        <w:pStyle w:val="1"/>
      </w:pPr>
    </w:p>
    <w:bookmarkEnd w:id="83"/>
    <w:p w:rsidR="00BE5777" w:rsidRDefault="00BE5777"/>
    <w:p w:rsidR="00B142F8" w:rsidRPr="00B142F8" w:rsidRDefault="00B142F8" w:rsidP="00B142F8">
      <w:pPr>
        <w:widowControl/>
        <w:ind w:firstLine="539"/>
        <w:rPr>
          <w:rFonts w:ascii="Times New Roman" w:hAnsi="Times New Roman" w:cs="Times New Roman"/>
          <w:b/>
          <w:color w:val="000000"/>
          <w:sz w:val="26"/>
          <w:szCs w:val="26"/>
        </w:rPr>
      </w:pPr>
      <w:bookmarkStart w:id="86" w:name="sub_2100"/>
      <w:r>
        <w:rPr>
          <w:rFonts w:ascii="Times New Roman" w:hAnsi="Times New Roman" w:cs="Times New Roman"/>
          <w:b/>
          <w:color w:val="000000"/>
          <w:sz w:val="26"/>
          <w:szCs w:val="26"/>
        </w:rPr>
        <w:t xml:space="preserve">4. </w:t>
      </w:r>
      <w:r w:rsidRPr="00B142F8">
        <w:rPr>
          <w:rFonts w:ascii="Times New Roman" w:hAnsi="Times New Roman" w:cs="Times New Roman"/>
          <w:b/>
          <w:color w:val="000000"/>
          <w:sz w:val="26"/>
          <w:szCs w:val="26"/>
        </w:rPr>
        <w:t>Формы контроля за исполнением административного регламента</w:t>
      </w:r>
    </w:p>
    <w:p w:rsidR="00B142F8" w:rsidRPr="00B142F8" w:rsidRDefault="00B142F8" w:rsidP="00B142F8">
      <w:pPr>
        <w:ind w:firstLine="709"/>
        <w:jc w:val="center"/>
        <w:rPr>
          <w:rFonts w:ascii="Times New Roman" w:hAnsi="Times New Roman" w:cs="Times New Roman"/>
          <w:b/>
          <w:color w:val="000000"/>
          <w:sz w:val="26"/>
          <w:szCs w:val="26"/>
        </w:rPr>
      </w:pPr>
    </w:p>
    <w:p w:rsidR="00B142F8" w:rsidRPr="00B142F8" w:rsidRDefault="00B142F8" w:rsidP="00B142F8">
      <w:pPr>
        <w:widowControl/>
        <w:ind w:firstLine="0"/>
        <w:jc w:val="center"/>
        <w:outlineLvl w:val="0"/>
        <w:rPr>
          <w:rFonts w:ascii="Times New Roman" w:hAnsi="Times New Roman" w:cs="Times New Roman"/>
          <w:b/>
          <w:color w:val="000000"/>
        </w:rPr>
      </w:pPr>
      <w:bookmarkStart w:id="87" w:name="_Toc89083256"/>
      <w:r w:rsidRPr="00B142F8">
        <w:rPr>
          <w:rFonts w:ascii="Times New Roman" w:hAnsi="Times New Roman" w:cs="Times New Roman"/>
          <w:b/>
          <w:color w:val="000000"/>
        </w:rPr>
        <w:t>Порядок осуществления текущего контроля за соблюдением</w:t>
      </w:r>
      <w:bookmarkEnd w:id="87"/>
    </w:p>
    <w:p w:rsidR="00B142F8" w:rsidRPr="00B142F8" w:rsidRDefault="00B142F8" w:rsidP="00B142F8">
      <w:pPr>
        <w:widowControl/>
        <w:ind w:firstLine="0"/>
        <w:jc w:val="center"/>
        <w:rPr>
          <w:rFonts w:ascii="Times New Roman" w:hAnsi="Times New Roman" w:cs="Times New Roman"/>
          <w:b/>
          <w:color w:val="000000"/>
        </w:rPr>
      </w:pPr>
      <w:r w:rsidRPr="00B142F8">
        <w:rPr>
          <w:rFonts w:ascii="Times New Roman" w:hAnsi="Times New Roman" w:cs="Times New Roman"/>
          <w:b/>
          <w:color w:val="000000"/>
        </w:rPr>
        <w:t>и исполнением ответственными должностными лицами положений</w:t>
      </w:r>
    </w:p>
    <w:p w:rsidR="00B142F8" w:rsidRPr="00B142F8" w:rsidRDefault="00B142F8" w:rsidP="00B142F8">
      <w:pPr>
        <w:widowControl/>
        <w:ind w:firstLine="0"/>
        <w:jc w:val="center"/>
        <w:rPr>
          <w:rFonts w:ascii="Times New Roman" w:hAnsi="Times New Roman" w:cs="Times New Roman"/>
          <w:b/>
          <w:color w:val="000000"/>
        </w:rPr>
      </w:pPr>
      <w:r w:rsidRPr="00B142F8">
        <w:rPr>
          <w:rFonts w:ascii="Times New Roman" w:hAnsi="Times New Roman" w:cs="Times New Roman"/>
          <w:b/>
          <w:color w:val="000000"/>
        </w:rPr>
        <w:t>регламента и иных нормативных правовых актов,</w:t>
      </w:r>
    </w:p>
    <w:p w:rsidR="00B142F8" w:rsidRPr="00B142F8" w:rsidRDefault="00B142F8" w:rsidP="00B142F8">
      <w:pPr>
        <w:widowControl/>
        <w:ind w:firstLine="0"/>
        <w:jc w:val="center"/>
        <w:rPr>
          <w:rFonts w:ascii="Times New Roman" w:hAnsi="Times New Roman" w:cs="Times New Roman"/>
          <w:b/>
          <w:color w:val="000000"/>
        </w:rPr>
      </w:pPr>
      <w:r w:rsidRPr="00B142F8">
        <w:rPr>
          <w:rFonts w:ascii="Times New Roman" w:hAnsi="Times New Roman" w:cs="Times New Roman"/>
          <w:b/>
          <w:color w:val="000000"/>
        </w:rPr>
        <w:t>устанавливающих требования к предоставлению муниципальной услуги, а также принятием ими решений</w:t>
      </w:r>
    </w:p>
    <w:p w:rsidR="00B142F8" w:rsidRPr="00B142F8" w:rsidRDefault="00B142F8" w:rsidP="00B142F8">
      <w:pPr>
        <w:ind w:firstLine="709"/>
        <w:jc w:val="center"/>
        <w:rPr>
          <w:rFonts w:ascii="Times New Roman" w:hAnsi="Times New Roman" w:cs="Times New Roman"/>
          <w:b/>
          <w:color w:val="000000"/>
        </w:rPr>
      </w:pP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Текущий контроль осуществляется путем проведения проверок:</w:t>
      </w:r>
    </w:p>
    <w:p w:rsidR="00B142F8" w:rsidRPr="00B142F8" w:rsidRDefault="009F4EA8" w:rsidP="00B142F8">
      <w:pPr>
        <w:widowControl/>
        <w:ind w:firstLine="540"/>
        <w:rPr>
          <w:rFonts w:ascii="Times New Roman" w:hAnsi="Times New Roman" w:cs="Times New Roman"/>
          <w:color w:val="000000"/>
        </w:rPr>
      </w:pPr>
      <w:r>
        <w:rPr>
          <w:rFonts w:ascii="Times New Roman" w:hAnsi="Times New Roman" w:cs="Times New Roman"/>
          <w:color w:val="000000"/>
        </w:rPr>
        <w:t xml:space="preserve">- </w:t>
      </w:r>
      <w:r w:rsidR="00B142F8" w:rsidRPr="00B142F8">
        <w:rPr>
          <w:rFonts w:ascii="Times New Roman" w:hAnsi="Times New Roman" w:cs="Times New Roman"/>
          <w:color w:val="000000"/>
        </w:rPr>
        <w:t>решений о предоставлении (об отказе в предоставлении) муниципальной услуги;</w:t>
      </w:r>
    </w:p>
    <w:p w:rsidR="00B142F8" w:rsidRPr="00B142F8" w:rsidRDefault="009F4EA8" w:rsidP="00B142F8">
      <w:pPr>
        <w:widowControl/>
        <w:ind w:firstLine="540"/>
        <w:rPr>
          <w:rFonts w:ascii="Times New Roman" w:hAnsi="Times New Roman" w:cs="Times New Roman"/>
          <w:color w:val="000000"/>
        </w:rPr>
      </w:pPr>
      <w:r>
        <w:rPr>
          <w:rFonts w:ascii="Times New Roman" w:hAnsi="Times New Roman" w:cs="Times New Roman"/>
          <w:color w:val="000000"/>
        </w:rPr>
        <w:t xml:space="preserve">- </w:t>
      </w:r>
      <w:r w:rsidR="00B142F8" w:rsidRPr="00B142F8">
        <w:rPr>
          <w:rFonts w:ascii="Times New Roman" w:hAnsi="Times New Roman" w:cs="Times New Roman"/>
          <w:color w:val="000000"/>
        </w:rPr>
        <w:t>выявления и устранения нарушений прав граждан;</w:t>
      </w:r>
    </w:p>
    <w:p w:rsidR="00B142F8" w:rsidRPr="00B142F8" w:rsidRDefault="009F4EA8" w:rsidP="00B142F8">
      <w:pPr>
        <w:widowControl/>
        <w:ind w:firstLine="540"/>
        <w:rPr>
          <w:rFonts w:ascii="Times New Roman" w:hAnsi="Times New Roman" w:cs="Times New Roman"/>
          <w:color w:val="000000"/>
        </w:rPr>
      </w:pPr>
      <w:r>
        <w:rPr>
          <w:rFonts w:ascii="Times New Roman" w:hAnsi="Times New Roman" w:cs="Times New Roman"/>
          <w:color w:val="000000"/>
        </w:rPr>
        <w:t xml:space="preserve">- </w:t>
      </w:r>
      <w:r w:rsidR="00B142F8" w:rsidRPr="00B142F8">
        <w:rPr>
          <w:rFonts w:ascii="Times New Roman" w:hAnsi="Times New Roman" w:cs="Times New Roman"/>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2F8" w:rsidRPr="00B142F8" w:rsidRDefault="00B142F8" w:rsidP="00B142F8">
      <w:pPr>
        <w:widowControl/>
        <w:ind w:firstLine="540"/>
        <w:rPr>
          <w:rFonts w:ascii="Times New Roman" w:hAnsi="Times New Roman" w:cs="Times New Roman"/>
          <w:color w:val="000000"/>
          <w:sz w:val="28"/>
          <w:szCs w:val="28"/>
        </w:rPr>
      </w:pPr>
    </w:p>
    <w:p w:rsidR="00B142F8" w:rsidRPr="00B142F8" w:rsidRDefault="00B142F8" w:rsidP="00B142F8">
      <w:pPr>
        <w:widowControl/>
        <w:ind w:firstLine="0"/>
        <w:jc w:val="center"/>
        <w:outlineLvl w:val="0"/>
        <w:rPr>
          <w:rFonts w:ascii="Times New Roman" w:hAnsi="Times New Roman" w:cs="Times New Roman"/>
          <w:b/>
          <w:color w:val="000000"/>
        </w:rPr>
      </w:pPr>
      <w:bookmarkStart w:id="88" w:name="_Toc89083257"/>
      <w:r w:rsidRPr="00B142F8">
        <w:rPr>
          <w:rFonts w:ascii="Times New Roman" w:hAnsi="Times New Roman" w:cs="Times New Roman"/>
          <w:b/>
          <w:color w:val="000000"/>
        </w:rPr>
        <w:t>Порядок и периодичность осуществления плановых и внеплановых</w:t>
      </w:r>
      <w:bookmarkEnd w:id="88"/>
    </w:p>
    <w:p w:rsidR="00B142F8" w:rsidRPr="00B142F8" w:rsidRDefault="00B142F8" w:rsidP="00B142F8">
      <w:pPr>
        <w:widowControl/>
        <w:ind w:firstLine="0"/>
        <w:jc w:val="center"/>
        <w:rPr>
          <w:rFonts w:ascii="Times New Roman" w:hAnsi="Times New Roman" w:cs="Times New Roman"/>
          <w:b/>
          <w:color w:val="000000"/>
        </w:rPr>
      </w:pPr>
      <w:r w:rsidRPr="00B142F8">
        <w:rPr>
          <w:rFonts w:ascii="Times New Roman" w:hAnsi="Times New Roman" w:cs="Times New Roman"/>
          <w:b/>
          <w:color w:val="000000"/>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2F8" w:rsidRPr="00B142F8" w:rsidRDefault="00B142F8" w:rsidP="00B142F8">
      <w:pPr>
        <w:widowControl/>
        <w:ind w:firstLine="540"/>
        <w:rPr>
          <w:rFonts w:ascii="Times New Roman" w:hAnsi="Times New Roman" w:cs="Times New Roman"/>
          <w:color w:val="000000"/>
          <w:sz w:val="28"/>
          <w:szCs w:val="28"/>
        </w:rPr>
      </w:pP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соблюдение сроков предоставления муниципальной услуги;</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соблюдение положений настоящего Административного регламента;</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правильность и обоснованность принятого решения об отказе в предоставлении государственной (муниципальной) услуги.</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Основанием для проведения внеплановых проверок являются:</w:t>
      </w:r>
    </w:p>
    <w:p w:rsidR="00B142F8" w:rsidRPr="00B142F8" w:rsidRDefault="00B142F8" w:rsidP="00B142F8">
      <w:pPr>
        <w:widowControl/>
        <w:ind w:firstLine="540"/>
        <w:rPr>
          <w:rFonts w:ascii="Times New Roman" w:hAnsi="Times New Roman" w:cs="Times New Roman"/>
          <w:iCs/>
          <w:color w:val="000000"/>
        </w:rPr>
      </w:pPr>
      <w:r w:rsidRPr="00B142F8">
        <w:rPr>
          <w:rFonts w:ascii="Times New Roman" w:hAnsi="Times New Roman" w:cs="Times New Roman"/>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142F8">
        <w:rPr>
          <w:rFonts w:ascii="Times New Roman" w:hAnsi="Times New Roman" w:cs="Times New Roman"/>
          <w:iCs/>
          <w:color w:val="000000"/>
        </w:rPr>
        <w:t>Чувашской Республики</w:t>
      </w:r>
      <w:r w:rsidRPr="00B142F8">
        <w:rPr>
          <w:rFonts w:ascii="Times New Roman" w:hAnsi="Times New Roman" w:cs="Times New Roman"/>
          <w:color w:val="000000"/>
        </w:rPr>
        <w:t xml:space="preserve"> и нормативных правовых актов органов местного самоуправления </w:t>
      </w:r>
      <w:r w:rsidRPr="00B142F8">
        <w:rPr>
          <w:rFonts w:ascii="Times New Roman" w:hAnsi="Times New Roman" w:cs="Times New Roman"/>
          <w:iCs/>
          <w:color w:val="000000"/>
        </w:rPr>
        <w:t>Ибресинского муниципального округа Чувашской Республики;</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E3665D" w:rsidRDefault="00E3665D">
      <w:pPr>
        <w:widowControl/>
        <w:autoSpaceDE/>
        <w:autoSpaceDN/>
        <w:adjustRightInd/>
        <w:spacing w:after="200" w:line="276" w:lineRule="auto"/>
        <w:ind w:firstLine="0"/>
        <w:jc w:val="left"/>
        <w:rPr>
          <w:rFonts w:ascii="Times New Roman" w:hAnsi="Times New Roman" w:cs="Times New Roman"/>
          <w:color w:val="000000"/>
        </w:rPr>
      </w:pPr>
      <w:r>
        <w:rPr>
          <w:rFonts w:ascii="Times New Roman" w:hAnsi="Times New Roman" w:cs="Times New Roman"/>
          <w:color w:val="000000"/>
        </w:rPr>
        <w:br w:type="page"/>
      </w:r>
    </w:p>
    <w:p w:rsidR="00B142F8" w:rsidRPr="00B142F8" w:rsidRDefault="00B142F8" w:rsidP="00B142F8">
      <w:pPr>
        <w:widowControl/>
        <w:ind w:firstLine="540"/>
        <w:rPr>
          <w:rFonts w:ascii="Times New Roman" w:hAnsi="Times New Roman" w:cs="Times New Roman"/>
          <w:color w:val="000000"/>
        </w:rPr>
      </w:pPr>
    </w:p>
    <w:p w:rsidR="00B142F8" w:rsidRPr="00B142F8" w:rsidRDefault="00B142F8" w:rsidP="00B142F8">
      <w:pPr>
        <w:widowControl/>
        <w:ind w:firstLine="0"/>
        <w:rPr>
          <w:rFonts w:ascii="Times New Roman" w:hAnsi="Times New Roman" w:cs="Times New Roman"/>
          <w:color w:val="000000"/>
        </w:rPr>
      </w:pPr>
    </w:p>
    <w:p w:rsidR="00B142F8" w:rsidRPr="00B142F8" w:rsidRDefault="00B142F8" w:rsidP="00B142F8">
      <w:pPr>
        <w:widowControl/>
        <w:ind w:firstLine="0"/>
        <w:jc w:val="center"/>
        <w:outlineLvl w:val="0"/>
        <w:rPr>
          <w:rFonts w:ascii="Times New Roman" w:hAnsi="Times New Roman" w:cs="Times New Roman"/>
          <w:b/>
          <w:color w:val="000000"/>
        </w:rPr>
      </w:pPr>
      <w:bookmarkStart w:id="89" w:name="_Toc89083258"/>
      <w:r w:rsidRPr="00B142F8">
        <w:rPr>
          <w:rFonts w:ascii="Times New Roman" w:hAnsi="Times New Roman" w:cs="Times New Roman"/>
          <w:b/>
          <w:color w:val="000000"/>
        </w:rPr>
        <w:t>Ответственность должностных лиц за решения и действия</w:t>
      </w:r>
      <w:bookmarkEnd w:id="89"/>
    </w:p>
    <w:p w:rsidR="00B142F8" w:rsidRPr="00B142F8" w:rsidRDefault="00B142F8" w:rsidP="00B142F8">
      <w:pPr>
        <w:widowControl/>
        <w:ind w:firstLine="0"/>
        <w:jc w:val="center"/>
        <w:rPr>
          <w:rFonts w:ascii="Times New Roman" w:hAnsi="Times New Roman" w:cs="Times New Roman"/>
          <w:b/>
          <w:color w:val="000000"/>
        </w:rPr>
      </w:pPr>
      <w:r w:rsidRPr="00B142F8">
        <w:rPr>
          <w:rFonts w:ascii="Times New Roman" w:hAnsi="Times New Roman" w:cs="Times New Roman"/>
          <w:b/>
          <w:color w:val="000000"/>
        </w:rPr>
        <w:t>(бездействие), принимаемые (осуществляемые) ими в ходе</w:t>
      </w:r>
    </w:p>
    <w:p w:rsidR="00B142F8" w:rsidRPr="00B142F8" w:rsidRDefault="00B142F8" w:rsidP="00B142F8">
      <w:pPr>
        <w:widowControl/>
        <w:ind w:firstLine="0"/>
        <w:jc w:val="center"/>
        <w:rPr>
          <w:rFonts w:ascii="Times New Roman" w:hAnsi="Times New Roman" w:cs="Times New Roman"/>
          <w:b/>
          <w:color w:val="000000"/>
        </w:rPr>
      </w:pPr>
      <w:r w:rsidRPr="00B142F8">
        <w:rPr>
          <w:rFonts w:ascii="Times New Roman" w:hAnsi="Times New Roman" w:cs="Times New Roman"/>
          <w:b/>
          <w:color w:val="000000"/>
        </w:rPr>
        <w:t>предоставления муниципальной услуги</w:t>
      </w:r>
    </w:p>
    <w:p w:rsidR="00B142F8" w:rsidRPr="00B142F8" w:rsidRDefault="00B142F8" w:rsidP="00B142F8">
      <w:pPr>
        <w:widowControl/>
        <w:ind w:firstLine="540"/>
        <w:rPr>
          <w:rFonts w:ascii="Times New Roman" w:hAnsi="Times New Roman" w:cs="Times New Roman"/>
          <w:i/>
          <w:iCs/>
          <w:color w:val="000000"/>
        </w:rPr>
      </w:pPr>
      <w:r w:rsidRPr="00B142F8">
        <w:rPr>
          <w:rFonts w:ascii="Times New Roman" w:hAnsi="Times New Roman" w:cs="Times New Roman"/>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142F8">
        <w:rPr>
          <w:rFonts w:ascii="Times New Roman" w:hAnsi="Times New Roman" w:cs="Times New Roman"/>
          <w:iCs/>
          <w:color w:val="000000"/>
        </w:rPr>
        <w:t>Чувашской Республики</w:t>
      </w:r>
      <w:r w:rsidRPr="00B142F8">
        <w:rPr>
          <w:rFonts w:ascii="Times New Roman" w:hAnsi="Times New Roman" w:cs="Times New Roman"/>
          <w:color w:val="000000"/>
        </w:rPr>
        <w:t xml:space="preserve"> и нормативных правовых актов органов местного самоуправления </w:t>
      </w:r>
      <w:r w:rsidRPr="00B142F8">
        <w:rPr>
          <w:rFonts w:ascii="Times New Roman" w:hAnsi="Times New Roman" w:cs="Times New Roman"/>
          <w:iCs/>
          <w:color w:val="000000"/>
        </w:rPr>
        <w:t xml:space="preserve">Ибресинского муниципального округа чувашской Республики </w:t>
      </w:r>
      <w:r w:rsidRPr="00B142F8">
        <w:rPr>
          <w:rFonts w:ascii="Times New Roman" w:hAnsi="Times New Roman" w:cs="Times New Roman"/>
          <w:color w:val="000000"/>
        </w:rPr>
        <w:t>осуществляется привлечение виновных лиц к ответственности в соответствии с законодательством Российской Федерации.</w:t>
      </w:r>
    </w:p>
    <w:p w:rsid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F4EA8" w:rsidRPr="00B142F8" w:rsidRDefault="009F4EA8" w:rsidP="00B142F8">
      <w:pPr>
        <w:widowControl/>
        <w:ind w:firstLine="540"/>
        <w:rPr>
          <w:rFonts w:ascii="Times New Roman" w:hAnsi="Times New Roman" w:cs="Times New Roman"/>
          <w:color w:val="000000"/>
        </w:rPr>
      </w:pPr>
    </w:p>
    <w:p w:rsidR="00B142F8" w:rsidRPr="00B142F8" w:rsidRDefault="00B142F8" w:rsidP="00B142F8">
      <w:pPr>
        <w:widowControl/>
        <w:ind w:firstLine="540"/>
        <w:rPr>
          <w:rFonts w:ascii="Times New Roman" w:hAnsi="Times New Roman" w:cs="Times New Roman"/>
          <w:color w:val="000000"/>
          <w:sz w:val="28"/>
          <w:szCs w:val="28"/>
        </w:rPr>
      </w:pPr>
    </w:p>
    <w:p w:rsidR="00B142F8" w:rsidRPr="00B142F8" w:rsidRDefault="00B142F8" w:rsidP="00B142F8">
      <w:pPr>
        <w:widowControl/>
        <w:ind w:firstLine="0"/>
        <w:jc w:val="center"/>
        <w:outlineLvl w:val="0"/>
        <w:rPr>
          <w:rFonts w:ascii="Times New Roman" w:hAnsi="Times New Roman" w:cs="Times New Roman"/>
          <w:b/>
          <w:color w:val="000000"/>
        </w:rPr>
      </w:pPr>
      <w:bookmarkStart w:id="90" w:name="_Toc89083259"/>
      <w:r w:rsidRPr="00B142F8">
        <w:rPr>
          <w:rFonts w:ascii="Times New Roman" w:hAnsi="Times New Roman" w:cs="Times New Roman"/>
          <w:b/>
          <w:color w:val="000000"/>
        </w:rPr>
        <w:t>Требования к порядку и формам контроля за предоставлением</w:t>
      </w:r>
      <w:bookmarkEnd w:id="90"/>
    </w:p>
    <w:p w:rsidR="00B142F8" w:rsidRPr="00B142F8" w:rsidRDefault="00B142F8" w:rsidP="00B142F8">
      <w:pPr>
        <w:widowControl/>
        <w:ind w:firstLine="0"/>
        <w:jc w:val="center"/>
        <w:rPr>
          <w:rFonts w:ascii="Times New Roman" w:hAnsi="Times New Roman" w:cs="Times New Roman"/>
          <w:b/>
          <w:color w:val="000000"/>
        </w:rPr>
      </w:pPr>
      <w:r w:rsidRPr="00B142F8">
        <w:rPr>
          <w:rFonts w:ascii="Times New Roman" w:hAnsi="Times New Roman" w:cs="Times New Roman"/>
          <w:b/>
          <w:color w:val="000000"/>
        </w:rPr>
        <w:t>муниципальной услуги, в том числе со стороны граждан,</w:t>
      </w:r>
    </w:p>
    <w:p w:rsidR="00B142F8" w:rsidRPr="00B142F8" w:rsidRDefault="00B142F8" w:rsidP="00B142F8">
      <w:pPr>
        <w:widowControl/>
        <w:ind w:firstLine="0"/>
        <w:jc w:val="center"/>
        <w:rPr>
          <w:rFonts w:ascii="Times New Roman" w:hAnsi="Times New Roman" w:cs="Times New Roman"/>
          <w:b/>
          <w:color w:val="000000"/>
        </w:rPr>
      </w:pPr>
      <w:r w:rsidRPr="00B142F8">
        <w:rPr>
          <w:rFonts w:ascii="Times New Roman" w:hAnsi="Times New Roman" w:cs="Times New Roman"/>
          <w:b/>
          <w:color w:val="000000"/>
        </w:rPr>
        <w:t>их объединений и организаций</w:t>
      </w:r>
    </w:p>
    <w:p w:rsidR="00B142F8" w:rsidRPr="00B142F8" w:rsidRDefault="00B142F8" w:rsidP="00B142F8">
      <w:pPr>
        <w:widowControl/>
        <w:ind w:firstLine="540"/>
        <w:rPr>
          <w:rFonts w:ascii="Times New Roman" w:hAnsi="Times New Roman" w:cs="Times New Roman"/>
          <w:color w:val="000000"/>
          <w:sz w:val="28"/>
          <w:szCs w:val="28"/>
        </w:rPr>
      </w:pP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Граждане, их объединения и организации также имеют право:</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направлять замечания и предложения по улучшению доступности и качества предоставления муниципальной услуги;</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вносить предложения о мерах по устранению нарушений настоящего Административного регламента.</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42F8" w:rsidRPr="00B142F8" w:rsidRDefault="00B142F8" w:rsidP="00B142F8">
      <w:pPr>
        <w:widowControl/>
        <w:ind w:firstLine="540"/>
        <w:rPr>
          <w:rFonts w:ascii="Times New Roman" w:hAnsi="Times New Roman" w:cs="Times New Roman"/>
          <w:color w:val="000000"/>
        </w:rPr>
      </w:pPr>
      <w:r w:rsidRPr="00B142F8">
        <w:rPr>
          <w:rFonts w:ascii="Times New Roman" w:hAnsi="Times New Roman" w:cs="Times New Roman"/>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42F8" w:rsidRPr="00B142F8" w:rsidRDefault="00B142F8" w:rsidP="00B142F8">
      <w:pPr>
        <w:widowControl/>
        <w:ind w:firstLine="709"/>
        <w:jc w:val="center"/>
        <w:rPr>
          <w:rFonts w:ascii="Times New Roman" w:hAnsi="Times New Roman" w:cs="Times New Roman"/>
          <w:b/>
          <w:color w:val="000000"/>
          <w:sz w:val="26"/>
          <w:szCs w:val="26"/>
        </w:rPr>
      </w:pPr>
      <w:r w:rsidRPr="00B142F8">
        <w:rPr>
          <w:rFonts w:ascii="Times New Roman" w:hAnsi="Times New Roman" w:cs="Times New Roman"/>
          <w:color w:val="000000"/>
          <w:sz w:val="28"/>
          <w:szCs w:val="28"/>
        </w:rPr>
        <w:br w:type="page"/>
      </w:r>
      <w:bookmarkStart w:id="91" w:name="_Toc89083260"/>
      <w:r>
        <w:rPr>
          <w:rFonts w:ascii="Times New Roman" w:hAnsi="Times New Roman" w:cs="Times New Roman"/>
          <w:b/>
          <w:color w:val="000000"/>
          <w:sz w:val="26"/>
          <w:szCs w:val="26"/>
        </w:rPr>
        <w:lastRenderedPageBreak/>
        <w:t>5.</w:t>
      </w:r>
      <w:r w:rsidRPr="00B142F8">
        <w:rPr>
          <w:rFonts w:ascii="Times New Roman" w:hAnsi="Times New Roman" w:cs="Times New Roman"/>
          <w:b/>
          <w:color w:val="000000"/>
          <w:sz w:val="26"/>
          <w:szCs w:val="26"/>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B142F8">
        <w:rPr>
          <w:rFonts w:ascii="Times New Roman" w:hAnsi="Times New Roman" w:cs="Times New Roman"/>
          <w:b/>
          <w:color w:val="000000"/>
          <w:sz w:val="26"/>
          <w:szCs w:val="26"/>
          <w:vertAlign w:val="superscript"/>
        </w:rPr>
        <w:t>1</w:t>
      </w:r>
      <w:r w:rsidRPr="00B142F8">
        <w:rPr>
          <w:rFonts w:ascii="Times New Roman" w:hAnsi="Times New Roman" w:cs="Times New Roman"/>
          <w:b/>
          <w:color w:val="000000"/>
          <w:sz w:val="26"/>
          <w:szCs w:val="26"/>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91"/>
      <w:r w:rsidRPr="00B142F8">
        <w:rPr>
          <w:rFonts w:ascii="Times New Roman" w:hAnsi="Times New Roman" w:cs="Times New Roman"/>
          <w:b/>
          <w:color w:val="000000"/>
          <w:sz w:val="26"/>
          <w:szCs w:val="26"/>
        </w:rPr>
        <w:t>, работников</w:t>
      </w:r>
    </w:p>
    <w:p w:rsidR="00B142F8" w:rsidRPr="00B142F8" w:rsidRDefault="00B142F8" w:rsidP="00B142F8">
      <w:pPr>
        <w:ind w:firstLine="709"/>
        <w:jc w:val="center"/>
        <w:outlineLvl w:val="1"/>
        <w:rPr>
          <w:rFonts w:ascii="Times New Roman" w:hAnsi="Times New Roman" w:cs="Times New Roman"/>
          <w:b/>
          <w:color w:val="000000"/>
          <w:sz w:val="26"/>
          <w:szCs w:val="26"/>
        </w:rPr>
      </w:pPr>
    </w:p>
    <w:p w:rsidR="00B142F8" w:rsidRPr="00B142F8" w:rsidRDefault="00B142F8" w:rsidP="00B142F8">
      <w:pPr>
        <w:widowControl/>
        <w:ind w:firstLine="709"/>
        <w:rPr>
          <w:rFonts w:ascii="Times New Roman" w:hAnsi="Times New Roman" w:cs="Times New Roman"/>
          <w:color w:val="000000"/>
        </w:rPr>
      </w:pPr>
      <w:r w:rsidRPr="00B142F8">
        <w:rPr>
          <w:rFonts w:ascii="Times New Roman" w:hAnsi="Times New Roman" w:cs="Times New Roman"/>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услугив досудебном (внесудебном) порядке (далее – жалоба)</w:t>
      </w:r>
      <w:r w:rsidR="009F4EA8">
        <w:rPr>
          <w:rFonts w:ascii="Times New Roman" w:hAnsi="Times New Roman" w:cs="Times New Roman"/>
          <w:color w:val="000000"/>
        </w:rPr>
        <w:t xml:space="preserve"> (Приложение №6 к настоящему регламенту)</w:t>
      </w:r>
      <w:r w:rsidRPr="00B142F8">
        <w:rPr>
          <w:rFonts w:ascii="Times New Roman" w:hAnsi="Times New Roman" w:cs="Times New Roman"/>
          <w:color w:val="000000"/>
        </w:rPr>
        <w:t>.</w:t>
      </w:r>
    </w:p>
    <w:p w:rsidR="00B142F8" w:rsidRPr="00B142F8" w:rsidRDefault="00B142F8" w:rsidP="00B142F8">
      <w:pPr>
        <w:widowControl/>
        <w:ind w:firstLine="709"/>
        <w:rPr>
          <w:rFonts w:ascii="Times New Roman" w:hAnsi="Times New Roman" w:cs="Times New Roman"/>
          <w:color w:val="000000"/>
          <w:sz w:val="28"/>
          <w:szCs w:val="28"/>
        </w:rPr>
      </w:pPr>
    </w:p>
    <w:p w:rsidR="00B142F8" w:rsidRPr="00B142F8" w:rsidRDefault="00B142F8" w:rsidP="00B142F8">
      <w:pPr>
        <w:widowControl/>
        <w:ind w:firstLine="0"/>
        <w:jc w:val="center"/>
        <w:rPr>
          <w:rFonts w:ascii="Times New Roman" w:hAnsi="Times New Roman" w:cs="Times New Roman"/>
          <w:b/>
          <w:bCs/>
          <w:color w:val="000000"/>
        </w:rPr>
      </w:pPr>
      <w:r w:rsidRPr="00B142F8">
        <w:rPr>
          <w:rFonts w:ascii="Times New Roman" w:hAnsi="Times New Roman" w:cs="Times New Roman"/>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2F8" w:rsidRPr="00B142F8" w:rsidRDefault="00B142F8" w:rsidP="00B142F8">
      <w:pPr>
        <w:widowControl/>
        <w:ind w:firstLine="709"/>
        <w:rPr>
          <w:rFonts w:ascii="Times New Roman" w:hAnsi="Times New Roman" w:cs="Times New Roman"/>
          <w:color w:val="000000"/>
          <w:sz w:val="26"/>
          <w:szCs w:val="26"/>
        </w:rPr>
      </w:pPr>
    </w:p>
    <w:p w:rsidR="00B142F8" w:rsidRPr="00B142F8" w:rsidRDefault="00B142F8" w:rsidP="00B142F8">
      <w:pPr>
        <w:widowControl/>
        <w:ind w:firstLine="709"/>
        <w:rPr>
          <w:rFonts w:ascii="Times New Roman" w:hAnsi="Times New Roman" w:cs="Times New Roman"/>
          <w:bCs/>
          <w:color w:val="000000"/>
        </w:rPr>
      </w:pPr>
      <w:r w:rsidRPr="00B142F8">
        <w:rPr>
          <w:rFonts w:ascii="Times New Roman" w:hAnsi="Times New Roman" w:cs="Times New Roman"/>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142F8" w:rsidRPr="00B142F8" w:rsidRDefault="00B142F8" w:rsidP="00B142F8">
      <w:pPr>
        <w:widowControl/>
        <w:ind w:firstLine="709"/>
        <w:rPr>
          <w:rFonts w:ascii="Times New Roman" w:hAnsi="Times New Roman" w:cs="Times New Roman"/>
          <w:bCs/>
          <w:color w:val="000000"/>
        </w:rPr>
      </w:pPr>
      <w:r w:rsidRPr="00B142F8">
        <w:rPr>
          <w:rFonts w:ascii="Times New Roman" w:hAnsi="Times New Roman" w:cs="Times New Roman"/>
          <w:b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142F8" w:rsidRPr="00B142F8" w:rsidRDefault="00B142F8" w:rsidP="00B142F8">
      <w:pPr>
        <w:widowControl/>
        <w:ind w:firstLine="709"/>
        <w:rPr>
          <w:rFonts w:ascii="Times New Roman" w:hAnsi="Times New Roman" w:cs="Times New Roman"/>
          <w:bCs/>
          <w:color w:val="000000"/>
        </w:rPr>
      </w:pPr>
      <w:r w:rsidRPr="00B142F8">
        <w:rPr>
          <w:rFonts w:ascii="Times New Roman" w:hAnsi="Times New Roman" w:cs="Times New Roman"/>
          <w:bCs/>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142F8" w:rsidRPr="00B142F8" w:rsidRDefault="00B142F8" w:rsidP="00B142F8">
      <w:pPr>
        <w:widowControl/>
        <w:ind w:firstLine="709"/>
        <w:rPr>
          <w:rFonts w:ascii="Times New Roman" w:hAnsi="Times New Roman" w:cs="Times New Roman"/>
          <w:bCs/>
          <w:color w:val="000000"/>
        </w:rPr>
      </w:pPr>
      <w:r w:rsidRPr="00B142F8">
        <w:rPr>
          <w:rFonts w:ascii="Times New Roman" w:hAnsi="Times New Roman" w:cs="Times New Roman"/>
          <w:bCs/>
          <w:color w:val="000000"/>
        </w:rPr>
        <w:t>к руководителю многофункционального центра – на решения и действия (бездействие) работника многофункционального центра;</w:t>
      </w:r>
    </w:p>
    <w:p w:rsidR="00B142F8" w:rsidRPr="00B142F8" w:rsidRDefault="00B142F8" w:rsidP="00B142F8">
      <w:pPr>
        <w:widowControl/>
        <w:ind w:firstLine="709"/>
        <w:rPr>
          <w:rFonts w:ascii="Times New Roman" w:hAnsi="Times New Roman" w:cs="Times New Roman"/>
          <w:bCs/>
          <w:color w:val="000000"/>
        </w:rPr>
      </w:pPr>
      <w:r w:rsidRPr="00B142F8">
        <w:rPr>
          <w:rFonts w:ascii="Times New Roman" w:hAnsi="Times New Roman" w:cs="Times New Roman"/>
          <w:bCs/>
          <w:color w:val="000000"/>
        </w:rPr>
        <w:t>к учредителю многофункционального центра – на решение и действия (бездействие) многофункционального центра.</w:t>
      </w:r>
    </w:p>
    <w:p w:rsidR="00B142F8" w:rsidRPr="00B142F8" w:rsidRDefault="00B142F8" w:rsidP="00B142F8">
      <w:pPr>
        <w:widowControl/>
        <w:ind w:firstLine="709"/>
        <w:rPr>
          <w:rFonts w:ascii="Times New Roman" w:hAnsi="Times New Roman" w:cs="Times New Roman"/>
          <w:bCs/>
          <w:color w:val="000000"/>
        </w:rPr>
      </w:pPr>
      <w:r w:rsidRPr="00B142F8">
        <w:rPr>
          <w:rFonts w:ascii="Times New Roman" w:hAnsi="Times New Roman" w:cs="Times New Roman"/>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142F8" w:rsidRPr="00B142F8" w:rsidRDefault="00B142F8" w:rsidP="00B142F8">
      <w:pPr>
        <w:widowControl/>
        <w:ind w:firstLine="709"/>
        <w:jc w:val="center"/>
        <w:rPr>
          <w:rFonts w:ascii="Times New Roman" w:hAnsi="Times New Roman" w:cs="Times New Roman"/>
          <w:b/>
          <w:bCs/>
          <w:color w:val="000000"/>
          <w:sz w:val="28"/>
          <w:szCs w:val="28"/>
        </w:rPr>
      </w:pPr>
    </w:p>
    <w:p w:rsidR="00B142F8" w:rsidRPr="00B142F8" w:rsidRDefault="00B142F8" w:rsidP="00B142F8">
      <w:pPr>
        <w:widowControl/>
        <w:ind w:firstLine="709"/>
        <w:jc w:val="center"/>
        <w:rPr>
          <w:rFonts w:ascii="Times New Roman" w:hAnsi="Times New Roman" w:cs="Times New Roman"/>
          <w:b/>
          <w:bCs/>
          <w:color w:val="000000"/>
        </w:rPr>
      </w:pPr>
      <w:r w:rsidRPr="00B142F8">
        <w:rPr>
          <w:rFonts w:ascii="Times New Roman" w:hAnsi="Times New Roman" w:cs="Times New Roman"/>
          <w:b/>
          <w:bCs/>
          <w:color w:val="000000"/>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B142F8" w:rsidRPr="00B142F8" w:rsidRDefault="00B142F8" w:rsidP="00B142F8">
      <w:pPr>
        <w:widowControl/>
        <w:ind w:firstLine="709"/>
        <w:rPr>
          <w:rFonts w:ascii="Times New Roman" w:hAnsi="Times New Roman" w:cs="Times New Roman"/>
          <w:bCs/>
          <w:color w:val="000000"/>
          <w:sz w:val="28"/>
          <w:szCs w:val="28"/>
        </w:rPr>
      </w:pPr>
    </w:p>
    <w:p w:rsidR="00B142F8" w:rsidRPr="00B142F8" w:rsidRDefault="00B142F8" w:rsidP="00B142F8">
      <w:pPr>
        <w:widowControl/>
        <w:ind w:firstLine="709"/>
        <w:rPr>
          <w:rFonts w:ascii="Times New Roman" w:hAnsi="Times New Roman" w:cs="Times New Roman"/>
          <w:color w:val="000000"/>
        </w:rPr>
      </w:pPr>
      <w:r w:rsidRPr="00B142F8">
        <w:rPr>
          <w:rFonts w:ascii="Times New Roman" w:hAnsi="Times New Roman" w:cs="Times New Roman"/>
          <w:color w:val="000000"/>
        </w:rPr>
        <w:t>5.3. Информация о порядке подачи и рассмотрения жалобы размещается на информационных стендах в местах предоставления государстве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2F8" w:rsidRPr="00B142F8" w:rsidRDefault="00B142F8" w:rsidP="00B142F8">
      <w:pPr>
        <w:widowControl/>
        <w:ind w:firstLine="709"/>
        <w:rPr>
          <w:rFonts w:ascii="Times New Roman" w:hAnsi="Times New Roman" w:cs="Times New Roman"/>
          <w:color w:val="000000"/>
        </w:rPr>
      </w:pPr>
    </w:p>
    <w:p w:rsidR="00B142F8" w:rsidRPr="00B142F8" w:rsidRDefault="00B142F8" w:rsidP="00B142F8">
      <w:pPr>
        <w:widowControl/>
        <w:ind w:firstLine="709"/>
        <w:rPr>
          <w:rFonts w:ascii="Times New Roman" w:hAnsi="Times New Roman" w:cs="Times New Roman"/>
          <w:color w:val="000000"/>
        </w:rPr>
      </w:pPr>
    </w:p>
    <w:p w:rsidR="00B142F8" w:rsidRPr="00B142F8" w:rsidRDefault="00B142F8" w:rsidP="00B142F8">
      <w:pPr>
        <w:widowControl/>
        <w:ind w:firstLine="709"/>
        <w:rPr>
          <w:rFonts w:ascii="Times New Roman" w:hAnsi="Times New Roman" w:cs="Times New Roman"/>
          <w:color w:val="000000"/>
        </w:rPr>
      </w:pPr>
    </w:p>
    <w:p w:rsidR="00B142F8" w:rsidRPr="00B142F8" w:rsidRDefault="00B142F8" w:rsidP="00B142F8">
      <w:pPr>
        <w:widowControl/>
        <w:ind w:firstLine="709"/>
        <w:jc w:val="center"/>
        <w:rPr>
          <w:rFonts w:ascii="Times New Roman" w:hAnsi="Times New Roman" w:cs="Times New Roman"/>
          <w:b/>
          <w:bCs/>
          <w:color w:val="000000"/>
        </w:rPr>
      </w:pPr>
      <w:r w:rsidRPr="00B142F8">
        <w:rPr>
          <w:rFonts w:ascii="Times New Roman" w:hAnsi="Times New Roman" w:cs="Times New Roman"/>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p>
    <w:p w:rsidR="00B142F8" w:rsidRPr="00B142F8" w:rsidRDefault="00B142F8" w:rsidP="00B142F8">
      <w:pPr>
        <w:widowControl/>
        <w:ind w:firstLine="709"/>
        <w:jc w:val="center"/>
        <w:rPr>
          <w:rFonts w:ascii="Times New Roman" w:hAnsi="Times New Roman" w:cs="Times New Roman"/>
          <w:b/>
          <w:bCs/>
          <w:color w:val="000000"/>
        </w:rPr>
      </w:pPr>
      <w:r w:rsidRPr="00B142F8">
        <w:rPr>
          <w:rFonts w:ascii="Times New Roman" w:hAnsi="Times New Roman" w:cs="Times New Roman"/>
          <w:b/>
          <w:bCs/>
          <w:color w:val="000000"/>
        </w:rPr>
        <w:t xml:space="preserve"> предоставления муниципальной услуги</w:t>
      </w:r>
    </w:p>
    <w:p w:rsidR="00B142F8" w:rsidRPr="00B142F8" w:rsidRDefault="00B142F8" w:rsidP="00B142F8">
      <w:pPr>
        <w:widowControl/>
        <w:ind w:firstLine="709"/>
        <w:rPr>
          <w:rFonts w:ascii="Times New Roman" w:hAnsi="Times New Roman" w:cs="Times New Roman"/>
          <w:b/>
          <w:bCs/>
          <w:color w:val="000000"/>
        </w:rPr>
      </w:pPr>
    </w:p>
    <w:p w:rsidR="00B142F8" w:rsidRPr="00B142F8" w:rsidRDefault="00B142F8" w:rsidP="00B142F8">
      <w:pPr>
        <w:widowControl/>
        <w:ind w:firstLine="709"/>
        <w:rPr>
          <w:rFonts w:ascii="Times New Roman" w:hAnsi="Times New Roman" w:cs="Times New Roman"/>
          <w:color w:val="000000"/>
        </w:rPr>
      </w:pPr>
      <w:r w:rsidRPr="00B142F8">
        <w:rPr>
          <w:rFonts w:ascii="Times New Roman" w:hAnsi="Times New Roman" w:cs="Times New Roman"/>
          <w:color w:val="000000"/>
        </w:rPr>
        <w:t>5.4. Порядок досудебного (внесудебного) обжалования решения муниципальную услугу, а также его должностных лиц регулируется:</w:t>
      </w:r>
    </w:p>
    <w:p w:rsidR="00B142F8" w:rsidRPr="00B142F8" w:rsidRDefault="00B142F8" w:rsidP="00B142F8">
      <w:pPr>
        <w:shd w:val="clear" w:color="auto" w:fill="FFFFFF"/>
        <w:spacing w:line="322" w:lineRule="exact"/>
        <w:ind w:right="5" w:firstLine="710"/>
        <w:rPr>
          <w:rFonts w:ascii="Times New Roman" w:hAnsi="Times New Roman" w:cs="Times New Roman"/>
        </w:rPr>
      </w:pPr>
      <w:r w:rsidRPr="00B142F8">
        <w:rPr>
          <w:rFonts w:ascii="Times New Roman" w:hAnsi="Times New Roman" w:cs="Times New Roman"/>
        </w:rPr>
        <w:lastRenderedPageBreak/>
        <w:t>- Федеральным законом от 27 июля 2010 г. N 210-ФЗ "Об организации предоставления государственных и муниципальных услуг";</w:t>
      </w:r>
    </w:p>
    <w:p w:rsidR="00B142F8" w:rsidRPr="00B142F8" w:rsidRDefault="00B142F8" w:rsidP="00B142F8">
      <w:pPr>
        <w:shd w:val="clear" w:color="auto" w:fill="FFFFFF"/>
        <w:spacing w:line="322" w:lineRule="exact"/>
        <w:ind w:right="5" w:firstLine="710"/>
        <w:rPr>
          <w:rFonts w:ascii="Times New Roman" w:hAnsi="Times New Roman" w:cs="Times New Roman"/>
        </w:rPr>
      </w:pPr>
      <w:r w:rsidRPr="00B142F8">
        <w:rPr>
          <w:rFonts w:ascii="Times New Roman" w:hAnsi="Times New Roman" w:cs="Times New Roman"/>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5509" w:rsidRDefault="00B142F8" w:rsidP="00B142F8">
      <w:pPr>
        <w:widowControl/>
        <w:autoSpaceDE/>
        <w:autoSpaceDN/>
        <w:adjustRightInd/>
        <w:spacing w:after="200" w:line="276" w:lineRule="auto"/>
        <w:ind w:firstLine="0"/>
        <w:jc w:val="left"/>
        <w:rPr>
          <w:rStyle w:val="a3"/>
          <w:rFonts w:ascii="Arial" w:hAnsi="Arial" w:cs="Arial"/>
        </w:rPr>
      </w:pPr>
      <w:r w:rsidRPr="00B142F8">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896"/>
      </w:tblGrid>
      <w:tr w:rsidR="00C85509" w:rsidTr="00DA6389">
        <w:tc>
          <w:tcPr>
            <w:tcW w:w="5260" w:type="dxa"/>
          </w:tcPr>
          <w:p w:rsidR="00C85509" w:rsidRDefault="00C85509" w:rsidP="00C85509">
            <w:pPr>
              <w:suppressAutoHyphens/>
              <w:ind w:firstLine="0"/>
              <w:jc w:val="center"/>
              <w:rPr>
                <w:rStyle w:val="a3"/>
                <w:rFonts w:ascii="Arial" w:hAnsi="Arial" w:cs="Arial"/>
              </w:rPr>
            </w:pPr>
          </w:p>
        </w:tc>
        <w:tc>
          <w:tcPr>
            <w:tcW w:w="5261" w:type="dxa"/>
          </w:tcPr>
          <w:p w:rsidR="00C85509" w:rsidRPr="00C85509" w:rsidRDefault="000A4104" w:rsidP="00C85509">
            <w:pPr>
              <w:suppressAutoHyphens/>
              <w:ind w:firstLine="0"/>
              <w:rPr>
                <w:rFonts w:ascii="Times New Roman" w:eastAsia="Times New Roman" w:hAnsi="Times New Roman" w:cs="Times New Roman"/>
                <w:kern w:val="1"/>
                <w:lang w:eastAsia="ar-SA"/>
              </w:rPr>
            </w:pPr>
            <w:r>
              <w:rPr>
                <w:rStyle w:val="a3"/>
                <w:rFonts w:ascii="Times New Roman" w:hAnsi="Times New Roman" w:cs="Times New Roman"/>
                <w:b w:val="0"/>
              </w:rPr>
              <w:t>Приложение №</w:t>
            </w:r>
            <w:r w:rsidR="00C85509" w:rsidRPr="00C85509">
              <w:rPr>
                <w:rStyle w:val="a3"/>
                <w:rFonts w:ascii="Times New Roman" w:hAnsi="Times New Roman" w:cs="Times New Roman"/>
                <w:b w:val="0"/>
              </w:rPr>
              <w:t> 1</w:t>
            </w:r>
            <w:r w:rsidR="00C85509" w:rsidRPr="00C85509">
              <w:rPr>
                <w:rStyle w:val="a3"/>
                <w:rFonts w:ascii="Times New Roman" w:hAnsi="Times New Roman" w:cs="Times New Roman"/>
                <w:b w:val="0"/>
              </w:rPr>
              <w:br/>
              <w:t xml:space="preserve">к административному </w:t>
            </w:r>
            <w:r w:rsidR="00CF3CC1">
              <w:rPr>
                <w:rStyle w:val="a3"/>
                <w:rFonts w:ascii="Times New Roman" w:hAnsi="Times New Roman" w:cs="Times New Roman"/>
                <w:b w:val="0"/>
              </w:rPr>
              <w:t xml:space="preserve">регламенту </w:t>
            </w:r>
            <w:r w:rsidR="00C85509" w:rsidRPr="00C85509">
              <w:rPr>
                <w:rFonts w:ascii="Times New Roman" w:eastAsia="Times New Roman" w:hAnsi="Times New Roman" w:cs="Times New Roman"/>
                <w:kern w:val="1"/>
                <w:lang w:eastAsia="ar-SA"/>
              </w:rPr>
              <w:t xml:space="preserve">администрации Ибресинского муниципального округа Чувашской Республики по предоставлению муниципальной услуги </w:t>
            </w:r>
          </w:p>
          <w:p w:rsidR="00C85509" w:rsidRPr="00C85509" w:rsidRDefault="00C85509" w:rsidP="00C85509">
            <w:pPr>
              <w:suppressAutoHyphens/>
              <w:ind w:firstLine="0"/>
              <w:rPr>
                <w:rFonts w:ascii="Times New Roman" w:eastAsia="Times New Roman" w:hAnsi="Times New Roman" w:cs="Times New Roman"/>
                <w:kern w:val="1"/>
                <w:lang w:eastAsia="ar-SA"/>
              </w:rPr>
            </w:pPr>
            <w:r w:rsidRPr="00C85509">
              <w:rPr>
                <w:rFonts w:ascii="Times New Roman" w:eastAsia="Times New Roman" w:hAnsi="Times New Roman" w:cs="Times New Roman"/>
                <w:kern w:val="1"/>
                <w:lang w:eastAsia="ar-SA"/>
              </w:rPr>
              <w:t>«</w:t>
            </w:r>
            <w:r w:rsidR="0037776D">
              <w:rPr>
                <w:rFonts w:ascii="Times New Roman" w:eastAsia="Times New Roman" w:hAnsi="Times New Roman" w:cs="Times New Roman"/>
                <w:kern w:val="1"/>
                <w:lang w:eastAsia="ar-SA"/>
              </w:rPr>
              <w:t>Предоставление разрешения на отклонение</w:t>
            </w:r>
            <w:r w:rsidRPr="00C85509">
              <w:rPr>
                <w:rFonts w:ascii="Times New Roman" w:eastAsia="Times New Roman" w:hAnsi="Times New Roman" w:cs="Times New Roman"/>
                <w:kern w:val="1"/>
                <w:lang w:eastAsia="ar-SA"/>
              </w:rPr>
              <w:t xml:space="preserve"> от предельных параметров разрешенного строительства, реконструкции объектов капитального строительства»</w:t>
            </w:r>
          </w:p>
          <w:p w:rsidR="00C85509" w:rsidRDefault="00C85509" w:rsidP="00C85509">
            <w:pPr>
              <w:suppressAutoHyphens/>
              <w:ind w:firstLine="0"/>
              <w:jc w:val="center"/>
              <w:rPr>
                <w:rStyle w:val="a3"/>
                <w:rFonts w:ascii="Arial" w:hAnsi="Arial" w:cs="Arial"/>
              </w:rPr>
            </w:pPr>
          </w:p>
        </w:tc>
      </w:tr>
    </w:tbl>
    <w:p w:rsidR="00BE5777" w:rsidRDefault="00BE5777">
      <w:pPr>
        <w:jc w:val="right"/>
        <w:rPr>
          <w:rStyle w:val="a3"/>
          <w:rFonts w:ascii="Arial" w:hAnsi="Arial" w:cs="Arial"/>
        </w:rPr>
      </w:pPr>
    </w:p>
    <w:bookmarkEnd w:id="86"/>
    <w:p w:rsidR="00755672" w:rsidRPr="00755672" w:rsidRDefault="00755672" w:rsidP="000A4104">
      <w:pPr>
        <w:spacing w:after="1" w:line="200" w:lineRule="atLeast"/>
        <w:ind w:left="4678" w:firstLine="0"/>
        <w:rPr>
          <w:rFonts w:ascii="Times New Roman" w:eastAsia="Calibri" w:hAnsi="Times New Roman" w:cs="Times New Roman"/>
          <w:lang w:eastAsia="en-US"/>
        </w:rPr>
      </w:pPr>
      <w:r>
        <w:rPr>
          <w:rFonts w:ascii="Times New Roman" w:eastAsia="Calibri" w:hAnsi="Times New Roman" w:cs="Times New Roman"/>
          <w:lang w:eastAsia="en-US"/>
        </w:rPr>
        <w:t>Главе Ибресинского муниципальногоокруга</w:t>
      </w:r>
    </w:p>
    <w:p w:rsidR="00755672" w:rsidRPr="00755672" w:rsidRDefault="00755672" w:rsidP="00755672">
      <w:pPr>
        <w:widowControl/>
        <w:autoSpaceDE/>
        <w:autoSpaceDN/>
        <w:adjustRightInd/>
        <w:spacing w:after="1" w:line="200" w:lineRule="atLeast"/>
        <w:ind w:left="4678"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w:t>
      </w:r>
    </w:p>
    <w:p w:rsidR="00755672" w:rsidRPr="00755672" w:rsidRDefault="00755672" w:rsidP="00755672">
      <w:pPr>
        <w:widowControl/>
        <w:autoSpaceDE/>
        <w:autoSpaceDN/>
        <w:adjustRightInd/>
        <w:spacing w:after="1" w:line="200" w:lineRule="atLeast"/>
        <w:ind w:left="4678"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____________________________________</w:t>
      </w:r>
    </w:p>
    <w:p w:rsidR="00755672" w:rsidRPr="00755672" w:rsidRDefault="00755672" w:rsidP="00755672">
      <w:pPr>
        <w:widowControl/>
        <w:autoSpaceDE/>
        <w:autoSpaceDN/>
        <w:adjustRightInd/>
        <w:spacing w:after="1" w:line="200" w:lineRule="atLeast"/>
        <w:ind w:left="2268" w:firstLine="0"/>
        <w:rPr>
          <w:rFonts w:ascii="Times New Roman" w:eastAsia="Calibri" w:hAnsi="Times New Roman" w:cs="Times New Roman"/>
          <w:lang w:eastAsia="en-US"/>
        </w:rPr>
      </w:pPr>
      <w:r>
        <w:rPr>
          <w:rFonts w:ascii="Times New Roman" w:eastAsia="Calibri" w:hAnsi="Times New Roman" w:cs="Times New Roman"/>
          <w:i/>
          <w:lang w:eastAsia="en-US"/>
        </w:rPr>
        <w:t>(сведения о заявителе)</w:t>
      </w:r>
      <w:hyperlink r:id="rId31" w:history="1">
        <w:r w:rsidRPr="00755672">
          <w:rPr>
            <w:rFonts w:ascii="Times New Roman" w:eastAsia="Calibri" w:hAnsi="Times New Roman" w:cs="Times New Roman"/>
            <w:i/>
            <w:lang w:eastAsia="en-US"/>
          </w:rPr>
          <w:t>&lt;1&gt;</w:t>
        </w:r>
      </w:hyperlink>
    </w:p>
    <w:p w:rsidR="00755672" w:rsidRPr="00755672" w:rsidRDefault="00755672" w:rsidP="00755672">
      <w:pPr>
        <w:widowControl/>
        <w:autoSpaceDE/>
        <w:autoSpaceDN/>
        <w:adjustRightInd/>
        <w:spacing w:after="1" w:line="200" w:lineRule="atLeast"/>
        <w:ind w:left="4678"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____________________________________</w:t>
      </w:r>
    </w:p>
    <w:p w:rsidR="00755672" w:rsidRPr="00755672" w:rsidRDefault="00755672" w:rsidP="00755672">
      <w:pPr>
        <w:widowControl/>
        <w:autoSpaceDE/>
        <w:autoSpaceDN/>
        <w:adjustRightInd/>
        <w:spacing w:after="1" w:line="200" w:lineRule="atLeast"/>
        <w:ind w:left="4678"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____________________________________</w:t>
      </w:r>
    </w:p>
    <w:p w:rsidR="00755672" w:rsidRPr="00755672" w:rsidRDefault="00755672" w:rsidP="00755672">
      <w:pPr>
        <w:widowControl/>
        <w:autoSpaceDE/>
        <w:autoSpaceDN/>
        <w:adjustRightInd/>
        <w:spacing w:after="1" w:line="200" w:lineRule="atLeast"/>
        <w:ind w:left="2268" w:firstLine="0"/>
        <w:rPr>
          <w:rFonts w:ascii="Times New Roman" w:eastAsia="Calibri" w:hAnsi="Times New Roman" w:cs="Times New Roman"/>
          <w:lang w:eastAsia="en-US"/>
        </w:rPr>
      </w:pPr>
      <w:r w:rsidRPr="00755672">
        <w:rPr>
          <w:rFonts w:ascii="Times New Roman" w:eastAsia="Calibri" w:hAnsi="Times New Roman" w:cs="Times New Roman"/>
          <w:i/>
          <w:lang w:eastAsia="en-US"/>
        </w:rPr>
        <w:t xml:space="preserve">                                            (адрес регистрации)</w:t>
      </w:r>
    </w:p>
    <w:p w:rsidR="00755672" w:rsidRPr="00755672" w:rsidRDefault="00755672" w:rsidP="00755672">
      <w:pPr>
        <w:widowControl/>
        <w:autoSpaceDE/>
        <w:autoSpaceDN/>
        <w:adjustRightInd/>
        <w:spacing w:after="1" w:line="200" w:lineRule="atLeast"/>
        <w:ind w:left="4678"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____________________________________</w:t>
      </w:r>
    </w:p>
    <w:p w:rsidR="00755672" w:rsidRPr="00755672" w:rsidRDefault="00755672" w:rsidP="00755672">
      <w:pPr>
        <w:widowControl/>
        <w:autoSpaceDE/>
        <w:autoSpaceDN/>
        <w:adjustRightInd/>
        <w:spacing w:after="1" w:line="200" w:lineRule="atLeast"/>
        <w:ind w:left="2268" w:firstLine="0"/>
        <w:rPr>
          <w:rFonts w:ascii="Times New Roman" w:eastAsia="Calibri" w:hAnsi="Times New Roman" w:cs="Times New Roman"/>
          <w:lang w:eastAsia="en-US"/>
        </w:rPr>
      </w:pPr>
      <w:r w:rsidRPr="00755672">
        <w:rPr>
          <w:rFonts w:ascii="Times New Roman" w:eastAsia="Calibri" w:hAnsi="Times New Roman" w:cs="Times New Roman"/>
          <w:i/>
          <w:lang w:eastAsia="en-US"/>
        </w:rPr>
        <w:t xml:space="preserve"> (адрес фактического проживания)</w:t>
      </w:r>
    </w:p>
    <w:p w:rsidR="00755672" w:rsidRPr="00755672" w:rsidRDefault="00755672" w:rsidP="00755672">
      <w:pPr>
        <w:widowControl/>
        <w:autoSpaceDE/>
        <w:autoSpaceDN/>
        <w:adjustRightInd/>
        <w:spacing w:after="1" w:line="200" w:lineRule="atLeast"/>
        <w:ind w:left="2268"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тел.: ______________________________</w:t>
      </w:r>
    </w:p>
    <w:p w:rsidR="00755672" w:rsidRPr="00755672" w:rsidRDefault="00755672" w:rsidP="00755672">
      <w:pPr>
        <w:widowControl/>
        <w:autoSpaceDE/>
        <w:autoSpaceDN/>
        <w:adjustRightInd/>
        <w:spacing w:after="1" w:line="200" w:lineRule="atLeast"/>
        <w:ind w:left="2268"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w:t>
      </w:r>
      <w:proofErr w:type="spellStart"/>
      <w:r w:rsidRPr="00755672">
        <w:rPr>
          <w:rFonts w:ascii="Times New Roman" w:eastAsia="Calibri" w:hAnsi="Times New Roman" w:cs="Times New Roman"/>
          <w:lang w:eastAsia="en-US"/>
        </w:rPr>
        <w:t>E-mail</w:t>
      </w:r>
      <w:proofErr w:type="spellEnd"/>
      <w:r w:rsidRPr="00755672">
        <w:rPr>
          <w:rFonts w:ascii="Times New Roman" w:eastAsia="Calibri" w:hAnsi="Times New Roman" w:cs="Times New Roman"/>
          <w:lang w:eastAsia="en-US"/>
        </w:rPr>
        <w:t>: ____________________________</w:t>
      </w:r>
    </w:p>
    <w:p w:rsidR="00755672" w:rsidRPr="00755672" w:rsidRDefault="00755672" w:rsidP="00755672">
      <w:pPr>
        <w:widowControl/>
        <w:autoSpaceDE/>
        <w:autoSpaceDN/>
        <w:adjustRightInd/>
        <w:spacing w:after="1" w:line="200" w:lineRule="atLeast"/>
        <w:ind w:firstLine="0"/>
        <w:outlineLvl w:val="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00" w:lineRule="atLeast"/>
        <w:ind w:firstLine="0"/>
        <w:jc w:val="center"/>
        <w:rPr>
          <w:rFonts w:ascii="Times New Roman" w:eastAsia="Calibri" w:hAnsi="Times New Roman" w:cs="Times New Roman"/>
          <w:lang w:eastAsia="en-US"/>
        </w:rPr>
      </w:pPr>
      <w:r w:rsidRPr="00755672">
        <w:rPr>
          <w:rFonts w:ascii="Times New Roman" w:eastAsia="Calibri" w:hAnsi="Times New Roman" w:cs="Times New Roman"/>
          <w:lang w:eastAsia="en-US"/>
        </w:rPr>
        <w:t>Заявление</w:t>
      </w:r>
    </w:p>
    <w:p w:rsidR="00755672" w:rsidRPr="00755672" w:rsidRDefault="00755672" w:rsidP="00755672">
      <w:pPr>
        <w:widowControl/>
        <w:autoSpaceDE/>
        <w:autoSpaceDN/>
        <w:adjustRightInd/>
        <w:spacing w:after="1" w:line="200" w:lineRule="atLeast"/>
        <w:ind w:firstLine="0"/>
        <w:jc w:val="center"/>
        <w:rPr>
          <w:rFonts w:ascii="Times New Roman" w:eastAsia="Calibri" w:hAnsi="Times New Roman" w:cs="Times New Roman"/>
          <w:lang w:eastAsia="en-US"/>
        </w:rPr>
      </w:pPr>
      <w:r w:rsidRPr="00755672">
        <w:rPr>
          <w:rFonts w:ascii="Times New Roman" w:eastAsia="Calibri" w:hAnsi="Times New Roman" w:cs="Times New Roman"/>
          <w:lang w:eastAsia="en-US"/>
        </w:rPr>
        <w:t>о предоставлении разрешения на отклонение</w:t>
      </w:r>
    </w:p>
    <w:p w:rsidR="00755672" w:rsidRPr="00755672" w:rsidRDefault="00755672" w:rsidP="00755672">
      <w:pPr>
        <w:widowControl/>
        <w:autoSpaceDE/>
        <w:autoSpaceDN/>
        <w:adjustRightInd/>
        <w:spacing w:after="1" w:line="200" w:lineRule="atLeast"/>
        <w:ind w:firstLine="0"/>
        <w:jc w:val="center"/>
        <w:rPr>
          <w:rFonts w:ascii="Times New Roman" w:eastAsia="Calibri" w:hAnsi="Times New Roman" w:cs="Times New Roman"/>
          <w:lang w:eastAsia="en-US"/>
        </w:rPr>
      </w:pPr>
      <w:r w:rsidRPr="00755672">
        <w:rPr>
          <w:rFonts w:ascii="Times New Roman" w:eastAsia="Calibri" w:hAnsi="Times New Roman" w:cs="Times New Roman"/>
          <w:lang w:eastAsia="en-US"/>
        </w:rPr>
        <w:t>от предельных параметров разрешенного строительства,</w:t>
      </w:r>
    </w:p>
    <w:p w:rsidR="00755672" w:rsidRPr="00755672" w:rsidRDefault="00755672" w:rsidP="00755672">
      <w:pPr>
        <w:widowControl/>
        <w:autoSpaceDE/>
        <w:autoSpaceDN/>
        <w:adjustRightInd/>
        <w:spacing w:after="1" w:line="200" w:lineRule="atLeast"/>
        <w:ind w:firstLine="0"/>
        <w:jc w:val="center"/>
        <w:rPr>
          <w:rFonts w:ascii="Times New Roman" w:eastAsia="Calibri" w:hAnsi="Times New Roman" w:cs="Times New Roman"/>
          <w:lang w:eastAsia="en-US"/>
        </w:rPr>
      </w:pPr>
      <w:r w:rsidRPr="00755672">
        <w:rPr>
          <w:rFonts w:ascii="Times New Roman" w:eastAsia="Calibri" w:hAnsi="Times New Roman" w:cs="Times New Roman"/>
          <w:lang w:eastAsia="en-US"/>
        </w:rPr>
        <w:t>реконструкции объектов капитального строительства</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Прошу  (просим)  предоставить  разрешение  на  отклонение от предельных</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параметров  разрешенного строительства объекта капитального строительства -</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(наименование объекта капитального строительства)</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в границах земельного участка с кадастровым номером ______________________,</w:t>
      </w:r>
    </w:p>
    <w:p w:rsid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расположенного по адресу: _________________________________________________</w:t>
      </w:r>
    </w:p>
    <w:p w:rsidR="003056C9" w:rsidRPr="00755672" w:rsidRDefault="003056C9" w:rsidP="00755672">
      <w:pPr>
        <w:widowControl/>
        <w:autoSpaceDE/>
        <w:autoSpaceDN/>
        <w:adjustRightInd/>
        <w:spacing w:after="1" w:line="200" w:lineRule="atLeast"/>
        <w:ind w:firstLine="0"/>
        <w:rPr>
          <w:rFonts w:ascii="Times New Roman" w:eastAsia="Calibri" w:hAnsi="Times New Roman" w:cs="Times New Roman"/>
          <w:lang w:eastAsia="en-US"/>
        </w:rPr>
      </w:pPr>
      <w:r>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в части:</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(параметры отклонения от предельных параметров</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разрешенного строительства, реконструкции объектов</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капитального строительства)</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категория земель </w:t>
      </w:r>
      <w:hyperlink r:id="rId32" w:history="1">
        <w:r w:rsidRPr="00755672">
          <w:rPr>
            <w:rFonts w:ascii="Times New Roman" w:eastAsia="Calibri" w:hAnsi="Times New Roman" w:cs="Times New Roman"/>
            <w:lang w:eastAsia="en-US"/>
          </w:rPr>
          <w:t>&lt;2&gt;</w:t>
        </w:r>
      </w:hyperlink>
      <w:r w:rsidRPr="00755672">
        <w:rPr>
          <w:rFonts w:ascii="Times New Roman" w:eastAsia="Calibri" w:hAnsi="Times New Roman" w:cs="Times New Roman"/>
          <w:lang w:eastAsia="en-US"/>
        </w:rPr>
        <w:t>: 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разрешенное использование земельного участка </w:t>
      </w:r>
      <w:hyperlink r:id="rId33" w:history="1">
        <w:r w:rsidRPr="00755672">
          <w:rPr>
            <w:rFonts w:ascii="Times New Roman" w:eastAsia="Calibri" w:hAnsi="Times New Roman" w:cs="Times New Roman"/>
            <w:lang w:eastAsia="en-US"/>
          </w:rPr>
          <w:t>&lt;2&gt;</w:t>
        </w:r>
      </w:hyperlink>
      <w:r w:rsidRPr="00755672">
        <w:rPr>
          <w:rFonts w:ascii="Times New Roman" w:eastAsia="Calibri" w:hAnsi="Times New Roman" w:cs="Times New Roman"/>
          <w:lang w:eastAsia="en-US"/>
        </w:rPr>
        <w:t>: 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вид территориальной зоны </w:t>
      </w:r>
      <w:hyperlink r:id="rId34" w:history="1">
        <w:r w:rsidRPr="00755672">
          <w:rPr>
            <w:rFonts w:ascii="Times New Roman" w:eastAsia="Calibri" w:hAnsi="Times New Roman" w:cs="Times New Roman"/>
            <w:lang w:eastAsia="en-US"/>
          </w:rPr>
          <w:t>&lt;3&gt;</w:t>
        </w:r>
      </w:hyperlink>
      <w:r w:rsidRPr="00755672">
        <w:rPr>
          <w:rFonts w:ascii="Times New Roman" w:eastAsia="Calibri" w:hAnsi="Times New Roman" w:cs="Times New Roman"/>
          <w:lang w:eastAsia="en-US"/>
        </w:rPr>
        <w:t>: 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реквизиты правоустанавливающих документов на земельный участок: 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реквизиты правоустанавливающих документов на объекты недвижимого имущества,</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находящиеся на земельном участке (при наличии):</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lastRenderedPageBreak/>
        <w:t>Информация об объекте:</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(описание характеристик существующих и намечаемых построек</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(общая площадь, этажность, открытые пространства,</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существующие и планируемые места парковки автомобилей и т.д.),</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с обоснованием того, что реализацией данных предложений</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не будет оказано негативное воздействие на окружающую среду</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___________________________________________________________________________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в объемах, превышающих допустимые пределы,</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определенные техническими регламентами)</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К заявлению прилагаются следующие документы </w:t>
      </w:r>
      <w:hyperlink r:id="rId35" w:history="1">
        <w:r w:rsidRPr="00755672">
          <w:rPr>
            <w:rFonts w:ascii="Times New Roman" w:eastAsia="Calibri" w:hAnsi="Times New Roman" w:cs="Times New Roman"/>
            <w:lang w:eastAsia="en-US"/>
          </w:rPr>
          <w:t>&lt;4&gt;</w:t>
        </w:r>
      </w:hyperlink>
      <w:r w:rsidRPr="00755672">
        <w:rPr>
          <w:rFonts w:ascii="Times New Roman" w:eastAsia="Calibri" w:hAnsi="Times New Roman" w:cs="Times New Roman"/>
          <w:lang w:eastAsia="en-US"/>
        </w:rPr>
        <w:t>:</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1. 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2. 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3. 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4. 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5. ____________________________________________________________________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Обязуюсь   нести   расходы,  связанные  с  организацией  и  проведением публичных слушаний.</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 xml:space="preserve">    Отзыв   настоящего  согласия  в  случаях,  предусмотренных  Федеральным </w:t>
      </w:r>
      <w:hyperlink r:id="rId36" w:history="1">
        <w:r w:rsidRPr="00755672">
          <w:rPr>
            <w:rFonts w:ascii="Times New Roman" w:eastAsia="Calibri" w:hAnsi="Times New Roman" w:cs="Times New Roman"/>
            <w:lang w:eastAsia="en-US"/>
          </w:rPr>
          <w:t>законом</w:t>
        </w:r>
      </w:hyperlink>
      <w:r w:rsidRPr="00755672">
        <w:rPr>
          <w:rFonts w:ascii="Times New Roman" w:eastAsia="Calibri" w:hAnsi="Times New Roman" w:cs="Times New Roman"/>
          <w:lang w:eastAsia="en-US"/>
        </w:rPr>
        <w:t xml:space="preserve">   "О   персональных  данных",  осуществляется  на  основании  моего заявления, поданного в администрацию </w:t>
      </w:r>
      <w:r w:rsidR="00843E78">
        <w:rPr>
          <w:rFonts w:ascii="Times New Roman" w:eastAsia="Calibri" w:hAnsi="Times New Roman" w:cs="Times New Roman"/>
          <w:lang w:eastAsia="en-US"/>
        </w:rPr>
        <w:t>Ибресинского муниципального округа Чувашской Республики</w:t>
      </w:r>
      <w:r w:rsidRPr="00755672">
        <w:rPr>
          <w:rFonts w:ascii="Times New Roman" w:eastAsia="Calibri" w:hAnsi="Times New Roman" w:cs="Times New Roman"/>
          <w:lang w:eastAsia="en-US"/>
        </w:rPr>
        <w:t>Чувашской Республики.</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Ответ направить по адресу: ________________________________________________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Заявитель(и)     ___________________     __________________________________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i/>
          <w:lang w:eastAsia="en-US"/>
        </w:rPr>
        <w:t>(подпись)                  (инициалы, фамилия)</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r w:rsidRPr="00755672">
        <w:rPr>
          <w:rFonts w:ascii="Times New Roman" w:eastAsia="Calibri" w:hAnsi="Times New Roman" w:cs="Times New Roman"/>
          <w:lang w:eastAsia="en-US"/>
        </w:rPr>
        <w:t>Дата _________________</w:t>
      </w:r>
    </w:p>
    <w:p w:rsidR="00755672" w:rsidRPr="00755672" w:rsidRDefault="00755672" w:rsidP="00755672">
      <w:pPr>
        <w:widowControl/>
        <w:autoSpaceDE/>
        <w:autoSpaceDN/>
        <w:adjustRightInd/>
        <w:spacing w:after="1" w:line="200" w:lineRule="atLeast"/>
        <w:ind w:firstLine="0"/>
        <w:rPr>
          <w:rFonts w:ascii="Times New Roman" w:eastAsia="Calibri" w:hAnsi="Times New Roman" w:cs="Times New Roman"/>
          <w:lang w:eastAsia="en-US"/>
        </w:rPr>
      </w:pPr>
    </w:p>
    <w:p w:rsidR="00755672" w:rsidRPr="00755672" w:rsidRDefault="00755672" w:rsidP="00755672">
      <w:pPr>
        <w:widowControl/>
        <w:autoSpaceDE/>
        <w:autoSpaceDN/>
        <w:adjustRightInd/>
        <w:spacing w:after="1" w:line="220" w:lineRule="atLeast"/>
        <w:ind w:firstLine="540"/>
        <w:rPr>
          <w:rFonts w:ascii="Calibri" w:eastAsia="Calibri" w:hAnsi="Calibri" w:cs="Calibri"/>
          <w:sz w:val="22"/>
          <w:szCs w:val="22"/>
          <w:lang w:eastAsia="en-US"/>
        </w:rPr>
      </w:pPr>
    </w:p>
    <w:p w:rsidR="00755672" w:rsidRPr="00755672" w:rsidRDefault="00755672" w:rsidP="00755672">
      <w:pPr>
        <w:widowControl/>
        <w:autoSpaceDE/>
        <w:autoSpaceDN/>
        <w:adjustRightInd/>
        <w:spacing w:after="1" w:line="220" w:lineRule="atLeast"/>
        <w:ind w:firstLine="540"/>
        <w:rPr>
          <w:rFonts w:ascii="Calibri" w:eastAsia="Calibri" w:hAnsi="Calibri" w:cs="Calibri"/>
          <w:sz w:val="22"/>
          <w:szCs w:val="22"/>
          <w:lang w:eastAsia="en-US"/>
        </w:rPr>
      </w:pPr>
    </w:p>
    <w:p w:rsidR="00755672" w:rsidRPr="00755672" w:rsidRDefault="00755672" w:rsidP="00755672">
      <w:pPr>
        <w:widowControl/>
        <w:autoSpaceDE/>
        <w:autoSpaceDN/>
        <w:adjustRightInd/>
        <w:spacing w:after="1" w:line="220" w:lineRule="atLeast"/>
        <w:ind w:firstLine="540"/>
        <w:rPr>
          <w:rFonts w:ascii="Calibri" w:eastAsia="Calibri" w:hAnsi="Calibri" w:cs="Times New Roman"/>
          <w:sz w:val="22"/>
          <w:szCs w:val="22"/>
          <w:lang w:eastAsia="en-US"/>
        </w:rPr>
      </w:pPr>
      <w:r w:rsidRPr="00755672">
        <w:rPr>
          <w:rFonts w:ascii="Calibri" w:eastAsia="Calibri" w:hAnsi="Calibri" w:cs="Calibri"/>
          <w:sz w:val="22"/>
          <w:szCs w:val="22"/>
          <w:lang w:eastAsia="en-US"/>
        </w:rPr>
        <w:t>--------------------------------</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&lt;1&gt; Сведения о заявителе:</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lastRenderedPageBreak/>
        <w:t>В случае долевой собственности заявление составляется от всех правообладателей.</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&lt;2&gt; Категория земель, разрешенное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 xml:space="preserve">&lt;3&gt; Вид территориальной зоны устанавливается в соответствии с </w:t>
      </w:r>
      <w:hyperlink r:id="rId37" w:history="1">
        <w:r w:rsidRPr="00755672">
          <w:rPr>
            <w:rFonts w:ascii="Times New Roman" w:eastAsia="Calibri" w:hAnsi="Times New Roman" w:cs="Times New Roman"/>
            <w:sz w:val="20"/>
            <w:szCs w:val="20"/>
            <w:lang w:eastAsia="en-US"/>
          </w:rPr>
          <w:t>Правилами</w:t>
        </w:r>
      </w:hyperlink>
      <w:r w:rsidRPr="00755672">
        <w:rPr>
          <w:rFonts w:ascii="Times New Roman" w:eastAsia="Calibri" w:hAnsi="Times New Roman" w:cs="Times New Roman"/>
          <w:sz w:val="20"/>
          <w:szCs w:val="20"/>
          <w:lang w:eastAsia="en-US"/>
        </w:rPr>
        <w:t xml:space="preserve"> землепользования и застройки Чебоксарского городского округа.</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&lt;4&gt; К заявлению прилагаются следующие документы:</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 документ, удостоверяющий личность заявителя, представителя заявителя;</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 документ, удостоверяющий полномочия представителя заявителя;</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 иные документы, которые, по мнению Заявителя, имеют значение для получения муниципальной услуги.</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 xml:space="preserve">В соответствии с Федеральным </w:t>
      </w:r>
      <w:hyperlink r:id="rId38" w:history="1">
        <w:r w:rsidRPr="00755672">
          <w:rPr>
            <w:rFonts w:ascii="Times New Roman" w:eastAsia="Calibri" w:hAnsi="Times New Roman" w:cs="Times New Roman"/>
            <w:sz w:val="20"/>
            <w:szCs w:val="20"/>
            <w:lang w:eastAsia="en-US"/>
          </w:rPr>
          <w:t>законом</w:t>
        </w:r>
      </w:hyperlink>
      <w:r w:rsidRPr="00755672">
        <w:rPr>
          <w:rFonts w:ascii="Times New Roman" w:eastAsia="Calibri" w:hAnsi="Times New Roman" w:cs="Times New Roman"/>
          <w:sz w:val="20"/>
          <w:szCs w:val="20"/>
          <w:lang w:eastAsia="en-US"/>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bookmarkStart w:id="92" w:name="P16"/>
      <w:bookmarkEnd w:id="92"/>
      <w:r w:rsidRPr="00755672">
        <w:rPr>
          <w:rFonts w:ascii="Times New Roman" w:eastAsia="Calibri" w:hAnsi="Times New Roman" w:cs="Times New Roman"/>
          <w:sz w:val="20"/>
          <w:szCs w:val="20"/>
          <w:lang w:eastAsia="en-US"/>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bookmarkStart w:id="93" w:name="P17"/>
      <w:bookmarkEnd w:id="93"/>
      <w:r w:rsidRPr="00755672">
        <w:rPr>
          <w:rFonts w:ascii="Times New Roman" w:eastAsia="Calibri" w:hAnsi="Times New Roman" w:cs="Times New Roman"/>
          <w:sz w:val="20"/>
          <w:szCs w:val="20"/>
          <w:lang w:eastAsia="en-US"/>
        </w:rPr>
        <w:t>2) правоустанавливающие документы на земельный участок;</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3) градостроительный план земельного участка (при наличии);</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4) кадастровый паспорт земельного участка (либо выписка из государственного кадастра недвижимости).</w:t>
      </w:r>
    </w:p>
    <w:p w:rsidR="00755672" w:rsidRPr="00755672" w:rsidRDefault="00755672" w:rsidP="00755672">
      <w:pPr>
        <w:widowControl/>
        <w:autoSpaceDE/>
        <w:autoSpaceDN/>
        <w:adjustRightInd/>
        <w:ind w:firstLine="709"/>
        <w:rPr>
          <w:rFonts w:ascii="Times New Roman" w:eastAsia="Calibri" w:hAnsi="Times New Roman" w:cs="Times New Roman"/>
          <w:sz w:val="20"/>
          <w:szCs w:val="20"/>
          <w:lang w:eastAsia="en-US"/>
        </w:rPr>
      </w:pPr>
      <w:r w:rsidRPr="00755672">
        <w:rPr>
          <w:rFonts w:ascii="Times New Roman" w:eastAsia="Calibri" w:hAnsi="Times New Roman" w:cs="Times New Roman"/>
          <w:sz w:val="20"/>
          <w:szCs w:val="20"/>
          <w:lang w:eastAsia="en-US"/>
        </w:rPr>
        <w:t xml:space="preserve">Исключение составляют документы, предусмотренные </w:t>
      </w:r>
      <w:hyperlink w:anchor="P16" w:history="1">
        <w:r w:rsidRPr="00755672">
          <w:rPr>
            <w:rFonts w:ascii="Times New Roman" w:eastAsia="Calibri" w:hAnsi="Times New Roman" w:cs="Times New Roman"/>
            <w:sz w:val="20"/>
            <w:szCs w:val="20"/>
            <w:lang w:eastAsia="en-US"/>
          </w:rPr>
          <w:t>п.п. 1</w:t>
        </w:r>
      </w:hyperlink>
      <w:r w:rsidRPr="00755672">
        <w:rPr>
          <w:rFonts w:ascii="Times New Roman" w:eastAsia="Calibri" w:hAnsi="Times New Roman" w:cs="Times New Roman"/>
          <w:sz w:val="20"/>
          <w:szCs w:val="20"/>
          <w:lang w:eastAsia="en-US"/>
        </w:rPr>
        <w:t xml:space="preserve">, </w:t>
      </w:r>
      <w:hyperlink w:anchor="P17" w:history="1">
        <w:r w:rsidRPr="00755672">
          <w:rPr>
            <w:rFonts w:ascii="Times New Roman" w:eastAsia="Calibri" w:hAnsi="Times New Roman" w:cs="Times New Roman"/>
            <w:sz w:val="20"/>
            <w:szCs w:val="20"/>
            <w:lang w:eastAsia="en-US"/>
          </w:rPr>
          <w:t>2</w:t>
        </w:r>
      </w:hyperlink>
      <w:r w:rsidRPr="00755672">
        <w:rPr>
          <w:rFonts w:ascii="Times New Roman" w:eastAsia="Calibri" w:hAnsi="Times New Roman" w:cs="Times New Roman"/>
          <w:sz w:val="20"/>
          <w:szCs w:val="20"/>
          <w:lang w:eastAsia="en-US"/>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755672" w:rsidRPr="00755672" w:rsidRDefault="00755672" w:rsidP="00755672">
      <w:pPr>
        <w:widowControl/>
        <w:autoSpaceDE/>
        <w:autoSpaceDN/>
        <w:adjustRightInd/>
        <w:spacing w:after="1" w:line="220" w:lineRule="atLeast"/>
        <w:ind w:firstLine="0"/>
        <w:jc w:val="center"/>
        <w:rPr>
          <w:rFonts w:ascii="Calibri" w:eastAsia="Calibri" w:hAnsi="Calibri" w:cs="Times New Roman"/>
          <w:sz w:val="22"/>
          <w:szCs w:val="22"/>
          <w:lang w:eastAsia="en-US"/>
        </w:rPr>
        <w:sectPr w:rsidR="00755672" w:rsidRPr="00755672" w:rsidSect="00755672">
          <w:headerReference w:type="default" r:id="rId39"/>
          <w:pgSz w:w="11906" w:h="16838"/>
          <w:pgMar w:top="1134" w:right="850" w:bottom="851" w:left="1701" w:header="708" w:footer="708" w:gutter="0"/>
          <w:cols w:space="708"/>
          <w:docGrid w:linePitch="360"/>
        </w:sectPr>
      </w:pPr>
      <w:r w:rsidRPr="00755672">
        <w:rPr>
          <w:rFonts w:ascii="Calibri" w:eastAsia="Calibri" w:hAnsi="Calibri" w:cs="Times New Roman"/>
          <w:sz w:val="22"/>
          <w:szCs w:val="22"/>
          <w:lang w:eastAsia="en-US"/>
        </w:rPr>
        <w:t>_______________________________________</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0"/>
        <w:gridCol w:w="5261"/>
      </w:tblGrid>
      <w:tr w:rsidR="00DA6389" w:rsidTr="00755672">
        <w:tc>
          <w:tcPr>
            <w:tcW w:w="5260" w:type="dxa"/>
          </w:tcPr>
          <w:p w:rsidR="00DA6389" w:rsidRDefault="00DA6389" w:rsidP="00755672">
            <w:pPr>
              <w:suppressAutoHyphens/>
              <w:ind w:firstLine="0"/>
              <w:jc w:val="center"/>
              <w:rPr>
                <w:rStyle w:val="a3"/>
                <w:rFonts w:ascii="Arial" w:hAnsi="Arial" w:cs="Arial"/>
              </w:rPr>
            </w:pPr>
          </w:p>
        </w:tc>
        <w:tc>
          <w:tcPr>
            <w:tcW w:w="5261" w:type="dxa"/>
          </w:tcPr>
          <w:p w:rsidR="00DA6389" w:rsidRPr="00C85509" w:rsidRDefault="00DA6389" w:rsidP="00755672">
            <w:pPr>
              <w:suppressAutoHyphens/>
              <w:ind w:firstLine="0"/>
              <w:rPr>
                <w:rFonts w:ascii="Times New Roman" w:eastAsia="Times New Roman" w:hAnsi="Times New Roman" w:cs="Times New Roman"/>
                <w:kern w:val="1"/>
                <w:lang w:eastAsia="ar-SA"/>
              </w:rPr>
            </w:pPr>
            <w:r w:rsidRPr="00C85509">
              <w:rPr>
                <w:rStyle w:val="a3"/>
                <w:rFonts w:ascii="Times New Roman" w:hAnsi="Times New Roman" w:cs="Times New Roman"/>
                <w:b w:val="0"/>
              </w:rPr>
              <w:t xml:space="preserve">Приложение </w:t>
            </w:r>
            <w:r w:rsidR="000A4104">
              <w:rPr>
                <w:rStyle w:val="a3"/>
                <w:rFonts w:ascii="Times New Roman" w:hAnsi="Times New Roman" w:cs="Times New Roman"/>
                <w:b w:val="0"/>
              </w:rPr>
              <w:t>№</w:t>
            </w:r>
            <w:r w:rsidRPr="00C85509">
              <w:rPr>
                <w:rStyle w:val="a3"/>
                <w:rFonts w:ascii="Times New Roman" w:hAnsi="Times New Roman" w:cs="Times New Roman"/>
                <w:b w:val="0"/>
              </w:rPr>
              <w:t> </w:t>
            </w:r>
            <w:r w:rsidR="00710EB7">
              <w:rPr>
                <w:rStyle w:val="a3"/>
                <w:rFonts w:ascii="Times New Roman" w:hAnsi="Times New Roman" w:cs="Times New Roman"/>
                <w:b w:val="0"/>
              </w:rPr>
              <w:t>2</w:t>
            </w:r>
            <w:r w:rsidRPr="00C85509">
              <w:rPr>
                <w:rStyle w:val="a3"/>
                <w:rFonts w:ascii="Times New Roman" w:hAnsi="Times New Roman" w:cs="Times New Roman"/>
                <w:b w:val="0"/>
              </w:rPr>
              <w:br/>
              <w:t xml:space="preserve">к административному </w:t>
            </w:r>
            <w:r w:rsidR="00CF3CC1">
              <w:rPr>
                <w:rStyle w:val="a3"/>
                <w:rFonts w:ascii="Times New Roman" w:hAnsi="Times New Roman" w:cs="Times New Roman"/>
                <w:b w:val="0"/>
              </w:rPr>
              <w:t xml:space="preserve">регламенту </w:t>
            </w:r>
            <w:r w:rsidRPr="00C85509">
              <w:rPr>
                <w:rFonts w:ascii="Times New Roman" w:eastAsia="Times New Roman" w:hAnsi="Times New Roman" w:cs="Times New Roman"/>
                <w:kern w:val="1"/>
                <w:lang w:eastAsia="ar-SA"/>
              </w:rPr>
              <w:t xml:space="preserve">администрации Ибресинского муниципального округа Чувашской Республики по предоставлению муниципальной услуги </w:t>
            </w:r>
          </w:p>
          <w:p w:rsidR="00DA6389" w:rsidRPr="00C85509" w:rsidRDefault="00DA6389" w:rsidP="00755672">
            <w:pPr>
              <w:suppressAutoHyphens/>
              <w:ind w:firstLine="0"/>
              <w:rPr>
                <w:rFonts w:ascii="Times New Roman" w:eastAsia="Times New Roman" w:hAnsi="Times New Roman" w:cs="Times New Roman"/>
                <w:kern w:val="1"/>
                <w:lang w:eastAsia="ar-SA"/>
              </w:rPr>
            </w:pPr>
            <w:r w:rsidRPr="00C85509">
              <w:rPr>
                <w:rFonts w:ascii="Times New Roman" w:eastAsia="Times New Roman" w:hAnsi="Times New Roman" w:cs="Times New Roman"/>
                <w:kern w:val="1"/>
                <w:lang w:eastAsia="ar-SA"/>
              </w:rPr>
              <w:t>«</w:t>
            </w:r>
            <w:r w:rsidR="0037776D">
              <w:rPr>
                <w:rFonts w:ascii="Times New Roman" w:eastAsia="Times New Roman" w:hAnsi="Times New Roman" w:cs="Times New Roman"/>
                <w:kern w:val="1"/>
                <w:lang w:eastAsia="ar-SA"/>
              </w:rPr>
              <w:t>Предоставление разрешения на отклонение</w:t>
            </w:r>
            <w:r w:rsidRPr="00C85509">
              <w:rPr>
                <w:rFonts w:ascii="Times New Roman" w:eastAsia="Times New Roman" w:hAnsi="Times New Roman" w:cs="Times New Roman"/>
                <w:kern w:val="1"/>
                <w:lang w:eastAsia="ar-SA"/>
              </w:rPr>
              <w:t xml:space="preserve"> от предельных параметров разрешенного строительства, реконструкции объектов капитального строительства»</w:t>
            </w:r>
          </w:p>
          <w:p w:rsidR="00DA6389" w:rsidRDefault="00DA6389" w:rsidP="00755672">
            <w:pPr>
              <w:suppressAutoHyphens/>
              <w:ind w:firstLine="0"/>
              <w:jc w:val="center"/>
              <w:rPr>
                <w:rStyle w:val="a3"/>
                <w:rFonts w:ascii="Arial" w:hAnsi="Arial" w:cs="Arial"/>
              </w:rPr>
            </w:pPr>
          </w:p>
        </w:tc>
      </w:tr>
    </w:tbl>
    <w:p w:rsidR="00BE5777" w:rsidRDefault="00BE5777"/>
    <w:p w:rsidR="00BE5777" w:rsidRPr="007508B4" w:rsidRDefault="00BE5777" w:rsidP="00710EB7">
      <w:pPr>
        <w:pStyle w:val="a8"/>
        <w:rPr>
          <w:rFonts w:ascii="Times New Roman" w:hAnsi="Times New Roman" w:cs="Times New Roman"/>
        </w:rPr>
      </w:pPr>
      <w:r w:rsidRPr="007508B4">
        <w:rPr>
          <w:rFonts w:ascii="Times New Roman" w:hAnsi="Times New Roman" w:cs="Times New Roman"/>
        </w:rPr>
        <w:t>(Бланк органа,</w:t>
      </w:r>
    </w:p>
    <w:p w:rsidR="00BE5777" w:rsidRPr="007508B4" w:rsidRDefault="00BE5777" w:rsidP="00710EB7">
      <w:pPr>
        <w:pStyle w:val="a8"/>
        <w:rPr>
          <w:rFonts w:ascii="Times New Roman" w:hAnsi="Times New Roman" w:cs="Times New Roman"/>
        </w:rPr>
      </w:pPr>
      <w:r w:rsidRPr="007508B4">
        <w:rPr>
          <w:rFonts w:ascii="Times New Roman" w:hAnsi="Times New Roman" w:cs="Times New Roman"/>
        </w:rPr>
        <w:t>осуществляющего</w:t>
      </w:r>
    </w:p>
    <w:p w:rsidR="00BE5777" w:rsidRPr="007508B4" w:rsidRDefault="00BE5777" w:rsidP="00710EB7">
      <w:pPr>
        <w:pStyle w:val="a8"/>
        <w:rPr>
          <w:rFonts w:ascii="Times New Roman" w:hAnsi="Times New Roman" w:cs="Times New Roman"/>
        </w:rPr>
      </w:pPr>
      <w:r w:rsidRPr="007508B4">
        <w:rPr>
          <w:rFonts w:ascii="Times New Roman" w:hAnsi="Times New Roman" w:cs="Times New Roman"/>
        </w:rPr>
        <w:t>предоставление государственной</w:t>
      </w:r>
    </w:p>
    <w:p w:rsidR="00BE5777" w:rsidRPr="007508B4" w:rsidRDefault="00BE5777" w:rsidP="00710EB7">
      <w:pPr>
        <w:pStyle w:val="a8"/>
        <w:rPr>
          <w:rFonts w:ascii="Times New Roman" w:hAnsi="Times New Roman" w:cs="Times New Roman"/>
        </w:rPr>
      </w:pPr>
      <w:r w:rsidRPr="007508B4">
        <w:rPr>
          <w:rFonts w:ascii="Times New Roman" w:hAnsi="Times New Roman" w:cs="Times New Roman"/>
        </w:rPr>
        <w:t>(муниципальной) услуги</w:t>
      </w:r>
    </w:p>
    <w:p w:rsidR="00BE5777" w:rsidRPr="007508B4" w:rsidRDefault="00BE5777" w:rsidP="00710EB7">
      <w:pPr>
        <w:jc w:val="left"/>
        <w:rPr>
          <w:rFonts w:ascii="Times New Roman" w:hAnsi="Times New Roman" w:cs="Times New Roman"/>
        </w:rPr>
      </w:pPr>
    </w:p>
    <w:p w:rsidR="00BE5777" w:rsidRPr="007508B4" w:rsidRDefault="00BE5777" w:rsidP="004927CD">
      <w:pPr>
        <w:pStyle w:val="a8"/>
        <w:jc w:val="center"/>
        <w:rPr>
          <w:rFonts w:ascii="Times New Roman" w:hAnsi="Times New Roman" w:cs="Times New Roman"/>
        </w:rPr>
      </w:pPr>
      <w:r w:rsidRPr="007508B4">
        <w:rPr>
          <w:rStyle w:val="a3"/>
          <w:rFonts w:ascii="Times New Roman" w:hAnsi="Times New Roman" w:cs="Times New Roman"/>
        </w:rPr>
        <w:t>О предоставлении разрешения на отклонение от предельных параметров</w:t>
      </w:r>
    </w:p>
    <w:p w:rsidR="00BE5777" w:rsidRPr="007508B4" w:rsidRDefault="00BE5777" w:rsidP="004927CD">
      <w:pPr>
        <w:pStyle w:val="a8"/>
        <w:jc w:val="center"/>
        <w:rPr>
          <w:rFonts w:ascii="Times New Roman" w:hAnsi="Times New Roman" w:cs="Times New Roman"/>
        </w:rPr>
      </w:pPr>
      <w:r w:rsidRPr="007508B4">
        <w:rPr>
          <w:rStyle w:val="a3"/>
          <w:rFonts w:ascii="Times New Roman" w:hAnsi="Times New Roman" w:cs="Times New Roman"/>
        </w:rPr>
        <w:t>разрешенного строительства, реконструкции объекта капитального</w:t>
      </w:r>
    </w:p>
    <w:p w:rsidR="00BE5777" w:rsidRPr="007508B4" w:rsidRDefault="00BE5777" w:rsidP="004927CD">
      <w:pPr>
        <w:pStyle w:val="a8"/>
        <w:jc w:val="center"/>
        <w:rPr>
          <w:rFonts w:ascii="Times New Roman" w:hAnsi="Times New Roman" w:cs="Times New Roman"/>
        </w:rPr>
      </w:pPr>
      <w:r w:rsidRPr="007508B4">
        <w:rPr>
          <w:rStyle w:val="a3"/>
          <w:rFonts w:ascii="Times New Roman" w:hAnsi="Times New Roman" w:cs="Times New Roman"/>
        </w:rPr>
        <w:t>строительства</w:t>
      </w:r>
    </w:p>
    <w:p w:rsidR="00BE5777" w:rsidRPr="007508B4" w:rsidRDefault="00BE5777" w:rsidP="004927CD">
      <w:pPr>
        <w:jc w:val="center"/>
        <w:rPr>
          <w:rFonts w:ascii="Times New Roman" w:hAnsi="Times New Roman" w:cs="Times New Roman"/>
        </w:rPr>
      </w:pPr>
    </w:p>
    <w:p w:rsidR="00BE5777" w:rsidRPr="007508B4" w:rsidRDefault="00BE5777" w:rsidP="004927CD">
      <w:pPr>
        <w:pStyle w:val="a8"/>
        <w:jc w:val="center"/>
        <w:rPr>
          <w:rFonts w:ascii="Times New Roman" w:hAnsi="Times New Roman" w:cs="Times New Roman"/>
        </w:rPr>
      </w:pPr>
      <w:r w:rsidRPr="007508B4">
        <w:rPr>
          <w:rFonts w:ascii="Times New Roman" w:hAnsi="Times New Roman" w:cs="Times New Roman"/>
        </w:rPr>
        <w:t>от ___________ N __________</w:t>
      </w:r>
    </w:p>
    <w:p w:rsidR="00BE5777" w:rsidRPr="007508B4" w:rsidRDefault="00BE5777" w:rsidP="00710EB7">
      <w:pPr>
        <w:jc w:val="left"/>
        <w:rPr>
          <w:rFonts w:ascii="Times New Roman" w:hAnsi="Times New Roman" w:cs="Times New Roman"/>
        </w:rPr>
      </w:pPr>
    </w:p>
    <w:p w:rsidR="00BE5777" w:rsidRPr="007508B4" w:rsidRDefault="00BE5777" w:rsidP="004927CD">
      <w:pPr>
        <w:pStyle w:val="a8"/>
        <w:jc w:val="both"/>
        <w:rPr>
          <w:rFonts w:ascii="Times New Roman" w:hAnsi="Times New Roman" w:cs="Times New Roman"/>
        </w:rPr>
      </w:pPr>
      <w:r w:rsidRPr="007508B4">
        <w:rPr>
          <w:rFonts w:ascii="Times New Roman" w:hAnsi="Times New Roman" w:cs="Times New Roman"/>
        </w:rPr>
        <w:t xml:space="preserve">В соответствии с </w:t>
      </w:r>
      <w:hyperlink r:id="rId40" w:history="1">
        <w:r w:rsidRPr="007508B4">
          <w:rPr>
            <w:rStyle w:val="a4"/>
            <w:rFonts w:ascii="Times New Roman" w:hAnsi="Times New Roman" w:cs="Times New Roman"/>
          </w:rPr>
          <w:t>Градостроительным кодексом</w:t>
        </w:r>
      </w:hyperlink>
      <w:r w:rsidRPr="007508B4">
        <w:rPr>
          <w:rFonts w:ascii="Times New Roman" w:hAnsi="Times New Roman" w:cs="Times New Roman"/>
        </w:rPr>
        <w:t xml:space="preserve">  Российской   Федерации,</w:t>
      </w:r>
      <w:hyperlink r:id="rId41" w:history="1">
        <w:r w:rsidRPr="007508B4">
          <w:rPr>
            <w:rStyle w:val="a4"/>
            <w:rFonts w:ascii="Times New Roman" w:hAnsi="Times New Roman" w:cs="Times New Roman"/>
          </w:rPr>
          <w:t>Федеральным законом</w:t>
        </w:r>
      </w:hyperlink>
      <w:r w:rsidRPr="007508B4">
        <w:rPr>
          <w:rFonts w:ascii="Times New Roman" w:hAnsi="Times New Roman" w:cs="Times New Roman"/>
        </w:rPr>
        <w:t xml:space="preserve"> от 6 октября 2003 г. N 131-Ф3  "Об  общих   принципахорганизации местного самоуправления в Российской  Федерации",   Правиламиземлепользования и застройки муниципального  образования   _____________,утвержденными ________________, на основании заключения  по   результатампубличных   слушаний/общественных   обсуждений   от ____________ г.N __________,  рекомендации  Комиссии  по  подготовке  проектов    правилземлепользования и застройки (протокол от ____________ г. N ___________).</w:t>
      </w:r>
    </w:p>
    <w:p w:rsidR="0043230F" w:rsidRDefault="00BE5777" w:rsidP="004927CD">
      <w:pPr>
        <w:pStyle w:val="a8"/>
        <w:jc w:val="both"/>
        <w:rPr>
          <w:rFonts w:ascii="Times New Roman" w:hAnsi="Times New Roman" w:cs="Times New Roman"/>
        </w:rPr>
      </w:pPr>
      <w:bookmarkStart w:id="94" w:name="sub_2201"/>
      <w:r w:rsidRPr="007508B4">
        <w:rPr>
          <w:rFonts w:ascii="Times New Roman" w:hAnsi="Times New Roman" w:cs="Times New Roman"/>
        </w:rPr>
        <w:t xml:space="preserve">     1. Предоставить разрешение на отклонение  от  предельных  параметров</w:t>
      </w:r>
      <w:bookmarkEnd w:id="94"/>
      <w:r w:rsidRPr="007508B4">
        <w:rPr>
          <w:rFonts w:ascii="Times New Roman" w:hAnsi="Times New Roman" w:cs="Times New Roman"/>
        </w:rPr>
        <w:t>разрешенногостроительства,    реконструкции   объекта    капитальногостроительства - "________________________" в отношении земельного участкас кадастровым номером ___________</w:t>
      </w:r>
      <w:r w:rsidR="0043230F">
        <w:rPr>
          <w:rFonts w:ascii="Times New Roman" w:hAnsi="Times New Roman" w:cs="Times New Roman"/>
        </w:rPr>
        <w:t>__________________________</w:t>
      </w:r>
      <w:r w:rsidRPr="007508B4">
        <w:rPr>
          <w:rFonts w:ascii="Times New Roman" w:hAnsi="Times New Roman" w:cs="Times New Roman"/>
        </w:rPr>
        <w:t>,</w:t>
      </w:r>
    </w:p>
    <w:p w:rsidR="0043230F" w:rsidRDefault="0043230F" w:rsidP="004927CD">
      <w:pPr>
        <w:pStyle w:val="a8"/>
        <w:jc w:val="both"/>
        <w:rPr>
          <w:rFonts w:ascii="Times New Roman" w:hAnsi="Times New Roman" w:cs="Times New Roman"/>
        </w:rPr>
      </w:pPr>
      <w:r w:rsidRPr="007508B4">
        <w:rPr>
          <w:rFonts w:ascii="Times New Roman" w:hAnsi="Times New Roman" w:cs="Times New Roman"/>
        </w:rPr>
        <w:t>Р</w:t>
      </w:r>
      <w:r w:rsidR="00BE5777" w:rsidRPr="007508B4">
        <w:rPr>
          <w:rFonts w:ascii="Times New Roman" w:hAnsi="Times New Roman" w:cs="Times New Roman"/>
        </w:rPr>
        <w:t>асположенногопо адресу:_________________________________________________</w:t>
      </w:r>
      <w:r w:rsidR="004927CD" w:rsidRPr="007508B4">
        <w:rPr>
          <w:rFonts w:ascii="Times New Roman" w:hAnsi="Times New Roman" w:cs="Times New Roman"/>
        </w:rPr>
        <w:t>____________</w:t>
      </w:r>
    </w:p>
    <w:p w:rsidR="0043230F" w:rsidRDefault="0043230F" w:rsidP="004927CD">
      <w:pPr>
        <w:pStyle w:val="a8"/>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BE5777" w:rsidRPr="007508B4" w:rsidRDefault="00BE5777" w:rsidP="004927CD">
      <w:pPr>
        <w:pStyle w:val="a8"/>
        <w:jc w:val="both"/>
        <w:rPr>
          <w:rFonts w:ascii="Times New Roman" w:hAnsi="Times New Roman" w:cs="Times New Roman"/>
        </w:rPr>
      </w:pPr>
      <w:r w:rsidRPr="007508B4">
        <w:rPr>
          <w:rFonts w:ascii="Times New Roman" w:hAnsi="Times New Roman" w:cs="Times New Roman"/>
        </w:rPr>
        <w:t>(указывается адрес)</w:t>
      </w:r>
    </w:p>
    <w:p w:rsidR="00BE5777" w:rsidRPr="007508B4" w:rsidRDefault="00BE5777" w:rsidP="00710EB7">
      <w:pPr>
        <w:pStyle w:val="a8"/>
        <w:rPr>
          <w:rFonts w:ascii="Times New Roman" w:hAnsi="Times New Roman" w:cs="Times New Roman"/>
        </w:rPr>
      </w:pPr>
      <w:r w:rsidRPr="007508B4">
        <w:rPr>
          <w:rFonts w:ascii="Times New Roman" w:hAnsi="Times New Roman" w:cs="Times New Roman"/>
        </w:rPr>
        <w:t>________________________________________________________________________</w:t>
      </w:r>
      <w:r w:rsidR="004927CD" w:rsidRPr="007508B4">
        <w:rPr>
          <w:rFonts w:ascii="Times New Roman" w:hAnsi="Times New Roman" w:cs="Times New Roman"/>
        </w:rPr>
        <w:t>_____________</w:t>
      </w:r>
      <w:r w:rsidRPr="007508B4">
        <w:rPr>
          <w:rFonts w:ascii="Times New Roman" w:hAnsi="Times New Roman" w:cs="Times New Roman"/>
        </w:rPr>
        <w:t>.(указывается наименование предельного параметра и показатель предоставляемого отклонения)</w:t>
      </w:r>
    </w:p>
    <w:p w:rsidR="00BE5777" w:rsidRPr="007508B4" w:rsidRDefault="00BE5777" w:rsidP="00710EB7">
      <w:pPr>
        <w:pStyle w:val="a8"/>
        <w:rPr>
          <w:rFonts w:ascii="Times New Roman" w:hAnsi="Times New Roman" w:cs="Times New Roman"/>
        </w:rPr>
      </w:pPr>
      <w:bookmarkStart w:id="95" w:name="sub_2202"/>
      <w:r w:rsidRPr="007508B4">
        <w:rPr>
          <w:rFonts w:ascii="Times New Roman" w:hAnsi="Times New Roman" w:cs="Times New Roman"/>
        </w:rPr>
        <w:t xml:space="preserve">     2. Опубликовать настоящее постановление в "_______________________".</w:t>
      </w:r>
    </w:p>
    <w:bookmarkEnd w:id="95"/>
    <w:p w:rsidR="00BE5777" w:rsidRPr="007508B4" w:rsidRDefault="00710EB7" w:rsidP="00710EB7">
      <w:pPr>
        <w:pStyle w:val="a6"/>
        <w:jc w:val="left"/>
        <w:rPr>
          <w:rFonts w:ascii="Times New Roman" w:hAnsi="Times New Roman" w:cs="Times New Roman"/>
        </w:rPr>
      </w:pPr>
      <w:r w:rsidRPr="007508B4">
        <w:rPr>
          <w:rFonts w:ascii="Times New Roman" w:hAnsi="Times New Roman" w:cs="Times New Roman"/>
        </w:rPr>
        <w:t xml:space="preserve">3. Настоящее решение </w:t>
      </w:r>
      <w:r w:rsidR="00BE5777" w:rsidRPr="007508B4">
        <w:rPr>
          <w:rFonts w:ascii="Times New Roman" w:hAnsi="Times New Roman" w:cs="Times New Roman"/>
        </w:rPr>
        <w:t>постановление  вступает  в  силу</w:t>
      </w:r>
    </w:p>
    <w:p w:rsidR="00BE5777" w:rsidRPr="007508B4" w:rsidRDefault="00BE5777" w:rsidP="00710EB7">
      <w:pPr>
        <w:pStyle w:val="a8"/>
        <w:rPr>
          <w:rFonts w:ascii="Times New Roman" w:hAnsi="Times New Roman" w:cs="Times New Roman"/>
        </w:rPr>
      </w:pPr>
      <w:r w:rsidRPr="007508B4">
        <w:rPr>
          <w:rFonts w:ascii="Times New Roman" w:hAnsi="Times New Roman" w:cs="Times New Roman"/>
        </w:rPr>
        <w:t>после его официального опубликования.</w:t>
      </w:r>
    </w:p>
    <w:p w:rsidR="00BE5777" w:rsidRPr="007508B4" w:rsidRDefault="00710EB7" w:rsidP="00710EB7">
      <w:pPr>
        <w:pStyle w:val="a8"/>
        <w:rPr>
          <w:rFonts w:ascii="Times New Roman" w:hAnsi="Times New Roman" w:cs="Times New Roman"/>
        </w:rPr>
      </w:pPr>
      <w:bookmarkStart w:id="96" w:name="sub_2205"/>
      <w:r w:rsidRPr="007508B4">
        <w:rPr>
          <w:rFonts w:ascii="Times New Roman" w:hAnsi="Times New Roman" w:cs="Times New Roman"/>
        </w:rPr>
        <w:t>4</w:t>
      </w:r>
      <w:r w:rsidR="00BE5777" w:rsidRPr="007508B4">
        <w:rPr>
          <w:rFonts w:ascii="Times New Roman" w:hAnsi="Times New Roman" w:cs="Times New Roman"/>
        </w:rPr>
        <w:t>. Контроль за исполнением настоящего постановления   возложить   на</w:t>
      </w:r>
    </w:p>
    <w:bookmarkEnd w:id="96"/>
    <w:p w:rsidR="00BE5777" w:rsidRPr="007508B4" w:rsidRDefault="00BE5777" w:rsidP="00710EB7">
      <w:pPr>
        <w:pStyle w:val="a8"/>
        <w:rPr>
          <w:rFonts w:ascii="Times New Roman" w:hAnsi="Times New Roman" w:cs="Times New Roman"/>
        </w:rPr>
      </w:pPr>
      <w:r w:rsidRPr="007508B4">
        <w:rPr>
          <w:rFonts w:ascii="Times New Roman" w:hAnsi="Times New Roman" w:cs="Times New Roman"/>
        </w:rPr>
        <w:t>________________________________________________________________________</w:t>
      </w:r>
      <w:r w:rsidR="004927CD" w:rsidRPr="007508B4">
        <w:rPr>
          <w:rFonts w:ascii="Times New Roman" w:hAnsi="Times New Roman" w:cs="Times New Roman"/>
        </w:rPr>
        <w:t>___________________</w:t>
      </w:r>
      <w:r w:rsidRPr="007508B4">
        <w:rPr>
          <w:rFonts w:ascii="Times New Roman" w:hAnsi="Times New Roman" w:cs="Times New Roman"/>
        </w:rPr>
        <w:t>.</w:t>
      </w:r>
    </w:p>
    <w:p w:rsidR="00BE5777" w:rsidRPr="007508B4" w:rsidRDefault="00BE5777" w:rsidP="00710EB7">
      <w:pPr>
        <w:jc w:val="left"/>
        <w:rPr>
          <w:rFonts w:ascii="Times New Roman" w:hAnsi="Times New Roman" w:cs="Times New Roman"/>
        </w:rPr>
      </w:pPr>
    </w:p>
    <w:p w:rsidR="00BE5777" w:rsidRPr="007508B4" w:rsidRDefault="00BE5777" w:rsidP="00710EB7">
      <w:pPr>
        <w:pStyle w:val="a8"/>
        <w:rPr>
          <w:rFonts w:ascii="Times New Roman" w:hAnsi="Times New Roman" w:cs="Times New Roman"/>
        </w:rPr>
      </w:pPr>
      <w:r w:rsidRPr="007508B4">
        <w:rPr>
          <w:rFonts w:ascii="Times New Roman" w:hAnsi="Times New Roman" w:cs="Times New Roman"/>
        </w:rPr>
        <w:t>Должностное лицо (ФИО)                ______________________</w:t>
      </w:r>
    </w:p>
    <w:p w:rsidR="00527A48" w:rsidRPr="007508B4" w:rsidRDefault="00527A48" w:rsidP="00527A48">
      <w:pPr>
        <w:pStyle w:val="a8"/>
        <w:rPr>
          <w:rFonts w:ascii="Times New Roman" w:hAnsi="Times New Roman" w:cs="Times New Roman"/>
          <w:sz w:val="22"/>
          <w:szCs w:val="22"/>
        </w:rPr>
      </w:pPr>
      <w:r w:rsidRPr="007508B4">
        <w:rPr>
          <w:rFonts w:ascii="Times New Roman" w:hAnsi="Times New Roman" w:cs="Times New Roman"/>
          <w:sz w:val="22"/>
          <w:szCs w:val="22"/>
        </w:rPr>
        <w:t>(подпись должностного лица органа,</w:t>
      </w:r>
    </w:p>
    <w:p w:rsidR="00527A48" w:rsidRPr="007508B4" w:rsidRDefault="00527A48" w:rsidP="00527A48">
      <w:pPr>
        <w:pStyle w:val="a8"/>
        <w:rPr>
          <w:rFonts w:ascii="Times New Roman" w:hAnsi="Times New Roman" w:cs="Times New Roman"/>
          <w:sz w:val="22"/>
          <w:szCs w:val="22"/>
        </w:rPr>
      </w:pPr>
      <w:r w:rsidRPr="007508B4">
        <w:rPr>
          <w:rFonts w:ascii="Times New Roman" w:hAnsi="Times New Roman" w:cs="Times New Roman"/>
          <w:sz w:val="22"/>
          <w:szCs w:val="22"/>
        </w:rPr>
        <w:t xml:space="preserve">   осуществляющего</w:t>
      </w:r>
    </w:p>
    <w:p w:rsidR="00527A48" w:rsidRPr="007508B4" w:rsidRDefault="00527A48" w:rsidP="00527A48">
      <w:pPr>
        <w:pStyle w:val="a8"/>
        <w:rPr>
          <w:rFonts w:ascii="Times New Roman" w:hAnsi="Times New Roman" w:cs="Times New Roman"/>
          <w:sz w:val="22"/>
          <w:szCs w:val="22"/>
        </w:rPr>
      </w:pPr>
      <w:r w:rsidRPr="007508B4">
        <w:rPr>
          <w:rFonts w:ascii="Times New Roman" w:hAnsi="Times New Roman" w:cs="Times New Roman"/>
          <w:sz w:val="22"/>
          <w:szCs w:val="22"/>
        </w:rPr>
        <w:t xml:space="preserve">   предоставление государственной</w:t>
      </w:r>
    </w:p>
    <w:p w:rsidR="004927CD" w:rsidRPr="007508B4" w:rsidRDefault="00527A48" w:rsidP="00527A48">
      <w:pPr>
        <w:pStyle w:val="a8"/>
        <w:rPr>
          <w:rFonts w:ascii="Times New Roman" w:hAnsi="Times New Roman" w:cs="Times New Roman"/>
        </w:rPr>
      </w:pPr>
      <w:r w:rsidRPr="007508B4">
        <w:rPr>
          <w:rFonts w:ascii="Times New Roman" w:hAnsi="Times New Roman" w:cs="Times New Roman"/>
          <w:sz w:val="22"/>
          <w:szCs w:val="22"/>
        </w:rPr>
        <w:t xml:space="preserve">  (муниципальной) услуги)</w:t>
      </w:r>
      <w:r w:rsidR="004927CD" w:rsidRPr="007508B4">
        <w:rPr>
          <w:rFonts w:ascii="Times New Roman" w:hAnsi="Times New Roman" w:cs="Times New Roman"/>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0"/>
        <w:gridCol w:w="5261"/>
      </w:tblGrid>
      <w:tr w:rsidR="00710EB7" w:rsidTr="00E3665D">
        <w:tc>
          <w:tcPr>
            <w:tcW w:w="5260" w:type="dxa"/>
          </w:tcPr>
          <w:p w:rsidR="00710EB7" w:rsidRDefault="00710EB7" w:rsidP="00E3665D">
            <w:pPr>
              <w:suppressAutoHyphens/>
              <w:ind w:firstLine="0"/>
              <w:jc w:val="center"/>
              <w:rPr>
                <w:rStyle w:val="a3"/>
                <w:rFonts w:ascii="Arial" w:hAnsi="Arial" w:cs="Arial"/>
              </w:rPr>
            </w:pPr>
            <w:bookmarkStart w:id="97" w:name="sub_2300"/>
          </w:p>
        </w:tc>
        <w:tc>
          <w:tcPr>
            <w:tcW w:w="5261" w:type="dxa"/>
          </w:tcPr>
          <w:p w:rsidR="00710EB7" w:rsidRPr="00C85509" w:rsidRDefault="00710EB7" w:rsidP="00E3665D">
            <w:pPr>
              <w:suppressAutoHyphens/>
              <w:ind w:firstLine="0"/>
              <w:rPr>
                <w:rFonts w:ascii="Times New Roman" w:eastAsia="Times New Roman" w:hAnsi="Times New Roman" w:cs="Times New Roman"/>
                <w:kern w:val="1"/>
                <w:lang w:eastAsia="ar-SA"/>
              </w:rPr>
            </w:pPr>
            <w:r w:rsidRPr="00C85509">
              <w:rPr>
                <w:rStyle w:val="a3"/>
                <w:rFonts w:ascii="Times New Roman" w:hAnsi="Times New Roman" w:cs="Times New Roman"/>
                <w:b w:val="0"/>
              </w:rPr>
              <w:t>Приложение N</w:t>
            </w:r>
            <w:r>
              <w:rPr>
                <w:rStyle w:val="a3"/>
                <w:rFonts w:ascii="Times New Roman" w:hAnsi="Times New Roman" w:cs="Times New Roman"/>
                <w:b w:val="0"/>
              </w:rPr>
              <w:t>3</w:t>
            </w:r>
            <w:r w:rsidRPr="00C85509">
              <w:rPr>
                <w:rStyle w:val="a3"/>
                <w:rFonts w:ascii="Times New Roman" w:hAnsi="Times New Roman" w:cs="Times New Roman"/>
                <w:b w:val="0"/>
              </w:rPr>
              <w:br/>
              <w:t xml:space="preserve">к административному </w:t>
            </w:r>
            <w:r w:rsidR="00CF3CC1">
              <w:rPr>
                <w:rStyle w:val="a3"/>
                <w:rFonts w:ascii="Times New Roman" w:hAnsi="Times New Roman" w:cs="Times New Roman"/>
                <w:b w:val="0"/>
              </w:rPr>
              <w:t xml:space="preserve">регламенту </w:t>
            </w:r>
            <w:r w:rsidRPr="00C85509">
              <w:rPr>
                <w:rFonts w:ascii="Times New Roman" w:eastAsia="Times New Roman" w:hAnsi="Times New Roman" w:cs="Times New Roman"/>
                <w:kern w:val="1"/>
                <w:lang w:eastAsia="ar-SA"/>
              </w:rPr>
              <w:t xml:space="preserve">администрации Ибресинского муниципального округа Чувашской Республики по предоставлению муниципальной услуги </w:t>
            </w:r>
          </w:p>
          <w:p w:rsidR="00710EB7" w:rsidRPr="00C85509" w:rsidRDefault="00710EB7" w:rsidP="00E3665D">
            <w:pPr>
              <w:suppressAutoHyphens/>
              <w:ind w:firstLine="0"/>
              <w:rPr>
                <w:rFonts w:ascii="Times New Roman" w:eastAsia="Times New Roman" w:hAnsi="Times New Roman" w:cs="Times New Roman"/>
                <w:kern w:val="1"/>
                <w:lang w:eastAsia="ar-SA"/>
              </w:rPr>
            </w:pPr>
            <w:r w:rsidRPr="00C85509">
              <w:rPr>
                <w:rFonts w:ascii="Times New Roman" w:eastAsia="Times New Roman" w:hAnsi="Times New Roman" w:cs="Times New Roman"/>
                <w:kern w:val="1"/>
                <w:lang w:eastAsia="ar-SA"/>
              </w:rPr>
              <w:t>«</w:t>
            </w:r>
            <w:r w:rsidR="0037776D">
              <w:rPr>
                <w:rFonts w:ascii="Times New Roman" w:eastAsia="Times New Roman" w:hAnsi="Times New Roman" w:cs="Times New Roman"/>
                <w:kern w:val="1"/>
                <w:lang w:eastAsia="ar-SA"/>
              </w:rPr>
              <w:t>Предоставление разрешения на отклонение</w:t>
            </w:r>
            <w:r w:rsidRPr="00C85509">
              <w:rPr>
                <w:rFonts w:ascii="Times New Roman" w:eastAsia="Times New Roman" w:hAnsi="Times New Roman" w:cs="Times New Roman"/>
                <w:kern w:val="1"/>
                <w:lang w:eastAsia="ar-SA"/>
              </w:rPr>
              <w:t xml:space="preserve"> от предельных параметров разрешенного строительства, реконструкции объектов капитального строительства»</w:t>
            </w:r>
          </w:p>
          <w:p w:rsidR="00710EB7" w:rsidRDefault="00710EB7" w:rsidP="00E3665D">
            <w:pPr>
              <w:suppressAutoHyphens/>
              <w:ind w:firstLine="0"/>
              <w:jc w:val="center"/>
              <w:rPr>
                <w:rStyle w:val="a3"/>
                <w:rFonts w:ascii="Arial" w:hAnsi="Arial" w:cs="Arial"/>
              </w:rPr>
            </w:pPr>
          </w:p>
        </w:tc>
      </w:tr>
      <w:bookmarkEnd w:id="97"/>
    </w:tbl>
    <w:p w:rsidR="00BE5777" w:rsidRDefault="00BE5777"/>
    <w:p w:rsidR="00BE5777" w:rsidRPr="00527A48" w:rsidRDefault="00BE5777">
      <w:pPr>
        <w:pStyle w:val="a8"/>
        <w:rPr>
          <w:rFonts w:ascii="Times New Roman" w:hAnsi="Times New Roman" w:cs="Times New Roman"/>
        </w:rPr>
      </w:pPr>
      <w:r w:rsidRPr="00527A48">
        <w:rPr>
          <w:rFonts w:ascii="Times New Roman" w:hAnsi="Times New Roman" w:cs="Times New Roman"/>
        </w:rPr>
        <w:t>(Бланк органа,</w:t>
      </w:r>
    </w:p>
    <w:p w:rsidR="00BE5777" w:rsidRPr="00527A48" w:rsidRDefault="00BE5777">
      <w:pPr>
        <w:pStyle w:val="a8"/>
        <w:rPr>
          <w:rFonts w:ascii="Times New Roman" w:hAnsi="Times New Roman" w:cs="Times New Roman"/>
        </w:rPr>
      </w:pPr>
      <w:r w:rsidRPr="00527A48">
        <w:rPr>
          <w:rFonts w:ascii="Times New Roman" w:hAnsi="Times New Roman" w:cs="Times New Roman"/>
        </w:rPr>
        <w:t>осуществляющего</w:t>
      </w:r>
    </w:p>
    <w:p w:rsidR="00BE5777" w:rsidRPr="00527A48" w:rsidRDefault="00BE5777">
      <w:pPr>
        <w:pStyle w:val="a8"/>
        <w:rPr>
          <w:rFonts w:ascii="Times New Roman" w:hAnsi="Times New Roman" w:cs="Times New Roman"/>
        </w:rPr>
      </w:pPr>
      <w:r w:rsidRPr="00527A48">
        <w:rPr>
          <w:rFonts w:ascii="Times New Roman" w:hAnsi="Times New Roman" w:cs="Times New Roman"/>
        </w:rPr>
        <w:t>предоставление государственной</w:t>
      </w:r>
    </w:p>
    <w:p w:rsidR="00BE5777" w:rsidRPr="00527A48" w:rsidRDefault="00BE5777">
      <w:pPr>
        <w:pStyle w:val="a8"/>
        <w:rPr>
          <w:rFonts w:ascii="Times New Roman" w:hAnsi="Times New Roman" w:cs="Times New Roman"/>
        </w:rPr>
      </w:pPr>
      <w:r w:rsidRPr="00527A48">
        <w:rPr>
          <w:rFonts w:ascii="Times New Roman" w:hAnsi="Times New Roman" w:cs="Times New Roman"/>
        </w:rPr>
        <w:t>(муниципальной) услуги</w:t>
      </w:r>
    </w:p>
    <w:p w:rsidR="00BE5777" w:rsidRPr="00527A48" w:rsidRDefault="00BE5777">
      <w:pPr>
        <w:rPr>
          <w:rFonts w:ascii="Times New Roman" w:hAnsi="Times New Roman" w:cs="Times New Roman"/>
        </w:rPr>
      </w:pPr>
    </w:p>
    <w:p w:rsidR="00BE5777" w:rsidRPr="00527A48" w:rsidRDefault="00BE5777" w:rsidP="00527A48">
      <w:pPr>
        <w:pStyle w:val="a8"/>
        <w:jc w:val="center"/>
        <w:rPr>
          <w:rFonts w:ascii="Times New Roman" w:hAnsi="Times New Roman" w:cs="Times New Roman"/>
        </w:rPr>
      </w:pPr>
      <w:r w:rsidRPr="00527A48">
        <w:rPr>
          <w:rStyle w:val="a3"/>
          <w:rFonts w:ascii="Times New Roman" w:hAnsi="Times New Roman" w:cs="Times New Roman"/>
        </w:rPr>
        <w:t>Об отказе в предоставлении разрешения на отклонение от предельных</w:t>
      </w:r>
    </w:p>
    <w:p w:rsidR="00BE5777" w:rsidRPr="00527A48" w:rsidRDefault="00BE5777" w:rsidP="00527A48">
      <w:pPr>
        <w:pStyle w:val="a8"/>
        <w:jc w:val="center"/>
        <w:rPr>
          <w:rFonts w:ascii="Times New Roman" w:hAnsi="Times New Roman" w:cs="Times New Roman"/>
        </w:rPr>
      </w:pPr>
      <w:r w:rsidRPr="00527A48">
        <w:rPr>
          <w:rStyle w:val="a3"/>
          <w:rFonts w:ascii="Times New Roman" w:hAnsi="Times New Roman" w:cs="Times New Roman"/>
        </w:rPr>
        <w:t>параметров разрешенного строительства, реконструкции объекта</w:t>
      </w:r>
    </w:p>
    <w:p w:rsidR="00BE5777" w:rsidRPr="00527A48" w:rsidRDefault="00BE5777" w:rsidP="00527A48">
      <w:pPr>
        <w:pStyle w:val="a8"/>
        <w:jc w:val="center"/>
        <w:rPr>
          <w:rFonts w:ascii="Times New Roman" w:hAnsi="Times New Roman" w:cs="Times New Roman"/>
        </w:rPr>
      </w:pPr>
      <w:r w:rsidRPr="00527A48">
        <w:rPr>
          <w:rStyle w:val="a3"/>
          <w:rFonts w:ascii="Times New Roman" w:hAnsi="Times New Roman" w:cs="Times New Roman"/>
        </w:rPr>
        <w:t>капитального строительства</w:t>
      </w:r>
    </w:p>
    <w:p w:rsidR="00BE5777" w:rsidRPr="00527A48" w:rsidRDefault="00BE5777">
      <w:pPr>
        <w:rPr>
          <w:rFonts w:ascii="Times New Roman" w:hAnsi="Times New Roman" w:cs="Times New Roman"/>
        </w:rPr>
      </w:pPr>
    </w:p>
    <w:p w:rsidR="00BE5777" w:rsidRPr="00527A48" w:rsidRDefault="00BE5777" w:rsidP="00527A48">
      <w:pPr>
        <w:pStyle w:val="a8"/>
        <w:jc w:val="center"/>
        <w:rPr>
          <w:rFonts w:ascii="Times New Roman" w:hAnsi="Times New Roman" w:cs="Times New Roman"/>
        </w:rPr>
      </w:pPr>
      <w:r w:rsidRPr="00527A48">
        <w:rPr>
          <w:rFonts w:ascii="Times New Roman" w:hAnsi="Times New Roman" w:cs="Times New Roman"/>
        </w:rPr>
        <w:t>от ____________ N __________</w:t>
      </w:r>
    </w:p>
    <w:p w:rsidR="00BE5777" w:rsidRPr="00527A48" w:rsidRDefault="00BE5777">
      <w:pPr>
        <w:rPr>
          <w:rFonts w:ascii="Times New Roman" w:hAnsi="Times New Roman" w:cs="Times New Roman"/>
        </w:rPr>
      </w:pPr>
    </w:p>
    <w:p w:rsidR="00CA75E9" w:rsidRPr="007508B4" w:rsidRDefault="00CA75E9" w:rsidP="00CA75E9">
      <w:pPr>
        <w:pStyle w:val="a8"/>
        <w:jc w:val="both"/>
        <w:rPr>
          <w:rFonts w:ascii="Times New Roman" w:hAnsi="Times New Roman" w:cs="Times New Roman"/>
        </w:rPr>
      </w:pPr>
      <w:r w:rsidRPr="007508B4">
        <w:rPr>
          <w:rFonts w:ascii="Times New Roman" w:hAnsi="Times New Roman" w:cs="Times New Roman"/>
        </w:rPr>
        <w:t xml:space="preserve">В соответствии с </w:t>
      </w:r>
      <w:hyperlink r:id="rId42" w:history="1">
        <w:r w:rsidRPr="007508B4">
          <w:rPr>
            <w:rStyle w:val="a4"/>
            <w:rFonts w:ascii="Times New Roman" w:hAnsi="Times New Roman" w:cs="Times New Roman"/>
          </w:rPr>
          <w:t>Градостроительным кодексом</w:t>
        </w:r>
      </w:hyperlink>
      <w:r w:rsidRPr="007508B4">
        <w:rPr>
          <w:rFonts w:ascii="Times New Roman" w:hAnsi="Times New Roman" w:cs="Times New Roman"/>
        </w:rPr>
        <w:t xml:space="preserve">  Российской   Федерации, </w:t>
      </w:r>
      <w:hyperlink r:id="rId43" w:history="1">
        <w:r w:rsidRPr="007508B4">
          <w:rPr>
            <w:rStyle w:val="a4"/>
            <w:rFonts w:ascii="Times New Roman" w:hAnsi="Times New Roman" w:cs="Times New Roman"/>
          </w:rPr>
          <w:t>Федеральным законом</w:t>
        </w:r>
      </w:hyperlink>
      <w:r w:rsidRPr="007508B4">
        <w:rPr>
          <w:rFonts w:ascii="Times New Roman" w:hAnsi="Times New Roman" w:cs="Times New Roman"/>
        </w:rPr>
        <w:t xml:space="preserve"> от 6 октября 2003 г. N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N __________,  рекомендации  Комиссии  по  подготовке  проектов    правил землепользования и застройки (протокол от ____________ г. N ___________).</w:t>
      </w:r>
    </w:p>
    <w:p w:rsidR="00CA75E9" w:rsidRDefault="00CA75E9" w:rsidP="00CA75E9">
      <w:pPr>
        <w:pStyle w:val="a8"/>
        <w:jc w:val="both"/>
        <w:rPr>
          <w:rFonts w:ascii="Times New Roman" w:hAnsi="Times New Roman" w:cs="Times New Roman"/>
        </w:rPr>
      </w:pPr>
      <w:r w:rsidRPr="007508B4">
        <w:rPr>
          <w:rFonts w:ascii="Times New Roman" w:hAnsi="Times New Roman" w:cs="Times New Roman"/>
        </w:rPr>
        <w:t xml:space="preserve">     1. </w:t>
      </w:r>
      <w:r>
        <w:rPr>
          <w:rFonts w:ascii="Times New Roman" w:hAnsi="Times New Roman" w:cs="Times New Roman"/>
        </w:rPr>
        <w:t>Отказать в предоставлении  разрешения</w:t>
      </w:r>
      <w:r w:rsidRPr="007508B4">
        <w:rPr>
          <w:rFonts w:ascii="Times New Roman" w:hAnsi="Times New Roman" w:cs="Times New Roman"/>
        </w:rPr>
        <w:t xml:space="preserve"> на отклонение  от  предельных  параметров разрешенногостроительства,    реконструкции   объекта    капитального строительства - "________________________" в отношении земельного участка с кадастровым номером ___________</w:t>
      </w:r>
      <w:r>
        <w:rPr>
          <w:rFonts w:ascii="Times New Roman" w:hAnsi="Times New Roman" w:cs="Times New Roman"/>
        </w:rPr>
        <w:t>__________________________</w:t>
      </w:r>
      <w:r w:rsidRPr="007508B4">
        <w:rPr>
          <w:rFonts w:ascii="Times New Roman" w:hAnsi="Times New Roman" w:cs="Times New Roman"/>
        </w:rPr>
        <w:t>,</w:t>
      </w:r>
    </w:p>
    <w:p w:rsidR="00CA75E9" w:rsidRDefault="00CA75E9" w:rsidP="00CA75E9">
      <w:pPr>
        <w:pStyle w:val="a8"/>
        <w:jc w:val="both"/>
        <w:rPr>
          <w:rFonts w:ascii="Times New Roman" w:hAnsi="Times New Roman" w:cs="Times New Roman"/>
        </w:rPr>
      </w:pPr>
      <w:r w:rsidRPr="007508B4">
        <w:rPr>
          <w:rFonts w:ascii="Times New Roman" w:hAnsi="Times New Roman" w:cs="Times New Roman"/>
        </w:rPr>
        <w:t>Расположенногопо адресу:_____________________________________________________________</w:t>
      </w:r>
    </w:p>
    <w:p w:rsidR="00CA75E9" w:rsidRDefault="00CA75E9" w:rsidP="00CA75E9">
      <w:pPr>
        <w:pStyle w:val="a8"/>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CA75E9" w:rsidRPr="007508B4" w:rsidRDefault="00CA75E9" w:rsidP="00CA75E9">
      <w:pPr>
        <w:pStyle w:val="a8"/>
        <w:jc w:val="both"/>
        <w:rPr>
          <w:rFonts w:ascii="Times New Roman" w:hAnsi="Times New Roman" w:cs="Times New Roman"/>
        </w:rPr>
      </w:pPr>
      <w:r w:rsidRPr="007508B4">
        <w:rPr>
          <w:rFonts w:ascii="Times New Roman" w:hAnsi="Times New Roman" w:cs="Times New Roman"/>
        </w:rPr>
        <w:t>(указывается адрес)</w:t>
      </w:r>
    </w:p>
    <w:p w:rsidR="00CA75E9" w:rsidRPr="007508B4" w:rsidRDefault="00CA75E9" w:rsidP="00CA75E9">
      <w:pPr>
        <w:pStyle w:val="a8"/>
        <w:rPr>
          <w:rFonts w:ascii="Times New Roman" w:hAnsi="Times New Roman" w:cs="Times New Roman"/>
        </w:rPr>
      </w:pPr>
      <w:r w:rsidRPr="007508B4">
        <w:rPr>
          <w:rFonts w:ascii="Times New Roman" w:hAnsi="Times New Roman" w:cs="Times New Roman"/>
        </w:rPr>
        <w:t>_____________________________________________________________________________________.(указывается наименование предельного параметра и показатель  предоставляемого отклонения)</w:t>
      </w:r>
    </w:p>
    <w:p w:rsidR="00CA75E9" w:rsidRPr="007508B4" w:rsidRDefault="00CA75E9" w:rsidP="00CA75E9">
      <w:pPr>
        <w:pStyle w:val="a8"/>
        <w:rPr>
          <w:rFonts w:ascii="Times New Roman" w:hAnsi="Times New Roman" w:cs="Times New Roman"/>
        </w:rPr>
      </w:pPr>
      <w:r w:rsidRPr="007508B4">
        <w:rPr>
          <w:rFonts w:ascii="Times New Roman" w:hAnsi="Times New Roman" w:cs="Times New Roman"/>
        </w:rPr>
        <w:t xml:space="preserve">     2. Опубликовать настоящее постановление в "_______________________".</w:t>
      </w:r>
    </w:p>
    <w:p w:rsidR="00CA75E9" w:rsidRPr="007508B4" w:rsidRDefault="00CA75E9" w:rsidP="00CA75E9">
      <w:pPr>
        <w:pStyle w:val="a6"/>
        <w:jc w:val="left"/>
        <w:rPr>
          <w:rFonts w:ascii="Times New Roman" w:hAnsi="Times New Roman" w:cs="Times New Roman"/>
        </w:rPr>
      </w:pPr>
      <w:r w:rsidRPr="007508B4">
        <w:rPr>
          <w:rFonts w:ascii="Times New Roman" w:hAnsi="Times New Roman" w:cs="Times New Roman"/>
        </w:rPr>
        <w:t xml:space="preserve">   3. Настоящее решение постановление  вступает  в  силу</w:t>
      </w:r>
    </w:p>
    <w:p w:rsidR="00CA75E9" w:rsidRPr="007508B4" w:rsidRDefault="00CA75E9" w:rsidP="00CA75E9">
      <w:pPr>
        <w:pStyle w:val="a8"/>
        <w:rPr>
          <w:rFonts w:ascii="Times New Roman" w:hAnsi="Times New Roman" w:cs="Times New Roman"/>
        </w:rPr>
      </w:pPr>
      <w:r w:rsidRPr="007508B4">
        <w:rPr>
          <w:rFonts w:ascii="Times New Roman" w:hAnsi="Times New Roman" w:cs="Times New Roman"/>
        </w:rPr>
        <w:t>после его официального опубликования.</w:t>
      </w:r>
    </w:p>
    <w:p w:rsidR="00CA75E9" w:rsidRPr="007508B4" w:rsidRDefault="00CA75E9" w:rsidP="00CA75E9">
      <w:pPr>
        <w:pStyle w:val="a8"/>
        <w:rPr>
          <w:rFonts w:ascii="Times New Roman" w:hAnsi="Times New Roman" w:cs="Times New Roman"/>
        </w:rPr>
      </w:pPr>
      <w:r w:rsidRPr="007508B4">
        <w:rPr>
          <w:rFonts w:ascii="Times New Roman" w:hAnsi="Times New Roman" w:cs="Times New Roman"/>
        </w:rPr>
        <w:t xml:space="preserve">     4. Контроль за исполнением настоящего постановления   возложить   на</w:t>
      </w:r>
    </w:p>
    <w:p w:rsidR="00CA75E9" w:rsidRPr="007508B4" w:rsidRDefault="00CA75E9" w:rsidP="00CA75E9">
      <w:pPr>
        <w:pStyle w:val="a8"/>
        <w:rPr>
          <w:rFonts w:ascii="Times New Roman" w:hAnsi="Times New Roman" w:cs="Times New Roman"/>
        </w:rPr>
      </w:pPr>
      <w:r w:rsidRPr="007508B4">
        <w:rPr>
          <w:rFonts w:ascii="Times New Roman" w:hAnsi="Times New Roman" w:cs="Times New Roman"/>
        </w:rPr>
        <w:t>___________________________________________________________________________________________.</w:t>
      </w:r>
    </w:p>
    <w:p w:rsidR="00CA75E9" w:rsidRPr="007508B4" w:rsidRDefault="00CA75E9" w:rsidP="00CA75E9">
      <w:pPr>
        <w:jc w:val="left"/>
        <w:rPr>
          <w:rFonts w:ascii="Times New Roman" w:hAnsi="Times New Roman" w:cs="Times New Roman"/>
        </w:rPr>
      </w:pPr>
    </w:p>
    <w:p w:rsidR="00CA75E9" w:rsidRPr="007508B4" w:rsidRDefault="00CA75E9" w:rsidP="00CA75E9">
      <w:pPr>
        <w:pStyle w:val="a8"/>
        <w:rPr>
          <w:rFonts w:ascii="Times New Roman" w:hAnsi="Times New Roman" w:cs="Times New Roman"/>
        </w:rPr>
      </w:pPr>
      <w:r w:rsidRPr="007508B4">
        <w:rPr>
          <w:rFonts w:ascii="Times New Roman" w:hAnsi="Times New Roman" w:cs="Times New Roman"/>
        </w:rPr>
        <w:t>Должностное лицо (ФИО)                                          ______________________</w:t>
      </w:r>
    </w:p>
    <w:p w:rsidR="00CA75E9" w:rsidRPr="007508B4" w:rsidRDefault="00CA75E9" w:rsidP="00CA75E9">
      <w:pPr>
        <w:pStyle w:val="a8"/>
        <w:rPr>
          <w:rFonts w:ascii="Times New Roman" w:hAnsi="Times New Roman" w:cs="Times New Roman"/>
          <w:sz w:val="22"/>
          <w:szCs w:val="22"/>
        </w:rPr>
      </w:pPr>
      <w:r w:rsidRPr="007508B4">
        <w:rPr>
          <w:rFonts w:ascii="Times New Roman" w:hAnsi="Times New Roman" w:cs="Times New Roman"/>
          <w:sz w:val="22"/>
          <w:szCs w:val="22"/>
        </w:rPr>
        <w:t>(подпись должностного лица органа,</w:t>
      </w:r>
    </w:p>
    <w:p w:rsidR="00CA75E9" w:rsidRPr="007508B4" w:rsidRDefault="00CA75E9" w:rsidP="00CA75E9">
      <w:pPr>
        <w:pStyle w:val="a8"/>
        <w:rPr>
          <w:rFonts w:ascii="Times New Roman" w:hAnsi="Times New Roman" w:cs="Times New Roman"/>
          <w:sz w:val="22"/>
          <w:szCs w:val="22"/>
        </w:rPr>
      </w:pPr>
      <w:r w:rsidRPr="007508B4">
        <w:rPr>
          <w:rFonts w:ascii="Times New Roman" w:hAnsi="Times New Roman" w:cs="Times New Roman"/>
          <w:sz w:val="22"/>
          <w:szCs w:val="22"/>
        </w:rPr>
        <w:t xml:space="preserve">   осуществляющего</w:t>
      </w:r>
    </w:p>
    <w:p w:rsidR="00CA75E9" w:rsidRPr="007508B4" w:rsidRDefault="00CA75E9" w:rsidP="00CA75E9">
      <w:pPr>
        <w:pStyle w:val="a8"/>
        <w:rPr>
          <w:rFonts w:ascii="Times New Roman" w:hAnsi="Times New Roman" w:cs="Times New Roman"/>
          <w:sz w:val="22"/>
          <w:szCs w:val="22"/>
        </w:rPr>
      </w:pPr>
      <w:r w:rsidRPr="007508B4">
        <w:rPr>
          <w:rFonts w:ascii="Times New Roman" w:hAnsi="Times New Roman" w:cs="Times New Roman"/>
          <w:sz w:val="22"/>
          <w:szCs w:val="22"/>
        </w:rPr>
        <w:t xml:space="preserve">   предоставление государственной</w:t>
      </w:r>
    </w:p>
    <w:p w:rsidR="00BE5777" w:rsidRDefault="00CA75E9" w:rsidP="00CA75E9">
      <w:pPr>
        <w:pStyle w:val="a8"/>
        <w:jc w:val="both"/>
      </w:pPr>
      <w:r w:rsidRPr="007508B4">
        <w:rPr>
          <w:rFonts w:ascii="Times New Roman" w:hAnsi="Times New Roman" w:cs="Times New Roman"/>
          <w:sz w:val="22"/>
          <w:szCs w:val="22"/>
        </w:rPr>
        <w:t xml:space="preserve">  (муниципальной) услуги)</w:t>
      </w:r>
    </w:p>
    <w:p w:rsidR="00710EB7" w:rsidRDefault="00710EB7">
      <w:pPr>
        <w:jc w:val="right"/>
        <w:rPr>
          <w:rStyle w:val="a3"/>
          <w:rFonts w:ascii="Arial" w:hAnsi="Arial" w:cs="Arial"/>
        </w:rPr>
      </w:pPr>
      <w:bookmarkStart w:id="98" w:name="sub_2400"/>
    </w:p>
    <w:bookmarkEnd w:id="98"/>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0"/>
        <w:gridCol w:w="5261"/>
      </w:tblGrid>
      <w:tr w:rsidR="00941CDE" w:rsidTr="00E3665D">
        <w:tc>
          <w:tcPr>
            <w:tcW w:w="5260" w:type="dxa"/>
          </w:tcPr>
          <w:p w:rsidR="00941CDE" w:rsidRDefault="00941CDE" w:rsidP="00E3665D">
            <w:pPr>
              <w:suppressAutoHyphens/>
              <w:ind w:firstLine="0"/>
              <w:jc w:val="center"/>
              <w:rPr>
                <w:rStyle w:val="a3"/>
                <w:rFonts w:ascii="Arial" w:hAnsi="Arial" w:cs="Arial"/>
              </w:rPr>
            </w:pPr>
          </w:p>
        </w:tc>
        <w:tc>
          <w:tcPr>
            <w:tcW w:w="5261" w:type="dxa"/>
          </w:tcPr>
          <w:p w:rsidR="00CF3CC1" w:rsidRDefault="00941CDE" w:rsidP="00E3665D">
            <w:pPr>
              <w:suppressAutoHyphens/>
              <w:ind w:firstLine="0"/>
              <w:rPr>
                <w:rStyle w:val="a3"/>
                <w:rFonts w:ascii="Times New Roman" w:hAnsi="Times New Roman" w:cs="Times New Roman"/>
                <w:b w:val="0"/>
              </w:rPr>
            </w:pPr>
            <w:r w:rsidRPr="00C85509">
              <w:rPr>
                <w:rStyle w:val="a3"/>
                <w:rFonts w:ascii="Times New Roman" w:hAnsi="Times New Roman" w:cs="Times New Roman"/>
                <w:b w:val="0"/>
              </w:rPr>
              <w:t>Приложение N</w:t>
            </w:r>
            <w:r>
              <w:rPr>
                <w:rStyle w:val="a3"/>
                <w:rFonts w:ascii="Times New Roman" w:hAnsi="Times New Roman" w:cs="Times New Roman"/>
                <w:b w:val="0"/>
              </w:rPr>
              <w:t>4</w:t>
            </w:r>
            <w:r w:rsidRPr="00C85509">
              <w:rPr>
                <w:rStyle w:val="a3"/>
                <w:rFonts w:ascii="Times New Roman" w:hAnsi="Times New Roman" w:cs="Times New Roman"/>
                <w:b w:val="0"/>
              </w:rPr>
              <w:br/>
              <w:t>к административному</w:t>
            </w:r>
            <w:r w:rsidR="00CF3CC1">
              <w:rPr>
                <w:rStyle w:val="a3"/>
                <w:rFonts w:ascii="Times New Roman" w:hAnsi="Times New Roman" w:cs="Times New Roman"/>
                <w:b w:val="0"/>
              </w:rPr>
              <w:t xml:space="preserve"> регламенту</w:t>
            </w:r>
          </w:p>
          <w:p w:rsidR="00941CDE" w:rsidRPr="00C85509" w:rsidRDefault="00941CDE" w:rsidP="00E3665D">
            <w:pPr>
              <w:suppressAutoHyphens/>
              <w:ind w:firstLine="0"/>
              <w:rPr>
                <w:rFonts w:ascii="Times New Roman" w:eastAsia="Times New Roman" w:hAnsi="Times New Roman" w:cs="Times New Roman"/>
                <w:kern w:val="1"/>
                <w:lang w:eastAsia="ar-SA"/>
              </w:rPr>
            </w:pPr>
            <w:r w:rsidRPr="00C85509">
              <w:rPr>
                <w:rFonts w:ascii="Times New Roman" w:eastAsia="Times New Roman" w:hAnsi="Times New Roman" w:cs="Times New Roman"/>
                <w:kern w:val="1"/>
                <w:lang w:eastAsia="ar-SA"/>
              </w:rPr>
              <w:t xml:space="preserve">администрации Ибресинского муниципального округа Чувашской Республики по предоставлению муниципальной услуги </w:t>
            </w:r>
          </w:p>
          <w:p w:rsidR="00941CDE" w:rsidRPr="00C85509" w:rsidRDefault="00941CDE" w:rsidP="00E3665D">
            <w:pPr>
              <w:suppressAutoHyphens/>
              <w:ind w:firstLine="0"/>
              <w:rPr>
                <w:rFonts w:ascii="Times New Roman" w:eastAsia="Times New Roman" w:hAnsi="Times New Roman" w:cs="Times New Roman"/>
                <w:kern w:val="1"/>
                <w:lang w:eastAsia="ar-SA"/>
              </w:rPr>
            </w:pPr>
            <w:r w:rsidRPr="00C85509">
              <w:rPr>
                <w:rFonts w:ascii="Times New Roman" w:eastAsia="Times New Roman" w:hAnsi="Times New Roman" w:cs="Times New Roman"/>
                <w:kern w:val="1"/>
                <w:lang w:eastAsia="ar-SA"/>
              </w:rPr>
              <w:t>«</w:t>
            </w:r>
            <w:r w:rsidR="0037776D">
              <w:rPr>
                <w:rFonts w:ascii="Times New Roman" w:eastAsia="Times New Roman" w:hAnsi="Times New Roman" w:cs="Times New Roman"/>
                <w:kern w:val="1"/>
                <w:lang w:eastAsia="ar-SA"/>
              </w:rPr>
              <w:t>Предоставление разрешения на отклонение</w:t>
            </w:r>
            <w:r w:rsidRPr="00C85509">
              <w:rPr>
                <w:rFonts w:ascii="Times New Roman" w:eastAsia="Times New Roman" w:hAnsi="Times New Roman" w:cs="Times New Roman"/>
                <w:kern w:val="1"/>
                <w:lang w:eastAsia="ar-SA"/>
              </w:rPr>
              <w:t xml:space="preserve"> от предельных параметров разрешенного строительства, реконструкции объектов капитального строительства»</w:t>
            </w:r>
          </w:p>
          <w:p w:rsidR="00941CDE" w:rsidRDefault="00941CDE" w:rsidP="00E3665D">
            <w:pPr>
              <w:suppressAutoHyphens/>
              <w:ind w:firstLine="0"/>
              <w:jc w:val="center"/>
              <w:rPr>
                <w:rStyle w:val="a3"/>
                <w:rFonts w:ascii="Arial" w:hAnsi="Arial" w:cs="Arial"/>
              </w:rPr>
            </w:pPr>
          </w:p>
          <w:p w:rsidR="00EA536E" w:rsidRDefault="00EA536E" w:rsidP="00E3665D">
            <w:pPr>
              <w:suppressAutoHyphens/>
              <w:ind w:firstLine="0"/>
              <w:jc w:val="center"/>
              <w:rPr>
                <w:rStyle w:val="a3"/>
                <w:rFonts w:ascii="Arial" w:hAnsi="Arial" w:cs="Arial"/>
              </w:rPr>
            </w:pPr>
          </w:p>
        </w:tc>
      </w:tr>
    </w:tbl>
    <w:p w:rsidR="00BE5777" w:rsidRDefault="00BE5777" w:rsidP="00941CDE">
      <w:pPr>
        <w:pStyle w:val="a8"/>
      </w:pPr>
    </w:p>
    <w:p w:rsidR="00EA536E" w:rsidRPr="00312247" w:rsidRDefault="00EA536E" w:rsidP="00EA536E">
      <w:pPr>
        <w:suppressAutoHyphens/>
        <w:autoSpaceDN/>
        <w:adjustRightInd/>
        <w:spacing w:line="100" w:lineRule="atLeast"/>
        <w:ind w:firstLine="0"/>
        <w:jc w:val="center"/>
        <w:textAlignment w:val="baseline"/>
        <w:rPr>
          <w:rFonts w:ascii="Times New Roman" w:eastAsia="Times New Roman" w:hAnsi="Times New Roman" w:cs="Arial"/>
          <w:kern w:val="1"/>
          <w:lang w:eastAsia="zh-CN"/>
        </w:rPr>
      </w:pPr>
      <w:r w:rsidRPr="00312247">
        <w:rPr>
          <w:rFonts w:ascii="Times New Roman" w:eastAsia="Times New Roman" w:hAnsi="Times New Roman" w:cs="Times New Roman"/>
          <w:kern w:val="1"/>
          <w:lang w:eastAsia="zh-CN"/>
        </w:rPr>
        <w:t>Перечень признаков заявителей</w:t>
      </w:r>
    </w:p>
    <w:p w:rsidR="00EA536E" w:rsidRPr="00312247" w:rsidRDefault="00EA536E" w:rsidP="00EA536E">
      <w:pPr>
        <w:suppressAutoHyphens/>
        <w:autoSpaceDN/>
        <w:adjustRightInd/>
        <w:spacing w:line="100" w:lineRule="atLeast"/>
        <w:ind w:firstLine="0"/>
        <w:textAlignment w:val="baseline"/>
        <w:rPr>
          <w:rFonts w:ascii="Times New Roman" w:eastAsia="Times New Roman" w:hAnsi="Times New Roman" w:cs="Times New Roman"/>
          <w:kern w:val="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558"/>
        <w:gridCol w:w="6607"/>
      </w:tblGrid>
      <w:tr w:rsidR="00EA536E" w:rsidRPr="00312247" w:rsidTr="00E3665D">
        <w:trPr>
          <w:trHeight w:val="815"/>
        </w:trPr>
        <w:tc>
          <w:tcPr>
            <w:tcW w:w="2186" w:type="dxa"/>
            <w:shd w:val="clear" w:color="auto" w:fill="auto"/>
            <w:vAlign w:val="center"/>
            <w:hideMark/>
          </w:tcPr>
          <w:p w:rsidR="00EA536E" w:rsidRPr="00312247" w:rsidRDefault="00EA536E" w:rsidP="00E3665D">
            <w:pPr>
              <w:ind w:firstLine="0"/>
              <w:jc w:val="center"/>
              <w:outlineLvl w:val="1"/>
              <w:rPr>
                <w:rFonts w:ascii="Times New Roman" w:eastAsia="Malgun Gothic" w:hAnsi="Times New Roman" w:cs="Times New Roman"/>
              </w:rPr>
            </w:pPr>
            <w:r w:rsidRPr="00312247">
              <w:rPr>
                <w:rFonts w:ascii="Times New Roman" w:eastAsia="Malgun Gothic" w:hAnsi="Times New Roman" w:cs="Times New Roman"/>
              </w:rPr>
              <w:t xml:space="preserve">Признак заявителя </w:t>
            </w:r>
            <w:r w:rsidRPr="00312247">
              <w:rPr>
                <w:rFonts w:ascii="Times New Roman" w:eastAsia="Malgun Gothic" w:hAnsi="Times New Roman" w:cs="Times New Roman"/>
              </w:rPr>
              <w:br/>
            </w:r>
          </w:p>
        </w:tc>
        <w:tc>
          <w:tcPr>
            <w:tcW w:w="558" w:type="dxa"/>
            <w:shd w:val="clear" w:color="auto" w:fill="auto"/>
            <w:vAlign w:val="center"/>
            <w:hideMark/>
          </w:tcPr>
          <w:p w:rsidR="00EA536E" w:rsidRPr="00312247" w:rsidRDefault="00EA536E" w:rsidP="00E3665D">
            <w:pPr>
              <w:ind w:firstLine="0"/>
              <w:jc w:val="center"/>
              <w:outlineLvl w:val="1"/>
              <w:rPr>
                <w:rFonts w:ascii="Times New Roman" w:eastAsia="Malgun Gothic" w:hAnsi="Times New Roman" w:cs="Times New Roman"/>
              </w:rPr>
            </w:pPr>
            <w:r w:rsidRPr="00312247">
              <w:rPr>
                <w:rFonts w:ascii="Times New Roman" w:eastAsia="Malgun Gothic" w:hAnsi="Times New Roman" w:cs="Times New Roman"/>
              </w:rPr>
              <w:t>№</w:t>
            </w:r>
          </w:p>
        </w:tc>
        <w:tc>
          <w:tcPr>
            <w:tcW w:w="6607" w:type="dxa"/>
            <w:shd w:val="clear" w:color="auto" w:fill="auto"/>
            <w:vAlign w:val="center"/>
            <w:hideMark/>
          </w:tcPr>
          <w:p w:rsidR="00EA536E" w:rsidRPr="00312247" w:rsidRDefault="00EA536E" w:rsidP="00E3665D">
            <w:pPr>
              <w:ind w:firstLine="0"/>
              <w:jc w:val="center"/>
              <w:outlineLvl w:val="1"/>
              <w:rPr>
                <w:rFonts w:ascii="Times New Roman" w:eastAsia="Malgun Gothic" w:hAnsi="Times New Roman" w:cs="Times New Roman"/>
              </w:rPr>
            </w:pPr>
            <w:r w:rsidRPr="00312247">
              <w:rPr>
                <w:rFonts w:ascii="Times New Roman" w:eastAsia="Malgun Gothic" w:hAnsi="Times New Roman" w:cs="Times New Roman"/>
              </w:rPr>
              <w:t xml:space="preserve">Значения признака заявителя </w:t>
            </w:r>
            <w:r w:rsidRPr="00312247">
              <w:rPr>
                <w:rFonts w:ascii="Times New Roman" w:eastAsia="Malgun Gothic" w:hAnsi="Times New Roman" w:cs="Times New Roman"/>
              </w:rPr>
              <w:br/>
            </w:r>
          </w:p>
        </w:tc>
      </w:tr>
      <w:tr w:rsidR="00EA536E" w:rsidRPr="00312247" w:rsidTr="00E3665D">
        <w:trPr>
          <w:trHeight w:val="562"/>
        </w:trPr>
        <w:tc>
          <w:tcPr>
            <w:tcW w:w="2186" w:type="dxa"/>
            <w:shd w:val="clear" w:color="auto" w:fill="auto"/>
            <w:vAlign w:val="center"/>
          </w:tcPr>
          <w:p w:rsidR="00EA536E" w:rsidRPr="00312247" w:rsidRDefault="00EA536E" w:rsidP="00E3665D">
            <w:pPr>
              <w:ind w:firstLine="0"/>
              <w:jc w:val="center"/>
              <w:outlineLvl w:val="1"/>
              <w:rPr>
                <w:rFonts w:ascii="Times New Roman" w:eastAsia="Malgun Gothic" w:hAnsi="Times New Roman" w:cs="Times New Roman"/>
              </w:rPr>
            </w:pPr>
          </w:p>
          <w:p w:rsidR="00EA536E" w:rsidRPr="00312247" w:rsidRDefault="00EA536E" w:rsidP="00E3665D">
            <w:pPr>
              <w:ind w:firstLine="0"/>
              <w:jc w:val="center"/>
              <w:outlineLvl w:val="1"/>
              <w:rPr>
                <w:rFonts w:ascii="Times New Roman" w:eastAsia="Malgun Gothic" w:hAnsi="Times New Roman" w:cs="Times New Roman"/>
              </w:rPr>
            </w:pPr>
            <w:r w:rsidRPr="00312247">
              <w:rPr>
                <w:rFonts w:ascii="Times New Roman" w:eastAsia="Malgun Gothic" w:hAnsi="Times New Roman" w:cs="Times New Roman"/>
              </w:rPr>
              <w:t>Статус заявителя</w:t>
            </w:r>
          </w:p>
          <w:p w:rsidR="00EA536E" w:rsidRPr="00312247" w:rsidRDefault="00EA536E" w:rsidP="00E3665D">
            <w:pPr>
              <w:ind w:firstLine="0"/>
              <w:jc w:val="center"/>
              <w:outlineLvl w:val="1"/>
              <w:rPr>
                <w:rFonts w:ascii="Times New Roman" w:eastAsia="Malgun Gothic" w:hAnsi="Times New Roman" w:cs="Times New Roman"/>
              </w:rPr>
            </w:pPr>
          </w:p>
        </w:tc>
        <w:tc>
          <w:tcPr>
            <w:tcW w:w="558" w:type="dxa"/>
            <w:shd w:val="clear" w:color="auto" w:fill="auto"/>
            <w:vAlign w:val="center"/>
          </w:tcPr>
          <w:p w:rsidR="00EA536E" w:rsidRPr="00312247" w:rsidRDefault="00EA536E" w:rsidP="00E3665D">
            <w:pPr>
              <w:ind w:firstLine="0"/>
              <w:jc w:val="center"/>
              <w:outlineLvl w:val="1"/>
              <w:rPr>
                <w:rFonts w:ascii="Times New Roman" w:eastAsia="Malgun Gothic" w:hAnsi="Times New Roman" w:cs="Times New Roman"/>
              </w:rPr>
            </w:pPr>
          </w:p>
          <w:p w:rsidR="00EA536E" w:rsidRPr="00312247" w:rsidRDefault="00EA536E" w:rsidP="00E3665D">
            <w:pPr>
              <w:ind w:firstLine="0"/>
              <w:jc w:val="center"/>
              <w:outlineLvl w:val="1"/>
              <w:rPr>
                <w:rFonts w:ascii="Times New Roman" w:eastAsia="Malgun Gothic" w:hAnsi="Times New Roman" w:cs="Times New Roman"/>
              </w:rPr>
            </w:pPr>
            <w:r w:rsidRPr="00312247">
              <w:rPr>
                <w:rFonts w:ascii="Times New Roman" w:eastAsia="Malgun Gothic" w:hAnsi="Times New Roman" w:cs="Times New Roman"/>
              </w:rPr>
              <w:t>1</w:t>
            </w:r>
          </w:p>
          <w:p w:rsidR="00EA536E" w:rsidRPr="00312247" w:rsidRDefault="00EA536E" w:rsidP="00E3665D">
            <w:pPr>
              <w:ind w:firstLine="0"/>
              <w:jc w:val="center"/>
              <w:outlineLvl w:val="1"/>
              <w:rPr>
                <w:rFonts w:ascii="Times New Roman" w:eastAsia="Malgun Gothic" w:hAnsi="Times New Roman" w:cs="Times New Roman"/>
              </w:rPr>
            </w:pPr>
          </w:p>
        </w:tc>
        <w:tc>
          <w:tcPr>
            <w:tcW w:w="6607" w:type="dxa"/>
            <w:shd w:val="clear" w:color="auto" w:fill="auto"/>
          </w:tcPr>
          <w:p w:rsidR="00EA536E" w:rsidRPr="00312247" w:rsidRDefault="00EA536E" w:rsidP="00E3665D">
            <w:pPr>
              <w:ind w:firstLine="0"/>
              <w:rPr>
                <w:rFonts w:ascii="Times New Roman" w:eastAsia="Malgun Gothic" w:hAnsi="Times New Roman" w:cs="Times New Roman"/>
              </w:rPr>
            </w:pPr>
          </w:p>
          <w:p w:rsidR="00EA536E" w:rsidRPr="00312247" w:rsidRDefault="00EA536E" w:rsidP="00E3665D">
            <w:pPr>
              <w:widowControl/>
              <w:ind w:firstLine="0"/>
              <w:rPr>
                <w:rFonts w:ascii="Times New Roman" w:eastAsia="Times New Roman" w:hAnsi="Times New Roman" w:cs="Times New Roman"/>
                <w:lang w:eastAsia="en-US"/>
              </w:rPr>
            </w:pPr>
            <w:r w:rsidRPr="00312247">
              <w:rPr>
                <w:rFonts w:ascii="Times New Roman" w:eastAsia="Times New Roman" w:hAnsi="Times New Roman" w:cs="Times New Roman"/>
                <w:lang w:eastAsia="en-US"/>
              </w:rPr>
              <w:t>Физические или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EA536E" w:rsidRPr="00312247" w:rsidRDefault="00EA536E" w:rsidP="00E3665D">
            <w:pPr>
              <w:ind w:firstLine="0"/>
              <w:rPr>
                <w:rFonts w:ascii="Times New Roman" w:eastAsia="Malgun Gothic" w:hAnsi="Times New Roman" w:cs="Times New Roman"/>
              </w:rPr>
            </w:pPr>
          </w:p>
        </w:tc>
      </w:tr>
    </w:tbl>
    <w:p w:rsidR="00EA536E" w:rsidRDefault="00EA536E">
      <w:pPr>
        <w:ind w:firstLine="0"/>
        <w:jc w:val="left"/>
      </w:pPr>
    </w:p>
    <w:p w:rsidR="00EA536E" w:rsidRDefault="00EA536E">
      <w:pPr>
        <w:widowControl/>
        <w:autoSpaceDE/>
        <w:autoSpaceDN/>
        <w:adjustRightInd/>
        <w:spacing w:after="200" w:line="276" w:lineRule="auto"/>
        <w:ind w:firstLine="0"/>
        <w:jc w:val="left"/>
      </w:pPr>
      <w:r>
        <w:br w:type="page"/>
      </w:r>
    </w:p>
    <w:p w:rsidR="00BE5777" w:rsidRDefault="00BE5777">
      <w:pPr>
        <w:ind w:firstLine="0"/>
        <w:jc w:val="left"/>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0"/>
        <w:gridCol w:w="5261"/>
      </w:tblGrid>
      <w:tr w:rsidR="00EA536E" w:rsidTr="00E3665D">
        <w:tc>
          <w:tcPr>
            <w:tcW w:w="5260" w:type="dxa"/>
          </w:tcPr>
          <w:p w:rsidR="00EA536E" w:rsidRDefault="00EA536E" w:rsidP="00E3665D">
            <w:pPr>
              <w:suppressAutoHyphens/>
              <w:ind w:firstLine="0"/>
              <w:jc w:val="center"/>
              <w:rPr>
                <w:rStyle w:val="a3"/>
                <w:rFonts w:ascii="Arial" w:hAnsi="Arial" w:cs="Arial"/>
              </w:rPr>
            </w:pPr>
          </w:p>
        </w:tc>
        <w:tc>
          <w:tcPr>
            <w:tcW w:w="5261" w:type="dxa"/>
          </w:tcPr>
          <w:p w:rsidR="00EA536E" w:rsidRPr="000A4104" w:rsidRDefault="000A4104" w:rsidP="00E3665D">
            <w:pPr>
              <w:suppressAutoHyphens/>
              <w:ind w:firstLine="0"/>
              <w:rPr>
                <w:rFonts w:ascii="Times New Roman" w:hAnsi="Times New Roman" w:cs="Times New Roman"/>
                <w:bCs/>
                <w:color w:val="26282F"/>
              </w:rPr>
            </w:pPr>
            <w:r>
              <w:rPr>
                <w:rStyle w:val="a3"/>
                <w:rFonts w:ascii="Times New Roman" w:hAnsi="Times New Roman" w:cs="Times New Roman"/>
                <w:b w:val="0"/>
              </w:rPr>
              <w:t>Приложение №</w:t>
            </w:r>
            <w:r w:rsidR="00EA536E">
              <w:rPr>
                <w:rStyle w:val="a3"/>
                <w:rFonts w:ascii="Times New Roman" w:hAnsi="Times New Roman" w:cs="Times New Roman"/>
                <w:b w:val="0"/>
              </w:rPr>
              <w:t>5</w:t>
            </w:r>
            <w:r w:rsidR="00EA536E" w:rsidRPr="00C85509">
              <w:rPr>
                <w:rStyle w:val="a3"/>
                <w:rFonts w:ascii="Times New Roman" w:hAnsi="Times New Roman" w:cs="Times New Roman"/>
                <w:b w:val="0"/>
              </w:rPr>
              <w:br/>
              <w:t xml:space="preserve">к административному </w:t>
            </w:r>
            <w:r w:rsidR="00CF3CC1">
              <w:rPr>
                <w:rStyle w:val="a3"/>
                <w:rFonts w:ascii="Times New Roman" w:hAnsi="Times New Roman" w:cs="Times New Roman"/>
                <w:b w:val="0"/>
              </w:rPr>
              <w:t xml:space="preserve">регламенту </w:t>
            </w:r>
            <w:r w:rsidR="00EA536E" w:rsidRPr="00C85509">
              <w:rPr>
                <w:rFonts w:ascii="Times New Roman" w:eastAsia="Times New Roman" w:hAnsi="Times New Roman" w:cs="Times New Roman"/>
                <w:kern w:val="1"/>
                <w:lang w:eastAsia="ar-SA"/>
              </w:rPr>
              <w:t xml:space="preserve">администрации Ибресинского муниципального округа Чувашской Республики по предоставлению муниципальной услуги </w:t>
            </w:r>
          </w:p>
          <w:p w:rsidR="00EA536E" w:rsidRPr="00C85509" w:rsidRDefault="00EA536E" w:rsidP="00E3665D">
            <w:pPr>
              <w:suppressAutoHyphens/>
              <w:ind w:firstLine="0"/>
              <w:rPr>
                <w:rFonts w:ascii="Times New Roman" w:eastAsia="Times New Roman" w:hAnsi="Times New Roman" w:cs="Times New Roman"/>
                <w:kern w:val="1"/>
                <w:lang w:eastAsia="ar-SA"/>
              </w:rPr>
            </w:pPr>
            <w:r w:rsidRPr="00C85509">
              <w:rPr>
                <w:rFonts w:ascii="Times New Roman" w:eastAsia="Times New Roman" w:hAnsi="Times New Roman" w:cs="Times New Roman"/>
                <w:kern w:val="1"/>
                <w:lang w:eastAsia="ar-SA"/>
              </w:rPr>
              <w:t>«</w:t>
            </w:r>
            <w:r w:rsidR="0037776D">
              <w:rPr>
                <w:rFonts w:ascii="Times New Roman" w:eastAsia="Times New Roman" w:hAnsi="Times New Roman" w:cs="Times New Roman"/>
                <w:kern w:val="1"/>
                <w:lang w:eastAsia="ar-SA"/>
              </w:rPr>
              <w:t>Предоставление разрешения на отклонение</w:t>
            </w:r>
            <w:r w:rsidRPr="00C85509">
              <w:rPr>
                <w:rFonts w:ascii="Times New Roman" w:eastAsia="Times New Roman" w:hAnsi="Times New Roman" w:cs="Times New Roman"/>
                <w:kern w:val="1"/>
                <w:lang w:eastAsia="ar-SA"/>
              </w:rPr>
              <w:t xml:space="preserve"> от предельных параметров разрешенного строительства, реконструкции объектов капитального строительства»</w:t>
            </w:r>
          </w:p>
          <w:p w:rsidR="00EA536E" w:rsidRDefault="00EA536E" w:rsidP="00E3665D">
            <w:pPr>
              <w:suppressAutoHyphens/>
              <w:ind w:firstLine="0"/>
              <w:jc w:val="center"/>
              <w:rPr>
                <w:rStyle w:val="a3"/>
                <w:rFonts w:ascii="Arial" w:hAnsi="Arial" w:cs="Arial"/>
              </w:rPr>
            </w:pPr>
          </w:p>
          <w:p w:rsidR="00EA536E" w:rsidRDefault="00EA536E" w:rsidP="00E3665D">
            <w:pPr>
              <w:suppressAutoHyphens/>
              <w:ind w:firstLine="0"/>
              <w:jc w:val="center"/>
              <w:rPr>
                <w:rStyle w:val="a3"/>
                <w:rFonts w:ascii="Arial" w:hAnsi="Arial" w:cs="Arial"/>
              </w:rPr>
            </w:pPr>
          </w:p>
        </w:tc>
      </w:tr>
    </w:tbl>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(Бланк органа,</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осуществляющего</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предоставление государственной</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(муниципальной) услуги</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(фамилия, имя, отчество, место</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жительства - для физических лиц;</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полное наименование, место</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нахождения, ИНН - для юридических</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лиц)</w:t>
      </w:r>
    </w:p>
    <w:p w:rsidR="00D053C2" w:rsidRPr="00D053C2"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hd w:val="clear" w:color="auto" w:fill="FFFFFF"/>
        </w:rPr>
      </w:pPr>
      <w:r w:rsidRPr="00D053C2">
        <w:rPr>
          <w:rFonts w:ascii="Times New Roman" w:hAnsi="Times New Roman" w:cs="Times New Roman"/>
          <w:shd w:val="clear" w:color="auto" w:fill="FFFFFF"/>
        </w:rPr>
        <w:t>УВЕДОМЛЕНИЕ</w:t>
      </w:r>
      <w:r w:rsidRPr="00D053C2">
        <w:rPr>
          <w:rFonts w:ascii="Times New Roman" w:hAnsi="Times New Roman" w:cs="Times New Roman"/>
        </w:rPr>
        <w:br/>
      </w:r>
      <w:r w:rsidRPr="00D053C2">
        <w:rPr>
          <w:rFonts w:ascii="Times New Roman" w:hAnsi="Times New Roman" w:cs="Times New Roman"/>
          <w:shd w:val="clear" w:color="auto" w:fill="FFFFFF"/>
        </w:rPr>
        <w:t xml:space="preserve">об отказе в предоставлении муниципальной услуги </w:t>
      </w:r>
      <w:r w:rsidR="00D053C2">
        <w:rPr>
          <w:rFonts w:ascii="Times New Roman" w:hAnsi="Times New Roman" w:cs="Times New Roman"/>
          <w:shd w:val="clear" w:color="auto" w:fill="FFFFFF"/>
        </w:rPr>
        <w:t>«</w:t>
      </w:r>
      <w:r w:rsidR="00E157A8">
        <w:rPr>
          <w:rFonts w:ascii="Times New Roman" w:hAnsi="Times New Roman" w:cs="Times New Roman"/>
          <w:shd w:val="clear" w:color="auto" w:fill="FFFFFF"/>
        </w:rPr>
        <w:t>Предоставление разрешения на о</w:t>
      </w:r>
      <w:r w:rsidRPr="00D053C2">
        <w:rPr>
          <w:rFonts w:ascii="Times New Roman" w:hAnsi="Times New Roman" w:cs="Times New Roman"/>
          <w:shd w:val="clear" w:color="auto" w:fill="FFFFFF"/>
        </w:rPr>
        <w:t>тклонение от предельных параметров разрешенного строительства объекта капитального строительства</w:t>
      </w:r>
      <w:r w:rsidR="00D053C2">
        <w:rPr>
          <w:rFonts w:ascii="Times New Roman" w:hAnsi="Times New Roman" w:cs="Times New Roman"/>
          <w:shd w:val="clear" w:color="auto" w:fill="FFFFFF"/>
        </w:rPr>
        <w:t>, рек</w:t>
      </w:r>
      <w:r w:rsidR="0037776D">
        <w:rPr>
          <w:rFonts w:ascii="Times New Roman" w:hAnsi="Times New Roman" w:cs="Times New Roman"/>
          <w:shd w:val="clear" w:color="auto" w:fill="FFFFFF"/>
        </w:rPr>
        <w:t>о</w:t>
      </w:r>
      <w:r w:rsidR="00D053C2">
        <w:rPr>
          <w:rFonts w:ascii="Times New Roman" w:hAnsi="Times New Roman" w:cs="Times New Roman"/>
          <w:shd w:val="clear" w:color="auto" w:fill="FFFFFF"/>
        </w:rPr>
        <w:t>нструкции объектов капитального строительства»</w:t>
      </w:r>
    </w:p>
    <w:p w:rsid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rPr>
      </w:pPr>
      <w:r w:rsidRPr="00EA536E">
        <w:rPr>
          <w:rFonts w:ascii="Times New Roman" w:eastAsia="Times New Roman" w:hAnsi="Times New Roman" w:cs="Times New Roman"/>
        </w:rPr>
        <w:t>от _____________ N _________</w:t>
      </w:r>
    </w:p>
    <w:p w:rsidR="00E157A8" w:rsidRPr="00EA536E" w:rsidRDefault="00E157A8"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rPr>
      </w:pP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EA536E">
        <w:rPr>
          <w:rFonts w:ascii="Times New Roman" w:eastAsia="Times New Roman" w:hAnsi="Times New Roman" w:cs="Times New Roman"/>
        </w:rPr>
        <w:t xml:space="preserve">     По результатам рассмотрения заявления о предоставлении разрешения наотклонение  от  предельных   параметров   разрешенного     строительства,реконструкции  объектов  капитального  строительства  и    представленныхдокументов ______________________________________________________________</w:t>
      </w:r>
      <w:r>
        <w:rPr>
          <w:rFonts w:ascii="Times New Roman" w:eastAsia="Times New Roman" w:hAnsi="Times New Roman" w:cs="Times New Roman"/>
        </w:rPr>
        <w:t>_______________________</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EA536E">
        <w:rPr>
          <w:rFonts w:ascii="Times New Roman" w:eastAsia="Times New Roman" w:hAnsi="Times New Roman" w:cs="Times New Roman"/>
        </w:rPr>
        <w:t>(Ф.И.О. физического лица, наименование юридического лица-заявителя,</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EA536E">
        <w:rPr>
          <w:rFonts w:ascii="Times New Roman" w:eastAsia="Times New Roman" w:hAnsi="Times New Roman" w:cs="Times New Roman"/>
        </w:rPr>
        <w:t>_________________________________________________________________________</w:t>
      </w:r>
      <w:r>
        <w:rPr>
          <w:rFonts w:ascii="Times New Roman" w:eastAsia="Times New Roman" w:hAnsi="Times New Roman" w:cs="Times New Roman"/>
        </w:rPr>
        <w:t>____________</w:t>
      </w:r>
    </w:p>
    <w:p w:rsid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EA536E">
        <w:rPr>
          <w:rFonts w:ascii="Times New Roman" w:eastAsia="Times New Roman" w:hAnsi="Times New Roman" w:cs="Times New Roman"/>
        </w:rPr>
        <w:t xml:space="preserve">                       дата направления заявления)</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p>
    <w:p w:rsidR="00EA536E" w:rsidRPr="00EA536E" w:rsidRDefault="00EA536E" w:rsidP="00E15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rPr>
      </w:pPr>
      <w:r w:rsidRPr="00EA536E">
        <w:rPr>
          <w:rFonts w:ascii="Times New Roman" w:eastAsia="Times New Roman" w:hAnsi="Times New Roman" w:cs="Times New Roman"/>
        </w:rPr>
        <w:t xml:space="preserve">принято  решение  об  отказе  в  </w:t>
      </w:r>
      <w:r w:rsidR="00D053C2">
        <w:rPr>
          <w:rFonts w:ascii="Times New Roman" w:eastAsia="Times New Roman" w:hAnsi="Times New Roman" w:cs="Times New Roman"/>
        </w:rPr>
        <w:t>предоставлении муниципальной услуги</w:t>
      </w:r>
      <w:r w:rsidRPr="00EA536E">
        <w:rPr>
          <w:rFonts w:ascii="Times New Roman" w:eastAsia="Times New Roman" w:hAnsi="Times New Roman" w:cs="Times New Roman"/>
        </w:rPr>
        <w:t xml:space="preserve"> в связис: ______________________________________________________________________</w:t>
      </w:r>
    </w:p>
    <w:p w:rsidR="00EA536E" w:rsidRDefault="005A16E0" w:rsidP="005A1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(указываются основания отказа)</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EA536E">
        <w:rPr>
          <w:rFonts w:ascii="Times New Roman" w:eastAsia="Times New Roman" w:hAnsi="Times New Roman" w:cs="Times New Roman"/>
        </w:rPr>
        <w:t xml:space="preserve">     Дополнительно информируем  о  возможности  повторного обращения ворган, уполномоченный на </w:t>
      </w:r>
      <w:r w:rsidR="005A16E0">
        <w:rPr>
          <w:rFonts w:ascii="Times New Roman" w:eastAsia="Times New Roman" w:hAnsi="Times New Roman" w:cs="Times New Roman"/>
        </w:rPr>
        <w:t xml:space="preserve">муниципальной </w:t>
      </w:r>
      <w:r w:rsidRPr="00EA536E">
        <w:rPr>
          <w:rFonts w:ascii="Times New Roman" w:eastAsia="Times New Roman" w:hAnsi="Times New Roman" w:cs="Times New Roman"/>
        </w:rPr>
        <w:t>услуги с заявлением о предоставлении услуги после  устранения   указанныхнарушений.</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EA536E">
        <w:rPr>
          <w:rFonts w:ascii="Times New Roman" w:eastAsia="Times New Roman" w:hAnsi="Times New Roman" w:cs="Times New Roman"/>
        </w:rPr>
        <w:t xml:space="preserve">     Настоящее решение может быть обжалованов досудебном порядке путем направления жалобы в </w:t>
      </w:r>
      <w:r w:rsidR="005A16E0">
        <w:rPr>
          <w:rFonts w:ascii="Times New Roman" w:eastAsia="Times New Roman" w:hAnsi="Times New Roman" w:cs="Times New Roman"/>
        </w:rPr>
        <w:t>уполномоченный орган</w:t>
      </w:r>
      <w:r w:rsidRPr="00EA536E">
        <w:rPr>
          <w:rFonts w:ascii="Times New Roman" w:eastAsia="Times New Roman" w:hAnsi="Times New Roman" w:cs="Times New Roman"/>
        </w:rPr>
        <w:t>, а также в судебномпорядке.</w:t>
      </w:r>
    </w:p>
    <w:p w:rsidR="005A16E0" w:rsidRDefault="005A16E0"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p>
    <w:p w:rsidR="005A16E0" w:rsidRDefault="005A16E0"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EA536E">
        <w:rPr>
          <w:rFonts w:ascii="Times New Roman" w:eastAsia="Times New Roman" w:hAnsi="Times New Roman" w:cs="Times New Roman"/>
        </w:rPr>
        <w:t>Должностное лицо (ФИО)                ___________________________________</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EA536E">
        <w:rPr>
          <w:rFonts w:ascii="Times New Roman" w:eastAsia="Times New Roman" w:hAnsi="Times New Roman" w:cs="Times New Roman"/>
        </w:rPr>
        <w:t>(подпись должностного лица органа,</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EA536E">
        <w:rPr>
          <w:rFonts w:ascii="Times New Roman" w:eastAsia="Times New Roman" w:hAnsi="Times New Roman" w:cs="Times New Roman"/>
        </w:rPr>
        <w:t xml:space="preserve">                                                осуществляющего</w:t>
      </w:r>
    </w:p>
    <w:p w:rsidR="00EA536E" w:rsidRPr="00EA536E" w:rsidRDefault="00EA536E" w:rsidP="00EA53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rPr>
      </w:pPr>
      <w:r w:rsidRPr="00EA536E">
        <w:rPr>
          <w:rFonts w:ascii="Times New Roman" w:eastAsia="Times New Roman" w:hAnsi="Times New Roman" w:cs="Times New Roman"/>
        </w:rPr>
        <w:t xml:space="preserve">                                         предоставление государственной</w:t>
      </w:r>
    </w:p>
    <w:p w:rsidR="00EA536E" w:rsidRDefault="00EA536E" w:rsidP="009F4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 w:rsidRPr="00EA536E">
        <w:rPr>
          <w:rFonts w:ascii="Times New Roman" w:eastAsia="Times New Roman" w:hAnsi="Times New Roman" w:cs="Times New Roman"/>
        </w:rPr>
        <w:t xml:space="preserve">                                             (муниципальной) услуги)</w:t>
      </w:r>
      <w:r w:rsidR="009F4EA8">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0"/>
        <w:gridCol w:w="5261"/>
      </w:tblGrid>
      <w:tr w:rsidR="009F4EA8" w:rsidTr="00E3665D">
        <w:tc>
          <w:tcPr>
            <w:tcW w:w="5260" w:type="dxa"/>
          </w:tcPr>
          <w:p w:rsidR="009F4EA8" w:rsidRDefault="009F4EA8" w:rsidP="00E3665D">
            <w:pPr>
              <w:suppressAutoHyphens/>
              <w:ind w:firstLine="0"/>
              <w:jc w:val="center"/>
              <w:rPr>
                <w:rStyle w:val="a3"/>
                <w:rFonts w:ascii="Arial" w:hAnsi="Arial" w:cs="Arial"/>
              </w:rPr>
            </w:pPr>
          </w:p>
        </w:tc>
        <w:tc>
          <w:tcPr>
            <w:tcW w:w="5261" w:type="dxa"/>
          </w:tcPr>
          <w:p w:rsidR="009F4EA8" w:rsidRPr="000A4104" w:rsidRDefault="009F4EA8" w:rsidP="00E3665D">
            <w:pPr>
              <w:suppressAutoHyphens/>
              <w:ind w:firstLine="0"/>
              <w:rPr>
                <w:rFonts w:ascii="Times New Roman" w:hAnsi="Times New Roman" w:cs="Times New Roman"/>
                <w:bCs/>
                <w:color w:val="26282F"/>
              </w:rPr>
            </w:pPr>
            <w:r>
              <w:rPr>
                <w:rStyle w:val="a3"/>
                <w:rFonts w:ascii="Times New Roman" w:hAnsi="Times New Roman" w:cs="Times New Roman"/>
                <w:b w:val="0"/>
              </w:rPr>
              <w:t>Приложение №6</w:t>
            </w:r>
            <w:r w:rsidRPr="00C85509">
              <w:rPr>
                <w:rStyle w:val="a3"/>
                <w:rFonts w:ascii="Times New Roman" w:hAnsi="Times New Roman" w:cs="Times New Roman"/>
                <w:b w:val="0"/>
              </w:rPr>
              <w:br/>
              <w:t xml:space="preserve">к административному </w:t>
            </w:r>
            <w:r w:rsidR="00CF3CC1">
              <w:rPr>
                <w:rStyle w:val="a3"/>
                <w:rFonts w:ascii="Times New Roman" w:hAnsi="Times New Roman" w:cs="Times New Roman"/>
                <w:b w:val="0"/>
              </w:rPr>
              <w:t xml:space="preserve">регламенту </w:t>
            </w:r>
            <w:r w:rsidRPr="00C85509">
              <w:rPr>
                <w:rFonts w:ascii="Times New Roman" w:eastAsia="Times New Roman" w:hAnsi="Times New Roman" w:cs="Times New Roman"/>
                <w:kern w:val="1"/>
                <w:lang w:eastAsia="ar-SA"/>
              </w:rPr>
              <w:t xml:space="preserve">администрации Ибресинского муниципального округа Чувашской Республики по предоставлению муниципальной услуги </w:t>
            </w:r>
          </w:p>
          <w:p w:rsidR="009F4EA8" w:rsidRPr="00C85509" w:rsidRDefault="009F4EA8" w:rsidP="00E3665D">
            <w:pPr>
              <w:suppressAutoHyphens/>
              <w:ind w:firstLine="0"/>
              <w:rPr>
                <w:rFonts w:ascii="Times New Roman" w:eastAsia="Times New Roman" w:hAnsi="Times New Roman" w:cs="Times New Roman"/>
                <w:kern w:val="1"/>
                <w:lang w:eastAsia="ar-SA"/>
              </w:rPr>
            </w:pPr>
            <w:r w:rsidRPr="00C85509">
              <w:rPr>
                <w:rFonts w:ascii="Times New Roman" w:eastAsia="Times New Roman" w:hAnsi="Times New Roman" w:cs="Times New Roman"/>
                <w:kern w:val="1"/>
                <w:lang w:eastAsia="ar-SA"/>
              </w:rPr>
              <w:t>«</w:t>
            </w:r>
            <w:r>
              <w:rPr>
                <w:rFonts w:ascii="Times New Roman" w:eastAsia="Times New Roman" w:hAnsi="Times New Roman" w:cs="Times New Roman"/>
                <w:kern w:val="1"/>
                <w:lang w:eastAsia="ar-SA"/>
              </w:rPr>
              <w:t>Предоставление разрешения на отклонение</w:t>
            </w:r>
            <w:r w:rsidRPr="00C85509">
              <w:rPr>
                <w:rFonts w:ascii="Times New Roman" w:eastAsia="Times New Roman" w:hAnsi="Times New Roman" w:cs="Times New Roman"/>
                <w:kern w:val="1"/>
                <w:lang w:eastAsia="ar-SA"/>
              </w:rPr>
              <w:t xml:space="preserve"> от предельных параметров разрешенного строительства, реконструкции объектов капитального строительства»</w:t>
            </w:r>
          </w:p>
          <w:p w:rsidR="009F4EA8" w:rsidRDefault="009F4EA8" w:rsidP="00E3665D">
            <w:pPr>
              <w:suppressAutoHyphens/>
              <w:ind w:firstLine="0"/>
              <w:jc w:val="center"/>
              <w:rPr>
                <w:rStyle w:val="a3"/>
                <w:rFonts w:ascii="Arial" w:hAnsi="Arial" w:cs="Arial"/>
              </w:rPr>
            </w:pPr>
          </w:p>
          <w:p w:rsidR="009F4EA8" w:rsidRDefault="009F4EA8" w:rsidP="00E3665D">
            <w:pPr>
              <w:suppressAutoHyphens/>
              <w:ind w:firstLine="0"/>
              <w:jc w:val="center"/>
              <w:rPr>
                <w:rStyle w:val="a3"/>
                <w:rFonts w:ascii="Arial" w:hAnsi="Arial" w:cs="Arial"/>
              </w:rPr>
            </w:pPr>
          </w:p>
        </w:tc>
      </w:tr>
    </w:tbl>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должностное лицо, которому направляется</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жалоба</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от 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Ф.И.О., полностью</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зарегистрированного(-ой) по адресу:</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телефон</w:t>
      </w:r>
    </w:p>
    <w:p w:rsidR="00CF304F" w:rsidRPr="00CF304F" w:rsidRDefault="00CF304F" w:rsidP="00CF304F">
      <w:pPr>
        <w:widowControl/>
        <w:shd w:val="clear" w:color="auto" w:fill="FFFFFF"/>
        <w:autoSpaceDE/>
        <w:autoSpaceDN/>
        <w:adjustRightInd/>
        <w:spacing w:before="100" w:beforeAutospacing="1" w:after="100" w:afterAutospacing="1"/>
        <w:ind w:firstLine="0"/>
        <w:jc w:val="center"/>
        <w:rPr>
          <w:rFonts w:ascii="Times New Roman" w:eastAsia="Times New Roman" w:hAnsi="Times New Roman" w:cs="Times New Roman"/>
          <w:color w:val="22272F"/>
          <w:sz w:val="32"/>
          <w:szCs w:val="32"/>
        </w:rPr>
      </w:pPr>
      <w:r w:rsidRPr="00CF304F">
        <w:rPr>
          <w:rFonts w:ascii="Times New Roman" w:eastAsia="Times New Roman" w:hAnsi="Times New Roman" w:cs="Times New Roman"/>
          <w:color w:val="22272F"/>
          <w:sz w:val="32"/>
          <w:szCs w:val="32"/>
        </w:rPr>
        <w:t>Жалоба</w:t>
      </w:r>
      <w:r w:rsidRPr="00CF304F">
        <w:rPr>
          <w:rFonts w:ascii="Times New Roman" w:eastAsia="Times New Roman" w:hAnsi="Times New Roman" w:cs="Times New Roman"/>
          <w:color w:val="22272F"/>
          <w:sz w:val="32"/>
          <w:szCs w:val="32"/>
        </w:rPr>
        <w:br/>
        <w:t>на действия (бездействия) или решения, осуществленные (принятые) в ходе предоставления муниципальной услуги</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_________________________________________________________________________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(наименование структурного подразделения, должность, Ф.И.О.</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должностного лица администрации, МФЦ, Ф.И.О. руководителя, работника,</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организации, Ф.И.О. руководителя, работника, на которых подается жалоба)</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1. Предмет жалобы  (краткое изложение  обжалуемых действий  (бездействий)</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или решений)</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_________________________________________________________________________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_________________________________________________________________________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_________________________________________________________________________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2. Причина  несогласия  (основания, по  которым  лицо,  подающее  жалобу,</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несогласно с действием (бездействием)  или решением со ссылками на пункты</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административного регламента, либо статьи закона)</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_________________________________________________________________________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_________________________________________________________________________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3. Приложение:  (документы,   либо   копии   документов,   подтверждающие</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изложенные обстоятельства)</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_________________________________________________________________________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_________________________________________________________________________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_________________________________________________________________________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Способ получения ответа (нужное подчеркнуть):</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при личном обращении;</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посредством почтового отправления на адрес, указанный в заявлении;</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посредством электронной почты 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_____________________     _____________________________________________</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CF304F">
        <w:rPr>
          <w:rFonts w:ascii="Times New Roman" w:eastAsia="Times New Roman" w:hAnsi="Times New Roman" w:cs="Times New Roman"/>
          <w:color w:val="22272F"/>
          <w:sz w:val="20"/>
          <w:szCs w:val="20"/>
        </w:rPr>
        <w:t xml:space="preserve">  подпись заявителя              фамилия, имя, отчество заявителя</w:t>
      </w:r>
    </w:p>
    <w:p w:rsidR="009F4EA8"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"___" ___________ 20___ г.</w:t>
      </w:r>
    </w:p>
    <w:p w:rsidR="00CF304F" w:rsidRPr="00CF304F" w:rsidRDefault="00CF304F" w:rsidP="00CF30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sectPr w:rsidR="00CF304F" w:rsidRPr="00CF304F">
          <w:headerReference w:type="default" r:id="rId44"/>
          <w:pgSz w:w="11905" w:h="16837"/>
          <w:pgMar w:top="1440" w:right="800" w:bottom="1440" w:left="800" w:header="720" w:footer="720" w:gutter="0"/>
          <w:cols w:space="720"/>
          <w:noEndnote/>
        </w:sectPr>
      </w:pPr>
    </w:p>
    <w:p w:rsidR="00BE5777" w:rsidRDefault="00BE5777" w:rsidP="00CF304F">
      <w:pPr>
        <w:ind w:firstLine="0"/>
      </w:pPr>
    </w:p>
    <w:sectPr w:rsidR="00BE5777" w:rsidSect="00943AC2">
      <w:headerReference w:type="default" r:id="rId45"/>
      <w:footerReference w:type="default" r:id="rId46"/>
      <w:pgSz w:w="16837" w:h="11905" w:orient="landscape"/>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B4E" w:rsidRDefault="00C17B4E">
      <w:r>
        <w:separator/>
      </w:r>
    </w:p>
  </w:endnote>
  <w:endnote w:type="continuationSeparator" w:id="1">
    <w:p w:rsidR="00C17B4E" w:rsidRDefault="00C17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5D" w:rsidRDefault="00E3665D">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B4E" w:rsidRDefault="00C17B4E">
      <w:r>
        <w:separator/>
      </w:r>
    </w:p>
  </w:footnote>
  <w:footnote w:type="continuationSeparator" w:id="1">
    <w:p w:rsidR="00C17B4E" w:rsidRDefault="00C17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5D" w:rsidRDefault="00E3665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5D" w:rsidRPr="00D80143" w:rsidRDefault="00E3665D" w:rsidP="00D80143">
    <w:pPr>
      <w:pStyle w:val="ab"/>
      <w:jc w:val="right"/>
      <w:rPr>
        <w:b/>
        <w:i/>
      </w:rPr>
    </w:pPr>
    <w:r w:rsidRPr="00D80143">
      <w:rPr>
        <w:b/>
        <w:i/>
      </w:rPr>
      <w:t>Проект</w:t>
    </w:r>
  </w:p>
  <w:p w:rsidR="00E3665D" w:rsidRDefault="00E3665D">
    <w:pPr>
      <w:ind w:firstLine="0"/>
      <w:jc w:val="left"/>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5D" w:rsidRDefault="00E3665D">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D72"/>
    <w:rsid w:val="0002560C"/>
    <w:rsid w:val="00046EDD"/>
    <w:rsid w:val="00051620"/>
    <w:rsid w:val="000A4104"/>
    <w:rsid w:val="000F0A61"/>
    <w:rsid w:val="00135B99"/>
    <w:rsid w:val="001F4F6B"/>
    <w:rsid w:val="00296E73"/>
    <w:rsid w:val="002A0AE9"/>
    <w:rsid w:val="003056C9"/>
    <w:rsid w:val="00312247"/>
    <w:rsid w:val="00351F40"/>
    <w:rsid w:val="0037776D"/>
    <w:rsid w:val="0043230F"/>
    <w:rsid w:val="00456140"/>
    <w:rsid w:val="004927CD"/>
    <w:rsid w:val="00492E16"/>
    <w:rsid w:val="004974BB"/>
    <w:rsid w:val="00511EC1"/>
    <w:rsid w:val="00527A48"/>
    <w:rsid w:val="005A16E0"/>
    <w:rsid w:val="006054B9"/>
    <w:rsid w:val="00645D72"/>
    <w:rsid w:val="00666CBB"/>
    <w:rsid w:val="006932FF"/>
    <w:rsid w:val="00700F9F"/>
    <w:rsid w:val="00710EB7"/>
    <w:rsid w:val="007508B4"/>
    <w:rsid w:val="00755672"/>
    <w:rsid w:val="007C434F"/>
    <w:rsid w:val="00802701"/>
    <w:rsid w:val="00843E78"/>
    <w:rsid w:val="0084405F"/>
    <w:rsid w:val="008A5D1E"/>
    <w:rsid w:val="008F6B39"/>
    <w:rsid w:val="00941CDE"/>
    <w:rsid w:val="00943AC2"/>
    <w:rsid w:val="009D4D22"/>
    <w:rsid w:val="009F4EA8"/>
    <w:rsid w:val="00A530BF"/>
    <w:rsid w:val="00AE04EE"/>
    <w:rsid w:val="00B142F8"/>
    <w:rsid w:val="00B25811"/>
    <w:rsid w:val="00B37FC8"/>
    <w:rsid w:val="00B50174"/>
    <w:rsid w:val="00B510BF"/>
    <w:rsid w:val="00BC3FFD"/>
    <w:rsid w:val="00BE5777"/>
    <w:rsid w:val="00C04F1A"/>
    <w:rsid w:val="00C06A79"/>
    <w:rsid w:val="00C17B4E"/>
    <w:rsid w:val="00C20970"/>
    <w:rsid w:val="00C4033B"/>
    <w:rsid w:val="00C85509"/>
    <w:rsid w:val="00CA75E9"/>
    <w:rsid w:val="00CB601D"/>
    <w:rsid w:val="00CF304F"/>
    <w:rsid w:val="00CF3CC1"/>
    <w:rsid w:val="00D053C2"/>
    <w:rsid w:val="00D80143"/>
    <w:rsid w:val="00D8138B"/>
    <w:rsid w:val="00D957FC"/>
    <w:rsid w:val="00DA368C"/>
    <w:rsid w:val="00DA6389"/>
    <w:rsid w:val="00DD0B7E"/>
    <w:rsid w:val="00E157A8"/>
    <w:rsid w:val="00E3665D"/>
    <w:rsid w:val="00E37223"/>
    <w:rsid w:val="00E40BAC"/>
    <w:rsid w:val="00E60604"/>
    <w:rsid w:val="00E804EF"/>
    <w:rsid w:val="00EA536E"/>
    <w:rsid w:val="00F23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C2"/>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43AC2"/>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046E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C434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43AC2"/>
    <w:rPr>
      <w:b/>
      <w:bCs/>
      <w:color w:val="26282F"/>
    </w:rPr>
  </w:style>
  <w:style w:type="character" w:customStyle="1" w:styleId="a4">
    <w:name w:val="Гипертекстовая ссылка"/>
    <w:basedOn w:val="a3"/>
    <w:uiPriority w:val="99"/>
    <w:rsid w:val="00943AC2"/>
    <w:rPr>
      <w:b/>
      <w:bCs/>
      <w:color w:val="106BBE"/>
    </w:rPr>
  </w:style>
  <w:style w:type="character" w:customStyle="1" w:styleId="10">
    <w:name w:val="Заголовок 1 Знак"/>
    <w:basedOn w:val="a0"/>
    <w:link w:val="1"/>
    <w:uiPriority w:val="9"/>
    <w:rsid w:val="00943AC2"/>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943AC2"/>
    <w:pPr>
      <w:ind w:left="170" w:right="170" w:firstLine="0"/>
      <w:jc w:val="left"/>
    </w:pPr>
  </w:style>
  <w:style w:type="paragraph" w:customStyle="1" w:styleId="a6">
    <w:name w:val="Комментарий"/>
    <w:basedOn w:val="a5"/>
    <w:next w:val="a"/>
    <w:uiPriority w:val="99"/>
    <w:rsid w:val="00943AC2"/>
    <w:pPr>
      <w:spacing w:before="75"/>
      <w:ind w:right="0"/>
      <w:jc w:val="both"/>
    </w:pPr>
    <w:rPr>
      <w:color w:val="353842"/>
    </w:rPr>
  </w:style>
  <w:style w:type="paragraph" w:customStyle="1" w:styleId="a7">
    <w:name w:val="Нормальный (таблица)"/>
    <w:basedOn w:val="a"/>
    <w:next w:val="a"/>
    <w:uiPriority w:val="99"/>
    <w:rsid w:val="00943AC2"/>
    <w:pPr>
      <w:ind w:firstLine="0"/>
    </w:pPr>
  </w:style>
  <w:style w:type="paragraph" w:customStyle="1" w:styleId="a8">
    <w:name w:val="Таблицы (моноширинный)"/>
    <w:basedOn w:val="a"/>
    <w:next w:val="a"/>
    <w:uiPriority w:val="99"/>
    <w:rsid w:val="00943AC2"/>
    <w:pPr>
      <w:ind w:firstLine="0"/>
      <w:jc w:val="left"/>
    </w:pPr>
    <w:rPr>
      <w:rFonts w:ascii="Courier New" w:hAnsi="Courier New" w:cs="Courier New"/>
    </w:rPr>
  </w:style>
  <w:style w:type="paragraph" w:customStyle="1" w:styleId="a9">
    <w:name w:val="Прижатый влево"/>
    <w:basedOn w:val="a"/>
    <w:next w:val="a"/>
    <w:uiPriority w:val="99"/>
    <w:rsid w:val="00943AC2"/>
    <w:pPr>
      <w:ind w:firstLine="0"/>
      <w:jc w:val="left"/>
    </w:pPr>
  </w:style>
  <w:style w:type="character" w:customStyle="1" w:styleId="aa">
    <w:name w:val="Цветовое выделение для Текст"/>
    <w:uiPriority w:val="99"/>
    <w:rsid w:val="00943AC2"/>
    <w:rPr>
      <w:rFonts w:ascii="Times New Roman CYR" w:hAnsi="Times New Roman CYR" w:cs="Times New Roman CYR"/>
    </w:rPr>
  </w:style>
  <w:style w:type="paragraph" w:styleId="ab">
    <w:name w:val="header"/>
    <w:basedOn w:val="a"/>
    <w:link w:val="ac"/>
    <w:uiPriority w:val="99"/>
    <w:unhideWhenUsed/>
    <w:rsid w:val="00943AC2"/>
    <w:pPr>
      <w:tabs>
        <w:tab w:val="center" w:pos="4677"/>
        <w:tab w:val="right" w:pos="9355"/>
      </w:tabs>
    </w:pPr>
  </w:style>
  <w:style w:type="character" w:customStyle="1" w:styleId="ac">
    <w:name w:val="Верхний колонтитул Знак"/>
    <w:basedOn w:val="a0"/>
    <w:link w:val="ab"/>
    <w:uiPriority w:val="99"/>
    <w:rsid w:val="00943AC2"/>
    <w:rPr>
      <w:rFonts w:ascii="Times New Roman CYR" w:hAnsi="Times New Roman CYR" w:cs="Times New Roman CYR"/>
      <w:sz w:val="24"/>
      <w:szCs w:val="24"/>
    </w:rPr>
  </w:style>
  <w:style w:type="paragraph" w:styleId="ad">
    <w:name w:val="footer"/>
    <w:basedOn w:val="a"/>
    <w:link w:val="ae"/>
    <w:uiPriority w:val="99"/>
    <w:unhideWhenUsed/>
    <w:rsid w:val="00943AC2"/>
    <w:pPr>
      <w:tabs>
        <w:tab w:val="center" w:pos="4677"/>
        <w:tab w:val="right" w:pos="9355"/>
      </w:tabs>
    </w:pPr>
  </w:style>
  <w:style w:type="character" w:customStyle="1" w:styleId="ae">
    <w:name w:val="Нижний колонтитул Знак"/>
    <w:basedOn w:val="a0"/>
    <w:link w:val="ad"/>
    <w:uiPriority w:val="99"/>
    <w:rsid w:val="00943AC2"/>
    <w:rPr>
      <w:rFonts w:ascii="Times New Roman CYR" w:hAnsi="Times New Roman CYR" w:cs="Times New Roman CYR"/>
      <w:sz w:val="24"/>
      <w:szCs w:val="24"/>
    </w:rPr>
  </w:style>
  <w:style w:type="paragraph" w:styleId="af">
    <w:name w:val="Balloon Text"/>
    <w:basedOn w:val="a"/>
    <w:link w:val="af0"/>
    <w:uiPriority w:val="99"/>
    <w:semiHidden/>
    <w:unhideWhenUsed/>
    <w:rsid w:val="00BE5777"/>
    <w:rPr>
      <w:rFonts w:ascii="Tahoma" w:hAnsi="Tahoma" w:cs="Tahoma"/>
      <w:sz w:val="16"/>
      <w:szCs w:val="16"/>
    </w:rPr>
  </w:style>
  <w:style w:type="character" w:customStyle="1" w:styleId="af0">
    <w:name w:val="Текст выноски Знак"/>
    <w:basedOn w:val="a0"/>
    <w:link w:val="af"/>
    <w:uiPriority w:val="99"/>
    <w:semiHidden/>
    <w:rsid w:val="00BE5777"/>
    <w:rPr>
      <w:rFonts w:ascii="Tahoma" w:hAnsi="Tahoma" w:cs="Tahoma"/>
      <w:sz w:val="16"/>
      <w:szCs w:val="16"/>
    </w:rPr>
  </w:style>
  <w:style w:type="character" w:styleId="af1">
    <w:name w:val="Hyperlink"/>
    <w:basedOn w:val="a0"/>
    <w:uiPriority w:val="99"/>
    <w:unhideWhenUsed/>
    <w:rsid w:val="006054B9"/>
    <w:rPr>
      <w:color w:val="0000FF" w:themeColor="hyperlink"/>
      <w:u w:val="single"/>
    </w:rPr>
  </w:style>
  <w:style w:type="character" w:customStyle="1" w:styleId="20">
    <w:name w:val="Заголовок 2 Знак"/>
    <w:basedOn w:val="a0"/>
    <w:link w:val="2"/>
    <w:uiPriority w:val="9"/>
    <w:semiHidden/>
    <w:rsid w:val="00046E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C434F"/>
    <w:rPr>
      <w:rFonts w:asciiTheme="majorHAnsi" w:eastAsiaTheme="majorEastAsia" w:hAnsiTheme="majorHAnsi" w:cstheme="majorBidi"/>
      <w:b/>
      <w:bCs/>
      <w:color w:val="4F81BD" w:themeColor="accent1"/>
      <w:sz w:val="24"/>
      <w:szCs w:val="24"/>
    </w:rPr>
  </w:style>
  <w:style w:type="table" w:styleId="af2">
    <w:name w:val="Table Grid"/>
    <w:basedOn w:val="a1"/>
    <w:uiPriority w:val="59"/>
    <w:rsid w:val="00C8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046E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C434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paragraph" w:styleId="af">
    <w:name w:val="Balloon Text"/>
    <w:basedOn w:val="a"/>
    <w:link w:val="af0"/>
    <w:uiPriority w:val="99"/>
    <w:semiHidden/>
    <w:unhideWhenUsed/>
    <w:rsid w:val="00BE5777"/>
    <w:rPr>
      <w:rFonts w:ascii="Tahoma" w:hAnsi="Tahoma" w:cs="Tahoma"/>
      <w:sz w:val="16"/>
      <w:szCs w:val="16"/>
    </w:rPr>
  </w:style>
  <w:style w:type="character" w:customStyle="1" w:styleId="af0">
    <w:name w:val="Текст выноски Знак"/>
    <w:basedOn w:val="a0"/>
    <w:link w:val="af"/>
    <w:uiPriority w:val="99"/>
    <w:semiHidden/>
    <w:rsid w:val="00BE5777"/>
    <w:rPr>
      <w:rFonts w:ascii="Tahoma" w:hAnsi="Tahoma" w:cs="Tahoma"/>
      <w:sz w:val="16"/>
      <w:szCs w:val="16"/>
    </w:rPr>
  </w:style>
  <w:style w:type="character" w:styleId="af1">
    <w:name w:val="Hyperlink"/>
    <w:basedOn w:val="a0"/>
    <w:uiPriority w:val="99"/>
    <w:unhideWhenUsed/>
    <w:rsid w:val="006054B9"/>
    <w:rPr>
      <w:color w:val="0000FF" w:themeColor="hyperlink"/>
      <w:u w:val="single"/>
    </w:rPr>
  </w:style>
  <w:style w:type="character" w:customStyle="1" w:styleId="20">
    <w:name w:val="Заголовок 2 Знак"/>
    <w:basedOn w:val="a0"/>
    <w:link w:val="2"/>
    <w:uiPriority w:val="9"/>
    <w:semiHidden/>
    <w:rsid w:val="00046E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C434F"/>
    <w:rPr>
      <w:rFonts w:asciiTheme="majorHAnsi" w:eastAsiaTheme="majorEastAsia" w:hAnsiTheme="majorHAnsi" w:cstheme="majorBidi"/>
      <w:b/>
      <w:bCs/>
      <w:color w:val="4F81BD" w:themeColor="accent1"/>
      <w:sz w:val="24"/>
      <w:szCs w:val="24"/>
    </w:rPr>
  </w:style>
  <w:style w:type="table" w:styleId="af2">
    <w:name w:val="Table Grid"/>
    <w:basedOn w:val="a1"/>
    <w:uiPriority w:val="59"/>
    <w:rsid w:val="00C8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518751">
      <w:bodyDiv w:val="1"/>
      <w:marLeft w:val="0"/>
      <w:marRight w:val="0"/>
      <w:marTop w:val="0"/>
      <w:marBottom w:val="0"/>
      <w:divBdr>
        <w:top w:val="none" w:sz="0" w:space="0" w:color="auto"/>
        <w:left w:val="none" w:sz="0" w:space="0" w:color="auto"/>
        <w:bottom w:val="none" w:sz="0" w:space="0" w:color="auto"/>
        <w:right w:val="none" w:sz="0" w:space="0" w:color="auto"/>
      </w:divBdr>
      <w:divsChild>
        <w:div w:id="133499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990941/2770" TargetMode="External"/><Relationship Id="rId18" Type="http://schemas.openxmlformats.org/officeDocument/2006/relationships/hyperlink" Target="https://internet.garant.ru/document/redirect/990941/2770" TargetMode="External"/><Relationship Id="rId26" Type="http://schemas.openxmlformats.org/officeDocument/2006/relationships/hyperlink" Target="consultantplus://offline/ref=251C2DE4387B7D46954710A904B3C93B41E08BC096BE87C237F8275E41F29182DA6ED70ABFCF9610C3A1FA3D526FAAE98EA5A65D0630ME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ternet.garant.ru/document/redirect/12177515/91" TargetMode="External"/><Relationship Id="rId34" Type="http://schemas.openxmlformats.org/officeDocument/2006/relationships/hyperlink" Target="consultantplus://offline/ref=50CA071A518F5BDD78DB9AA9F7DE8CE87A58911BA4AA31CF397C267B2628D188686B39ACF2A0D7ADC696ECAD26DDC22AE36AE98BC24746BD513C47E9h61CL" TargetMode="External"/><Relationship Id="rId42" Type="http://schemas.openxmlformats.org/officeDocument/2006/relationships/hyperlink" Target="https://internet.garant.ru/document/redirect/12138258/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bresi.cap.ru/" TargetMode="External"/><Relationship Id="rId17" Type="http://schemas.openxmlformats.org/officeDocument/2006/relationships/hyperlink" Target="https://internet.garant.ru/document/redirect/990941/2770" TargetMode="External"/><Relationship Id="rId25" Type="http://schemas.openxmlformats.org/officeDocument/2006/relationships/hyperlink" Target="https://internet.garant.ru/document/redirect/990941/2770" TargetMode="External"/><Relationship Id="rId33" Type="http://schemas.openxmlformats.org/officeDocument/2006/relationships/hyperlink" Target="consultantplus://offline/ref=50CA071A518F5BDD78DB9AA9F7DE8CE87A58911BA4AA31CF397C267B2628D188686B39ACF2A0D7ADC696ECAD25DDC22AE36AE98BC24746BD513C47E9h61CL" TargetMode="External"/><Relationship Id="rId38" Type="http://schemas.openxmlformats.org/officeDocument/2006/relationships/hyperlink" Target="consultantplus://offline/ref=1C10B58CA95ACAC441EF58BEC9082F57B4DDE2792BE1E5C35278FAFF9D0470E8AA437CF25D9F2ED19A4A0C3F8CRC43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document/redirect/12184522/0" TargetMode="External"/><Relationship Id="rId20" Type="http://schemas.openxmlformats.org/officeDocument/2006/relationships/hyperlink" Target="https://internet.garant.ru/document/redirect/12177515/706" TargetMode="External"/><Relationship Id="rId29" Type="http://schemas.openxmlformats.org/officeDocument/2006/relationships/hyperlink" Target="consultantplus://offline/ref=9EA5205D5253BB151D3357B911254507DCB6C63FEBD5B06B4C54C1BFAA173F09B41018AA54F304C59652D8232A943E295454A31840p8E1I" TargetMode="External"/><Relationship Id="rId41" Type="http://schemas.openxmlformats.org/officeDocument/2006/relationships/hyperlink" Target="https://internet.garant.ru/document/redirect/1863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08181/1000" TargetMode="External"/><Relationship Id="rId24" Type="http://schemas.openxmlformats.org/officeDocument/2006/relationships/hyperlink" Target="https://internet.garant.ru/document/redirect/12184522/54" TargetMode="External"/><Relationship Id="rId32" Type="http://schemas.openxmlformats.org/officeDocument/2006/relationships/hyperlink" Target="consultantplus://offline/ref=50CA071A518F5BDD78DB9AA9F7DE8CE87A58911BA4AA31CF397C267B2628D188686B39ACF2A0D7ADC696ECAD25DDC22AE36AE98BC24746BD513C47E9h61CL" TargetMode="External"/><Relationship Id="rId37" Type="http://schemas.openxmlformats.org/officeDocument/2006/relationships/hyperlink" Target="consultantplus://offline/ref=1C10B58CA95ACAC441EF46B3DF647153BFDEB4732AECEE930A2DFCA8C25476BDF80322AB1ED23DD09C540E3A8ECA16775BC1BB18D5B8CE02A14D1059RD4FL" TargetMode="External"/><Relationship Id="rId40" Type="http://schemas.openxmlformats.org/officeDocument/2006/relationships/hyperlink" Target="https://internet.garant.ru/document/redirect/12138258/0"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77515/16011" TargetMode="External"/><Relationship Id="rId28" Type="http://schemas.openxmlformats.org/officeDocument/2006/relationships/hyperlink" Target="consultantplus://offline/ref=251C2DE4387B7D46954710A904B3C93B41E08BC096BE87C237F8275E41F29182C86E8F05B9C8834497FBAD305236MFL" TargetMode="External"/><Relationship Id="rId36" Type="http://schemas.openxmlformats.org/officeDocument/2006/relationships/hyperlink" Target="consultantplus://offline/ref=50CA071A518F5BDD78DB84A4E1B2D2EC715BC617ACAD389D672C202C7978D7DD3A2B67F5B1EDC4ACC088E9AB26hD14L" TargetMode="External"/><Relationship Id="rId49" Type="http://schemas.microsoft.com/office/2007/relationships/stylesWithEffects" Target="stylesWithEffects.xml"/><Relationship Id="rId10" Type="http://schemas.openxmlformats.org/officeDocument/2006/relationships/hyperlink" Target="http://internet.garant.ru/document/redirect/12177515/0" TargetMode="External"/><Relationship Id="rId19" Type="http://schemas.openxmlformats.org/officeDocument/2006/relationships/hyperlink" Target="https://internet.garant.ru/document/redirect/12177515/101" TargetMode="External"/><Relationship Id="rId31" Type="http://schemas.openxmlformats.org/officeDocument/2006/relationships/hyperlink" Target="consultantplus://offline/ref=50CA071A518F5BDD78DB9AA9F7DE8CE87A58911BA4AA31CF397C267B2628D188686B39ACF2A0D7ADC696ECAE23DDC22AE36AE98BC24746BD513C47E9h61C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https://internet.garant.ru/document/redirect/990941/2770" TargetMode="External"/><Relationship Id="rId22" Type="http://schemas.openxmlformats.org/officeDocument/2006/relationships/hyperlink" Target="https://internet.garant.ru/document/redirect/12177515/16011" TargetMode="External"/><Relationship Id="rId27" Type="http://schemas.openxmlformats.org/officeDocument/2006/relationships/hyperlink" Target="consultantplus://offline/ref=251C2DE4387B7D46954710A904B3C93B41E08ECE9DBC87C237F8275E41F29182C86E8F05B9C8834497FBAD305236MFL" TargetMode="External"/><Relationship Id="rId30" Type="http://schemas.openxmlformats.org/officeDocument/2006/relationships/hyperlink" Target="consultantplus://offline/ref=9EA5205D5253BB151D3357B911254507DCB6C63FEBD5B06B4C54C1BFAA173F09B41018AA54F304C59652D8232A943E295454A31840p8E1I" TargetMode="External"/><Relationship Id="rId35" Type="http://schemas.openxmlformats.org/officeDocument/2006/relationships/hyperlink" Target="consultantplus://offline/ref=50CA071A518F5BDD78DB9AA9F7DE8CE87A58911BA4AA31CF397C267B2628D188686B39ACF2A0D7ADC696ECAD27DDC22AE36AE98BC24746BD513C47E9h61CL" TargetMode="External"/><Relationship Id="rId43" Type="http://schemas.openxmlformats.org/officeDocument/2006/relationships/hyperlink" Target="https://internet.garant.ru/document/redirect/186367/0" TargetMode="External"/><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9512-C3B3-4753-AE1B-2FF06C9E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8960</Words>
  <Characters>80253</Characters>
  <Application>Microsoft Office Word</Application>
  <DocSecurity>0</DocSecurity>
  <Lines>668</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Алина Фадеева</cp:lastModifiedBy>
  <cp:revision>5</cp:revision>
  <cp:lastPrinted>2024-04-24T12:46:00Z</cp:lastPrinted>
  <dcterms:created xsi:type="dcterms:W3CDTF">2024-03-29T09:40:00Z</dcterms:created>
  <dcterms:modified xsi:type="dcterms:W3CDTF">2024-05-03T11:56:00Z</dcterms:modified>
</cp:coreProperties>
</file>