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905644" w:rsidRDefault="00B4115B" w:rsidP="00D365C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D365C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D365CB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D365CB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D365CB">
            <w:pPr>
              <w:jc w:val="both"/>
              <w:rPr>
                <w:b/>
              </w:rPr>
            </w:pPr>
          </w:p>
          <w:p w:rsidR="00B4115B" w:rsidRPr="00476A31" w:rsidRDefault="00B4115B" w:rsidP="00D365CB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337977" w:rsidP="00D365CB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60325</wp:posOffset>
                  </wp:positionV>
                  <wp:extent cx="619125" cy="7810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D365C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D365C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D365C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D365CB">
            <w:pPr>
              <w:jc w:val="center"/>
              <w:rPr>
                <w:b/>
              </w:rPr>
            </w:pPr>
          </w:p>
          <w:p w:rsidR="00B4115B" w:rsidRPr="00476A31" w:rsidRDefault="00B4115B" w:rsidP="00D365CB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D365CB">
            <w:pPr>
              <w:jc w:val="center"/>
            </w:pPr>
          </w:p>
          <w:p w:rsidR="00B4115B" w:rsidRPr="00476A31" w:rsidRDefault="00351647" w:rsidP="00D365CB">
            <w:pPr>
              <w:jc w:val="center"/>
            </w:pPr>
            <w:r>
              <w:t>20.12</w:t>
            </w:r>
            <w:r w:rsidR="00B4115B">
              <w:t>.</w:t>
            </w:r>
            <w:r w:rsidR="00FB7085">
              <w:t>202</w:t>
            </w:r>
            <w:r w:rsidR="00FB7085" w:rsidRPr="00351647">
              <w:t>4</w:t>
            </w:r>
            <w:r>
              <w:t xml:space="preserve">  1916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D365CB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D365CB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D365CB">
            <w:pPr>
              <w:jc w:val="center"/>
            </w:pPr>
          </w:p>
          <w:p w:rsidR="00B4115B" w:rsidRPr="00476A31" w:rsidRDefault="00391D58" w:rsidP="00D365CB">
            <w:pPr>
              <w:jc w:val="center"/>
            </w:pPr>
            <w:r>
              <w:t>20.12.</w:t>
            </w:r>
            <w:r w:rsidR="00FB7085">
              <w:t>202</w:t>
            </w:r>
            <w:r w:rsidR="00FB7085" w:rsidRPr="00391D58">
              <w:t>4</w:t>
            </w:r>
            <w:r w:rsidR="00B4115B" w:rsidRPr="00476A31">
              <w:t xml:space="preserve"> № </w:t>
            </w:r>
            <w:r>
              <w:t>1916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D62B84" w:rsidRPr="00476A31" w:rsidRDefault="00B4115B" w:rsidP="00D365CB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D365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D365CB">
            <w:pPr>
              <w:jc w:val="center"/>
            </w:pPr>
            <w:r w:rsidRPr="00476A31">
              <w:t>г. Козловка</w:t>
            </w:r>
          </w:p>
        </w:tc>
      </w:tr>
      <w:tr w:rsidR="00817E2A" w:rsidRPr="00476A31" w:rsidTr="00B4115B">
        <w:trPr>
          <w:trHeight w:val="122"/>
        </w:trPr>
        <w:tc>
          <w:tcPr>
            <w:tcW w:w="3888" w:type="dxa"/>
          </w:tcPr>
          <w:p w:rsidR="00817E2A" w:rsidRPr="00476A31" w:rsidRDefault="00817E2A" w:rsidP="00D365CB">
            <w:pPr>
              <w:jc w:val="center"/>
            </w:pPr>
          </w:p>
        </w:tc>
        <w:tc>
          <w:tcPr>
            <w:tcW w:w="1465" w:type="dxa"/>
            <w:tcBorders>
              <w:left w:val="nil"/>
            </w:tcBorders>
          </w:tcPr>
          <w:p w:rsidR="00817E2A" w:rsidRPr="00476A31" w:rsidRDefault="00817E2A" w:rsidP="00D365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817E2A" w:rsidRPr="00476A31" w:rsidRDefault="00817E2A" w:rsidP="00D365CB">
            <w:pPr>
              <w:jc w:val="center"/>
            </w:pPr>
          </w:p>
        </w:tc>
      </w:tr>
    </w:tbl>
    <w:p w:rsidR="00351647" w:rsidRDefault="00351647" w:rsidP="00D365CB">
      <w:pPr>
        <w:suppressAutoHyphens/>
        <w:ind w:right="4818"/>
        <w:jc w:val="both"/>
        <w:rPr>
          <w:lang w:eastAsia="ar-SA"/>
        </w:rPr>
      </w:pPr>
    </w:p>
    <w:p w:rsidR="00351647" w:rsidRDefault="00351647" w:rsidP="00D365CB">
      <w:pPr>
        <w:suppressAutoHyphens/>
        <w:ind w:right="4818"/>
        <w:jc w:val="both"/>
        <w:rPr>
          <w:lang w:eastAsia="ar-SA"/>
        </w:rPr>
      </w:pPr>
    </w:p>
    <w:p w:rsidR="00940E11" w:rsidRPr="00E05C5B" w:rsidRDefault="00940E11" w:rsidP="00D365CB">
      <w:pPr>
        <w:suppressAutoHyphens/>
        <w:ind w:right="4818"/>
        <w:jc w:val="both"/>
        <w:rPr>
          <w:lang w:eastAsia="ar-SA"/>
        </w:rPr>
      </w:pPr>
      <w:r w:rsidRPr="00E05C5B">
        <w:rPr>
          <w:lang w:eastAsia="ar-SA"/>
        </w:rPr>
        <w:t>Об утверждении программы профилактики рисков причинения вреда (ущерба) охраняемых законом ценностям в сфере муниципального земельного контроля на территории</w:t>
      </w:r>
      <w:r w:rsidR="008375AD">
        <w:rPr>
          <w:lang w:eastAsia="ar-SA"/>
        </w:rPr>
        <w:t xml:space="preserve"> Козловского муниципального округа Чувашской Республики</w:t>
      </w:r>
      <w:r w:rsidR="00D76B28">
        <w:rPr>
          <w:lang w:eastAsia="ar-SA"/>
        </w:rPr>
        <w:t xml:space="preserve"> на 2025</w:t>
      </w:r>
      <w:r w:rsidRPr="00E05C5B">
        <w:rPr>
          <w:lang w:eastAsia="ar-SA"/>
        </w:rPr>
        <w:t xml:space="preserve"> год</w:t>
      </w:r>
    </w:p>
    <w:p w:rsidR="00940E11" w:rsidRDefault="00940E11" w:rsidP="00D365CB">
      <w:pPr>
        <w:suppressAutoHyphens/>
        <w:jc w:val="both"/>
        <w:rPr>
          <w:lang w:eastAsia="ar-SA"/>
        </w:rPr>
      </w:pPr>
    </w:p>
    <w:p w:rsidR="00351647" w:rsidRDefault="00351647" w:rsidP="00D365CB">
      <w:pPr>
        <w:suppressAutoHyphens/>
        <w:jc w:val="both"/>
        <w:rPr>
          <w:lang w:eastAsia="ar-SA"/>
        </w:rPr>
      </w:pPr>
    </w:p>
    <w:p w:rsidR="00940E11" w:rsidRPr="00DF231A" w:rsidRDefault="00940E11" w:rsidP="00D365CB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 w:rsidRPr="00DF231A">
        <w:rPr>
          <w:lang w:eastAsia="ar-SA"/>
        </w:rPr>
        <w:t xml:space="preserve">В соответствии с Федеральным законом от 31.07.2021 № 248-ФЗ </w:t>
      </w:r>
      <w:r w:rsidR="00351647">
        <w:rPr>
          <w:lang w:eastAsia="ar-SA"/>
        </w:rPr>
        <w:br/>
      </w:r>
      <w:r w:rsidRPr="00DF231A">
        <w:rPr>
          <w:lang w:eastAsia="ar-SA"/>
        </w:rPr>
        <w:t xml:space="preserve">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</w:t>
      </w:r>
      <w:r>
        <w:rPr>
          <w:lang w:eastAsia="ar-SA"/>
        </w:rPr>
        <w:t xml:space="preserve">земельном </w:t>
      </w:r>
      <w:r w:rsidRPr="00DF231A">
        <w:rPr>
          <w:lang w:eastAsia="ar-SA"/>
        </w:rPr>
        <w:t>контроле, утвержденным решением Собра</w:t>
      </w:r>
      <w:r>
        <w:rPr>
          <w:lang w:eastAsia="ar-SA"/>
        </w:rPr>
        <w:t>ния депутатов Козловского муниципального округа Чувашской Республики от 30.08.2023</w:t>
      </w:r>
      <w:r w:rsidRPr="00DF231A">
        <w:rPr>
          <w:lang w:eastAsia="ar-SA"/>
        </w:rPr>
        <w:t xml:space="preserve"> № </w:t>
      </w:r>
      <w:r>
        <w:rPr>
          <w:lang w:eastAsia="ar-SA"/>
        </w:rPr>
        <w:t>4</w:t>
      </w:r>
      <w:r w:rsidRPr="00DF231A">
        <w:rPr>
          <w:lang w:eastAsia="ar-SA"/>
        </w:rPr>
        <w:t>/</w:t>
      </w:r>
      <w:r>
        <w:rPr>
          <w:lang w:eastAsia="ar-SA"/>
        </w:rPr>
        <w:t>193</w:t>
      </w:r>
      <w:r w:rsidRPr="00DF231A">
        <w:rPr>
          <w:lang w:eastAsia="ar-SA"/>
        </w:rPr>
        <w:t>, руководст</w:t>
      </w:r>
      <w:r>
        <w:rPr>
          <w:lang w:eastAsia="ar-SA"/>
        </w:rPr>
        <w:t>вуясь Уставом Козловского муниципального округа</w:t>
      </w:r>
      <w:r w:rsidRPr="00DF231A">
        <w:rPr>
          <w:lang w:eastAsia="ar-SA"/>
        </w:rPr>
        <w:t xml:space="preserve"> Чувашской Республики, а</w:t>
      </w:r>
      <w:r>
        <w:rPr>
          <w:lang w:eastAsia="ar-SA"/>
        </w:rPr>
        <w:t>дминистрация Козловского муниципального округа</w:t>
      </w:r>
      <w:r w:rsidRPr="00DF231A">
        <w:rPr>
          <w:lang w:eastAsia="ar-SA"/>
        </w:rPr>
        <w:t xml:space="preserve"> Чувашской Республики постановляет:</w:t>
      </w:r>
    </w:p>
    <w:p w:rsidR="00940E11" w:rsidRDefault="00940E11" w:rsidP="00D365CB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 w:rsidRPr="00DF231A">
        <w:rPr>
          <w:lang w:eastAsia="ar-SA"/>
        </w:rPr>
        <w:t>1. Утвердить программу профилактики рисков причинения вреда (ущерба) охраняемым законом ценностям в сфере муниципального</w:t>
      </w:r>
      <w:r>
        <w:rPr>
          <w:lang w:eastAsia="ar-SA"/>
        </w:rPr>
        <w:t xml:space="preserve"> земельного </w:t>
      </w:r>
      <w:r w:rsidRPr="00DF231A">
        <w:rPr>
          <w:lang w:eastAsia="ar-SA"/>
        </w:rPr>
        <w:t xml:space="preserve">контроля </w:t>
      </w:r>
      <w:r>
        <w:rPr>
          <w:lang w:eastAsia="ar-SA"/>
        </w:rPr>
        <w:t>на</w:t>
      </w:r>
      <w:r w:rsidRPr="00DF231A">
        <w:rPr>
          <w:lang w:eastAsia="ar-SA"/>
        </w:rPr>
        <w:t xml:space="preserve"> территори</w:t>
      </w:r>
      <w:r>
        <w:rPr>
          <w:lang w:eastAsia="ar-SA"/>
        </w:rPr>
        <w:t>и Козловского муниципального окр</w:t>
      </w:r>
      <w:r w:rsidR="00D76B28">
        <w:rPr>
          <w:lang w:eastAsia="ar-SA"/>
        </w:rPr>
        <w:t>уга Чувашской Республики на 2025</w:t>
      </w:r>
      <w:r w:rsidRPr="00DF231A">
        <w:rPr>
          <w:lang w:eastAsia="ar-SA"/>
        </w:rPr>
        <w:t xml:space="preserve"> год согласно приложению к постановлению.  </w:t>
      </w:r>
    </w:p>
    <w:p w:rsidR="00940E11" w:rsidRDefault="008375AD" w:rsidP="00D365CB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>
        <w:rPr>
          <w:lang w:eastAsia="ar-SA"/>
        </w:rPr>
        <w:t>2</w:t>
      </w:r>
      <w:r w:rsidR="00940E11">
        <w:rPr>
          <w:lang w:eastAsia="ar-SA"/>
        </w:rPr>
        <w:t>.  Настоящее постановлен</w:t>
      </w:r>
      <w:r w:rsidR="00D76B28">
        <w:rPr>
          <w:lang w:eastAsia="ar-SA"/>
        </w:rPr>
        <w:t>ие подлежит опубликованию в пери</w:t>
      </w:r>
      <w:r w:rsidR="00940E11">
        <w:rPr>
          <w:lang w:eastAsia="ar-SA"/>
        </w:rPr>
        <w:t xml:space="preserve">одическом печатном издании «Козловский вестник» и размещению на официальном сайте Козловского муниципального округа в сети «Интернет» </w:t>
      </w:r>
    </w:p>
    <w:p w:rsidR="00940E11" w:rsidRPr="00DF231A" w:rsidRDefault="008375AD" w:rsidP="00D365CB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>
        <w:rPr>
          <w:lang w:eastAsia="ar-SA"/>
        </w:rPr>
        <w:t>3</w:t>
      </w:r>
      <w:r w:rsidR="00940E11" w:rsidRPr="00DF231A">
        <w:rPr>
          <w:lang w:eastAsia="ar-SA"/>
        </w:rPr>
        <w:t xml:space="preserve">. Настоящее постановление вступает в силу </w:t>
      </w:r>
      <w:r>
        <w:rPr>
          <w:lang w:eastAsia="ar-SA"/>
        </w:rPr>
        <w:t>с 01.01.2025 года.</w:t>
      </w:r>
    </w:p>
    <w:p w:rsidR="00940E11" w:rsidRDefault="008375AD" w:rsidP="00D365CB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>
        <w:rPr>
          <w:lang w:eastAsia="ar-SA"/>
        </w:rPr>
        <w:t>4</w:t>
      </w:r>
      <w:r w:rsidR="00940E11">
        <w:rPr>
          <w:lang w:eastAsia="ar-SA"/>
        </w:rPr>
        <w:t xml:space="preserve">.  Контроль за исполнением настоящего постановления возложить на заместителя главы администрации МО по экономике и сельскому хозяйству – начальника отдела экономики и инвестиционной деятельности, земельных и имущественных отношений Пушкова Г.М. </w:t>
      </w:r>
    </w:p>
    <w:p w:rsidR="00940E11" w:rsidRPr="00DF231A" w:rsidRDefault="00940E11" w:rsidP="00D365CB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</w:p>
    <w:p w:rsidR="00940E11" w:rsidRPr="00DF231A" w:rsidRDefault="00940E11" w:rsidP="00D365CB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</w:p>
    <w:p w:rsidR="008375AD" w:rsidRDefault="00B4115B" w:rsidP="00D365CB">
      <w:pPr>
        <w:tabs>
          <w:tab w:val="left" w:pos="9070"/>
        </w:tabs>
        <w:ind w:right="-2"/>
        <w:jc w:val="both"/>
      </w:pPr>
      <w:r w:rsidRPr="0036468A">
        <w:t xml:space="preserve">Глава </w:t>
      </w:r>
    </w:p>
    <w:p w:rsidR="00B4115B" w:rsidRPr="0036468A" w:rsidRDefault="00B4115B" w:rsidP="00D365CB">
      <w:pPr>
        <w:tabs>
          <w:tab w:val="left" w:pos="9070"/>
        </w:tabs>
        <w:ind w:right="-2"/>
        <w:jc w:val="both"/>
      </w:pPr>
      <w:bookmarkStart w:id="0" w:name="_GoBack"/>
      <w:bookmarkEnd w:id="0"/>
      <w:r w:rsidRPr="0036468A">
        <w:t xml:space="preserve">Козловского муниципального округа </w:t>
      </w:r>
    </w:p>
    <w:p w:rsidR="00B4115B" w:rsidRDefault="00B4115B" w:rsidP="00D365CB">
      <w:pPr>
        <w:tabs>
          <w:tab w:val="left" w:pos="9070"/>
        </w:tabs>
        <w:ind w:right="-2"/>
        <w:jc w:val="both"/>
      </w:pPr>
      <w:r w:rsidRPr="0036468A">
        <w:t xml:space="preserve">Чувашской Республики                                            </w:t>
      </w:r>
      <w:r w:rsidR="00391D58">
        <w:t xml:space="preserve">                                            </w:t>
      </w:r>
      <w:r w:rsidRPr="0036468A">
        <w:t xml:space="preserve">  А.Н. Людков</w:t>
      </w:r>
    </w:p>
    <w:p w:rsidR="00495B3A" w:rsidRDefault="00495B3A" w:rsidP="00D365CB">
      <w:pPr>
        <w:tabs>
          <w:tab w:val="left" w:pos="9070"/>
        </w:tabs>
        <w:ind w:right="-2"/>
        <w:jc w:val="both"/>
      </w:pPr>
    </w:p>
    <w:p w:rsidR="00495B3A" w:rsidRDefault="00495B3A" w:rsidP="00D365CB">
      <w:pPr>
        <w:tabs>
          <w:tab w:val="left" w:pos="9070"/>
        </w:tabs>
        <w:ind w:right="-2"/>
        <w:jc w:val="both"/>
      </w:pPr>
    </w:p>
    <w:p w:rsidR="00495B3A" w:rsidRDefault="00495B3A" w:rsidP="00D365CB">
      <w:pPr>
        <w:tabs>
          <w:tab w:val="left" w:pos="9070"/>
        </w:tabs>
        <w:ind w:right="-2"/>
        <w:jc w:val="both"/>
      </w:pPr>
    </w:p>
    <w:p w:rsidR="00495B3A" w:rsidRDefault="00495B3A" w:rsidP="00D365CB">
      <w:pPr>
        <w:tabs>
          <w:tab w:val="left" w:pos="9070"/>
        </w:tabs>
        <w:ind w:right="-2"/>
        <w:jc w:val="both"/>
      </w:pPr>
    </w:p>
    <w:p w:rsidR="00495B3A" w:rsidRDefault="00495B3A" w:rsidP="00D365CB">
      <w:pPr>
        <w:tabs>
          <w:tab w:val="left" w:pos="9070"/>
        </w:tabs>
        <w:ind w:right="-2"/>
        <w:jc w:val="both"/>
      </w:pPr>
    </w:p>
    <w:p w:rsidR="00495B3A" w:rsidRPr="00DF231A" w:rsidRDefault="00495B3A" w:rsidP="00D3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95B3A" w:rsidRPr="00DF231A" w:rsidRDefault="00495B3A" w:rsidP="00D3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95B3A" w:rsidRPr="00DF231A" w:rsidRDefault="00495B3A" w:rsidP="00D3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495B3A" w:rsidRPr="00DF231A" w:rsidRDefault="00495B3A" w:rsidP="00D3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95B3A" w:rsidRPr="00DF231A" w:rsidRDefault="00495B3A" w:rsidP="00D365C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20.12.2024 №1916</w:t>
      </w:r>
    </w:p>
    <w:p w:rsidR="00495B3A" w:rsidRPr="00DF231A" w:rsidRDefault="00495B3A" w:rsidP="00D365CB"/>
    <w:p w:rsidR="00495B3A" w:rsidRPr="00DF231A" w:rsidRDefault="00495B3A" w:rsidP="00D365CB"/>
    <w:p w:rsidR="00495B3A" w:rsidRPr="00DF231A" w:rsidRDefault="00495B3A" w:rsidP="00D365CB"/>
    <w:p w:rsidR="00495B3A" w:rsidRPr="00DF231A" w:rsidRDefault="00495B3A" w:rsidP="00D365CB"/>
    <w:p w:rsidR="00495B3A" w:rsidRPr="00DF231A" w:rsidRDefault="00495B3A" w:rsidP="00D365CB">
      <w:pPr>
        <w:jc w:val="center"/>
      </w:pPr>
      <w:r w:rsidRPr="00DF231A">
        <w:t>ПРОГРАММА</w:t>
      </w:r>
    </w:p>
    <w:p w:rsidR="00495B3A" w:rsidRPr="00DF231A" w:rsidRDefault="00495B3A" w:rsidP="00D365CB">
      <w:pPr>
        <w:autoSpaceDE w:val="0"/>
        <w:autoSpaceDN w:val="0"/>
        <w:adjustRightInd w:val="0"/>
        <w:jc w:val="center"/>
      </w:pPr>
      <w:r w:rsidRPr="00DF231A">
        <w:t xml:space="preserve">профилактики рисков причинения вреда (ущерба) охраняемым законом ценностям </w:t>
      </w:r>
      <w:r w:rsidRPr="00DF231A">
        <w:br/>
        <w:t xml:space="preserve">при осуществлении муниципального </w:t>
      </w:r>
      <w:r>
        <w:t>земельного контроля на 2025</w:t>
      </w:r>
      <w:r w:rsidRPr="00DF231A">
        <w:t xml:space="preserve"> год</w:t>
      </w:r>
    </w:p>
    <w:p w:rsidR="00495B3A" w:rsidRPr="00DF231A" w:rsidRDefault="00495B3A" w:rsidP="00D365CB">
      <w:pPr>
        <w:autoSpaceDE w:val="0"/>
        <w:autoSpaceDN w:val="0"/>
        <w:adjustRightInd w:val="0"/>
        <w:jc w:val="center"/>
      </w:pPr>
    </w:p>
    <w:p w:rsidR="00495B3A" w:rsidRPr="00DF231A" w:rsidRDefault="00495B3A" w:rsidP="00D365CB">
      <w:pPr>
        <w:autoSpaceDE w:val="0"/>
        <w:autoSpaceDN w:val="0"/>
        <w:adjustRightInd w:val="0"/>
        <w:jc w:val="center"/>
        <w:rPr>
          <w:b/>
        </w:rPr>
      </w:pPr>
      <w:r w:rsidRPr="00DF231A">
        <w:rPr>
          <w:b/>
          <w:lang w:val="en-US"/>
        </w:rPr>
        <w:t>I</w:t>
      </w:r>
      <w:r w:rsidRPr="00DF231A">
        <w:rPr>
          <w:b/>
        </w:rPr>
        <w:t>. Общие положения</w:t>
      </w:r>
    </w:p>
    <w:p w:rsidR="00495B3A" w:rsidRPr="00DF231A" w:rsidRDefault="00495B3A" w:rsidP="00D365CB">
      <w:pPr>
        <w:autoSpaceDE w:val="0"/>
        <w:autoSpaceDN w:val="0"/>
        <w:adjustRightInd w:val="0"/>
        <w:jc w:val="center"/>
      </w:pPr>
    </w:p>
    <w:p w:rsidR="00495B3A" w:rsidRPr="00DF231A" w:rsidRDefault="00495B3A" w:rsidP="00D365CB">
      <w:pPr>
        <w:autoSpaceDE w:val="0"/>
        <w:autoSpaceDN w:val="0"/>
        <w:adjustRightInd w:val="0"/>
        <w:jc w:val="both"/>
      </w:pPr>
      <w:r w:rsidRPr="00DF231A">
        <w:t xml:space="preserve"> 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t xml:space="preserve">земельного </w:t>
      </w:r>
      <w:r w:rsidRPr="00DF231A">
        <w:t xml:space="preserve">контроля </w:t>
      </w:r>
      <w:r>
        <w:t>на</w:t>
      </w:r>
      <w:r w:rsidRPr="00DF231A">
        <w:t xml:space="preserve"> территори</w:t>
      </w:r>
      <w:r>
        <w:t>и Козловского муниципального округа Чувашской Республики</w:t>
      </w:r>
      <w:r w:rsidRPr="00DF231A">
        <w:t>.</w:t>
      </w:r>
    </w:p>
    <w:p w:rsidR="00495B3A" w:rsidRPr="00DF231A" w:rsidRDefault="00495B3A" w:rsidP="00D365CB">
      <w:pPr>
        <w:autoSpaceDE w:val="0"/>
        <w:autoSpaceDN w:val="0"/>
        <w:adjustRightInd w:val="0"/>
        <w:jc w:val="center"/>
      </w:pPr>
    </w:p>
    <w:p w:rsidR="00495B3A" w:rsidRPr="00DF231A" w:rsidRDefault="00495B3A" w:rsidP="00D365CB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231A">
        <w:rPr>
          <w:rFonts w:ascii="Times New Roman" w:hAnsi="Times New Roman"/>
          <w:b/>
          <w:sz w:val="24"/>
          <w:szCs w:val="24"/>
        </w:rPr>
        <w:t>. Анализ текущего состояния</w:t>
      </w:r>
    </w:p>
    <w:p w:rsidR="00495B3A" w:rsidRPr="00DF231A" w:rsidRDefault="00495B3A" w:rsidP="00D365CB">
      <w:pPr>
        <w:ind w:firstLine="708"/>
        <w:jc w:val="both"/>
      </w:pPr>
      <w:r w:rsidRPr="00DF231A">
        <w:t xml:space="preserve">1. Программа профилактики рисков причинения вреда (ущерба) охраняемым законом ценностям при осуществлении муниципального </w:t>
      </w:r>
      <w:r>
        <w:t>земельного контроля   на 2023</w:t>
      </w:r>
      <w:r w:rsidRPr="00DF231A"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t xml:space="preserve"> земельного</w:t>
      </w:r>
      <w:r w:rsidRPr="00DF231A">
        <w:t xml:space="preserve"> контроля.</w:t>
      </w:r>
    </w:p>
    <w:p w:rsidR="00495B3A" w:rsidRPr="00DF231A" w:rsidRDefault="00495B3A" w:rsidP="00D365CB">
      <w:pPr>
        <w:autoSpaceDE w:val="0"/>
        <w:autoSpaceDN w:val="0"/>
        <w:adjustRightInd w:val="0"/>
        <w:ind w:firstLine="709"/>
        <w:jc w:val="both"/>
      </w:pPr>
      <w:r w:rsidRPr="00DF231A">
        <w:t xml:space="preserve">2. Муниципальный </w:t>
      </w:r>
      <w:r>
        <w:t xml:space="preserve">земельный </w:t>
      </w:r>
      <w:r w:rsidRPr="00DF231A">
        <w:t xml:space="preserve">контроль осуществляется администрацией Козловского </w:t>
      </w:r>
      <w:r>
        <w:t xml:space="preserve">муниципального округа </w:t>
      </w:r>
      <w:r w:rsidRPr="00DF231A">
        <w:t xml:space="preserve"> Чувашской Республики (далее – Администрация) в лице </w:t>
      </w:r>
      <w:r>
        <w:t xml:space="preserve">сектора земельных и имущественных отношений </w:t>
      </w:r>
      <w:r w:rsidRPr="00DF231A">
        <w:t>Администрации.</w:t>
      </w:r>
    </w:p>
    <w:p w:rsidR="00495B3A" w:rsidRPr="008A16B4" w:rsidRDefault="00495B3A" w:rsidP="00D365CB">
      <w:pPr>
        <w:autoSpaceDE w:val="0"/>
        <w:autoSpaceDN w:val="0"/>
        <w:adjustRightInd w:val="0"/>
        <w:ind w:firstLine="709"/>
        <w:jc w:val="both"/>
      </w:pPr>
      <w:r w:rsidRPr="00DF231A">
        <w:t>3. Обязательные требования, оценка соблюдения которых является предметом муниципального</w:t>
      </w:r>
      <w:r>
        <w:t xml:space="preserve"> земельного</w:t>
      </w:r>
      <w:r w:rsidRPr="00DF231A">
        <w:t xml:space="preserve"> контроля (далее – обязательные требования), установлены следующими правовыми актами:</w:t>
      </w:r>
    </w:p>
    <w:p w:rsidR="00495B3A" w:rsidRPr="00DF231A" w:rsidRDefault="00495B3A" w:rsidP="00D365CB">
      <w:pPr>
        <w:pStyle w:val="3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F231A">
        <w:rPr>
          <w:sz w:val="24"/>
          <w:szCs w:val="24"/>
        </w:rPr>
        <w:t>) Земельным кодексом Российской Федерации</w:t>
      </w:r>
      <w:r>
        <w:rPr>
          <w:sz w:val="24"/>
          <w:szCs w:val="24"/>
        </w:rPr>
        <w:t xml:space="preserve"> от 25.10.2001 №136-ФЗ</w:t>
      </w:r>
    </w:p>
    <w:p w:rsidR="00495B3A" w:rsidRPr="00DF231A" w:rsidRDefault="00495B3A" w:rsidP="00D365CB">
      <w:pPr>
        <w:pStyle w:val="3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F231A">
        <w:rPr>
          <w:sz w:val="24"/>
          <w:szCs w:val="24"/>
        </w:rPr>
        <w:t>) </w:t>
      </w:r>
      <w:r>
        <w:rPr>
          <w:sz w:val="24"/>
          <w:szCs w:val="24"/>
        </w:rPr>
        <w:t>Гражданский кодекс Российской Федерации, п.1,2 ст.8.1</w:t>
      </w:r>
    </w:p>
    <w:p w:rsidR="00495B3A" w:rsidRDefault="00495B3A" w:rsidP="00D365CB">
      <w:pPr>
        <w:pStyle w:val="3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F231A">
        <w:rPr>
          <w:sz w:val="24"/>
          <w:szCs w:val="24"/>
        </w:rPr>
        <w:t>) Федера</w:t>
      </w:r>
      <w:r>
        <w:rPr>
          <w:sz w:val="24"/>
          <w:szCs w:val="24"/>
        </w:rPr>
        <w:t>льный закон от 24.07.2002 №101-ФЗ «Об обороте земель сельскохозяйственного назначения»</w:t>
      </w:r>
    </w:p>
    <w:p w:rsidR="00495B3A" w:rsidRPr="00DF231A" w:rsidRDefault="00495B3A" w:rsidP="00D365CB">
      <w:pPr>
        <w:pStyle w:val="3"/>
        <w:spacing w:after="0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4. В целях предупреждения нарушений обязательных требований на официальном сайте Администрации в информационно</w:t>
      </w:r>
      <w:r>
        <w:rPr>
          <w:sz w:val="24"/>
          <w:szCs w:val="24"/>
        </w:rPr>
        <w:t xml:space="preserve"> – </w:t>
      </w:r>
      <w:r w:rsidRPr="00DF231A">
        <w:rPr>
          <w:sz w:val="24"/>
          <w:szCs w:val="24"/>
        </w:rPr>
        <w:t>телекоммуникационной</w:t>
      </w:r>
      <w:r>
        <w:rPr>
          <w:sz w:val="24"/>
          <w:szCs w:val="24"/>
        </w:rPr>
        <w:t xml:space="preserve"> </w:t>
      </w:r>
      <w:r w:rsidRPr="00DF231A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DF231A">
        <w:rPr>
          <w:sz w:val="24"/>
          <w:szCs w:val="24"/>
        </w:rPr>
        <w:t>«Интернет» размещаются:</w:t>
      </w:r>
    </w:p>
    <w:p w:rsidR="00495B3A" w:rsidRPr="00DF231A" w:rsidRDefault="00495B3A" w:rsidP="00D36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1) тексты нормативных правовых актов, регулирующих осуществление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контроля;</w:t>
      </w:r>
    </w:p>
    <w:p w:rsidR="00495B3A" w:rsidRPr="00DF231A" w:rsidRDefault="00495B3A" w:rsidP="00D36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2) сведения об изменениях, внесенных в нормативные правовые акты, регулирующие осуществление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контроля, о сроках и порядке их вступления в силу;</w:t>
      </w:r>
    </w:p>
    <w:p w:rsidR="00495B3A" w:rsidRPr="00DF231A" w:rsidRDefault="00495B3A" w:rsidP="00D36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lastRenderedPageBreak/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495B3A" w:rsidRPr="00DF231A" w:rsidRDefault="00495B3A" w:rsidP="00D36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4) утвержденные проверочные листы; </w:t>
      </w:r>
    </w:p>
    <w:p w:rsidR="00495B3A" w:rsidRPr="00DF231A" w:rsidRDefault="00495B3A" w:rsidP="00D36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 программа профилактики рисков причинения вреда (ущерба) охраняемым законом ценностям при осуществлении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DF23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495B3A" w:rsidRPr="00DF231A" w:rsidRDefault="00495B3A" w:rsidP="00D36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6) сведения о способах получения консультаций по вопросам соблюдения обязательных требований;</w:t>
      </w:r>
    </w:p>
    <w:p w:rsidR="00495B3A" w:rsidRPr="00DF231A" w:rsidRDefault="00495B3A" w:rsidP="00D36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5) доклад об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 и об эффективности такого контроля за прошедший год.</w:t>
      </w:r>
    </w:p>
    <w:p w:rsidR="00495B3A" w:rsidRPr="00DF231A" w:rsidRDefault="00495B3A" w:rsidP="00D36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B3A" w:rsidRPr="00DF231A" w:rsidRDefault="00495B3A" w:rsidP="00D365CB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231A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495B3A" w:rsidRPr="00DF231A" w:rsidRDefault="00495B3A" w:rsidP="00D365C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:rsidR="00495B3A" w:rsidRPr="00DF231A" w:rsidRDefault="00495B3A" w:rsidP="00D365C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95B3A" w:rsidRPr="00DF231A" w:rsidRDefault="00495B3A" w:rsidP="00D365C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5B3A" w:rsidRPr="00DF231A" w:rsidRDefault="00495B3A" w:rsidP="00D365C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5B3A" w:rsidRPr="00DF231A" w:rsidRDefault="00495B3A" w:rsidP="00D365C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:rsidR="00495B3A" w:rsidRPr="00DF231A" w:rsidRDefault="00495B3A" w:rsidP="00D365C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</w:t>
      </w:r>
      <w:r>
        <w:rPr>
          <w:rFonts w:ascii="Times New Roman" w:hAnsi="Times New Roman"/>
          <w:sz w:val="24"/>
          <w:szCs w:val="24"/>
        </w:rPr>
        <w:t>земель</w:t>
      </w:r>
      <w:r w:rsidRPr="00DF231A">
        <w:rPr>
          <w:rFonts w:ascii="Times New Roman" w:hAnsi="Times New Roman"/>
          <w:sz w:val="24"/>
          <w:szCs w:val="24"/>
        </w:rPr>
        <w:t>;</w:t>
      </w:r>
    </w:p>
    <w:p w:rsidR="00495B3A" w:rsidRPr="00DF231A" w:rsidRDefault="00495B3A" w:rsidP="00D365CB">
      <w:pPr>
        <w:ind w:firstLine="709"/>
        <w:jc w:val="both"/>
      </w:pPr>
      <w:r w:rsidRPr="00DF231A"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:rsidR="00495B3A" w:rsidRPr="00DF231A" w:rsidRDefault="00495B3A" w:rsidP="00D365CB">
      <w:pPr>
        <w:ind w:firstLine="709"/>
        <w:jc w:val="both"/>
      </w:pPr>
      <w:r w:rsidRPr="00DF231A">
        <w:t xml:space="preserve">3) разъяснение подконтрольным субъектам обязательных требований в области охраны и использования </w:t>
      </w:r>
      <w:r>
        <w:t>земель</w:t>
      </w:r>
      <w:r w:rsidRPr="00DF231A">
        <w:t xml:space="preserve">; </w:t>
      </w:r>
    </w:p>
    <w:p w:rsidR="00495B3A" w:rsidRPr="00DF231A" w:rsidRDefault="00495B3A" w:rsidP="00D365CB">
      <w:pPr>
        <w:ind w:firstLine="709"/>
        <w:jc w:val="both"/>
      </w:pPr>
      <w:r w:rsidRPr="00DF231A">
        <w:t xml:space="preserve">7. При осуществлении муниципального </w:t>
      </w:r>
      <w:r>
        <w:t xml:space="preserve">земельного </w:t>
      </w:r>
      <w:r w:rsidRPr="00DF231A">
        <w:t>контроля проводятся следующие виды профилактических мероприятий:</w:t>
      </w:r>
    </w:p>
    <w:p w:rsidR="00495B3A" w:rsidRPr="00DF231A" w:rsidRDefault="00495B3A" w:rsidP="00D365CB">
      <w:pPr>
        <w:ind w:firstLine="709"/>
      </w:pPr>
      <w:r w:rsidRPr="00DF231A">
        <w:t>1) информирование;</w:t>
      </w:r>
    </w:p>
    <w:p w:rsidR="00495B3A" w:rsidRPr="00DF231A" w:rsidRDefault="00495B3A" w:rsidP="00D365CB">
      <w:pPr>
        <w:ind w:firstLine="709"/>
      </w:pPr>
      <w:r w:rsidRPr="00DF231A">
        <w:t>2) консультирование;</w:t>
      </w:r>
    </w:p>
    <w:p w:rsidR="00495B3A" w:rsidRPr="00DF231A" w:rsidRDefault="00495B3A" w:rsidP="00D365CB">
      <w:pPr>
        <w:ind w:firstLine="709"/>
      </w:pPr>
      <w:r w:rsidRPr="00DF231A">
        <w:t>3) объявление предостережения.</w:t>
      </w:r>
    </w:p>
    <w:p w:rsidR="00495B3A" w:rsidRPr="00DF231A" w:rsidRDefault="00495B3A" w:rsidP="00D365CB">
      <w:pPr>
        <w:ind w:firstLine="709"/>
        <w:jc w:val="center"/>
        <w:rPr>
          <w:b/>
        </w:rPr>
      </w:pPr>
    </w:p>
    <w:p w:rsidR="00495B3A" w:rsidRPr="00DF231A" w:rsidRDefault="00495B3A" w:rsidP="00D365CB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231A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495B3A" w:rsidRPr="00DF231A" w:rsidRDefault="00495B3A" w:rsidP="00D365CB">
      <w:pPr>
        <w:pStyle w:val="a4"/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137"/>
        <w:gridCol w:w="2903"/>
        <w:gridCol w:w="2030"/>
        <w:gridCol w:w="2316"/>
      </w:tblGrid>
      <w:tr w:rsidR="00495B3A" w:rsidRPr="00DF231A" w:rsidTr="003C1F7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№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Способы осуществления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Сроки (периодичность) проведения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Ответственный за реализацию</w:t>
            </w:r>
          </w:p>
        </w:tc>
      </w:tr>
      <w:tr w:rsidR="00495B3A" w:rsidRPr="00DF231A" w:rsidTr="003C1F7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jc w:val="center"/>
              <w:rPr>
                <w:rFonts w:eastAsia="Calibri"/>
              </w:rPr>
            </w:pPr>
            <w:r w:rsidRPr="00DF231A">
              <w:rPr>
                <w:rFonts w:eastAsia="Calibri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jc w:val="center"/>
              <w:rPr>
                <w:rFonts w:eastAsia="Calibri"/>
              </w:rPr>
            </w:pPr>
            <w:r w:rsidRPr="00DF231A">
              <w:rPr>
                <w:rFonts w:eastAsia="Calibri"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jc w:val="center"/>
              <w:rPr>
                <w:rFonts w:eastAsia="Calibri"/>
              </w:rPr>
            </w:pPr>
            <w:r w:rsidRPr="00DF231A">
              <w:rPr>
                <w:rFonts w:eastAsia="Calibri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jc w:val="center"/>
              <w:rPr>
                <w:rFonts w:eastAsia="Calibri"/>
              </w:rPr>
            </w:pPr>
            <w:r w:rsidRPr="00DF231A">
              <w:rPr>
                <w:rFonts w:eastAsia="Calibri"/>
              </w:rPr>
              <w:t>4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jc w:val="center"/>
              <w:rPr>
                <w:rFonts w:eastAsia="Calibri"/>
              </w:rPr>
            </w:pPr>
            <w:r w:rsidRPr="00DF231A">
              <w:rPr>
                <w:rFonts w:eastAsia="Calibri"/>
              </w:rPr>
              <w:t>5</w:t>
            </w:r>
          </w:p>
        </w:tc>
      </w:tr>
      <w:tr w:rsidR="00495B3A" w:rsidRPr="00DF231A" w:rsidTr="003C1F7A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1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Информирование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F231A">
              <w:rPr>
                <w:rFonts w:eastAsia="Calibri"/>
              </w:rPr>
              <w:t>Размещение и актуализация сведений, указанных в пункте 4 настоящей Программы профилактики, на сайте администрации Козловского</w:t>
            </w:r>
            <w:r>
              <w:rPr>
                <w:rFonts w:eastAsia="Calibri"/>
              </w:rPr>
              <w:t xml:space="preserve"> муниципального округа </w:t>
            </w:r>
            <w:r w:rsidRPr="00DF231A">
              <w:rPr>
                <w:rFonts w:eastAsia="Calibri"/>
              </w:rPr>
              <w:t xml:space="preserve"> Чувашской Республики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и </w:t>
            </w:r>
            <w:r w:rsidRPr="00DF231A">
              <w:rPr>
                <w:rFonts w:eastAsia="Calibri"/>
              </w:rPr>
              <w:t xml:space="preserve">имущественных отношений администрации Козловского </w:t>
            </w:r>
            <w:r>
              <w:rPr>
                <w:rFonts w:eastAsia="Calibri"/>
              </w:rPr>
              <w:t xml:space="preserve">муниципального округа </w:t>
            </w:r>
            <w:r w:rsidRPr="00DF231A">
              <w:rPr>
                <w:rFonts w:eastAsia="Calibri"/>
              </w:rPr>
              <w:t xml:space="preserve"> </w:t>
            </w:r>
          </w:p>
        </w:tc>
      </w:tr>
      <w:tr w:rsidR="00495B3A" w:rsidRPr="00DF231A" w:rsidTr="003C1F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D365C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D365CB">
            <w:pPr>
              <w:rPr>
                <w:rFonts w:eastAsia="Calibri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3A" w:rsidRPr="00DF231A" w:rsidRDefault="00495B3A" w:rsidP="00D365CB">
            <w:pPr>
              <w:jc w:val="both"/>
              <w:rPr>
                <w:rFonts w:eastAsia="Calibri"/>
              </w:rPr>
            </w:pPr>
            <w:r w:rsidRPr="00DF231A">
              <w:rPr>
                <w:rFonts w:eastAsia="Calibri"/>
              </w:rPr>
              <w:t>Размещение сведений, указанных в пункте 4 настоящей программы профилактики, в средствах массовой информации</w:t>
            </w:r>
          </w:p>
          <w:p w:rsidR="00495B3A" w:rsidRPr="00DF231A" w:rsidRDefault="00495B3A" w:rsidP="00D365CB">
            <w:pPr>
              <w:jc w:val="both"/>
              <w:rPr>
                <w:rFonts w:eastAsia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и </w:t>
            </w:r>
            <w:r w:rsidRPr="00DF231A">
              <w:rPr>
                <w:rFonts w:eastAsia="Calibri"/>
              </w:rPr>
              <w:t xml:space="preserve">имущественных отношений администрации Козловского </w:t>
            </w:r>
            <w:r>
              <w:rPr>
                <w:rFonts w:eastAsia="Calibri"/>
              </w:rPr>
              <w:t>муниципального округа Чувашской республики</w:t>
            </w:r>
          </w:p>
        </w:tc>
      </w:tr>
      <w:tr w:rsidR="00495B3A" w:rsidRPr="00DF231A" w:rsidTr="003C1F7A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2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Консультирование осуществляется по следующим вопросам: </w:t>
            </w:r>
          </w:p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1) соблюдение обязательных требований в области </w:t>
            </w:r>
            <w:r>
              <w:rPr>
                <w:rFonts w:eastAsia="Calibri"/>
              </w:rPr>
              <w:t>охраны и использования земель</w:t>
            </w:r>
            <w:r w:rsidRPr="00DF231A">
              <w:rPr>
                <w:rFonts w:eastAsia="Calibri"/>
              </w:rPr>
              <w:t>;</w:t>
            </w:r>
          </w:p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2) особый правовой режим использования земельных участков, </w:t>
            </w:r>
            <w:r>
              <w:rPr>
                <w:rFonts w:eastAsia="Calibri"/>
              </w:rPr>
              <w:t>распо</w:t>
            </w:r>
            <w:r w:rsidRPr="00DF231A">
              <w:rPr>
                <w:rFonts w:eastAsia="Calibri"/>
              </w:rPr>
              <w:t xml:space="preserve">ложенных в границах </w:t>
            </w:r>
            <w:r>
              <w:rPr>
                <w:rFonts w:eastAsia="Calibri"/>
              </w:rPr>
              <w:t>Козловского муниципального округа.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Устные консультации осуществляются должностным лицом по обращениям контролируемых лиц или их представителей по телефону, посредством видео-конференц-связи (при наличии технической возможности), в ходе проведения профилактических мероприятий, контрольных мероприятий </w:t>
            </w:r>
          </w:p>
          <w:p w:rsidR="00495B3A" w:rsidRPr="00DF231A" w:rsidRDefault="00495B3A" w:rsidP="00D365CB">
            <w:pPr>
              <w:rPr>
                <w:rFonts w:eastAsia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По мере поступления обращений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и </w:t>
            </w:r>
            <w:r w:rsidRPr="00DF231A">
              <w:rPr>
                <w:rFonts w:eastAsia="Calibri"/>
              </w:rPr>
              <w:t xml:space="preserve">имущественных отношений </w:t>
            </w:r>
            <w:r>
              <w:rPr>
                <w:rFonts w:eastAsia="Calibri"/>
              </w:rPr>
              <w:t>администрации Козловского муниципального округа Чувашской республики</w:t>
            </w:r>
          </w:p>
        </w:tc>
      </w:tr>
      <w:tr w:rsidR="00495B3A" w:rsidRPr="00DF231A" w:rsidTr="003C1F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D365C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D365CB">
            <w:pPr>
              <w:rPr>
                <w:rFonts w:eastAsia="Calibri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</w:t>
            </w:r>
          </w:p>
          <w:p w:rsidR="00495B3A" w:rsidRPr="00DF231A" w:rsidRDefault="00495B3A" w:rsidP="00D365CB">
            <w:pPr>
              <w:rPr>
                <w:rFonts w:eastAsia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По мере поступления обращений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</w:t>
            </w:r>
            <w:r w:rsidRPr="00DF231A">
              <w:rPr>
                <w:rFonts w:eastAsia="Calibri"/>
              </w:rPr>
              <w:t xml:space="preserve">и имущественных отношений </w:t>
            </w:r>
            <w:r>
              <w:rPr>
                <w:rFonts w:eastAsia="Calibri"/>
              </w:rPr>
              <w:t>администрации Козловского муниципального округа Чувашской Республики</w:t>
            </w:r>
          </w:p>
        </w:tc>
      </w:tr>
      <w:tr w:rsidR="00495B3A" w:rsidRPr="00DF231A" w:rsidTr="003C1F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D365C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D365CB">
            <w:pPr>
              <w:rPr>
                <w:rFonts w:eastAsia="Calibri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Личный прием осуществляется должностным лицом при обращении контролируемого лица или его представителя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По мере поступления обращений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</w:t>
            </w:r>
            <w:r w:rsidRPr="00DF231A">
              <w:rPr>
                <w:rFonts w:eastAsia="Calibri"/>
              </w:rPr>
              <w:t xml:space="preserve">и имущественных отношений </w:t>
            </w:r>
            <w:r>
              <w:rPr>
                <w:rFonts w:eastAsia="Calibri"/>
              </w:rPr>
              <w:t>администрации Козловского муниципального округа Чувашской Республики</w:t>
            </w:r>
          </w:p>
        </w:tc>
      </w:tr>
      <w:tr w:rsidR="00495B3A" w:rsidRPr="00DF231A" w:rsidTr="003C1F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D365C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D365CB">
            <w:pPr>
              <w:rPr>
                <w:rFonts w:eastAsia="Calibri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Размещение письменных консультаций на сайте администрации Козловского района Чувашской Республики при поступлении более пяти однотипных обращений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</w:t>
            </w:r>
            <w:r w:rsidRPr="00DF231A">
              <w:rPr>
                <w:rFonts w:eastAsia="Calibri"/>
              </w:rPr>
              <w:t xml:space="preserve">и имущественных отношений </w:t>
            </w:r>
            <w:r>
              <w:rPr>
                <w:rFonts w:eastAsia="Calibri"/>
              </w:rPr>
              <w:t>администрации Козловского муниципального округа Чувашской Республики</w:t>
            </w:r>
          </w:p>
        </w:tc>
      </w:tr>
      <w:tr w:rsidR="00495B3A" w:rsidRPr="00DF231A" w:rsidTr="003C1F7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Объявление предостережения о недопустимости </w:t>
            </w:r>
            <w:r w:rsidRPr="00DF231A">
              <w:rPr>
                <w:rFonts w:eastAsia="Calibri"/>
              </w:rPr>
              <w:lastRenderedPageBreak/>
              <w:t>нарушения обязательных требований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lastRenderedPageBreak/>
              <w:t xml:space="preserve">В письменном виде направляется должностным лицом </w:t>
            </w:r>
            <w:r w:rsidRPr="00DF231A">
              <w:rPr>
                <w:rFonts w:eastAsia="Calibri"/>
              </w:rPr>
              <w:lastRenderedPageBreak/>
              <w:t>контролируемому лицу в случаях, установленных Федеральным законом № 248-ФЗ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lastRenderedPageBreak/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D365C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</w:t>
            </w:r>
            <w:r w:rsidRPr="00DF231A">
              <w:rPr>
                <w:rFonts w:eastAsia="Calibri"/>
              </w:rPr>
              <w:t xml:space="preserve">и имущественных отношений </w:t>
            </w:r>
            <w:r>
              <w:rPr>
                <w:rFonts w:eastAsia="Calibri"/>
              </w:rPr>
              <w:lastRenderedPageBreak/>
              <w:t>администрации Козловского муниципального округа</w:t>
            </w:r>
          </w:p>
        </w:tc>
      </w:tr>
    </w:tbl>
    <w:p w:rsidR="00495B3A" w:rsidRPr="00DF231A" w:rsidRDefault="00495B3A" w:rsidP="00D365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5B3A" w:rsidRPr="00DF231A" w:rsidRDefault="00495B3A" w:rsidP="00D365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5B3A" w:rsidRPr="00DF231A" w:rsidRDefault="00495B3A" w:rsidP="00D365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5B3A" w:rsidRPr="00DF231A" w:rsidRDefault="00495B3A" w:rsidP="00D365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1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231A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7473"/>
        <w:gridCol w:w="1659"/>
      </w:tblGrid>
      <w:tr w:rsidR="00495B3A" w:rsidRPr="00DF231A" w:rsidTr="003C1F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95B3A" w:rsidRPr="00DF231A" w:rsidTr="003C1F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jc w:val="both"/>
              <w:rPr>
                <w:color w:val="FF0000"/>
              </w:rPr>
            </w:pPr>
            <w:r w:rsidRPr="00DF231A"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DF231A">
              <w:br/>
              <w:t xml:space="preserve">на официальном сайте </w:t>
            </w:r>
            <w:r>
              <w:t>администрации Козловского муниципального округа</w:t>
            </w:r>
            <w:r w:rsidRPr="00DF231A">
              <w:t xml:space="preserve"> Чувашской Республики</w:t>
            </w:r>
            <w:r w:rsidRPr="00DF231A">
              <w:br/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B3A" w:rsidRPr="00DF231A" w:rsidTr="003C1F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B3A" w:rsidRPr="00DF231A" w:rsidTr="003C1F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B3A" w:rsidRPr="00DF231A" w:rsidTr="003C1F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D36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95B3A" w:rsidRPr="00DF231A" w:rsidRDefault="00495B3A" w:rsidP="00D365CB">
      <w:pPr>
        <w:jc w:val="center"/>
      </w:pPr>
    </w:p>
    <w:p w:rsidR="00495B3A" w:rsidRPr="00DF231A" w:rsidRDefault="00495B3A" w:rsidP="00D365CB">
      <w:pPr>
        <w:jc w:val="center"/>
      </w:pPr>
    </w:p>
    <w:p w:rsidR="00495B3A" w:rsidRPr="00DF231A" w:rsidRDefault="00495B3A" w:rsidP="00D365CB">
      <w:pPr>
        <w:jc w:val="center"/>
      </w:pPr>
    </w:p>
    <w:p w:rsidR="00495B3A" w:rsidRPr="00DF231A" w:rsidRDefault="00495B3A" w:rsidP="00D365CB"/>
    <w:p w:rsidR="00495B3A" w:rsidRDefault="00495B3A" w:rsidP="00D365CB">
      <w:pPr>
        <w:tabs>
          <w:tab w:val="left" w:pos="9070"/>
        </w:tabs>
        <w:ind w:right="-2"/>
        <w:jc w:val="both"/>
      </w:pPr>
    </w:p>
    <w:p w:rsidR="00495B3A" w:rsidRDefault="00495B3A" w:rsidP="00D365CB">
      <w:pPr>
        <w:tabs>
          <w:tab w:val="left" w:pos="9070"/>
        </w:tabs>
        <w:ind w:right="-2"/>
        <w:jc w:val="both"/>
      </w:pPr>
    </w:p>
    <w:p w:rsidR="00495B3A" w:rsidRDefault="00495B3A" w:rsidP="00D365CB">
      <w:pPr>
        <w:tabs>
          <w:tab w:val="left" w:pos="9070"/>
        </w:tabs>
        <w:ind w:right="-2"/>
        <w:jc w:val="both"/>
      </w:pPr>
    </w:p>
    <w:p w:rsidR="00495B3A" w:rsidRPr="0036468A" w:rsidRDefault="00495B3A" w:rsidP="00D365CB">
      <w:pPr>
        <w:tabs>
          <w:tab w:val="left" w:pos="9070"/>
        </w:tabs>
        <w:ind w:right="-2"/>
        <w:jc w:val="both"/>
      </w:pPr>
    </w:p>
    <w:sectPr w:rsidR="00495B3A" w:rsidRPr="0036468A" w:rsidSect="00575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07" w:rsidRDefault="00383107" w:rsidP="0050211D">
      <w:r>
        <w:separator/>
      </w:r>
    </w:p>
  </w:endnote>
  <w:endnote w:type="continuationSeparator" w:id="1">
    <w:p w:rsidR="00383107" w:rsidRDefault="00383107" w:rsidP="0050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07" w:rsidRDefault="00383107" w:rsidP="0050211D">
      <w:r>
        <w:separator/>
      </w:r>
    </w:p>
  </w:footnote>
  <w:footnote w:type="continuationSeparator" w:id="1">
    <w:p w:rsidR="00383107" w:rsidRDefault="00383107" w:rsidP="00502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4400B"/>
    <w:rsid w:val="000B65F2"/>
    <w:rsid w:val="00120847"/>
    <w:rsid w:val="00157CB6"/>
    <w:rsid w:val="00197B8E"/>
    <w:rsid w:val="001A11F5"/>
    <w:rsid w:val="002126E2"/>
    <w:rsid w:val="0025074D"/>
    <w:rsid w:val="00250B76"/>
    <w:rsid w:val="002E3BB3"/>
    <w:rsid w:val="002F4A20"/>
    <w:rsid w:val="00303525"/>
    <w:rsid w:val="00337977"/>
    <w:rsid w:val="00350FB6"/>
    <w:rsid w:val="00351647"/>
    <w:rsid w:val="003578A4"/>
    <w:rsid w:val="0036468A"/>
    <w:rsid w:val="00375E5D"/>
    <w:rsid w:val="00383107"/>
    <w:rsid w:val="00391D58"/>
    <w:rsid w:val="003C1A2B"/>
    <w:rsid w:val="003E1499"/>
    <w:rsid w:val="0044082C"/>
    <w:rsid w:val="00443384"/>
    <w:rsid w:val="00463BD5"/>
    <w:rsid w:val="004954E4"/>
    <w:rsid w:val="00495B3A"/>
    <w:rsid w:val="004B6604"/>
    <w:rsid w:val="004B6F19"/>
    <w:rsid w:val="00501A42"/>
    <w:rsid w:val="0050211D"/>
    <w:rsid w:val="00504BE2"/>
    <w:rsid w:val="00516FAB"/>
    <w:rsid w:val="00522A77"/>
    <w:rsid w:val="0056213E"/>
    <w:rsid w:val="00575C9E"/>
    <w:rsid w:val="00603BB9"/>
    <w:rsid w:val="0061014D"/>
    <w:rsid w:val="006133F7"/>
    <w:rsid w:val="00645D9D"/>
    <w:rsid w:val="00710E50"/>
    <w:rsid w:val="007424B6"/>
    <w:rsid w:val="007645D0"/>
    <w:rsid w:val="00767CA8"/>
    <w:rsid w:val="007C5CEB"/>
    <w:rsid w:val="007D3838"/>
    <w:rsid w:val="00817E2A"/>
    <w:rsid w:val="008375AD"/>
    <w:rsid w:val="008476D5"/>
    <w:rsid w:val="00901CC5"/>
    <w:rsid w:val="00905644"/>
    <w:rsid w:val="00931660"/>
    <w:rsid w:val="00940E11"/>
    <w:rsid w:val="00995877"/>
    <w:rsid w:val="009D4DF8"/>
    <w:rsid w:val="009E12C7"/>
    <w:rsid w:val="009F62B4"/>
    <w:rsid w:val="00A70A3D"/>
    <w:rsid w:val="00A75197"/>
    <w:rsid w:val="00A75942"/>
    <w:rsid w:val="00AC6BB7"/>
    <w:rsid w:val="00B3639C"/>
    <w:rsid w:val="00B4115B"/>
    <w:rsid w:val="00B453EB"/>
    <w:rsid w:val="00B975C5"/>
    <w:rsid w:val="00BA3ED0"/>
    <w:rsid w:val="00BA771F"/>
    <w:rsid w:val="00BB5AF5"/>
    <w:rsid w:val="00BD65B4"/>
    <w:rsid w:val="00BF5450"/>
    <w:rsid w:val="00C01BAF"/>
    <w:rsid w:val="00C04771"/>
    <w:rsid w:val="00C0700D"/>
    <w:rsid w:val="00C23DD6"/>
    <w:rsid w:val="00C603CC"/>
    <w:rsid w:val="00CC06B8"/>
    <w:rsid w:val="00D365CB"/>
    <w:rsid w:val="00D43D29"/>
    <w:rsid w:val="00D62B84"/>
    <w:rsid w:val="00D635D0"/>
    <w:rsid w:val="00D76B28"/>
    <w:rsid w:val="00D86D9D"/>
    <w:rsid w:val="00D92592"/>
    <w:rsid w:val="00DB7AC0"/>
    <w:rsid w:val="00E06205"/>
    <w:rsid w:val="00E97AC9"/>
    <w:rsid w:val="00EA3F2E"/>
    <w:rsid w:val="00EB0205"/>
    <w:rsid w:val="00EC3B9E"/>
    <w:rsid w:val="00EF6415"/>
    <w:rsid w:val="00F25B30"/>
    <w:rsid w:val="00F60A53"/>
    <w:rsid w:val="00F772B8"/>
    <w:rsid w:val="00FB7085"/>
    <w:rsid w:val="00FF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acterStyle19">
    <w:name w:val="CharacterStyle19"/>
    <w:qFormat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customStyle="1" w:styleId="ParagraphStyle19">
    <w:name w:val="ParagraphStyle19"/>
    <w:hidden/>
    <w:qFormat/>
    <w:rsid w:val="00603BB9"/>
    <w:pPr>
      <w:spacing w:after="0" w:line="240" w:lineRule="auto"/>
      <w:ind w:left="62" w:right="56"/>
    </w:pPr>
    <w:rPr>
      <w:rFonts w:ascii="Calibri" w:eastAsia="Calibri" w:hAnsi="Calibri"/>
      <w:lang w:eastAsia="ru-RU"/>
    </w:rPr>
  </w:style>
  <w:style w:type="character" w:customStyle="1" w:styleId="CharacterStyle20">
    <w:name w:val="CharacterStyle20"/>
    <w:qFormat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styleId="a5">
    <w:name w:val="header"/>
    <w:basedOn w:val="a"/>
    <w:link w:val="a6"/>
    <w:uiPriority w:val="99"/>
    <w:semiHidden/>
    <w:unhideWhenUsed/>
    <w:rsid w:val="005021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2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021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2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4B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4B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rsid w:val="00495B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95B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95B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495B3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C6DC-E206-4EAC-AB23-DD02F4FD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4</cp:revision>
  <cp:lastPrinted>2024-12-20T13:10:00Z</cp:lastPrinted>
  <dcterms:created xsi:type="dcterms:W3CDTF">2025-02-05T07:45:00Z</dcterms:created>
  <dcterms:modified xsi:type="dcterms:W3CDTF">2025-02-05T07:45:00Z</dcterms:modified>
</cp:coreProperties>
</file>