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6F" w:rsidRPr="00EE3E51" w:rsidRDefault="00EF0F6F" w:rsidP="00EF0F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E3E51">
        <w:rPr>
          <w:rFonts w:ascii="Times New Roman" w:hAnsi="Times New Roman"/>
          <w:b/>
          <w:sz w:val="24"/>
          <w:szCs w:val="24"/>
        </w:rPr>
        <w:t>П Р О Т О К О Л</w:t>
      </w:r>
      <w:r w:rsidR="00091E17">
        <w:rPr>
          <w:rFonts w:ascii="Times New Roman" w:hAnsi="Times New Roman"/>
          <w:b/>
          <w:sz w:val="24"/>
          <w:szCs w:val="24"/>
        </w:rPr>
        <w:t xml:space="preserve"> </w:t>
      </w:r>
    </w:p>
    <w:p w:rsidR="002B1578" w:rsidRPr="004F4763" w:rsidRDefault="00EF0F6F" w:rsidP="002B1578">
      <w:pPr>
        <w:pStyle w:val="ConsTitle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E3E51">
        <w:rPr>
          <w:rFonts w:ascii="Times New Roman" w:hAnsi="Times New Roman"/>
          <w:sz w:val="24"/>
          <w:szCs w:val="24"/>
        </w:rPr>
        <w:t xml:space="preserve">убличных слушаний по проекту решения Собрания депутатов </w:t>
      </w:r>
      <w:r>
        <w:rPr>
          <w:rFonts w:ascii="Times New Roman" w:hAnsi="Times New Roman"/>
          <w:sz w:val="24"/>
          <w:szCs w:val="24"/>
        </w:rPr>
        <w:t>Тораевского</w:t>
      </w:r>
      <w:r w:rsidRPr="00EE3E51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="002B1578" w:rsidRPr="004F4763">
        <w:rPr>
          <w:rFonts w:ascii="Times New Roman" w:hAnsi="Times New Roman"/>
          <w:sz w:val="24"/>
          <w:szCs w:val="24"/>
        </w:rPr>
        <w:t>«</w:t>
      </w:r>
      <w:r w:rsidR="002B1578" w:rsidRPr="00AB3B7B">
        <w:rPr>
          <w:rFonts w:ascii="Times New Roman" w:hAnsi="Times New Roman"/>
          <w:sz w:val="24"/>
          <w:szCs w:val="24"/>
        </w:rPr>
        <w:t>Правил</w:t>
      </w:r>
      <w:r w:rsidR="002B1578">
        <w:rPr>
          <w:rFonts w:ascii="Times New Roman" w:hAnsi="Times New Roman"/>
          <w:sz w:val="24"/>
          <w:szCs w:val="24"/>
        </w:rPr>
        <w:t>а</w:t>
      </w:r>
      <w:r w:rsidR="002B1578" w:rsidRPr="00AB3B7B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2B1578">
        <w:rPr>
          <w:rFonts w:ascii="Times New Roman" w:hAnsi="Times New Roman"/>
          <w:sz w:val="24"/>
          <w:szCs w:val="24"/>
        </w:rPr>
        <w:t>Тораевского</w:t>
      </w:r>
      <w:r w:rsidR="002B1578" w:rsidRPr="00AB3B7B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2B1578" w:rsidRPr="004F4763">
        <w:rPr>
          <w:rFonts w:ascii="Times New Roman" w:hAnsi="Times New Roman"/>
          <w:sz w:val="24"/>
          <w:szCs w:val="24"/>
        </w:rPr>
        <w:t>»</w:t>
      </w:r>
    </w:p>
    <w:p w:rsidR="00EF0F6F" w:rsidRDefault="00EF0F6F" w:rsidP="002B157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AC7A7D">
        <w:rPr>
          <w:rFonts w:ascii="Times New Roman" w:hAnsi="Times New Roman"/>
          <w:b/>
          <w:sz w:val="24"/>
          <w:szCs w:val="24"/>
        </w:rPr>
        <w:t xml:space="preserve">Здание </w:t>
      </w:r>
      <w:r>
        <w:rPr>
          <w:rFonts w:ascii="Times New Roman" w:hAnsi="Times New Roman"/>
          <w:b/>
          <w:sz w:val="24"/>
          <w:szCs w:val="24"/>
        </w:rPr>
        <w:t>Анаткасинского</w:t>
      </w:r>
      <w:r w:rsidRPr="00AC7A7D">
        <w:rPr>
          <w:rFonts w:ascii="Times New Roman" w:hAnsi="Times New Roman"/>
          <w:b/>
          <w:sz w:val="24"/>
          <w:szCs w:val="24"/>
        </w:rPr>
        <w:t xml:space="preserve"> сельского дома культуры </w:t>
      </w:r>
      <w:r>
        <w:rPr>
          <w:rFonts w:ascii="Times New Roman" w:hAnsi="Times New Roman"/>
          <w:b/>
          <w:sz w:val="24"/>
          <w:szCs w:val="24"/>
        </w:rPr>
        <w:t>Тораевского</w:t>
      </w:r>
      <w:r w:rsidRPr="00AC7A7D">
        <w:rPr>
          <w:rFonts w:ascii="Times New Roman" w:hAnsi="Times New Roman"/>
          <w:b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/>
          <w:b/>
          <w:sz w:val="24"/>
          <w:szCs w:val="24"/>
        </w:rPr>
        <w:t>, расположенного по адресу: Чувашская Республика, Моргаушский район, д. Анаткасы, ул. Колхозная, д. 1.</w:t>
      </w:r>
    </w:p>
    <w:p w:rsidR="00EF0F6F" w:rsidRDefault="00EF0F6F" w:rsidP="00EF0F6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слушаний 13 часов 00 минут.</w:t>
      </w:r>
    </w:p>
    <w:p w:rsidR="00642BA0" w:rsidRPr="00642BA0" w:rsidRDefault="00642BA0" w:rsidP="006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BA0" w:rsidRPr="00642BA0" w:rsidRDefault="00642BA0" w:rsidP="006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2BA0" w:rsidRPr="00642BA0" w:rsidRDefault="00642BA0" w:rsidP="006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Председательствует: </w:t>
      </w:r>
      <w:r w:rsidRPr="00642BA0">
        <w:rPr>
          <w:rFonts w:ascii="Times New Roman" w:eastAsia="Times New Roman" w:hAnsi="Times New Roman" w:cs="Times New Roman"/>
          <w:sz w:val="24"/>
          <w:szCs w:val="24"/>
        </w:rPr>
        <w:t>Павлов Николай Александрович – глава Тораевского сельского поселения</w:t>
      </w:r>
      <w:r w:rsidR="005054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BA0" w:rsidRPr="005054B0" w:rsidRDefault="00642BA0" w:rsidP="005054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Секретариат: </w:t>
      </w:r>
      <w:r w:rsidR="002B1578">
        <w:rPr>
          <w:rFonts w:ascii="Times New Roman" w:eastAsia="Times New Roman" w:hAnsi="Times New Roman" w:cs="Times New Roman"/>
          <w:sz w:val="24"/>
          <w:szCs w:val="24"/>
        </w:rPr>
        <w:t>Семенова Альбина Юрьевна</w:t>
      </w:r>
      <w:r w:rsidR="005054B0" w:rsidRPr="005054B0">
        <w:rPr>
          <w:rFonts w:ascii="Times New Roman" w:eastAsia="Times New Roman" w:hAnsi="Times New Roman" w:cs="Times New Roman"/>
          <w:sz w:val="24"/>
          <w:szCs w:val="24"/>
        </w:rPr>
        <w:t>- специалист –эксперт администрации Тораевского сельского поселения</w:t>
      </w:r>
      <w:r w:rsidR="00505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BA0" w:rsidRPr="00642BA0" w:rsidRDefault="00642BA0" w:rsidP="006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BA0" w:rsidRPr="00642BA0" w:rsidRDefault="00922709" w:rsidP="006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Присутствуют 8</w:t>
      </w:r>
      <w:r w:rsidR="00642BA0" w:rsidRPr="00642BA0">
        <w:rPr>
          <w:rFonts w:ascii="Times New Roman" w:eastAsia="Times New Roman" w:hAnsi="Times New Roman" w:cs="Times New Roman"/>
          <w:b/>
          <w:sz w:val="24"/>
          <w:szCs w:val="24"/>
        </w:rPr>
        <w:t xml:space="preserve"> депутатов: </w:t>
      </w:r>
    </w:p>
    <w:p w:rsidR="00642BA0" w:rsidRPr="00642BA0" w:rsidRDefault="00642BA0" w:rsidP="006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BA0" w:rsidRPr="00642BA0" w:rsidRDefault="00922709" w:rsidP="00642B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Березов В.Г.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 xml:space="preserve"> -де</w:t>
      </w:r>
      <w:r>
        <w:rPr>
          <w:rFonts w:ascii="Times New Roman" w:eastAsia="Times New Roman" w:hAnsi="Times New Roman" w:cs="Times New Roman"/>
          <w:sz w:val="24"/>
          <w:szCs w:val="24"/>
        </w:rPr>
        <w:t>путат избирательного  округа № 6</w:t>
      </w:r>
    </w:p>
    <w:p w:rsidR="00642BA0" w:rsidRPr="00642BA0" w:rsidRDefault="00922709" w:rsidP="00642B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Быркина И.Ю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 xml:space="preserve">.- депутат избирательного  округа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42BA0" w:rsidRPr="00642BA0" w:rsidRDefault="00922709" w:rsidP="00642B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 Г.И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 xml:space="preserve">.- депутат избирательного  округа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42BA0" w:rsidRPr="00642BA0" w:rsidRDefault="00922709" w:rsidP="00642B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Викторов Г. А.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 xml:space="preserve"> - де</w:t>
      </w:r>
      <w:r>
        <w:rPr>
          <w:rFonts w:ascii="Times New Roman" w:eastAsia="Times New Roman" w:hAnsi="Times New Roman" w:cs="Times New Roman"/>
          <w:sz w:val="24"/>
          <w:szCs w:val="24"/>
        </w:rPr>
        <w:t>путат избирательного  округа № 8</w:t>
      </w:r>
    </w:p>
    <w:p w:rsidR="00642BA0" w:rsidRPr="00642BA0" w:rsidRDefault="00922709" w:rsidP="00642B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 Е.В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>.- де</w:t>
      </w:r>
      <w:r>
        <w:rPr>
          <w:rFonts w:ascii="Times New Roman" w:eastAsia="Times New Roman" w:hAnsi="Times New Roman" w:cs="Times New Roman"/>
          <w:sz w:val="24"/>
          <w:szCs w:val="24"/>
        </w:rPr>
        <w:t>путат избирательного  округа № 1</w:t>
      </w:r>
    </w:p>
    <w:p w:rsidR="00642BA0" w:rsidRPr="00642BA0" w:rsidRDefault="00922709" w:rsidP="00642B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Панов Д. Ю.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sz w:val="24"/>
          <w:szCs w:val="24"/>
        </w:rPr>
        <w:t>путат избирательного  округа № 12</w:t>
      </w:r>
    </w:p>
    <w:p w:rsidR="00642BA0" w:rsidRDefault="00922709" w:rsidP="00642B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Романова Р.Б.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>.- депутат избир</w:t>
      </w:r>
      <w:r>
        <w:rPr>
          <w:rFonts w:ascii="Times New Roman" w:eastAsia="Times New Roman" w:hAnsi="Times New Roman" w:cs="Times New Roman"/>
          <w:sz w:val="24"/>
          <w:szCs w:val="24"/>
        </w:rPr>
        <w:t>ательного  округа № 3</w:t>
      </w:r>
    </w:p>
    <w:p w:rsidR="0032368E" w:rsidRPr="00642BA0" w:rsidRDefault="0032368E" w:rsidP="0032368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8E" w:rsidRDefault="0032368E" w:rsidP="0032368E">
      <w:pPr>
        <w:pStyle w:val="a4"/>
        <w:rPr>
          <w:rFonts w:ascii="Times New Roman" w:hAnsi="Times New Roman"/>
          <w:b/>
          <w:sz w:val="24"/>
          <w:szCs w:val="24"/>
        </w:rPr>
      </w:pPr>
      <w:r w:rsidRPr="0032368E">
        <w:rPr>
          <w:rFonts w:ascii="Times New Roman" w:hAnsi="Times New Roman"/>
          <w:b/>
          <w:sz w:val="24"/>
          <w:szCs w:val="24"/>
        </w:rPr>
        <w:t>- 11</w:t>
      </w:r>
      <w:r>
        <w:rPr>
          <w:rFonts w:ascii="Times New Roman" w:hAnsi="Times New Roman"/>
          <w:b/>
          <w:sz w:val="24"/>
          <w:szCs w:val="24"/>
        </w:rPr>
        <w:t xml:space="preserve"> жителей Тораевского сельского поселения Моргаушского района ЧР:</w:t>
      </w:r>
    </w:p>
    <w:p w:rsidR="0032368E" w:rsidRDefault="0032368E" w:rsidP="0032368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Тораево – 2 жителя ; </w:t>
      </w:r>
    </w:p>
    <w:p w:rsidR="0032368E" w:rsidRDefault="002B1578" w:rsidP="0032368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Анаткасы – 4</w:t>
      </w:r>
      <w:r w:rsidR="0032368E">
        <w:rPr>
          <w:rFonts w:ascii="Times New Roman" w:hAnsi="Times New Roman"/>
          <w:sz w:val="24"/>
          <w:szCs w:val="24"/>
        </w:rPr>
        <w:t xml:space="preserve"> жителей; </w:t>
      </w:r>
    </w:p>
    <w:p w:rsidR="0032368E" w:rsidRDefault="0032368E" w:rsidP="0032368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Большие Токшики – 2 жителя;</w:t>
      </w:r>
    </w:p>
    <w:p w:rsidR="0032368E" w:rsidRDefault="0032368E" w:rsidP="0032368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Демкино – 2 жителя; </w:t>
      </w:r>
    </w:p>
    <w:p w:rsidR="0032368E" w:rsidRDefault="0032368E" w:rsidP="0032368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Тойшево – 1 житель; </w:t>
      </w:r>
    </w:p>
    <w:p w:rsidR="00642BA0" w:rsidRPr="00642BA0" w:rsidRDefault="00642BA0" w:rsidP="0064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06E" w:rsidRPr="00AD406E" w:rsidRDefault="00AD406E">
      <w:pPr>
        <w:rPr>
          <w:rFonts w:ascii="Times New Roman" w:hAnsi="Times New Roman" w:cs="Times New Roman"/>
          <w:sz w:val="24"/>
          <w:szCs w:val="24"/>
        </w:rPr>
      </w:pPr>
    </w:p>
    <w:p w:rsidR="00642BA0" w:rsidRPr="00642BA0" w:rsidRDefault="00642BA0" w:rsidP="0064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b/>
          <w:sz w:val="24"/>
          <w:szCs w:val="24"/>
        </w:rPr>
        <w:t>ПОВЕСТКА   ДНЯ:</w:t>
      </w:r>
    </w:p>
    <w:p w:rsidR="00642BA0" w:rsidRPr="00642BA0" w:rsidRDefault="00642BA0" w:rsidP="00642BA0">
      <w:pPr>
        <w:spacing w:after="0" w:line="240" w:lineRule="auto"/>
        <w:ind w:left="-360" w:right="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5A9" w:rsidRPr="0052696A" w:rsidRDefault="00642BA0" w:rsidP="002B1578">
      <w:pPr>
        <w:pStyle w:val="ConsTitle"/>
        <w:ind w:right="-1"/>
        <w:rPr>
          <w:rFonts w:ascii="Times New Roman" w:hAnsi="Times New Roman"/>
        </w:rPr>
      </w:pPr>
      <w:r w:rsidRPr="00642BA0">
        <w:rPr>
          <w:rFonts w:ascii="Times New Roman" w:hAnsi="Times New Roman"/>
          <w:sz w:val="24"/>
          <w:szCs w:val="24"/>
        </w:rPr>
        <w:t xml:space="preserve">       1. </w:t>
      </w:r>
      <w:r w:rsidR="002B1578" w:rsidRPr="00AB3B7B">
        <w:rPr>
          <w:rFonts w:ascii="Times New Roman" w:hAnsi="Times New Roman"/>
          <w:sz w:val="24"/>
          <w:szCs w:val="24"/>
        </w:rPr>
        <w:t>Правил</w:t>
      </w:r>
      <w:r w:rsidR="002B1578">
        <w:rPr>
          <w:rFonts w:ascii="Times New Roman" w:hAnsi="Times New Roman"/>
          <w:sz w:val="24"/>
          <w:szCs w:val="24"/>
        </w:rPr>
        <w:t>а</w:t>
      </w:r>
      <w:r w:rsidR="002B1578" w:rsidRPr="00AB3B7B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2B1578">
        <w:rPr>
          <w:rFonts w:ascii="Times New Roman" w:hAnsi="Times New Roman"/>
          <w:sz w:val="24"/>
          <w:szCs w:val="24"/>
        </w:rPr>
        <w:t>Тораевского</w:t>
      </w:r>
      <w:r w:rsidR="002B1578" w:rsidRPr="00AB3B7B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642BA0" w:rsidRPr="00642BA0" w:rsidRDefault="00642BA0" w:rsidP="0064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BA0" w:rsidRPr="00642BA0" w:rsidRDefault="00642BA0" w:rsidP="00D205A9">
      <w:pPr>
        <w:tabs>
          <w:tab w:val="left" w:pos="708"/>
          <w:tab w:val="center" w:pos="4536"/>
          <w:tab w:val="right" w:pos="9360"/>
        </w:tabs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          Повестка  дня  утверждена  единогласно. </w:t>
      </w:r>
    </w:p>
    <w:p w:rsidR="00642BA0" w:rsidRPr="00642BA0" w:rsidRDefault="00642BA0" w:rsidP="00642BA0">
      <w:pPr>
        <w:spacing w:after="0" w:line="240" w:lineRule="auto"/>
        <w:ind w:left="-360"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42BA0" w:rsidRPr="00642BA0" w:rsidRDefault="00642BA0" w:rsidP="00642BA0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b/>
          <w:sz w:val="24"/>
          <w:szCs w:val="24"/>
        </w:rPr>
        <w:t>Регламент  работы  Собрания  депутатов:</w:t>
      </w:r>
    </w:p>
    <w:p w:rsidR="00642BA0" w:rsidRPr="00642BA0" w:rsidRDefault="00642BA0" w:rsidP="00642BA0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>Установлено  время:</w:t>
      </w:r>
    </w:p>
    <w:p w:rsidR="00642BA0" w:rsidRPr="00642BA0" w:rsidRDefault="00642BA0" w:rsidP="00642BA0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Для доклада                          </w:t>
      </w:r>
      <w:r w:rsidR="00EF0F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- до 30</w:t>
      </w: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642BA0" w:rsidRPr="00642BA0" w:rsidRDefault="00642BA0" w:rsidP="00642BA0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Для выступления в прениях                          - до </w:t>
      </w:r>
      <w:r w:rsidR="00EF0F6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642BA0" w:rsidRPr="00642BA0" w:rsidRDefault="00642BA0" w:rsidP="00642BA0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BA0" w:rsidRPr="00642BA0" w:rsidRDefault="00642BA0" w:rsidP="00642BA0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     Регламент  работы    Собрания  депутатов </w:t>
      </w:r>
      <w:r w:rsidR="005054B0">
        <w:rPr>
          <w:rFonts w:ascii="Times New Roman" w:eastAsia="Times New Roman" w:hAnsi="Times New Roman" w:cs="Times New Roman"/>
          <w:sz w:val="24"/>
          <w:szCs w:val="24"/>
        </w:rPr>
        <w:t>Тораевского</w:t>
      </w: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утверждён  единогласно.</w:t>
      </w:r>
    </w:p>
    <w:p w:rsidR="00642BA0" w:rsidRPr="00642BA0" w:rsidRDefault="00642BA0" w:rsidP="00642BA0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7380"/>
      </w:tblGrid>
      <w:tr w:rsidR="00642BA0" w:rsidRPr="00642BA0" w:rsidTr="002C7B65">
        <w:trPr>
          <w:trHeight w:val="1078"/>
        </w:trPr>
        <w:tc>
          <w:tcPr>
            <w:tcW w:w="1980" w:type="dxa"/>
          </w:tcPr>
          <w:p w:rsidR="00642BA0" w:rsidRPr="00642BA0" w:rsidRDefault="00642BA0" w:rsidP="0064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1.СЛУШАЛИ</w:t>
            </w:r>
            <w:r w:rsidRPr="00642B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2B1578" w:rsidRPr="004F4763" w:rsidRDefault="002B1578" w:rsidP="002B1578">
            <w:pPr>
              <w:pStyle w:val="ConsTitle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B3B7B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3B7B"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Тораевского</w:t>
            </w:r>
            <w:r w:rsidRPr="00AB3B7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Моргаушского района Чувашской Республики</w:t>
            </w:r>
            <w:r w:rsidRPr="004F47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2BA0" w:rsidRPr="00642BA0" w:rsidRDefault="002B1578" w:rsidP="002B1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BA0" w:rsidRPr="00642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505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Павлов Н.А</w:t>
            </w:r>
            <w:r w:rsidR="00642BA0" w:rsidRPr="00642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 глава </w:t>
            </w:r>
            <w:r w:rsidR="00505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Тораевского</w:t>
            </w:r>
            <w:r w:rsidR="00642BA0" w:rsidRPr="00642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поселения).</w:t>
            </w:r>
          </w:p>
        </w:tc>
      </w:tr>
    </w:tbl>
    <w:p w:rsidR="00642BA0" w:rsidRPr="00642BA0" w:rsidRDefault="00642BA0" w:rsidP="00642BA0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D64" w:rsidRPr="002B1578" w:rsidRDefault="00786D64" w:rsidP="002B1578">
      <w:pPr>
        <w:pStyle w:val="ConsTitle"/>
        <w:ind w:right="-1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B1578">
        <w:rPr>
          <w:rFonts w:ascii="Times New Roman" w:hAnsi="Times New Roman"/>
          <w:b w:val="0"/>
          <w:sz w:val="24"/>
          <w:szCs w:val="24"/>
        </w:rPr>
        <w:t>Он ознакомил с проектом решения Собрания депутатов Тораевского сельского поселения Моргаушского района Чувашской Республики «</w:t>
      </w:r>
      <w:r w:rsidR="002B1578" w:rsidRPr="002B1578">
        <w:rPr>
          <w:rFonts w:ascii="Times New Roman" w:hAnsi="Times New Roman"/>
          <w:b w:val="0"/>
          <w:sz w:val="24"/>
          <w:szCs w:val="24"/>
        </w:rPr>
        <w:t>Правила землепользования и застройки Тораевского сельского поселения Моргаушского района Чувашской Республики»</w:t>
      </w:r>
      <w:r w:rsidRPr="002B1578">
        <w:rPr>
          <w:rFonts w:ascii="Times New Roman" w:hAnsi="Times New Roman"/>
          <w:b w:val="0"/>
          <w:sz w:val="24"/>
          <w:szCs w:val="24"/>
        </w:rPr>
        <w:t xml:space="preserve">, опубликованным в периодическом печатном издании «Вестник Тораевского сельского поселения Моргаушского района Чувашской Республики» </w:t>
      </w:r>
      <w:r w:rsidRPr="002B1578">
        <w:rPr>
          <w:rFonts w:ascii="Times New Roman" w:hAnsi="Times New Roman"/>
          <w:b w:val="0"/>
          <w:color w:val="000000"/>
          <w:sz w:val="24"/>
          <w:szCs w:val="24"/>
        </w:rPr>
        <w:t>от</w:t>
      </w:r>
      <w:r w:rsidR="002B1578">
        <w:rPr>
          <w:rFonts w:ascii="Times New Roman" w:hAnsi="Times New Roman"/>
          <w:b w:val="0"/>
          <w:color w:val="000000"/>
          <w:sz w:val="24"/>
          <w:szCs w:val="24"/>
        </w:rPr>
        <w:t xml:space="preserve">  16</w:t>
      </w:r>
      <w:r w:rsidRPr="002B1578">
        <w:rPr>
          <w:rFonts w:ascii="Times New Roman" w:hAnsi="Times New Roman"/>
          <w:b w:val="0"/>
          <w:color w:val="000000"/>
          <w:sz w:val="24"/>
          <w:szCs w:val="24"/>
        </w:rPr>
        <w:t>.1</w:t>
      </w:r>
      <w:r w:rsidR="002B1578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Pr="002B1578">
        <w:rPr>
          <w:rFonts w:ascii="Times New Roman" w:hAnsi="Times New Roman"/>
          <w:b w:val="0"/>
          <w:color w:val="000000"/>
          <w:sz w:val="24"/>
          <w:szCs w:val="24"/>
        </w:rPr>
        <w:t xml:space="preserve">.2016 года № </w:t>
      </w:r>
      <w:r w:rsidR="002B1578">
        <w:rPr>
          <w:rFonts w:ascii="Times New Roman" w:hAnsi="Times New Roman"/>
          <w:b w:val="0"/>
          <w:color w:val="000000"/>
          <w:sz w:val="24"/>
          <w:szCs w:val="24"/>
        </w:rPr>
        <w:t>19а</w:t>
      </w:r>
    </w:p>
    <w:p w:rsidR="00AD406E" w:rsidRDefault="00AD406E" w:rsidP="00786D6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06E" w:rsidRDefault="00AD406E" w:rsidP="00AD406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ВЫСТУПИЛ: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AD406E" w:rsidRDefault="00AD406E" w:rsidP="00AD406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Викторов Г.А. –</w:t>
      </w:r>
      <w:r w:rsidRPr="00AD406E">
        <w:rPr>
          <w:rFonts w:ascii="Times New Roman" w:hAnsi="Times New Roman"/>
          <w:sz w:val="24"/>
          <w:szCs w:val="24"/>
        </w:rPr>
        <w:t xml:space="preserve"> </w:t>
      </w:r>
      <w:r w:rsidRPr="00642BA0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путат избирательного  округа № 8</w:t>
      </w:r>
    </w:p>
    <w:p w:rsidR="00AD406E" w:rsidRDefault="00DC440A" w:rsidP="00AD406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Предложил</w:t>
      </w:r>
      <w:r w:rsidR="00AD406E">
        <w:rPr>
          <w:rFonts w:ascii="Times New Roman" w:hAnsi="Times New Roman"/>
          <w:sz w:val="24"/>
          <w:szCs w:val="24"/>
        </w:rPr>
        <w:t xml:space="preserve"> одобрить проект решения Собрания депутатов Тораевского сельского поселения Моргаушского района Чувашской Республики </w:t>
      </w:r>
      <w:r w:rsidR="002B1578" w:rsidRPr="002B1578">
        <w:rPr>
          <w:rFonts w:ascii="Times New Roman" w:hAnsi="Times New Roman"/>
          <w:sz w:val="24"/>
          <w:szCs w:val="24"/>
        </w:rPr>
        <w:t>«Правила землепользования и застройки Тораевского сельского поселения Моргаушского района Чувашской Республики»</w:t>
      </w:r>
      <w:r w:rsidR="00AD406E">
        <w:rPr>
          <w:rFonts w:ascii="Times New Roman" w:hAnsi="Times New Roman"/>
          <w:sz w:val="24"/>
          <w:szCs w:val="24"/>
        </w:rPr>
        <w:t>.</w:t>
      </w:r>
    </w:p>
    <w:p w:rsidR="00DC440A" w:rsidRDefault="00DC440A" w:rsidP="00DC440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Журавлев Петр Львович –житель деревни Тойшево</w:t>
      </w:r>
    </w:p>
    <w:p w:rsidR="00DC440A" w:rsidRPr="00FD4F3B" w:rsidRDefault="00DC440A" w:rsidP="00DC440A">
      <w:pPr>
        <w:numPr>
          <w:ilvl w:val="0"/>
          <w:numId w:val="7"/>
        </w:numPr>
        <w:spacing w:after="0" w:line="240" w:lineRule="auto"/>
        <w:jc w:val="both"/>
        <w:rPr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 xml:space="preserve">Предложил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3450">
        <w:rPr>
          <w:rFonts w:ascii="Times New Roman" w:hAnsi="Times New Roman" w:cs="Times New Roman"/>
          <w:sz w:val="24"/>
          <w:szCs w:val="24"/>
        </w:rPr>
        <w:t xml:space="preserve">екомендовать Собранию депутатов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проект решения  Собрания депутатов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в представленном варианте</w:t>
      </w:r>
      <w:r w:rsidRPr="00FD4F3B">
        <w:rPr>
          <w:sz w:val="17"/>
          <w:szCs w:val="17"/>
        </w:rPr>
        <w:t>.</w:t>
      </w:r>
    </w:p>
    <w:p w:rsidR="00DC440A" w:rsidRDefault="00DC440A" w:rsidP="00DC440A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</w:p>
    <w:p w:rsidR="0032368E" w:rsidRDefault="0032368E" w:rsidP="0032368E">
      <w:pPr>
        <w:pStyle w:val="a4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не поступали.</w:t>
      </w:r>
    </w:p>
    <w:p w:rsidR="0032368E" w:rsidRDefault="0032368E" w:rsidP="0032368E">
      <w:pPr>
        <w:pStyle w:val="a4"/>
        <w:ind w:left="705"/>
        <w:jc w:val="both"/>
        <w:rPr>
          <w:rFonts w:ascii="Times New Roman" w:hAnsi="Times New Roman"/>
          <w:sz w:val="24"/>
          <w:szCs w:val="24"/>
        </w:rPr>
      </w:pPr>
    </w:p>
    <w:p w:rsidR="00AD406E" w:rsidRPr="00247FB9" w:rsidRDefault="00AD406E" w:rsidP="00AD40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D406E" w:rsidRDefault="00AD406E" w:rsidP="00AD406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642BA0" w:rsidRDefault="00AD406E" w:rsidP="00DC440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проект решения Собрания депутатов Тораевского сельского поселения Моргаушского района Чувашской Республики </w:t>
      </w:r>
      <w:r w:rsidR="002B1578" w:rsidRPr="002B1578">
        <w:rPr>
          <w:rFonts w:ascii="Times New Roman" w:hAnsi="Times New Roman"/>
          <w:sz w:val="24"/>
          <w:szCs w:val="24"/>
        </w:rPr>
        <w:t>«Правила землепользования и застройки Тораевского сельского поселения Моргаушского района Чувашской Республики»</w:t>
      </w:r>
      <w:r w:rsidR="002B1578">
        <w:rPr>
          <w:rFonts w:ascii="Times New Roman" w:hAnsi="Times New Roman"/>
          <w:sz w:val="24"/>
          <w:szCs w:val="24"/>
        </w:rPr>
        <w:t>.</w:t>
      </w:r>
    </w:p>
    <w:p w:rsidR="00DC440A" w:rsidRPr="00FD4F3B" w:rsidRDefault="00DC440A" w:rsidP="00DC440A">
      <w:pPr>
        <w:numPr>
          <w:ilvl w:val="0"/>
          <w:numId w:val="6"/>
        </w:numPr>
        <w:spacing w:after="0" w:line="240" w:lineRule="auto"/>
        <w:jc w:val="both"/>
        <w:rPr>
          <w:sz w:val="17"/>
          <w:szCs w:val="17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проект решения  Собрания депутатов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в представленном варианте</w:t>
      </w:r>
      <w:r w:rsidRPr="00FD4F3B">
        <w:rPr>
          <w:sz w:val="17"/>
          <w:szCs w:val="17"/>
        </w:rPr>
        <w:t>.</w:t>
      </w:r>
    </w:p>
    <w:p w:rsidR="00DC440A" w:rsidRPr="00642BA0" w:rsidRDefault="00DC440A" w:rsidP="00DC440A">
      <w:pPr>
        <w:pStyle w:val="a4"/>
        <w:ind w:left="1065"/>
        <w:jc w:val="both"/>
        <w:rPr>
          <w:rFonts w:ascii="Times New Roman" w:hAnsi="Times New Roman"/>
          <w:sz w:val="24"/>
          <w:szCs w:val="24"/>
        </w:rPr>
      </w:pPr>
    </w:p>
    <w:p w:rsidR="00642BA0" w:rsidRPr="00642BA0" w:rsidRDefault="00642BA0" w:rsidP="00642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2BA0" w:rsidRPr="00642BA0" w:rsidRDefault="00642BA0" w:rsidP="00642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BA0" w:rsidRPr="00642BA0" w:rsidRDefault="00642BA0" w:rsidP="0064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Голосовали: за – </w:t>
      </w:r>
      <w:r w:rsidR="00EF0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642B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, против - нет, воздержались – нет.</w:t>
      </w:r>
    </w:p>
    <w:p w:rsidR="00642BA0" w:rsidRPr="00642BA0" w:rsidRDefault="00642BA0" w:rsidP="00642B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BA0" w:rsidRPr="00642BA0" w:rsidRDefault="00642BA0" w:rsidP="0064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 депутатов                                                                         </w:t>
      </w:r>
    </w:p>
    <w:p w:rsidR="00642BA0" w:rsidRPr="00642BA0" w:rsidRDefault="005054B0" w:rsidP="0064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Тораевского</w:t>
      </w:r>
      <w:r w:rsidR="00642BA0" w:rsidRPr="00642BA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42BA0" w:rsidRPr="00642BA0" w:rsidRDefault="00642BA0" w:rsidP="0064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Моргаушского района </w:t>
      </w:r>
    </w:p>
    <w:p w:rsidR="00642BA0" w:rsidRPr="00642BA0" w:rsidRDefault="00642BA0" w:rsidP="0064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BA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5054B0">
        <w:rPr>
          <w:rFonts w:ascii="Times New Roman" w:eastAsia="Times New Roman" w:hAnsi="Times New Roman" w:cs="Times New Roman"/>
          <w:sz w:val="24"/>
          <w:szCs w:val="24"/>
        </w:rPr>
        <w:t xml:space="preserve">           Н.А. Павлов</w:t>
      </w:r>
    </w:p>
    <w:p w:rsidR="00642BA0" w:rsidRPr="00642BA0" w:rsidRDefault="00642BA0" w:rsidP="00642BA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642BA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642BA0" w:rsidRPr="00642BA0" w:rsidRDefault="001C5631" w:rsidP="00642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63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2pt;margin-top:103.75pt;width:147.8pt;height:51.3pt;z-index:251660288" stroked="f">
            <v:textbox>
              <w:txbxContent>
                <w:p w:rsidR="00642BA0" w:rsidRPr="001B089E" w:rsidRDefault="00642BA0" w:rsidP="00642BA0">
                  <w:pPr>
                    <w:pStyle w:val="ConsNonformat"/>
                    <w:ind w:left="5760" w:firstLine="720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B089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Прложение 1</w:t>
                  </w:r>
                </w:p>
                <w:p w:rsidR="00642BA0" w:rsidRDefault="00642BA0" w:rsidP="00642BA0">
                  <w:pPr>
                    <w:pStyle w:val="2"/>
                  </w:pPr>
                </w:p>
                <w:p w:rsidR="00642BA0" w:rsidRDefault="00642BA0" w:rsidP="00642BA0">
                  <w:pPr>
                    <w:pStyle w:val="2"/>
                  </w:pPr>
                </w:p>
                <w:p w:rsidR="00642BA0" w:rsidRDefault="00642BA0" w:rsidP="00642BA0">
                  <w:pPr>
                    <w:pStyle w:val="2"/>
                  </w:pPr>
                  <w:r>
                    <w:t>Приложение   2</w:t>
                  </w:r>
                </w:p>
                <w:p w:rsidR="00642BA0" w:rsidRDefault="00642BA0" w:rsidP="00642BA0"/>
              </w:txbxContent>
            </v:textbox>
          </v:shape>
        </w:pict>
      </w:r>
      <w:r w:rsidR="00642BA0" w:rsidRPr="00642B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Секретарь                                                                                                               </w:t>
      </w:r>
      <w:r w:rsidR="002B1578">
        <w:rPr>
          <w:rFonts w:ascii="Times New Roman" w:eastAsia="Times New Roman" w:hAnsi="Times New Roman" w:cs="Times New Roman"/>
          <w:noProof/>
          <w:sz w:val="24"/>
          <w:szCs w:val="24"/>
        </w:rPr>
        <w:t>А.Ю. Семенова</w:t>
      </w:r>
    </w:p>
    <w:p w:rsidR="00642BA0" w:rsidRDefault="00642BA0"/>
    <w:p w:rsidR="00642BA0" w:rsidRDefault="00642BA0"/>
    <w:p w:rsidR="00642BA0" w:rsidRDefault="00642BA0"/>
    <w:p w:rsidR="00642BA0" w:rsidRDefault="00642BA0"/>
    <w:p w:rsidR="00642BA0" w:rsidRDefault="00642BA0"/>
    <w:sectPr w:rsidR="00642BA0" w:rsidSect="0035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087"/>
    <w:multiLevelType w:val="hybridMultilevel"/>
    <w:tmpl w:val="3468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0C70"/>
    <w:multiLevelType w:val="hybridMultilevel"/>
    <w:tmpl w:val="6486D376"/>
    <w:lvl w:ilvl="0" w:tplc="1D42ED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60A38C0"/>
    <w:multiLevelType w:val="hybridMultilevel"/>
    <w:tmpl w:val="85DCD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5570C"/>
    <w:multiLevelType w:val="hybridMultilevel"/>
    <w:tmpl w:val="FBC0B0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B6AEE"/>
    <w:multiLevelType w:val="hybridMultilevel"/>
    <w:tmpl w:val="DA9E8A72"/>
    <w:lvl w:ilvl="0" w:tplc="BDF87C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B254B"/>
    <w:multiLevelType w:val="hybridMultilevel"/>
    <w:tmpl w:val="BAA4C86C"/>
    <w:lvl w:ilvl="0" w:tplc="4BFC80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426E7E"/>
    <w:multiLevelType w:val="hybridMultilevel"/>
    <w:tmpl w:val="4058F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BA0"/>
    <w:rsid w:val="00091E17"/>
    <w:rsid w:val="001C5631"/>
    <w:rsid w:val="002B1578"/>
    <w:rsid w:val="002F3ADA"/>
    <w:rsid w:val="003231C3"/>
    <w:rsid w:val="0032368E"/>
    <w:rsid w:val="00347CF8"/>
    <w:rsid w:val="003513F8"/>
    <w:rsid w:val="00353D1C"/>
    <w:rsid w:val="005054B0"/>
    <w:rsid w:val="00642BA0"/>
    <w:rsid w:val="00786D64"/>
    <w:rsid w:val="0081102C"/>
    <w:rsid w:val="00922709"/>
    <w:rsid w:val="00956FDE"/>
    <w:rsid w:val="009D14E1"/>
    <w:rsid w:val="00AD406E"/>
    <w:rsid w:val="00AF5238"/>
    <w:rsid w:val="00C47B46"/>
    <w:rsid w:val="00C64F72"/>
    <w:rsid w:val="00D205A9"/>
    <w:rsid w:val="00DC440A"/>
    <w:rsid w:val="00E218AB"/>
    <w:rsid w:val="00EF0F6F"/>
    <w:rsid w:val="00F4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2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42B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054B0"/>
    <w:pPr>
      <w:ind w:left="720"/>
      <w:contextualSpacing/>
    </w:pPr>
  </w:style>
  <w:style w:type="paragraph" w:styleId="a4">
    <w:name w:val="No Spacing"/>
    <w:uiPriority w:val="1"/>
    <w:qFormat/>
    <w:rsid w:val="00786D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2B157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2017-01-19T06:43:00Z</cp:lastPrinted>
  <dcterms:created xsi:type="dcterms:W3CDTF">2015-08-26T05:53:00Z</dcterms:created>
  <dcterms:modified xsi:type="dcterms:W3CDTF">2017-01-26T10:20:00Z</dcterms:modified>
</cp:coreProperties>
</file>