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50DC" w:rsidRPr="00741325" w:rsidRDefault="000650DC" w:rsidP="000650DC">
      <w:r w:rsidRPr="00741325">
        <w:rPr>
          <w:noProof/>
        </w:rPr>
        <w:drawing>
          <wp:anchor distT="0" distB="0" distL="114300" distR="114300" simplePos="0" relativeHeight="251660288" behindDoc="0" locked="0" layoutInCell="1" allowOverlap="1" wp14:anchorId="0D8B7E90" wp14:editId="3B83246B">
            <wp:simplePos x="0" y="0"/>
            <wp:positionH relativeFrom="column">
              <wp:posOffset>2606040</wp:posOffset>
            </wp:positionH>
            <wp:positionV relativeFrom="paragraph">
              <wp:posOffset>152400</wp:posOffset>
            </wp:positionV>
            <wp:extent cx="720090" cy="720090"/>
            <wp:effectExtent l="0" t="0" r="3810" b="3810"/>
            <wp:wrapNone/>
            <wp:docPr id="2" name="Рисунок 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50DC" w:rsidRPr="00741325" w:rsidRDefault="000650DC" w:rsidP="000650DC">
      <w:r w:rsidRPr="00741325">
        <w:t xml:space="preserve">                                                                      </w:t>
      </w:r>
    </w:p>
    <w:p w:rsidR="000650DC" w:rsidRPr="00741325" w:rsidRDefault="000650DC" w:rsidP="000650DC">
      <w:r w:rsidRPr="00741325">
        <w:rPr>
          <w:noProof/>
        </w:rPr>
        <w:drawing>
          <wp:anchor distT="0" distB="0" distL="114300" distR="114300" simplePos="0" relativeHeight="251659264" behindDoc="0" locked="0" layoutInCell="1" allowOverlap="1" wp14:anchorId="3118E900" wp14:editId="23AF6D75">
            <wp:simplePos x="0" y="0"/>
            <wp:positionH relativeFrom="column">
              <wp:posOffset>-3658235</wp:posOffset>
            </wp:positionH>
            <wp:positionV relativeFrom="paragraph">
              <wp:posOffset>45720</wp:posOffset>
            </wp:positionV>
            <wp:extent cx="720090" cy="720090"/>
            <wp:effectExtent l="0" t="0" r="3810" b="3810"/>
            <wp:wrapNone/>
            <wp:docPr id="1" name="Рисунок 1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-ch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Y="-352"/>
        <w:tblW w:w="9672" w:type="dxa"/>
        <w:tblLook w:val="0000" w:firstRow="0" w:lastRow="0" w:firstColumn="0" w:lastColumn="0" w:noHBand="0" w:noVBand="0"/>
      </w:tblPr>
      <w:tblGrid>
        <w:gridCol w:w="4077"/>
        <w:gridCol w:w="1431"/>
        <w:gridCol w:w="4164"/>
      </w:tblGrid>
      <w:tr w:rsidR="000650DC" w:rsidRPr="00741325" w:rsidTr="00A3525D">
        <w:trPr>
          <w:cantSplit/>
          <w:trHeight w:val="420"/>
        </w:trPr>
        <w:tc>
          <w:tcPr>
            <w:tcW w:w="4077" w:type="dxa"/>
            <w:vAlign w:val="center"/>
          </w:tcPr>
          <w:p w:rsidR="000650DC" w:rsidRPr="00741325" w:rsidRDefault="000650DC" w:rsidP="00A3525D">
            <w:pPr>
              <w:jc w:val="center"/>
              <w:rPr>
                <w:b/>
                <w:bCs/>
                <w:caps/>
                <w:noProof/>
              </w:rPr>
            </w:pPr>
            <w:r w:rsidRPr="00741325">
              <w:rPr>
                <w:b/>
                <w:bCs/>
                <w:caps/>
                <w:noProof/>
              </w:rPr>
              <w:t>ЧĂВАШ РЕСПУБЛИКИ</w:t>
            </w:r>
          </w:p>
          <w:p w:rsidR="000650DC" w:rsidRDefault="000650DC" w:rsidP="00A3525D">
            <w:pPr>
              <w:jc w:val="center"/>
              <w:rPr>
                <w:b/>
                <w:bCs/>
                <w:caps/>
                <w:noProof/>
              </w:rPr>
            </w:pPr>
            <w:r w:rsidRPr="00741325">
              <w:rPr>
                <w:b/>
                <w:bCs/>
                <w:caps/>
                <w:noProof/>
              </w:rPr>
              <w:t xml:space="preserve">ХĔРЛĔ ЧУТАЙ </w:t>
            </w:r>
          </w:p>
          <w:p w:rsidR="000650DC" w:rsidRPr="00741325" w:rsidRDefault="000650DC" w:rsidP="00A3525D">
            <w:pPr>
              <w:jc w:val="center"/>
              <w:rPr>
                <w:b/>
                <w:bCs/>
                <w:caps/>
                <w:noProof/>
              </w:rPr>
            </w:pPr>
            <w:r>
              <w:rPr>
                <w:b/>
                <w:bCs/>
                <w:caps/>
                <w:noProof/>
              </w:rPr>
              <w:t>МУНИЦИПАЛЛӐ</w:t>
            </w:r>
            <w:r w:rsidRPr="00741325">
              <w:rPr>
                <w:b/>
                <w:bCs/>
                <w:caps/>
                <w:noProof/>
              </w:rPr>
              <w:t xml:space="preserve"> </w:t>
            </w:r>
            <w:r>
              <w:rPr>
                <w:b/>
                <w:bCs/>
                <w:caps/>
                <w:noProof/>
              </w:rPr>
              <w:t>ОКРУГӖН</w:t>
            </w:r>
            <w:r w:rsidRPr="00741325">
              <w:rPr>
                <w:b/>
                <w:bCs/>
                <w:caps/>
                <w:noProof/>
              </w:rPr>
              <w:t xml:space="preserve">  </w:t>
            </w:r>
          </w:p>
          <w:p w:rsidR="000650DC" w:rsidRPr="00741325" w:rsidRDefault="000650DC" w:rsidP="00A3525D">
            <w:pPr>
              <w:jc w:val="center"/>
              <w:rPr>
                <w:b/>
                <w:bCs/>
              </w:rPr>
            </w:pPr>
            <w:r w:rsidRPr="00741325">
              <w:rPr>
                <w:b/>
                <w:bCs/>
                <w:caps/>
                <w:noProof/>
              </w:rPr>
              <w:t xml:space="preserve"> АДМИНИСТРАЦИЙ</w:t>
            </w:r>
            <w:r w:rsidRPr="00741325">
              <w:rPr>
                <w:b/>
                <w:caps/>
              </w:rPr>
              <w:t>ĕ</w:t>
            </w:r>
          </w:p>
        </w:tc>
        <w:tc>
          <w:tcPr>
            <w:tcW w:w="1431" w:type="dxa"/>
            <w:vMerge w:val="restart"/>
            <w:vAlign w:val="center"/>
          </w:tcPr>
          <w:p w:rsidR="000650DC" w:rsidRPr="00741325" w:rsidRDefault="000650DC" w:rsidP="00A3525D">
            <w:pPr>
              <w:jc w:val="center"/>
              <w:rPr>
                <w:b/>
                <w:bCs/>
              </w:rPr>
            </w:pPr>
          </w:p>
        </w:tc>
        <w:tc>
          <w:tcPr>
            <w:tcW w:w="4164" w:type="dxa"/>
            <w:vAlign w:val="center"/>
          </w:tcPr>
          <w:p w:rsidR="000650DC" w:rsidRPr="00741325" w:rsidRDefault="000650DC" w:rsidP="00A3525D">
            <w:pPr>
              <w:jc w:val="center"/>
              <w:rPr>
                <w:rStyle w:val="a4"/>
                <w:b w:val="0"/>
                <w:bCs w:val="0"/>
                <w:noProof/>
              </w:rPr>
            </w:pPr>
            <w:r w:rsidRPr="00741325">
              <w:rPr>
                <w:b/>
                <w:bCs/>
                <w:noProof/>
              </w:rPr>
              <w:t>ЧУВАШСКАЯ РЕСПУБЛИКА</w:t>
            </w:r>
            <w:r w:rsidRPr="00741325">
              <w:rPr>
                <w:rStyle w:val="a4"/>
                <w:noProof/>
              </w:rPr>
              <w:t xml:space="preserve"> </w:t>
            </w:r>
          </w:p>
          <w:p w:rsidR="000650DC" w:rsidRPr="00741325" w:rsidRDefault="000650DC" w:rsidP="00A3525D">
            <w:pPr>
              <w:jc w:val="center"/>
              <w:rPr>
                <w:rStyle w:val="a4"/>
                <w:noProof/>
              </w:rPr>
            </w:pPr>
            <w:r w:rsidRPr="00741325">
              <w:rPr>
                <w:rStyle w:val="a4"/>
                <w:noProof/>
              </w:rPr>
              <w:t xml:space="preserve">АДМИНИСТРАЦИЯ  </w:t>
            </w:r>
          </w:p>
          <w:p w:rsidR="000650DC" w:rsidRPr="00741325" w:rsidRDefault="000650DC" w:rsidP="00A3525D">
            <w:pPr>
              <w:jc w:val="center"/>
            </w:pPr>
            <w:r w:rsidRPr="00741325">
              <w:rPr>
                <w:b/>
                <w:bCs/>
                <w:noProof/>
              </w:rPr>
              <w:t xml:space="preserve">КРАСНОЧЕТАЙСКОГО </w:t>
            </w:r>
            <w:r>
              <w:rPr>
                <w:b/>
                <w:bCs/>
                <w:noProof/>
              </w:rPr>
              <w:t>МУНИЦИПАЛЬНОГО ОКРУГА</w:t>
            </w:r>
          </w:p>
        </w:tc>
      </w:tr>
      <w:tr w:rsidR="000650DC" w:rsidRPr="00741325" w:rsidTr="00A3525D">
        <w:trPr>
          <w:cantSplit/>
          <w:trHeight w:val="1399"/>
        </w:trPr>
        <w:tc>
          <w:tcPr>
            <w:tcW w:w="4077" w:type="dxa"/>
          </w:tcPr>
          <w:p w:rsidR="000650DC" w:rsidRPr="00741325" w:rsidRDefault="000650DC" w:rsidP="00A3525D">
            <w:pPr>
              <w:spacing w:line="192" w:lineRule="auto"/>
            </w:pPr>
          </w:p>
          <w:p w:rsidR="000650DC" w:rsidRPr="00741325" w:rsidRDefault="000650DC" w:rsidP="00A3525D">
            <w:pPr>
              <w:pStyle w:val="a3"/>
              <w:tabs>
                <w:tab w:val="left" w:pos="4285"/>
              </w:tabs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Й Ы Ш Ӑ</w:t>
            </w:r>
            <w:r w:rsidRPr="00741325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 xml:space="preserve"> Н У </w:t>
            </w:r>
          </w:p>
          <w:p w:rsidR="000650DC" w:rsidRPr="00741325" w:rsidRDefault="000650DC" w:rsidP="00A3525D">
            <w:pPr>
              <w:pStyle w:val="a3"/>
              <w:jc w:val="center"/>
              <w:rPr>
                <w:rFonts w:ascii="Arial" w:hAnsi="Arial" w:cs="Arial"/>
              </w:rPr>
            </w:pPr>
          </w:p>
          <w:p w:rsidR="000650DC" w:rsidRPr="00741325" w:rsidRDefault="008A0E8E" w:rsidP="00A3525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29</w:t>
            </w:r>
            <w:r w:rsidR="0028413B" w:rsidRPr="00A46900"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05</w:t>
            </w:r>
            <w:r w:rsidR="00A46900">
              <w:rPr>
                <w:rFonts w:ascii="Times New Roman" w:hAnsi="Times New Roman" w:cs="Times New Roman"/>
                <w:noProof/>
                <w:sz w:val="24"/>
                <w:szCs w:val="24"/>
              </w:rPr>
              <w:t>.2026</w:t>
            </w:r>
            <w:r w:rsidR="000650DC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353</w:t>
            </w:r>
            <w:r w:rsidR="000650DC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0650DC" w:rsidRPr="00741325">
              <w:rPr>
                <w:rFonts w:ascii="Times New Roman" w:hAnsi="Times New Roman" w:cs="Times New Roman"/>
                <w:noProof/>
                <w:sz w:val="24"/>
                <w:szCs w:val="24"/>
              </w:rPr>
              <w:t>№</w:t>
            </w:r>
          </w:p>
          <w:p w:rsidR="000650DC" w:rsidRPr="00741325" w:rsidRDefault="000650DC" w:rsidP="00A3525D">
            <w:pPr>
              <w:jc w:val="center"/>
              <w:rPr>
                <w:noProof/>
              </w:rPr>
            </w:pPr>
            <w:r w:rsidRPr="00741325">
              <w:rPr>
                <w:noProof/>
              </w:rPr>
              <w:t>Хĕрлĕ Чутай сали</w:t>
            </w:r>
          </w:p>
        </w:tc>
        <w:tc>
          <w:tcPr>
            <w:tcW w:w="1431" w:type="dxa"/>
            <w:vMerge/>
            <w:vAlign w:val="center"/>
          </w:tcPr>
          <w:p w:rsidR="000650DC" w:rsidRPr="00741325" w:rsidRDefault="000650DC" w:rsidP="00A3525D">
            <w:pPr>
              <w:rPr>
                <w:b/>
                <w:bCs/>
              </w:rPr>
            </w:pPr>
          </w:p>
        </w:tc>
        <w:tc>
          <w:tcPr>
            <w:tcW w:w="4164" w:type="dxa"/>
          </w:tcPr>
          <w:p w:rsidR="000650DC" w:rsidRPr="00741325" w:rsidRDefault="000650DC" w:rsidP="00A3525D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0650DC" w:rsidRPr="00741325" w:rsidRDefault="000650DC" w:rsidP="00A3525D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1325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ПОСТАНОВЛЕНИЕ</w:t>
            </w:r>
          </w:p>
          <w:p w:rsidR="000650DC" w:rsidRPr="00741325" w:rsidRDefault="000650DC" w:rsidP="00A3525D"/>
          <w:p w:rsidR="000650DC" w:rsidRPr="00A46900" w:rsidRDefault="008A0E8E" w:rsidP="00A3525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29</w:t>
            </w:r>
            <w:r w:rsidR="0028413B" w:rsidRPr="00A46900"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05</w:t>
            </w:r>
            <w:r w:rsidR="00A46900">
              <w:rPr>
                <w:rFonts w:ascii="Times New Roman" w:hAnsi="Times New Roman" w:cs="Times New Roman"/>
                <w:noProof/>
                <w:sz w:val="24"/>
                <w:szCs w:val="24"/>
              </w:rPr>
              <w:t>.2026</w:t>
            </w:r>
            <w:r w:rsidR="000650DC" w:rsidRPr="00A4690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№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353</w:t>
            </w:r>
            <w:bookmarkStart w:id="0" w:name="_GoBack"/>
            <w:bookmarkEnd w:id="0"/>
            <w:r w:rsidR="000650DC" w:rsidRPr="00A4690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  <w:p w:rsidR="000650DC" w:rsidRPr="00741325" w:rsidRDefault="000650DC" w:rsidP="00A3525D">
            <w:pPr>
              <w:jc w:val="center"/>
              <w:rPr>
                <w:noProof/>
              </w:rPr>
            </w:pPr>
            <w:r w:rsidRPr="00741325">
              <w:rPr>
                <w:noProof/>
              </w:rPr>
              <w:t>село Красные Четаи</w:t>
            </w:r>
          </w:p>
        </w:tc>
      </w:tr>
    </w:tbl>
    <w:p w:rsidR="00A46900" w:rsidRPr="00A46900" w:rsidRDefault="007216F4" w:rsidP="00A46900">
      <w:pPr>
        <w:shd w:val="clear" w:color="auto" w:fill="FFFFFF"/>
        <w:rPr>
          <w:bCs/>
          <w:iCs/>
        </w:rPr>
      </w:pPr>
      <w:r>
        <w:rPr>
          <w:bCs/>
          <w:iCs/>
        </w:rPr>
        <w:t>О л</w:t>
      </w:r>
      <w:r w:rsidR="00A46900" w:rsidRPr="00A46900">
        <w:rPr>
          <w:bCs/>
          <w:iCs/>
        </w:rPr>
        <w:t xml:space="preserve">иквидации </w:t>
      </w:r>
      <w:proofErr w:type="spellStart"/>
      <w:r w:rsidR="00A46900" w:rsidRPr="00A46900">
        <w:rPr>
          <w:bCs/>
          <w:iCs/>
        </w:rPr>
        <w:t>Яманского</w:t>
      </w:r>
      <w:proofErr w:type="spellEnd"/>
      <w:r w:rsidR="00A46900" w:rsidRPr="00A46900">
        <w:rPr>
          <w:bCs/>
          <w:iCs/>
        </w:rPr>
        <w:t xml:space="preserve"> сельского клуба</w:t>
      </w:r>
    </w:p>
    <w:p w:rsidR="00A46900" w:rsidRPr="00A46900" w:rsidRDefault="00A46900" w:rsidP="00A46900">
      <w:pPr>
        <w:shd w:val="clear" w:color="auto" w:fill="FFFFFF"/>
      </w:pPr>
      <w:r w:rsidRPr="00A46900">
        <w:t xml:space="preserve">АУ «Централизованная клубная система» </w:t>
      </w:r>
    </w:p>
    <w:p w:rsidR="00A46900" w:rsidRPr="00A46900" w:rsidRDefault="00A46900" w:rsidP="00A46900">
      <w:pPr>
        <w:shd w:val="clear" w:color="auto" w:fill="FFFFFF"/>
      </w:pPr>
      <w:r w:rsidRPr="00A46900">
        <w:t xml:space="preserve">Красночетайского муниципального </w:t>
      </w:r>
    </w:p>
    <w:p w:rsidR="00A46900" w:rsidRPr="00A46900" w:rsidRDefault="00A46900" w:rsidP="00A46900">
      <w:pPr>
        <w:shd w:val="clear" w:color="auto" w:fill="FFFFFF"/>
      </w:pPr>
      <w:r w:rsidRPr="00A46900">
        <w:t>округа Чувашской Республики</w:t>
      </w:r>
    </w:p>
    <w:p w:rsidR="00A46900" w:rsidRPr="00A46900" w:rsidRDefault="00A46900" w:rsidP="00A46900">
      <w:pPr>
        <w:shd w:val="clear" w:color="auto" w:fill="FFFFFF"/>
      </w:pPr>
    </w:p>
    <w:p w:rsidR="00A46900" w:rsidRDefault="00A46900" w:rsidP="007216F4">
      <w:pPr>
        <w:shd w:val="clear" w:color="auto" w:fill="FFFFFF"/>
        <w:jc w:val="both"/>
        <w:rPr>
          <w:bCs/>
          <w:iCs/>
        </w:rPr>
      </w:pPr>
      <w:r w:rsidRPr="00A46900">
        <w:rPr>
          <w:bCs/>
          <w:iCs/>
        </w:rPr>
        <w:t xml:space="preserve">       </w:t>
      </w:r>
    </w:p>
    <w:p w:rsidR="007216F4" w:rsidRDefault="007216F4" w:rsidP="007216F4">
      <w:pPr>
        <w:pStyle w:val="14"/>
        <w:ind w:left="0" w:firstLine="0"/>
        <w:jc w:val="both"/>
        <w:rPr>
          <w:sz w:val="24"/>
          <w:szCs w:val="24"/>
        </w:rPr>
      </w:pPr>
      <w:r w:rsidRPr="007216F4">
        <w:rPr>
          <w:sz w:val="24"/>
          <w:szCs w:val="24"/>
        </w:rPr>
        <w:t xml:space="preserve">       В  соответствии с Конституцией Российской Федерации,  Федеральным законом от 6 октября 2003 года № 131-ФЗ «Об общих принципах организации местного самоуправления в Российской Федерации», постановлением администрации Красночетайского муниципального округа Чувашской Республики «О назначении опроса граждан по вопросу ликвидации </w:t>
      </w:r>
      <w:proofErr w:type="spellStart"/>
      <w:r w:rsidRPr="007216F4">
        <w:rPr>
          <w:sz w:val="24"/>
          <w:szCs w:val="24"/>
        </w:rPr>
        <w:t>Яманского</w:t>
      </w:r>
      <w:proofErr w:type="spellEnd"/>
      <w:r w:rsidRPr="007216F4">
        <w:rPr>
          <w:sz w:val="24"/>
          <w:szCs w:val="24"/>
        </w:rPr>
        <w:t xml:space="preserve"> сельского клуба АУ «Централизованная клубная система» Красночетайского муниципального округа Чувашской Республики и на основании протокола  №  2  от  15.05.2026 опроса граждан, проживающих на территориях населенных пунктов </w:t>
      </w:r>
      <w:proofErr w:type="spellStart"/>
      <w:r w:rsidRPr="007216F4">
        <w:rPr>
          <w:sz w:val="24"/>
          <w:szCs w:val="24"/>
        </w:rPr>
        <w:t>Яманы</w:t>
      </w:r>
      <w:proofErr w:type="spellEnd"/>
      <w:r w:rsidRPr="007216F4">
        <w:rPr>
          <w:sz w:val="24"/>
          <w:szCs w:val="24"/>
        </w:rPr>
        <w:t xml:space="preserve"> и </w:t>
      </w:r>
      <w:proofErr w:type="spellStart"/>
      <w:r w:rsidRPr="007216F4">
        <w:rPr>
          <w:sz w:val="24"/>
          <w:szCs w:val="24"/>
        </w:rPr>
        <w:t>Кошлауши</w:t>
      </w:r>
      <w:proofErr w:type="spellEnd"/>
      <w:r w:rsidRPr="007216F4">
        <w:rPr>
          <w:sz w:val="24"/>
          <w:szCs w:val="24"/>
        </w:rPr>
        <w:t xml:space="preserve"> </w:t>
      </w:r>
      <w:proofErr w:type="spellStart"/>
      <w:r w:rsidRPr="007216F4">
        <w:rPr>
          <w:sz w:val="24"/>
          <w:szCs w:val="24"/>
        </w:rPr>
        <w:t>Староатайского</w:t>
      </w:r>
      <w:proofErr w:type="spellEnd"/>
      <w:r w:rsidRPr="007216F4">
        <w:rPr>
          <w:sz w:val="24"/>
          <w:szCs w:val="24"/>
        </w:rPr>
        <w:t xml:space="preserve">  территориального отдела Красночетайского муниципального округа Чувашской Республики   администрация  Красночетайского муниципального округа Чувашской Республики постановляет:</w:t>
      </w:r>
    </w:p>
    <w:p w:rsidR="007216F4" w:rsidRPr="007216F4" w:rsidRDefault="007216F4" w:rsidP="007216F4">
      <w:pPr>
        <w:pStyle w:val="14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7216F4">
        <w:rPr>
          <w:sz w:val="24"/>
          <w:szCs w:val="24"/>
        </w:rPr>
        <w:t xml:space="preserve">  </w:t>
      </w:r>
      <w:r>
        <w:rPr>
          <w:sz w:val="24"/>
          <w:szCs w:val="24"/>
        </w:rPr>
        <w:t>1.</w:t>
      </w:r>
      <w:r w:rsidRPr="007216F4">
        <w:rPr>
          <w:sz w:val="24"/>
          <w:szCs w:val="24"/>
        </w:rPr>
        <w:t xml:space="preserve">Ликвидировать </w:t>
      </w:r>
      <w:proofErr w:type="spellStart"/>
      <w:r w:rsidRPr="007216F4">
        <w:rPr>
          <w:sz w:val="24"/>
          <w:szCs w:val="24"/>
        </w:rPr>
        <w:t>Яманский</w:t>
      </w:r>
      <w:proofErr w:type="spellEnd"/>
      <w:r w:rsidRPr="007216F4">
        <w:rPr>
          <w:sz w:val="24"/>
          <w:szCs w:val="24"/>
        </w:rPr>
        <w:t xml:space="preserve"> сельский клуб АУ «Централизованная клубная система» Красночетайского муниципального округа Чувашской Республики.     </w:t>
      </w:r>
    </w:p>
    <w:p w:rsidR="007216F4" w:rsidRPr="007216F4" w:rsidRDefault="007216F4" w:rsidP="007216F4">
      <w:pPr>
        <w:shd w:val="clear" w:color="auto" w:fill="FFFFFF"/>
        <w:jc w:val="both"/>
      </w:pPr>
      <w:r w:rsidRPr="007216F4">
        <w:t xml:space="preserve">       </w:t>
      </w:r>
      <w:r>
        <w:t>2.</w:t>
      </w:r>
      <w:r w:rsidRPr="007216F4">
        <w:t>Директору АУ «Централизованная клубная система» Красночетайского муниципального округа Чувашской Республики:</w:t>
      </w:r>
    </w:p>
    <w:p w:rsidR="007216F4" w:rsidRPr="007216F4" w:rsidRDefault="007216F4" w:rsidP="007216F4">
      <w:pPr>
        <w:shd w:val="clear" w:color="auto" w:fill="FFFFFF"/>
        <w:jc w:val="both"/>
      </w:pPr>
      <w:r>
        <w:t xml:space="preserve">       </w:t>
      </w:r>
      <w:r w:rsidRPr="007216F4">
        <w:t>2.1</w:t>
      </w:r>
      <w:r>
        <w:t>.</w:t>
      </w:r>
      <w:r w:rsidRPr="007216F4">
        <w:t>Провести ликвидационные меры в сроки, предусмотренные действующим законодательством.</w:t>
      </w:r>
    </w:p>
    <w:p w:rsidR="007216F4" w:rsidRPr="007216F4" w:rsidRDefault="007216F4" w:rsidP="007216F4">
      <w:pPr>
        <w:shd w:val="clear" w:color="auto" w:fill="FFFFFF"/>
        <w:jc w:val="both"/>
      </w:pPr>
      <w:r>
        <w:t xml:space="preserve">       </w:t>
      </w:r>
      <w:r w:rsidRPr="007216F4">
        <w:t>2.2</w:t>
      </w:r>
      <w:r>
        <w:t>.</w:t>
      </w:r>
      <w:r w:rsidRPr="007216F4">
        <w:t xml:space="preserve">Уведомить работников о предстоящей ликвидации </w:t>
      </w:r>
      <w:proofErr w:type="spellStart"/>
      <w:r w:rsidRPr="007216F4">
        <w:t>Яманского</w:t>
      </w:r>
      <w:proofErr w:type="spellEnd"/>
      <w:r w:rsidRPr="007216F4">
        <w:t xml:space="preserve"> сельского клуба с соблюдением норм Трудового законодательства.</w:t>
      </w:r>
    </w:p>
    <w:p w:rsidR="007216F4" w:rsidRPr="007216F4" w:rsidRDefault="007216F4" w:rsidP="007216F4">
      <w:pPr>
        <w:shd w:val="clear" w:color="auto" w:fill="FFFFFF"/>
        <w:jc w:val="both"/>
      </w:pPr>
      <w:r>
        <w:t xml:space="preserve">       </w:t>
      </w:r>
      <w:r w:rsidRPr="007216F4">
        <w:t xml:space="preserve">2.3.Внести изменения в штатное расписание АУ «Централизованная клубная </w:t>
      </w:r>
      <w:r w:rsidR="009A2E6E" w:rsidRPr="007216F4">
        <w:t xml:space="preserve">система» </w:t>
      </w:r>
      <w:r w:rsidR="009A2E6E">
        <w:t>Красночетайского</w:t>
      </w:r>
      <w:r w:rsidRPr="007216F4">
        <w:t xml:space="preserve"> муниципального округа Чувашской Республики.</w:t>
      </w:r>
    </w:p>
    <w:p w:rsidR="007216F4" w:rsidRPr="007216F4" w:rsidRDefault="007216F4" w:rsidP="007216F4">
      <w:pPr>
        <w:shd w:val="clear" w:color="auto" w:fill="FFFFFF"/>
        <w:jc w:val="both"/>
      </w:pPr>
      <w:r>
        <w:t xml:space="preserve">       </w:t>
      </w:r>
      <w:r w:rsidRPr="007216F4">
        <w:t>2.4</w:t>
      </w:r>
      <w:r>
        <w:t>.</w:t>
      </w:r>
      <w:r w:rsidRPr="007216F4">
        <w:t xml:space="preserve">Обеспечить организацию досуга населения населенных пунктов </w:t>
      </w:r>
      <w:proofErr w:type="spellStart"/>
      <w:r w:rsidRPr="007216F4">
        <w:t>Кошлауши</w:t>
      </w:r>
      <w:proofErr w:type="spellEnd"/>
      <w:r w:rsidRPr="007216F4">
        <w:t xml:space="preserve"> и </w:t>
      </w:r>
      <w:proofErr w:type="spellStart"/>
      <w:r w:rsidRPr="007216F4">
        <w:t>Яманы</w:t>
      </w:r>
      <w:proofErr w:type="spellEnd"/>
      <w:r w:rsidRPr="007216F4">
        <w:t xml:space="preserve"> и предоставление услуг в сфере культуры.</w:t>
      </w:r>
    </w:p>
    <w:p w:rsidR="007216F4" w:rsidRPr="007216F4" w:rsidRDefault="007216F4" w:rsidP="007216F4">
      <w:pPr>
        <w:shd w:val="clear" w:color="auto" w:fill="FFFFFF"/>
        <w:jc w:val="both"/>
      </w:pPr>
      <w:r>
        <w:t xml:space="preserve">       </w:t>
      </w:r>
      <w:r w:rsidRPr="007216F4">
        <w:t>3</w:t>
      </w:r>
      <w:r>
        <w:t>.</w:t>
      </w:r>
      <w:r w:rsidRPr="007216F4">
        <w:t>Опубликовать настоящее постановление в информационном издании «Вестник Красночетайского муниципального округа».</w:t>
      </w:r>
    </w:p>
    <w:p w:rsidR="007216F4" w:rsidRPr="007216F4" w:rsidRDefault="007216F4" w:rsidP="007216F4">
      <w:pPr>
        <w:shd w:val="clear" w:color="auto" w:fill="FFFFFF"/>
        <w:jc w:val="both"/>
      </w:pPr>
      <w:r>
        <w:t xml:space="preserve">       </w:t>
      </w:r>
      <w:r w:rsidRPr="007216F4">
        <w:t>4.Контроль за исполнением данного постановления возложить на отдел культуры, социального развития и архивного дела администрации Красночетайского муниципального округа Чувашской Республики.</w:t>
      </w:r>
    </w:p>
    <w:p w:rsidR="00A46900" w:rsidRPr="00701497" w:rsidRDefault="00701497" w:rsidP="00701497">
      <w:pPr>
        <w:shd w:val="clear" w:color="auto" w:fill="FFFFFF"/>
        <w:jc w:val="both"/>
      </w:pPr>
      <w:r>
        <w:t xml:space="preserve">  </w:t>
      </w:r>
    </w:p>
    <w:p w:rsidR="000650DC" w:rsidRPr="00811D22" w:rsidRDefault="000650DC" w:rsidP="000650D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650DC" w:rsidRPr="00811D22" w:rsidRDefault="000650DC" w:rsidP="000650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11D22">
        <w:rPr>
          <w:rFonts w:ascii="Times New Roman" w:hAnsi="Times New Roman" w:cs="Times New Roman"/>
          <w:sz w:val="24"/>
          <w:szCs w:val="24"/>
        </w:rPr>
        <w:t xml:space="preserve">Глава Красночетайского </w:t>
      </w:r>
    </w:p>
    <w:p w:rsidR="000650DC" w:rsidRPr="00811D22" w:rsidRDefault="000650DC" w:rsidP="000650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11D22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                          </w:t>
      </w:r>
      <w:r w:rsidR="006D5E0D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811D22">
        <w:rPr>
          <w:rFonts w:ascii="Times New Roman" w:hAnsi="Times New Roman" w:cs="Times New Roman"/>
          <w:sz w:val="24"/>
          <w:szCs w:val="24"/>
        </w:rPr>
        <w:t xml:space="preserve">         И.Н. </w:t>
      </w:r>
      <w:proofErr w:type="spellStart"/>
      <w:r w:rsidRPr="00811D22">
        <w:rPr>
          <w:rFonts w:ascii="Times New Roman" w:hAnsi="Times New Roman" w:cs="Times New Roman"/>
          <w:sz w:val="24"/>
          <w:szCs w:val="24"/>
        </w:rPr>
        <w:t>Михопаров</w:t>
      </w:r>
      <w:proofErr w:type="spellEnd"/>
    </w:p>
    <w:p w:rsidR="000650DC" w:rsidRDefault="000650DC" w:rsidP="000650DC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811D22" w:rsidRDefault="00811D22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6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047757" w:rsidRPr="00EA3907" w:rsidRDefault="006750E6" w:rsidP="00047757">
      <w:pPr>
        <w:pStyle w:val="ConsPlusNormal"/>
        <w:jc w:val="both"/>
        <w:rPr>
          <w:sz w:val="20"/>
        </w:rPr>
      </w:pPr>
      <w:r>
        <w:rPr>
          <w:sz w:val="20"/>
        </w:rPr>
        <w:t>Согласовано:</w:t>
      </w:r>
    </w:p>
    <w:p w:rsidR="00047757" w:rsidRPr="00EA3907" w:rsidRDefault="00047757" w:rsidP="00047757">
      <w:pPr>
        <w:rPr>
          <w:sz w:val="20"/>
          <w:szCs w:val="20"/>
        </w:rPr>
      </w:pPr>
      <w:r>
        <w:rPr>
          <w:sz w:val="20"/>
          <w:szCs w:val="20"/>
        </w:rPr>
        <w:t>начальник</w:t>
      </w:r>
    </w:p>
    <w:p w:rsidR="00047757" w:rsidRDefault="00047757" w:rsidP="00047757">
      <w:r w:rsidRPr="00EA3907">
        <w:rPr>
          <w:sz w:val="20"/>
          <w:szCs w:val="20"/>
        </w:rPr>
        <w:t>отдела правового обеспечения                                        В.В. Михеев</w:t>
      </w:r>
    </w:p>
    <w:p w:rsidR="00047757" w:rsidRDefault="00047757" w:rsidP="00047757">
      <w:pPr>
        <w:autoSpaceDE w:val="0"/>
        <w:autoSpaceDN w:val="0"/>
        <w:adjustRightInd w:val="0"/>
        <w:spacing w:line="238" w:lineRule="auto"/>
        <w:jc w:val="both"/>
        <w:rPr>
          <w:sz w:val="20"/>
          <w:szCs w:val="20"/>
        </w:rPr>
      </w:pPr>
    </w:p>
    <w:p w:rsidR="00047757" w:rsidRDefault="00047757" w:rsidP="000650DC">
      <w:pPr>
        <w:autoSpaceDE w:val="0"/>
        <w:autoSpaceDN w:val="0"/>
        <w:adjustRightInd w:val="0"/>
        <w:spacing w:line="238" w:lineRule="auto"/>
        <w:ind w:left="660"/>
        <w:jc w:val="right"/>
        <w:rPr>
          <w:sz w:val="20"/>
          <w:szCs w:val="20"/>
        </w:rPr>
      </w:pPr>
    </w:p>
    <w:p w:rsidR="006750E6" w:rsidRDefault="006750E6" w:rsidP="006750E6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П</w:t>
      </w:r>
      <w:r w:rsidRPr="00EA3907">
        <w:rPr>
          <w:rFonts w:ascii="Times New Roman" w:hAnsi="Times New Roman" w:cs="Times New Roman"/>
          <w:sz w:val="20"/>
        </w:rPr>
        <w:t>роект подготовил:</w:t>
      </w:r>
    </w:p>
    <w:p w:rsidR="00BF1112" w:rsidRDefault="006750E6" w:rsidP="001F06EE">
      <w:pPr>
        <w:pStyle w:val="ConsPlusNormal"/>
        <w:jc w:val="both"/>
      </w:pPr>
      <w:r>
        <w:rPr>
          <w:rFonts w:ascii="Times New Roman" w:hAnsi="Times New Roman" w:cs="Times New Roman"/>
          <w:sz w:val="20"/>
        </w:rPr>
        <w:t>директор АУ «</w:t>
      </w:r>
      <w:proofErr w:type="gramStart"/>
      <w:r w:rsidR="001F06EE">
        <w:rPr>
          <w:rFonts w:ascii="Times New Roman" w:hAnsi="Times New Roman" w:cs="Times New Roman"/>
          <w:sz w:val="20"/>
        </w:rPr>
        <w:t xml:space="preserve">ЦКС»  </w:t>
      </w:r>
      <w:r>
        <w:rPr>
          <w:rFonts w:ascii="Times New Roman" w:hAnsi="Times New Roman" w:cs="Times New Roman"/>
          <w:sz w:val="20"/>
        </w:rPr>
        <w:t xml:space="preserve"> </w:t>
      </w:r>
      <w:proofErr w:type="gramEnd"/>
      <w:r>
        <w:rPr>
          <w:rFonts w:ascii="Times New Roman" w:hAnsi="Times New Roman" w:cs="Times New Roman"/>
          <w:sz w:val="20"/>
        </w:rPr>
        <w:t xml:space="preserve">                                     </w:t>
      </w:r>
      <w:r w:rsidR="001F06EE">
        <w:rPr>
          <w:rFonts w:ascii="Times New Roman" w:hAnsi="Times New Roman" w:cs="Times New Roman"/>
          <w:sz w:val="20"/>
        </w:rPr>
        <w:t xml:space="preserve">   </w:t>
      </w:r>
      <w:r>
        <w:rPr>
          <w:rFonts w:ascii="Times New Roman" w:hAnsi="Times New Roman" w:cs="Times New Roman"/>
          <w:sz w:val="20"/>
        </w:rPr>
        <w:t xml:space="preserve">             А.Н. Самсонов</w:t>
      </w:r>
    </w:p>
    <w:sectPr w:rsidR="00BF1112" w:rsidSect="000B6DB8">
      <w:pgSz w:w="11906" w:h="16838"/>
      <w:pgMar w:top="709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E3C85"/>
    <w:multiLevelType w:val="hybridMultilevel"/>
    <w:tmpl w:val="842E6528"/>
    <w:lvl w:ilvl="0" w:tplc="30186394">
      <w:start w:val="3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" w15:restartNumberingAfterBreak="0">
    <w:nsid w:val="29933278"/>
    <w:multiLevelType w:val="multilevel"/>
    <w:tmpl w:val="1ADCDE1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2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6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32" w:hanging="1800"/>
      </w:pPr>
      <w:rPr>
        <w:rFonts w:hint="default"/>
      </w:rPr>
    </w:lvl>
  </w:abstractNum>
  <w:abstractNum w:abstractNumId="2" w15:restartNumberingAfterBreak="0">
    <w:nsid w:val="76770048"/>
    <w:multiLevelType w:val="hybridMultilevel"/>
    <w:tmpl w:val="80EC5DB8"/>
    <w:lvl w:ilvl="0" w:tplc="B5E0F29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0DC"/>
    <w:rsid w:val="000346E1"/>
    <w:rsid w:val="00047757"/>
    <w:rsid w:val="000650DC"/>
    <w:rsid w:val="00165B98"/>
    <w:rsid w:val="001D40C5"/>
    <w:rsid w:val="001F06EE"/>
    <w:rsid w:val="0028413B"/>
    <w:rsid w:val="00340CF4"/>
    <w:rsid w:val="00357DEB"/>
    <w:rsid w:val="003D409E"/>
    <w:rsid w:val="003E0F8C"/>
    <w:rsid w:val="004E2AC8"/>
    <w:rsid w:val="00573A54"/>
    <w:rsid w:val="006571E0"/>
    <w:rsid w:val="006750E6"/>
    <w:rsid w:val="006D5E0D"/>
    <w:rsid w:val="006E3C51"/>
    <w:rsid w:val="00701497"/>
    <w:rsid w:val="007216F4"/>
    <w:rsid w:val="007A0CF6"/>
    <w:rsid w:val="00811D22"/>
    <w:rsid w:val="00836842"/>
    <w:rsid w:val="008A0E8E"/>
    <w:rsid w:val="008F2635"/>
    <w:rsid w:val="00995A62"/>
    <w:rsid w:val="009A2E6E"/>
    <w:rsid w:val="00A35523"/>
    <w:rsid w:val="00A46900"/>
    <w:rsid w:val="00A50DE3"/>
    <w:rsid w:val="00BE3002"/>
    <w:rsid w:val="00CF7CEF"/>
    <w:rsid w:val="00D139A4"/>
    <w:rsid w:val="00D53D4E"/>
    <w:rsid w:val="00D67744"/>
    <w:rsid w:val="00DB223B"/>
    <w:rsid w:val="00EB64A4"/>
    <w:rsid w:val="00EF6679"/>
    <w:rsid w:val="00F20476"/>
    <w:rsid w:val="00FE7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4723B9-957A-4FCB-BD61-38388B8F9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5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B9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0650DC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0650DC"/>
    <w:rPr>
      <w:b/>
      <w:bCs/>
      <w:color w:val="000080"/>
    </w:rPr>
  </w:style>
  <w:style w:type="paragraph" w:customStyle="1" w:styleId="ConsPlusNormal">
    <w:name w:val="ConsPlusNormal"/>
    <w:rsid w:val="000650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650D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0650D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21">
    <w:name w:val="Body Text 2"/>
    <w:basedOn w:val="a"/>
    <w:link w:val="22"/>
    <w:rsid w:val="000650DC"/>
    <w:pPr>
      <w:widowControl w:val="0"/>
      <w:ind w:right="4818"/>
      <w:jc w:val="both"/>
    </w:pPr>
    <w:rPr>
      <w:szCs w:val="20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0650D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5">
    <w:name w:val="Normal (Web)"/>
    <w:basedOn w:val="a"/>
    <w:rsid w:val="000650DC"/>
    <w:pPr>
      <w:spacing w:before="100" w:beforeAutospacing="1" w:after="100" w:afterAutospacing="1"/>
    </w:pPr>
  </w:style>
  <w:style w:type="table" w:customStyle="1" w:styleId="ListTable6Colorful-Accent1">
    <w:name w:val="List Table 6 Colorful - Accent 1"/>
    <w:link w:val="1"/>
    <w:rsid w:val="000650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">
    <w:name w:val="Обычный (веб)1"/>
    <w:link w:val="ListTable6Colorful-Accent1"/>
    <w:rsid w:val="000650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EB64A4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165B9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3552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3552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4">
    <w:name w:val="Обычный + 14 пт"/>
    <w:basedOn w:val="a"/>
    <w:rsid w:val="007216F4"/>
    <w:pPr>
      <w:suppressAutoHyphens/>
      <w:ind w:left="3600" w:firstLine="720"/>
    </w:pPr>
    <w:rPr>
      <w:spacing w:val="-4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20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Михеев Владимир Владимирович</dc:creator>
  <cp:keywords/>
  <dc:description/>
  <cp:lastModifiedBy>Алина Николаевна Михуткина</cp:lastModifiedBy>
  <cp:revision>13</cp:revision>
  <cp:lastPrinted>2025-07-18T05:23:00Z</cp:lastPrinted>
  <dcterms:created xsi:type="dcterms:W3CDTF">2025-07-21T05:20:00Z</dcterms:created>
  <dcterms:modified xsi:type="dcterms:W3CDTF">2026-05-29T05:58:00Z</dcterms:modified>
</cp:coreProperties>
</file>