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23" w:rsidRPr="009C1D8C" w:rsidRDefault="005F3A4D" w:rsidP="00461723">
      <w:pPr>
        <w:pStyle w:val="af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результатах проверки соблюдения трудового законодательства в образовательных учреждениях</w:t>
      </w:r>
      <w:r w:rsidR="008A0891">
        <w:rPr>
          <w:rFonts w:eastAsia="Calibri"/>
          <w:b/>
          <w:sz w:val="28"/>
          <w:szCs w:val="28"/>
          <w:lang w:eastAsia="en-US"/>
        </w:rPr>
        <w:t>.</w:t>
      </w: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1723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Прокуратурой Яльчикского района</w:t>
      </w:r>
      <w:r w:rsidR="005F3A4D">
        <w:rPr>
          <w:rFonts w:eastAsia="Calibri"/>
          <w:sz w:val="28"/>
          <w:szCs w:val="28"/>
          <w:lang w:eastAsia="en-US"/>
        </w:rPr>
        <w:t xml:space="preserve"> на системной основе проводятся проверки соблюдения законодательства в образовательных учреждениях района</w:t>
      </w:r>
      <w:r w:rsidRPr="009C1D8C">
        <w:rPr>
          <w:rFonts w:eastAsia="Calibri"/>
          <w:sz w:val="28"/>
          <w:szCs w:val="28"/>
          <w:lang w:eastAsia="en-US"/>
        </w:rPr>
        <w:t>.</w:t>
      </w:r>
      <w:r w:rsidR="005F3A4D">
        <w:rPr>
          <w:rFonts w:eastAsia="Calibri"/>
          <w:sz w:val="28"/>
          <w:szCs w:val="28"/>
          <w:lang w:eastAsia="en-US"/>
        </w:rPr>
        <w:t xml:space="preserve"> </w:t>
      </w:r>
      <w:r w:rsidRPr="009C1D8C">
        <w:rPr>
          <w:rFonts w:eastAsia="Calibri"/>
          <w:sz w:val="28"/>
          <w:szCs w:val="28"/>
          <w:lang w:eastAsia="en-US"/>
        </w:rPr>
        <w:t>В ходе</w:t>
      </w:r>
      <w:r w:rsidR="005F3A4D">
        <w:rPr>
          <w:rFonts w:eastAsia="Calibri"/>
          <w:sz w:val="28"/>
          <w:szCs w:val="28"/>
          <w:lang w:eastAsia="en-US"/>
        </w:rPr>
        <w:t xml:space="preserve"> одной из таких проверок в деятельности </w:t>
      </w:r>
      <w:r w:rsidR="005F3A4D">
        <w:rPr>
          <w:rFonts w:eastAsia="Calibri"/>
          <w:sz w:val="28"/>
          <w:szCs w:val="28"/>
          <w:lang w:eastAsia="en-US"/>
        </w:rPr>
        <w:br/>
      </w:r>
      <w:r w:rsidR="005F3A4D" w:rsidRPr="00C97D88">
        <w:rPr>
          <w:sz w:val="28"/>
          <w:szCs w:val="28"/>
        </w:rPr>
        <w:t>МБОУ «Новошимкусская СОШ» Яльчикского района</w:t>
      </w:r>
      <w:r w:rsidR="005F3A4D" w:rsidRPr="009C1D8C">
        <w:rPr>
          <w:rFonts w:eastAsia="Calibri"/>
          <w:sz w:val="28"/>
          <w:szCs w:val="28"/>
          <w:lang w:eastAsia="en-US"/>
        </w:rPr>
        <w:t xml:space="preserve"> </w:t>
      </w:r>
      <w:r w:rsidRPr="009C1D8C">
        <w:rPr>
          <w:rFonts w:eastAsia="Calibri"/>
          <w:sz w:val="28"/>
          <w:szCs w:val="28"/>
          <w:lang w:eastAsia="en-US"/>
        </w:rPr>
        <w:t xml:space="preserve">выявлены нарушения </w:t>
      </w:r>
      <w:r w:rsidR="000268C3">
        <w:rPr>
          <w:rFonts w:eastAsia="Calibri"/>
          <w:sz w:val="28"/>
          <w:szCs w:val="28"/>
          <w:lang w:eastAsia="en-US"/>
        </w:rPr>
        <w:t xml:space="preserve">требований </w:t>
      </w:r>
      <w:r w:rsidR="005F3A4D">
        <w:rPr>
          <w:rFonts w:eastAsia="Calibri"/>
          <w:sz w:val="28"/>
          <w:szCs w:val="28"/>
          <w:lang w:eastAsia="en-US"/>
        </w:rPr>
        <w:t>трудового законодательства</w:t>
      </w:r>
      <w:r w:rsidRPr="009C1D8C">
        <w:rPr>
          <w:rFonts w:eastAsia="Calibri"/>
          <w:sz w:val="28"/>
          <w:szCs w:val="28"/>
          <w:lang w:eastAsia="en-US"/>
        </w:rPr>
        <w:t>.</w:t>
      </w:r>
    </w:p>
    <w:p w:rsidR="000268C3" w:rsidRDefault="000268C3" w:rsidP="004617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Из положений ст. 22, 65 и 331 Трудового кодекса Российской </w:t>
      </w:r>
      <w:proofErr w:type="gramStart"/>
      <w:r>
        <w:rPr>
          <w:rFonts w:eastAsia="Calibri"/>
          <w:sz w:val="28"/>
          <w:szCs w:val="28"/>
          <w:lang w:eastAsia="en-US"/>
        </w:rPr>
        <w:t>Федерации  следует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что при трудоустройстве работника в образовательное учреждение работодатель обязан провести проверку наличия у кандидата </w:t>
      </w:r>
      <w:r w:rsidRPr="00C97D88">
        <w:rPr>
          <w:sz w:val="28"/>
          <w:szCs w:val="28"/>
        </w:rPr>
        <w:t>судимост</w:t>
      </w:r>
      <w:r>
        <w:rPr>
          <w:sz w:val="28"/>
          <w:szCs w:val="28"/>
        </w:rPr>
        <w:t xml:space="preserve">и </w:t>
      </w:r>
      <w:r w:rsidRPr="00C97D8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совершение </w:t>
      </w:r>
      <w:r w:rsidRPr="00C97D88">
        <w:rPr>
          <w:sz w:val="28"/>
          <w:szCs w:val="28"/>
        </w:rPr>
        <w:t>преступления против жизни и здоровья, свободы</w:t>
      </w:r>
      <w:r>
        <w:rPr>
          <w:sz w:val="28"/>
          <w:szCs w:val="28"/>
        </w:rPr>
        <w:t>, чести и достоинства личности</w:t>
      </w:r>
      <w:r w:rsidRPr="00C97D88">
        <w:rPr>
          <w:sz w:val="28"/>
          <w:szCs w:val="28"/>
        </w:rPr>
        <w:t>, половой неприкосновенности и половой свободы личности, про</w:t>
      </w:r>
      <w:r w:rsidR="008A0891">
        <w:rPr>
          <w:sz w:val="28"/>
          <w:szCs w:val="28"/>
        </w:rPr>
        <w:t>тив семьи и несовершеннолетних и ряда и</w:t>
      </w:r>
      <w:r w:rsidRPr="00C97D88">
        <w:rPr>
          <w:sz w:val="28"/>
          <w:szCs w:val="28"/>
        </w:rPr>
        <w:t>ны</w:t>
      </w:r>
      <w:r w:rsidR="008A0891">
        <w:rPr>
          <w:sz w:val="28"/>
          <w:szCs w:val="28"/>
        </w:rPr>
        <w:t>х</w:t>
      </w:r>
      <w:r w:rsidRPr="00C97D88">
        <w:rPr>
          <w:sz w:val="28"/>
          <w:szCs w:val="28"/>
        </w:rPr>
        <w:t xml:space="preserve"> умышленны</w:t>
      </w:r>
      <w:r w:rsidR="008A0891">
        <w:rPr>
          <w:sz w:val="28"/>
          <w:szCs w:val="28"/>
        </w:rPr>
        <w:t>х</w:t>
      </w:r>
      <w:r w:rsidRPr="00C97D88">
        <w:rPr>
          <w:sz w:val="28"/>
          <w:szCs w:val="28"/>
        </w:rPr>
        <w:t xml:space="preserve"> тяжки</w:t>
      </w:r>
      <w:r w:rsidR="008A0891">
        <w:rPr>
          <w:sz w:val="28"/>
          <w:szCs w:val="28"/>
        </w:rPr>
        <w:t>х</w:t>
      </w:r>
      <w:r w:rsidRPr="00C97D88">
        <w:rPr>
          <w:sz w:val="28"/>
          <w:szCs w:val="28"/>
        </w:rPr>
        <w:t xml:space="preserve"> и особо тяжки</w:t>
      </w:r>
      <w:r w:rsidR="008A0891">
        <w:rPr>
          <w:sz w:val="28"/>
          <w:szCs w:val="28"/>
        </w:rPr>
        <w:t>х</w:t>
      </w:r>
      <w:r w:rsidRPr="00C97D88">
        <w:rPr>
          <w:sz w:val="28"/>
          <w:szCs w:val="28"/>
        </w:rPr>
        <w:t xml:space="preserve"> преступлени</w:t>
      </w:r>
      <w:r w:rsidR="008A0891">
        <w:rPr>
          <w:sz w:val="28"/>
          <w:szCs w:val="28"/>
        </w:rPr>
        <w:t>й</w:t>
      </w:r>
      <w:r>
        <w:rPr>
          <w:sz w:val="28"/>
          <w:szCs w:val="28"/>
        </w:rPr>
        <w:t>, которая является препятствием в приеме на работу.</w:t>
      </w:r>
    </w:p>
    <w:p w:rsidR="000268C3" w:rsidRPr="009C1D8C" w:rsidRDefault="000268C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Установлено, что директором названного образовательного учреждения при приеме на работу сторожа такая проверка не проведена, в личное дело справка о наличии либо отсутствии судимости не приобщена.</w:t>
      </w:r>
    </w:p>
    <w:p w:rsidR="00461723" w:rsidRDefault="00461723" w:rsidP="000268C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 xml:space="preserve">По фактам нарушений требований действующего законодательства в адрес </w:t>
      </w:r>
      <w:r w:rsidR="000268C3">
        <w:rPr>
          <w:rFonts w:eastAsia="Calibri"/>
          <w:sz w:val="28"/>
          <w:szCs w:val="28"/>
          <w:lang w:eastAsia="en-US"/>
        </w:rPr>
        <w:t xml:space="preserve">директора </w:t>
      </w:r>
      <w:r w:rsidR="000268C3" w:rsidRPr="00C97D88">
        <w:rPr>
          <w:sz w:val="28"/>
          <w:szCs w:val="28"/>
        </w:rPr>
        <w:t xml:space="preserve">МБОУ «Новошимкусская СОШ» </w:t>
      </w:r>
      <w:r w:rsidRPr="009C1D8C">
        <w:rPr>
          <w:rFonts w:eastAsia="Calibri"/>
          <w:sz w:val="28"/>
          <w:szCs w:val="28"/>
          <w:lang w:eastAsia="en-US"/>
        </w:rPr>
        <w:t>прокуратурой района внесен</w:t>
      </w:r>
      <w:r w:rsidR="008A0891">
        <w:rPr>
          <w:rFonts w:eastAsia="Calibri"/>
          <w:sz w:val="28"/>
          <w:szCs w:val="28"/>
          <w:lang w:eastAsia="en-US"/>
        </w:rPr>
        <w:t>о</w:t>
      </w:r>
      <w:r w:rsidRPr="009C1D8C">
        <w:rPr>
          <w:rFonts w:eastAsia="Calibri"/>
          <w:sz w:val="28"/>
          <w:szCs w:val="28"/>
          <w:lang w:eastAsia="en-US"/>
        </w:rPr>
        <w:t xml:space="preserve"> представлени</w:t>
      </w:r>
      <w:r w:rsidR="008A0891">
        <w:rPr>
          <w:rFonts w:eastAsia="Calibri"/>
          <w:sz w:val="28"/>
          <w:szCs w:val="28"/>
          <w:lang w:eastAsia="en-US"/>
        </w:rPr>
        <w:t>е</w:t>
      </w:r>
      <w:r w:rsidRPr="009C1D8C">
        <w:rPr>
          <w:rFonts w:eastAsia="Calibri"/>
          <w:sz w:val="28"/>
          <w:szCs w:val="28"/>
          <w:lang w:eastAsia="en-US"/>
        </w:rPr>
        <w:t xml:space="preserve"> об устранении нарушени</w:t>
      </w:r>
      <w:r w:rsidR="000268C3">
        <w:rPr>
          <w:rFonts w:eastAsia="Calibri"/>
          <w:sz w:val="28"/>
          <w:szCs w:val="28"/>
          <w:lang w:eastAsia="en-US"/>
        </w:rPr>
        <w:t xml:space="preserve">й действующего законодательства. Также </w:t>
      </w:r>
      <w:r w:rsidRPr="009C1D8C">
        <w:rPr>
          <w:rFonts w:eastAsia="Calibri"/>
          <w:sz w:val="28"/>
          <w:szCs w:val="28"/>
          <w:lang w:eastAsia="en-US"/>
        </w:rPr>
        <w:t xml:space="preserve">в отношении </w:t>
      </w:r>
      <w:r w:rsidR="000268C3">
        <w:rPr>
          <w:rFonts w:eastAsia="Calibri"/>
          <w:sz w:val="28"/>
          <w:szCs w:val="28"/>
          <w:lang w:eastAsia="en-US"/>
        </w:rPr>
        <w:t xml:space="preserve">названного должностного лица </w:t>
      </w:r>
      <w:r w:rsidRPr="009C1D8C">
        <w:rPr>
          <w:rFonts w:eastAsia="Calibri"/>
          <w:sz w:val="28"/>
          <w:szCs w:val="28"/>
          <w:lang w:eastAsia="en-US"/>
        </w:rPr>
        <w:t>возбужден</w:t>
      </w:r>
      <w:r w:rsidR="000268C3">
        <w:rPr>
          <w:rFonts w:eastAsia="Calibri"/>
          <w:sz w:val="28"/>
          <w:szCs w:val="28"/>
          <w:lang w:eastAsia="en-US"/>
        </w:rPr>
        <w:t>о</w:t>
      </w:r>
      <w:r w:rsidRPr="009C1D8C">
        <w:rPr>
          <w:rFonts w:eastAsia="Calibri"/>
          <w:sz w:val="28"/>
          <w:szCs w:val="28"/>
          <w:lang w:eastAsia="en-US"/>
        </w:rPr>
        <w:t xml:space="preserve"> дел</w:t>
      </w:r>
      <w:r w:rsidR="000268C3">
        <w:rPr>
          <w:rFonts w:eastAsia="Calibri"/>
          <w:sz w:val="28"/>
          <w:szCs w:val="28"/>
          <w:lang w:eastAsia="en-US"/>
        </w:rPr>
        <w:t>о</w:t>
      </w:r>
      <w:r w:rsidRPr="009C1D8C">
        <w:rPr>
          <w:rFonts w:eastAsia="Calibri"/>
          <w:sz w:val="28"/>
          <w:szCs w:val="28"/>
          <w:lang w:eastAsia="en-US"/>
        </w:rPr>
        <w:t xml:space="preserve"> об административн</w:t>
      </w:r>
      <w:r w:rsidR="000268C3">
        <w:rPr>
          <w:rFonts w:eastAsia="Calibri"/>
          <w:sz w:val="28"/>
          <w:szCs w:val="28"/>
          <w:lang w:eastAsia="en-US"/>
        </w:rPr>
        <w:t xml:space="preserve">ом </w:t>
      </w:r>
      <w:r w:rsidRPr="009C1D8C">
        <w:rPr>
          <w:rFonts w:eastAsia="Calibri"/>
          <w:sz w:val="28"/>
          <w:szCs w:val="28"/>
          <w:lang w:eastAsia="en-US"/>
        </w:rPr>
        <w:t>правонарушени</w:t>
      </w:r>
      <w:r w:rsidR="000268C3">
        <w:rPr>
          <w:rFonts w:eastAsia="Calibri"/>
          <w:sz w:val="28"/>
          <w:szCs w:val="28"/>
          <w:lang w:eastAsia="en-US"/>
        </w:rPr>
        <w:t>и</w:t>
      </w:r>
      <w:r w:rsidRPr="009C1D8C">
        <w:rPr>
          <w:rFonts w:eastAsia="Calibri"/>
          <w:sz w:val="28"/>
          <w:szCs w:val="28"/>
          <w:lang w:eastAsia="en-US"/>
        </w:rPr>
        <w:t>, предусмотренн</w:t>
      </w:r>
      <w:r w:rsidR="000268C3">
        <w:rPr>
          <w:rFonts w:eastAsia="Calibri"/>
          <w:sz w:val="28"/>
          <w:szCs w:val="28"/>
          <w:lang w:eastAsia="en-US"/>
        </w:rPr>
        <w:t>ое</w:t>
      </w:r>
      <w:r w:rsidRPr="009C1D8C">
        <w:rPr>
          <w:rFonts w:eastAsia="Calibri"/>
          <w:sz w:val="28"/>
          <w:szCs w:val="28"/>
          <w:lang w:eastAsia="en-US"/>
        </w:rPr>
        <w:t xml:space="preserve"> </w:t>
      </w:r>
      <w:r w:rsidR="008A0891">
        <w:rPr>
          <w:rFonts w:eastAsia="Calibri"/>
          <w:sz w:val="28"/>
          <w:szCs w:val="28"/>
          <w:lang w:eastAsia="en-US"/>
        </w:rPr>
        <w:br/>
      </w:r>
      <w:r w:rsidRPr="009C1D8C">
        <w:rPr>
          <w:rFonts w:eastAsia="Calibri"/>
          <w:sz w:val="28"/>
          <w:szCs w:val="28"/>
          <w:lang w:eastAsia="en-US"/>
        </w:rPr>
        <w:t xml:space="preserve">ч. 1 ст. </w:t>
      </w:r>
      <w:r w:rsidR="000268C3">
        <w:rPr>
          <w:rFonts w:eastAsia="Calibri"/>
          <w:sz w:val="28"/>
          <w:szCs w:val="28"/>
          <w:lang w:eastAsia="en-US"/>
        </w:rPr>
        <w:t>5.</w:t>
      </w:r>
      <w:r w:rsidRPr="009C1D8C">
        <w:rPr>
          <w:rFonts w:eastAsia="Calibri"/>
          <w:sz w:val="28"/>
          <w:szCs w:val="28"/>
          <w:lang w:eastAsia="en-US"/>
        </w:rPr>
        <w:t>2</w:t>
      </w:r>
      <w:r w:rsidR="000268C3">
        <w:rPr>
          <w:rFonts w:eastAsia="Calibri"/>
          <w:sz w:val="28"/>
          <w:szCs w:val="28"/>
          <w:lang w:eastAsia="en-US"/>
        </w:rPr>
        <w:t>7</w:t>
      </w:r>
      <w:r w:rsidRPr="009C1D8C">
        <w:rPr>
          <w:rFonts w:eastAsia="Calibri"/>
          <w:sz w:val="28"/>
          <w:szCs w:val="28"/>
          <w:lang w:eastAsia="en-US"/>
        </w:rPr>
        <w:t xml:space="preserve"> КоАП РФ (</w:t>
      </w:r>
      <w:r w:rsidR="000268C3" w:rsidRPr="00C97D88">
        <w:rPr>
          <w:sz w:val="28"/>
          <w:szCs w:val="28"/>
        </w:rPr>
        <w:t>нарушение трудового законодательства</w:t>
      </w:r>
      <w:r w:rsidRPr="009C1D8C">
        <w:rPr>
          <w:rFonts w:eastAsia="Calibri"/>
          <w:sz w:val="28"/>
          <w:szCs w:val="28"/>
          <w:lang w:eastAsia="en-US"/>
        </w:rPr>
        <w:t>)</w:t>
      </w:r>
      <w:r w:rsidRPr="009C1D8C">
        <w:rPr>
          <w:rFonts w:eastAsia="Calibri"/>
          <w:sz w:val="28"/>
          <w:szCs w:val="28"/>
          <w:lang w:eastAsia="en-US"/>
        </w:rPr>
        <w:t xml:space="preserve">, </w:t>
      </w:r>
      <w:r w:rsidR="000268C3">
        <w:rPr>
          <w:rFonts w:eastAsia="Calibri"/>
          <w:sz w:val="28"/>
          <w:szCs w:val="28"/>
          <w:lang w:eastAsia="en-US"/>
        </w:rPr>
        <w:t>которое для рассмотрения направлено в Государственную инспекцию труда Чувашской Республики</w:t>
      </w:r>
      <w:r w:rsidRPr="009C1D8C">
        <w:rPr>
          <w:rFonts w:eastAsia="Calibri"/>
          <w:sz w:val="28"/>
          <w:szCs w:val="28"/>
          <w:lang w:eastAsia="en-US"/>
        </w:rPr>
        <w:t>.</w:t>
      </w:r>
    </w:p>
    <w:p w:rsidR="008A0891" w:rsidRPr="009C1D8C" w:rsidRDefault="008A0891" w:rsidP="000268C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Акты прокурорского реагирования находятся на рассмотрении.</w:t>
      </w:r>
      <w:bookmarkStart w:id="0" w:name="_GoBack"/>
      <w:bookmarkEnd w:id="0"/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 xml:space="preserve">Прокурор района </w:t>
      </w: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 xml:space="preserve"> </w:t>
      </w: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советник юстиции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08" w:rsidRDefault="00CC6E08" w:rsidP="003A127D">
      <w:r>
        <w:separator/>
      </w:r>
    </w:p>
  </w:endnote>
  <w:endnote w:type="continuationSeparator" w:id="0">
    <w:p w:rsidR="00CC6E08" w:rsidRDefault="00CC6E08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08" w:rsidRDefault="00CC6E08" w:rsidP="003A127D">
      <w:r>
        <w:separator/>
      </w:r>
    </w:p>
  </w:footnote>
  <w:footnote w:type="continuationSeparator" w:id="0">
    <w:p w:rsidR="00CC6E08" w:rsidRDefault="00CC6E08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C3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8A089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268C3"/>
    <w:rsid w:val="000F0271"/>
    <w:rsid w:val="000F1885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61723"/>
    <w:rsid w:val="004E2421"/>
    <w:rsid w:val="004F4324"/>
    <w:rsid w:val="005508C6"/>
    <w:rsid w:val="00576BF2"/>
    <w:rsid w:val="005F3A4D"/>
    <w:rsid w:val="005F6814"/>
    <w:rsid w:val="00660103"/>
    <w:rsid w:val="00714DA6"/>
    <w:rsid w:val="007B51A4"/>
    <w:rsid w:val="008A0891"/>
    <w:rsid w:val="008B474A"/>
    <w:rsid w:val="008B56CD"/>
    <w:rsid w:val="00976068"/>
    <w:rsid w:val="009865ED"/>
    <w:rsid w:val="009D444A"/>
    <w:rsid w:val="00A03C47"/>
    <w:rsid w:val="00A52FF7"/>
    <w:rsid w:val="00A65CEE"/>
    <w:rsid w:val="00AC2BDA"/>
    <w:rsid w:val="00AC447A"/>
    <w:rsid w:val="00C93F05"/>
    <w:rsid w:val="00C95EE6"/>
    <w:rsid w:val="00CC5647"/>
    <w:rsid w:val="00CC6E08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3565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25</cp:revision>
  <dcterms:created xsi:type="dcterms:W3CDTF">2022-02-02T05:55:00Z</dcterms:created>
  <dcterms:modified xsi:type="dcterms:W3CDTF">2022-08-03T08:37:00Z</dcterms:modified>
</cp:coreProperties>
</file>