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DC3" w:rsidRPr="002D1DC3" w:rsidRDefault="002D1DC3" w:rsidP="002D1DC3">
      <w:pPr>
        <w:widowControl/>
        <w:autoSpaceDE/>
        <w:autoSpaceDN/>
        <w:adjustRightInd/>
        <w:ind w:firstLine="0"/>
        <w:jc w:val="left"/>
        <w:rPr>
          <w:rFonts w:ascii="Times New Roman" w:eastAsia="Times New Roman" w:hAnsi="Times New Roman" w:cs="Times New Roman"/>
        </w:rPr>
      </w:pPr>
    </w:p>
    <w:p w:rsidR="003C327F" w:rsidRPr="008972E9" w:rsidRDefault="003C327F" w:rsidP="003C327F">
      <w:pPr>
        <w:ind w:left="-426"/>
        <w:jc w:val="center"/>
        <w:rPr>
          <w:rFonts w:ascii="Times New Roman" w:eastAsia="Times New Roman" w:hAnsi="Times New Roman"/>
          <w:b/>
          <w:bCs/>
          <w:iCs/>
          <w:sz w:val="26"/>
          <w:szCs w:val="26"/>
        </w:rPr>
      </w:pPr>
      <w:r w:rsidRPr="008972E9">
        <w:rPr>
          <w:rFonts w:ascii="Times New Roman" w:eastAsia="Times New Roman" w:hAnsi="Times New Roman"/>
          <w:b/>
          <w:bCs/>
          <w:iCs/>
          <w:sz w:val="26"/>
          <w:szCs w:val="26"/>
        </w:rPr>
        <w:t>Справка</w:t>
      </w:r>
    </w:p>
    <w:p w:rsidR="003C327F" w:rsidRPr="008972E9" w:rsidRDefault="003C327F" w:rsidP="003C327F">
      <w:pPr>
        <w:ind w:left="-426"/>
        <w:jc w:val="center"/>
        <w:rPr>
          <w:rFonts w:ascii="Times New Roman" w:eastAsia="Times New Roman" w:hAnsi="Times New Roman"/>
          <w:b/>
          <w:bCs/>
          <w:iCs/>
          <w:sz w:val="26"/>
          <w:szCs w:val="26"/>
        </w:rPr>
      </w:pPr>
      <w:r w:rsidRPr="008972E9">
        <w:rPr>
          <w:rFonts w:ascii="Times New Roman" w:eastAsia="Times New Roman" w:hAnsi="Times New Roman"/>
          <w:b/>
          <w:bCs/>
          <w:iCs/>
          <w:sz w:val="26"/>
          <w:szCs w:val="26"/>
        </w:rPr>
        <w:t>об источнике и дате официального опубликования (обнародования)</w:t>
      </w:r>
    </w:p>
    <w:p w:rsidR="003C327F" w:rsidRPr="008972E9" w:rsidRDefault="003C327F" w:rsidP="003C327F">
      <w:pPr>
        <w:ind w:left="-426"/>
        <w:jc w:val="center"/>
        <w:rPr>
          <w:rFonts w:ascii="Times New Roman" w:eastAsia="Times New Roman" w:hAnsi="Times New Roman"/>
          <w:b/>
          <w:bCs/>
          <w:iCs/>
          <w:sz w:val="26"/>
          <w:szCs w:val="26"/>
        </w:rPr>
      </w:pPr>
      <w:r w:rsidRPr="008972E9">
        <w:rPr>
          <w:rFonts w:ascii="Times New Roman" w:eastAsia="Times New Roman" w:hAnsi="Times New Roman"/>
          <w:b/>
          <w:bCs/>
          <w:iCs/>
          <w:sz w:val="26"/>
          <w:szCs w:val="26"/>
        </w:rPr>
        <w:t>муниципального нормативного правового акта</w:t>
      </w: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firstLine="567"/>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Постановление администрации Яльчикского муниципального округа  Чувашской Республики от  </w:t>
      </w:r>
      <w:r>
        <w:rPr>
          <w:bCs/>
          <w:iCs/>
          <w:sz w:val="26"/>
          <w:szCs w:val="26"/>
        </w:rPr>
        <w:t>28</w:t>
      </w:r>
      <w:r>
        <w:rPr>
          <w:rFonts w:ascii="Times New Roman" w:eastAsia="Times New Roman" w:hAnsi="Times New Roman"/>
          <w:bCs/>
          <w:iCs/>
          <w:sz w:val="26"/>
          <w:szCs w:val="26"/>
        </w:rPr>
        <w:t>.04.</w:t>
      </w:r>
      <w:r w:rsidRPr="008972E9">
        <w:rPr>
          <w:rFonts w:ascii="Times New Roman" w:eastAsia="Times New Roman" w:hAnsi="Times New Roman"/>
          <w:bCs/>
          <w:iCs/>
          <w:sz w:val="26"/>
          <w:szCs w:val="26"/>
        </w:rPr>
        <w:t xml:space="preserve">2026  № </w:t>
      </w:r>
      <w:r>
        <w:rPr>
          <w:bCs/>
          <w:iCs/>
          <w:sz w:val="26"/>
          <w:szCs w:val="26"/>
        </w:rPr>
        <w:t>24</w:t>
      </w:r>
      <w:r>
        <w:rPr>
          <w:bCs/>
          <w:iCs/>
          <w:sz w:val="26"/>
          <w:szCs w:val="26"/>
        </w:rPr>
        <w:t>7</w:t>
      </w:r>
      <w:r w:rsidRPr="008972E9">
        <w:rPr>
          <w:rFonts w:ascii="Times New Roman" w:eastAsia="Times New Roman" w:hAnsi="Times New Roman"/>
          <w:bCs/>
          <w:iCs/>
          <w:sz w:val="26"/>
          <w:szCs w:val="26"/>
        </w:rPr>
        <w:t xml:space="preserve"> «</w:t>
      </w:r>
      <w:r w:rsidRPr="003C327F">
        <w:rPr>
          <w:bCs/>
          <w:iCs/>
          <w:sz w:val="26"/>
          <w:szCs w:val="26"/>
        </w:rPr>
        <w:t>Об утверждении административного регламента</w:t>
      </w:r>
      <w:r>
        <w:rPr>
          <w:bCs/>
          <w:iCs/>
          <w:sz w:val="26"/>
          <w:szCs w:val="26"/>
        </w:rPr>
        <w:t xml:space="preserve"> </w:t>
      </w:r>
      <w:r w:rsidRPr="003C327F">
        <w:rPr>
          <w:bCs/>
          <w:iCs/>
          <w:sz w:val="26"/>
          <w:szCs w:val="26"/>
        </w:rPr>
        <w:t>администрации Яльчикского муниципального округа Чувашской Республики по предоставлению</w:t>
      </w:r>
      <w:r>
        <w:rPr>
          <w:bCs/>
          <w:iCs/>
          <w:sz w:val="26"/>
          <w:szCs w:val="26"/>
        </w:rPr>
        <w:t xml:space="preserve"> </w:t>
      </w:r>
      <w:r w:rsidRPr="003C327F">
        <w:rPr>
          <w:bCs/>
          <w:iCs/>
          <w:sz w:val="26"/>
          <w:szCs w:val="26"/>
        </w:rPr>
        <w:t>муниципальной услуги «Выдача документов, справок,</w:t>
      </w:r>
      <w:r>
        <w:rPr>
          <w:bCs/>
          <w:iCs/>
          <w:sz w:val="26"/>
          <w:szCs w:val="26"/>
        </w:rPr>
        <w:t xml:space="preserve"> </w:t>
      </w:r>
      <w:r w:rsidRPr="003C327F">
        <w:rPr>
          <w:bCs/>
          <w:iCs/>
          <w:sz w:val="26"/>
          <w:szCs w:val="26"/>
        </w:rPr>
        <w:t xml:space="preserve"> выписок из документов архива Яльчикского </w:t>
      </w:r>
      <w:r>
        <w:rPr>
          <w:bCs/>
          <w:iCs/>
          <w:sz w:val="26"/>
          <w:szCs w:val="26"/>
        </w:rPr>
        <w:t xml:space="preserve"> </w:t>
      </w:r>
      <w:r w:rsidRPr="003C327F">
        <w:rPr>
          <w:bCs/>
          <w:iCs/>
          <w:sz w:val="26"/>
          <w:szCs w:val="26"/>
        </w:rPr>
        <w:t>муниципального округа Чувашской Республики»</w:t>
      </w:r>
    </w:p>
    <w:p w:rsidR="003C327F" w:rsidRPr="008972E9" w:rsidRDefault="003C327F" w:rsidP="003C327F">
      <w:pPr>
        <w:ind w:firstLine="567"/>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                                                                   </w:t>
      </w:r>
      <w:r w:rsidRPr="008972E9">
        <w:rPr>
          <w:rFonts w:ascii="Times New Roman" w:eastAsia="Times New Roman" w:hAnsi="Times New Roman"/>
          <w:bCs/>
          <w:iCs/>
          <w:sz w:val="26"/>
          <w:szCs w:val="26"/>
        </w:rPr>
        <w:tab/>
      </w: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5248"/>
      </w:tblGrid>
      <w:tr w:rsidR="003C327F"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sidRPr="008972E9">
              <w:rPr>
                <w:rFonts w:ascii="Times New Roman" w:eastAsia="Times New Roman" w:hAnsi="Times New Roman"/>
                <w:bCs/>
                <w:iCs/>
                <w:sz w:val="26"/>
                <w:szCs w:val="26"/>
              </w:rPr>
              <w:t>Периодическое печатное издание  «Вестник Яльчикского муниципального округа Чувашской Республики»</w:t>
            </w:r>
          </w:p>
        </w:tc>
      </w:tr>
      <w:tr w:rsidR="003C327F"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sidRPr="008972E9">
              <w:rPr>
                <w:rFonts w:ascii="Times New Roman" w:eastAsia="Times New Roman" w:hAnsi="Times New Roman"/>
                <w:bCs/>
                <w:iCs/>
                <w:sz w:val="26"/>
                <w:szCs w:val="26"/>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ind w:firstLine="61"/>
              <w:rPr>
                <w:rFonts w:ascii="Times New Roman" w:eastAsia="Times New Roman" w:hAnsi="Times New Roman"/>
                <w:bCs/>
                <w:iCs/>
                <w:sz w:val="26"/>
                <w:szCs w:val="26"/>
              </w:rPr>
            </w:pPr>
            <w:r>
              <w:rPr>
                <w:bCs/>
                <w:iCs/>
                <w:sz w:val="26"/>
                <w:szCs w:val="26"/>
              </w:rPr>
              <w:t>30</w:t>
            </w:r>
            <w:r>
              <w:rPr>
                <w:rFonts w:ascii="Times New Roman" w:eastAsia="Times New Roman" w:hAnsi="Times New Roman"/>
                <w:bCs/>
                <w:iCs/>
                <w:sz w:val="26"/>
                <w:szCs w:val="26"/>
              </w:rPr>
              <w:t>.04.2026</w:t>
            </w:r>
          </w:p>
        </w:tc>
      </w:tr>
      <w:tr w:rsidR="003C327F" w:rsidRPr="008972E9" w:rsidTr="00CB0784">
        <w:trPr>
          <w:trHeight w:val="644"/>
        </w:trPr>
        <w:tc>
          <w:tcPr>
            <w:tcW w:w="4319"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sidRPr="008972E9">
              <w:rPr>
                <w:rFonts w:ascii="Times New Roman" w:eastAsia="Times New Roman" w:hAnsi="Times New Roman"/>
                <w:bCs/>
                <w:iCs/>
                <w:sz w:val="26"/>
                <w:szCs w:val="26"/>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Pr>
                <w:bCs/>
                <w:iCs/>
                <w:sz w:val="26"/>
                <w:szCs w:val="26"/>
              </w:rPr>
              <w:t>10</w:t>
            </w:r>
          </w:p>
        </w:tc>
      </w:tr>
      <w:tr w:rsidR="003C327F"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3C327F" w:rsidRPr="008972E9" w:rsidRDefault="003C327F" w:rsidP="00CB0784">
            <w:pPr>
              <w:rPr>
                <w:rFonts w:ascii="Times New Roman" w:eastAsia="Times New Roman" w:hAnsi="Times New Roman"/>
                <w:bCs/>
                <w:iCs/>
                <w:sz w:val="26"/>
                <w:szCs w:val="26"/>
              </w:rPr>
            </w:pPr>
            <w:r w:rsidRPr="008972E9">
              <w:rPr>
                <w:rFonts w:ascii="Times New Roman" w:eastAsia="Times New Roman" w:hAnsi="Times New Roman"/>
                <w:bCs/>
                <w:iCs/>
                <w:sz w:val="26"/>
                <w:szCs w:val="26"/>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3C327F" w:rsidRPr="008972E9" w:rsidRDefault="003C327F" w:rsidP="003C327F">
            <w:pPr>
              <w:ind w:firstLine="61"/>
              <w:rPr>
                <w:rFonts w:ascii="Times New Roman" w:eastAsia="Times New Roman" w:hAnsi="Times New Roman"/>
                <w:bCs/>
                <w:iCs/>
                <w:sz w:val="26"/>
                <w:szCs w:val="26"/>
              </w:rPr>
            </w:pPr>
            <w:r w:rsidRPr="008972E9">
              <w:rPr>
                <w:rFonts w:ascii="Times New Roman" w:eastAsia="Times New Roman" w:hAnsi="Times New Roman"/>
                <w:bCs/>
                <w:iCs/>
                <w:sz w:val="26"/>
                <w:szCs w:val="26"/>
              </w:rPr>
              <w:t>Стр.</w:t>
            </w:r>
            <w:r>
              <w:rPr>
                <w:bCs/>
                <w:iCs/>
                <w:sz w:val="26"/>
                <w:szCs w:val="26"/>
              </w:rPr>
              <w:t>263-277</w:t>
            </w:r>
          </w:p>
        </w:tc>
      </w:tr>
    </w:tbl>
    <w:p w:rsidR="003C327F" w:rsidRPr="008972E9" w:rsidRDefault="003C327F" w:rsidP="003C327F">
      <w:pPr>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Глава Яльчикского </w:t>
      </w: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муниципального округа </w:t>
      </w: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Чувашской Республики</w:t>
      </w:r>
      <w:r w:rsidRPr="008972E9">
        <w:rPr>
          <w:rFonts w:ascii="Times New Roman" w:eastAsia="Times New Roman" w:hAnsi="Times New Roman"/>
          <w:bCs/>
          <w:iCs/>
          <w:sz w:val="26"/>
          <w:szCs w:val="26"/>
        </w:rPr>
        <w:tab/>
        <w:t xml:space="preserve">        ___________                 </w:t>
      </w:r>
      <w:r w:rsidRPr="008972E9">
        <w:rPr>
          <w:rFonts w:ascii="Times New Roman" w:eastAsia="Times New Roman" w:hAnsi="Times New Roman"/>
          <w:bCs/>
          <w:iCs/>
          <w:sz w:val="26"/>
          <w:szCs w:val="26"/>
          <w:u w:val="single"/>
        </w:rPr>
        <w:t xml:space="preserve">/Л.В. Левый/ </w:t>
      </w:r>
      <w:r w:rsidRPr="008972E9">
        <w:rPr>
          <w:rFonts w:ascii="Times New Roman" w:eastAsia="Times New Roman" w:hAnsi="Times New Roman"/>
          <w:bCs/>
          <w:iCs/>
          <w:sz w:val="26"/>
          <w:szCs w:val="26"/>
        </w:rPr>
        <w:t xml:space="preserve"> </w:t>
      </w:r>
      <w:r w:rsidRPr="008972E9">
        <w:rPr>
          <w:rFonts w:ascii="Times New Roman" w:eastAsia="Times New Roman" w:hAnsi="Times New Roman"/>
          <w:bCs/>
          <w:iCs/>
          <w:sz w:val="26"/>
          <w:szCs w:val="26"/>
        </w:rPr>
        <w:tab/>
      </w:r>
      <w:r w:rsidRPr="008972E9">
        <w:rPr>
          <w:rFonts w:ascii="Times New Roman" w:eastAsia="Times New Roman" w:hAnsi="Times New Roman"/>
          <w:bCs/>
          <w:iCs/>
          <w:sz w:val="26"/>
          <w:szCs w:val="26"/>
        </w:rPr>
        <w:tab/>
      </w:r>
      <w:r w:rsidRPr="008972E9">
        <w:rPr>
          <w:rFonts w:ascii="Times New Roman" w:eastAsia="Times New Roman" w:hAnsi="Times New Roman"/>
          <w:bCs/>
          <w:iCs/>
          <w:sz w:val="26"/>
          <w:szCs w:val="26"/>
        </w:rPr>
        <w:tab/>
        <w:t xml:space="preserve">                                               </w:t>
      </w: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                                                          подпись                          Фамилия, И.О.                                                                                </w:t>
      </w:r>
    </w:p>
    <w:p w:rsidR="003C327F" w:rsidRPr="008972E9" w:rsidRDefault="003C327F" w:rsidP="003C327F">
      <w:pPr>
        <w:ind w:left="-426"/>
        <w:rPr>
          <w:rFonts w:ascii="Times New Roman" w:eastAsia="Times New Roman" w:hAnsi="Times New Roman"/>
          <w:bCs/>
          <w:iCs/>
          <w:sz w:val="26"/>
          <w:szCs w:val="26"/>
        </w:rPr>
      </w:pPr>
      <w:r w:rsidRPr="008972E9">
        <w:rPr>
          <w:rFonts w:ascii="Times New Roman" w:eastAsia="Times New Roman" w:hAnsi="Times New Roman"/>
          <w:bCs/>
          <w:iCs/>
          <w:sz w:val="26"/>
          <w:szCs w:val="26"/>
        </w:rPr>
        <w:t xml:space="preserve">                        МП</w:t>
      </w: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p>
    <w:p w:rsidR="003C327F" w:rsidRPr="008972E9" w:rsidRDefault="003C327F" w:rsidP="003C327F">
      <w:pPr>
        <w:ind w:left="-426"/>
        <w:rPr>
          <w:rFonts w:ascii="Times New Roman" w:eastAsia="Times New Roman" w:hAnsi="Times New Roman"/>
          <w:bCs/>
          <w:iCs/>
          <w:sz w:val="26"/>
          <w:szCs w:val="26"/>
        </w:rPr>
      </w:pPr>
      <w:r>
        <w:rPr>
          <w:rFonts w:ascii="Times New Roman" w:eastAsia="Times New Roman" w:hAnsi="Times New Roman"/>
          <w:bCs/>
          <w:iCs/>
          <w:sz w:val="26"/>
          <w:szCs w:val="26"/>
        </w:rPr>
        <w:t>05.05.</w:t>
      </w:r>
      <w:r w:rsidRPr="008972E9">
        <w:rPr>
          <w:rFonts w:ascii="Times New Roman" w:eastAsia="Times New Roman" w:hAnsi="Times New Roman"/>
          <w:bCs/>
          <w:iCs/>
          <w:sz w:val="26"/>
          <w:szCs w:val="26"/>
        </w:rPr>
        <w:t>2026</w:t>
      </w:r>
    </w:p>
    <w:p w:rsidR="007931B8" w:rsidRPr="007931B8" w:rsidRDefault="007931B8" w:rsidP="007931B8">
      <w:pPr>
        <w:ind w:firstLine="0"/>
        <w:rPr>
          <w:rFonts w:ascii="Times New Roman" w:hAnsi="Times New Roman" w:cs="Times New Roman"/>
          <w:sz w:val="26"/>
          <w:szCs w:val="26"/>
        </w:rPr>
      </w:pPr>
    </w:p>
    <w:p w:rsidR="003C327F" w:rsidRDefault="003C327F" w:rsidP="007931B8">
      <w:pPr>
        <w:rPr>
          <w:rFonts w:ascii="Times New Roman" w:hAnsi="Times New Roman" w:cs="Times New Roman"/>
          <w:sz w:val="26"/>
          <w:szCs w:val="26"/>
        </w:rPr>
      </w:pPr>
    </w:p>
    <w:tbl>
      <w:tblPr>
        <w:tblW w:w="9625" w:type="dxa"/>
        <w:tblInd w:w="-34" w:type="dxa"/>
        <w:tblLayout w:type="fixed"/>
        <w:tblLook w:val="01E0" w:firstRow="1" w:lastRow="1" w:firstColumn="1" w:lastColumn="1" w:noHBand="0" w:noVBand="0"/>
      </w:tblPr>
      <w:tblGrid>
        <w:gridCol w:w="3822"/>
        <w:gridCol w:w="1840"/>
        <w:gridCol w:w="3963"/>
      </w:tblGrid>
      <w:tr w:rsidR="003C327F" w:rsidRPr="002D1DC3" w:rsidTr="00CB0784">
        <w:trPr>
          <w:trHeight w:val="3377"/>
        </w:trPr>
        <w:tc>
          <w:tcPr>
            <w:tcW w:w="3822" w:type="dxa"/>
          </w:tcPr>
          <w:p w:rsidR="003C327F" w:rsidRPr="006972D9" w:rsidRDefault="003C327F" w:rsidP="00CB0784">
            <w:pPr>
              <w:widowControl/>
              <w:autoSpaceDE/>
              <w:autoSpaceDN/>
              <w:adjustRightInd/>
              <w:ind w:right="-250" w:firstLine="0"/>
              <w:rPr>
                <w:rFonts w:ascii="Arial Cyr Chuv" w:eastAsia="Times New Roman" w:hAnsi="Arial Cyr Chuv" w:cs="Times New Roman"/>
                <w:b/>
                <w:bCs/>
                <w:iCs/>
                <w:sz w:val="22"/>
                <w:szCs w:val="22"/>
              </w:rPr>
            </w:pPr>
            <w:r w:rsidRPr="005F580E">
              <w:rPr>
                <w:rFonts w:asciiTheme="minorHAnsi" w:eastAsia="Times New Roman" w:hAnsiTheme="minorHAnsi" w:cs="Times New Roman"/>
                <w:b/>
                <w:bCs/>
                <w:iCs/>
                <w:sz w:val="22"/>
                <w:szCs w:val="22"/>
              </w:rPr>
              <w:lastRenderedPageBreak/>
              <w:t xml:space="preserve">         </w:t>
            </w:r>
            <w:r w:rsidRPr="006972D9">
              <w:rPr>
                <w:rFonts w:ascii="Arial Cyr Chuv" w:eastAsia="Times New Roman" w:hAnsi="Arial Cyr Chuv" w:cs="Times New Roman"/>
                <w:b/>
                <w:bCs/>
                <w:iCs/>
                <w:sz w:val="22"/>
                <w:szCs w:val="22"/>
              </w:rPr>
              <w:t>Чёваш Республики</w:t>
            </w:r>
          </w:p>
          <w:p w:rsidR="003C327F" w:rsidRPr="006972D9" w:rsidRDefault="003C327F" w:rsidP="00CB0784">
            <w:pPr>
              <w:widowControl/>
              <w:autoSpaceDE/>
              <w:autoSpaceDN/>
              <w:adjustRightInd/>
              <w:ind w:left="-357" w:right="74" w:firstLine="0"/>
              <w:jc w:val="center"/>
              <w:rPr>
                <w:rFonts w:ascii="Arial Cyr Chuv" w:eastAsia="Times New Roman" w:hAnsi="Arial Cyr Chuv" w:cs="Times New Roman"/>
                <w:b/>
                <w:bCs/>
                <w:sz w:val="22"/>
                <w:szCs w:val="22"/>
              </w:rPr>
            </w:pPr>
            <w:r w:rsidRPr="006972D9">
              <w:rPr>
                <w:rFonts w:ascii="Arial Cyr Chuv" w:eastAsia="Times New Roman" w:hAnsi="Arial Cyr Chuv" w:cs="Times New Roman"/>
                <w:b/>
                <w:bCs/>
                <w:sz w:val="22"/>
                <w:szCs w:val="22"/>
              </w:rPr>
              <w:t xml:space="preserve">Елч.к муниципаллё </w:t>
            </w:r>
          </w:p>
          <w:p w:rsidR="003C327F" w:rsidRDefault="003C327F" w:rsidP="00CB0784">
            <w:pPr>
              <w:widowControl/>
              <w:autoSpaceDE/>
              <w:autoSpaceDN/>
              <w:adjustRightInd/>
              <w:ind w:left="-357" w:right="33" w:firstLine="0"/>
              <w:jc w:val="center"/>
              <w:rPr>
                <w:rFonts w:ascii="Arial Cyr Chuv" w:eastAsia="Times New Roman" w:hAnsi="Arial Cyr Chuv" w:cs="Times New Roman"/>
                <w:b/>
                <w:bCs/>
                <w:sz w:val="22"/>
                <w:szCs w:val="22"/>
              </w:rPr>
            </w:pPr>
            <w:r w:rsidRPr="006972D9">
              <w:rPr>
                <w:rFonts w:ascii="Arial Cyr Chuv" w:eastAsia="Times New Roman" w:hAnsi="Arial Cyr Chuv" w:cs="Times New Roman"/>
                <w:b/>
                <w:bCs/>
                <w:sz w:val="22"/>
                <w:szCs w:val="22"/>
              </w:rPr>
              <w:t>округ.</w:t>
            </w:r>
          </w:p>
          <w:p w:rsidR="003C327F" w:rsidRPr="006972D9" w:rsidRDefault="003C327F" w:rsidP="00CB0784">
            <w:pPr>
              <w:widowControl/>
              <w:autoSpaceDE/>
              <w:autoSpaceDN/>
              <w:adjustRightInd/>
              <w:ind w:left="-357" w:right="33" w:firstLine="0"/>
              <w:jc w:val="center"/>
              <w:rPr>
                <w:rFonts w:ascii="Arial Cyr Chuv" w:eastAsia="Times New Roman" w:hAnsi="Arial Cyr Chuv" w:cs="Times New Roman"/>
                <w:b/>
                <w:bCs/>
                <w:sz w:val="22"/>
                <w:szCs w:val="22"/>
              </w:rPr>
            </w:pPr>
          </w:p>
          <w:p w:rsidR="003C327F" w:rsidRDefault="003C327F" w:rsidP="00CB0784">
            <w:pPr>
              <w:widowControl/>
              <w:autoSpaceDE/>
              <w:autoSpaceDN/>
              <w:adjustRightInd/>
              <w:ind w:left="-357" w:right="74" w:firstLine="0"/>
              <w:jc w:val="center"/>
              <w:rPr>
                <w:rFonts w:ascii="Arial Cyr Chuv" w:eastAsia="Times New Roman" w:hAnsi="Arial Cyr Chuv" w:cs="Times New Roman"/>
                <w:b/>
                <w:bCs/>
                <w:sz w:val="22"/>
                <w:szCs w:val="22"/>
              </w:rPr>
            </w:pPr>
            <w:r w:rsidRPr="006972D9">
              <w:rPr>
                <w:rFonts w:ascii="Arial Cyr Chuv" w:eastAsia="Times New Roman" w:hAnsi="Arial Cyr Chuv" w:cs="Times New Roman"/>
                <w:b/>
                <w:bCs/>
                <w:sz w:val="22"/>
                <w:szCs w:val="22"/>
              </w:rPr>
              <w:t>Елч.к муниципаллё</w:t>
            </w:r>
          </w:p>
          <w:p w:rsidR="003C327F" w:rsidRDefault="003C327F" w:rsidP="00CB0784">
            <w:pPr>
              <w:widowControl/>
              <w:autoSpaceDE/>
              <w:autoSpaceDN/>
              <w:adjustRightInd/>
              <w:ind w:left="-357" w:right="74" w:firstLine="0"/>
              <w:jc w:val="center"/>
              <w:rPr>
                <w:rFonts w:ascii="Arial Cyr Chuv" w:eastAsia="Times New Roman" w:hAnsi="Arial Cyr Chuv" w:cs="Times New Roman"/>
                <w:b/>
                <w:bCs/>
                <w:sz w:val="22"/>
                <w:szCs w:val="22"/>
              </w:rPr>
            </w:pPr>
            <w:r w:rsidRPr="006972D9">
              <w:rPr>
                <w:rFonts w:ascii="Arial Cyr Chuv" w:eastAsia="Times New Roman" w:hAnsi="Arial Cyr Chuv" w:cs="Times New Roman"/>
                <w:b/>
                <w:bCs/>
                <w:sz w:val="22"/>
                <w:szCs w:val="22"/>
              </w:rPr>
              <w:t xml:space="preserve"> </w:t>
            </w:r>
            <w:r>
              <w:rPr>
                <w:rFonts w:ascii="Arial Cyr Chuv" w:eastAsia="Times New Roman" w:hAnsi="Arial Cyr Chuv" w:cs="Times New Roman"/>
                <w:b/>
                <w:bCs/>
                <w:sz w:val="22"/>
                <w:szCs w:val="22"/>
              </w:rPr>
              <w:t>о</w:t>
            </w:r>
            <w:r w:rsidRPr="006972D9">
              <w:rPr>
                <w:rFonts w:ascii="Arial Cyr Chuv" w:eastAsia="Times New Roman" w:hAnsi="Arial Cyr Chuv" w:cs="Times New Roman"/>
                <w:b/>
                <w:bCs/>
                <w:sz w:val="22"/>
                <w:szCs w:val="22"/>
              </w:rPr>
              <w:t>круг.н</w:t>
            </w:r>
            <w:r>
              <w:rPr>
                <w:rFonts w:ascii="Arial Cyr Chuv" w:eastAsia="Times New Roman" w:hAnsi="Arial Cyr Chuv" w:cs="Times New Roman"/>
                <w:b/>
                <w:bCs/>
                <w:sz w:val="22"/>
                <w:szCs w:val="22"/>
              </w:rPr>
              <w:t xml:space="preserve"> </w:t>
            </w:r>
          </w:p>
          <w:p w:rsidR="003C327F" w:rsidRPr="006972D9" w:rsidRDefault="003C327F" w:rsidP="00CB0784">
            <w:pPr>
              <w:widowControl/>
              <w:autoSpaceDE/>
              <w:autoSpaceDN/>
              <w:adjustRightInd/>
              <w:ind w:left="-357" w:right="74" w:firstLine="0"/>
              <w:jc w:val="center"/>
              <w:rPr>
                <w:rFonts w:ascii="Arial Cyr Chuv" w:eastAsia="Times New Roman" w:hAnsi="Arial Cyr Chuv" w:cs="Times New Roman"/>
                <w:b/>
                <w:bCs/>
                <w:sz w:val="22"/>
                <w:szCs w:val="22"/>
              </w:rPr>
            </w:pPr>
            <w:r w:rsidRPr="006972D9">
              <w:rPr>
                <w:rFonts w:ascii="Arial Cyr Chuv" w:eastAsia="Times New Roman" w:hAnsi="Arial Cyr Chuv" w:cs="Times New Roman"/>
                <w:b/>
                <w:bCs/>
                <w:sz w:val="22"/>
                <w:szCs w:val="22"/>
              </w:rPr>
              <w:t>администраций.</w:t>
            </w:r>
          </w:p>
          <w:p w:rsidR="003C327F" w:rsidRPr="006972D9" w:rsidRDefault="003C327F" w:rsidP="00CB0784">
            <w:pPr>
              <w:widowControl/>
              <w:autoSpaceDE/>
              <w:autoSpaceDN/>
              <w:adjustRightInd/>
              <w:ind w:left="-357" w:right="74" w:firstLine="0"/>
              <w:jc w:val="center"/>
              <w:rPr>
                <w:rFonts w:ascii="Arial Cyr Chuv" w:eastAsia="Times New Roman" w:hAnsi="Arial Cyr Chuv" w:cs="Times New Roman"/>
                <w:b/>
                <w:sz w:val="22"/>
                <w:szCs w:val="22"/>
              </w:rPr>
            </w:pPr>
          </w:p>
          <w:p w:rsidR="003C327F" w:rsidRPr="006972D9" w:rsidRDefault="003C327F" w:rsidP="00CB0784">
            <w:pPr>
              <w:widowControl/>
              <w:autoSpaceDE/>
              <w:autoSpaceDN/>
              <w:adjustRightInd/>
              <w:spacing w:line="360" w:lineRule="auto"/>
              <w:ind w:left="-357" w:right="74" w:firstLine="0"/>
              <w:jc w:val="center"/>
              <w:rPr>
                <w:rFonts w:ascii="Arial Cyr Chuv" w:eastAsia="Times New Roman" w:hAnsi="Arial Cyr Chuv" w:cs="Times New Roman"/>
                <w:b/>
                <w:sz w:val="22"/>
                <w:szCs w:val="22"/>
              </w:rPr>
            </w:pPr>
            <w:r w:rsidRPr="006972D9">
              <w:rPr>
                <w:rFonts w:ascii="Arial Cyr Chuv" w:eastAsia="Times New Roman" w:hAnsi="Arial Cyr Chuv" w:cs="Times New Roman"/>
                <w:b/>
                <w:sz w:val="22"/>
                <w:szCs w:val="22"/>
              </w:rPr>
              <w:t>ЙЫ</w:t>
            </w:r>
            <w:r w:rsidRPr="003C327F">
              <w:rPr>
                <w:rFonts w:asciiTheme="minorHAnsi" w:eastAsia="Times New Roman" w:hAnsiTheme="minorHAnsi" w:cs="Times New Roman"/>
                <w:b/>
                <w:sz w:val="22"/>
                <w:szCs w:val="22"/>
              </w:rPr>
              <w:t xml:space="preserve"> </w:t>
            </w:r>
            <w:r w:rsidRPr="006972D9">
              <w:rPr>
                <w:rFonts w:ascii="Arial Cyr Chuv" w:eastAsia="Times New Roman" w:hAnsi="Arial Cyr Chuv" w:cs="Times New Roman"/>
                <w:b/>
                <w:sz w:val="22"/>
                <w:szCs w:val="22"/>
              </w:rPr>
              <w:t>ШЁНУ</w:t>
            </w:r>
          </w:p>
          <w:p w:rsidR="003C327F" w:rsidRPr="002D1DC3" w:rsidRDefault="003C327F" w:rsidP="00CB0784">
            <w:pPr>
              <w:widowControl/>
              <w:autoSpaceDE/>
              <w:autoSpaceDN/>
              <w:adjustRightInd/>
              <w:spacing w:line="360" w:lineRule="auto"/>
              <w:ind w:left="-360" w:right="72" w:firstLine="0"/>
              <w:jc w:val="left"/>
              <w:rPr>
                <w:rFonts w:ascii="Arial Cyr Chuv" w:eastAsia="Times New Roman" w:hAnsi="Arial Cyr Chuv" w:cs="Times New Roman"/>
                <w:sz w:val="22"/>
                <w:szCs w:val="22"/>
              </w:rPr>
            </w:pPr>
            <w:r w:rsidRPr="002D1DC3">
              <w:rPr>
                <w:rFonts w:ascii="Arial Cyr Chuv" w:eastAsia="Times New Roman" w:hAnsi="Arial Cyr Chuv" w:cs="Times New Roman"/>
                <w:sz w:val="26"/>
              </w:rPr>
              <w:t xml:space="preserve">      </w:t>
            </w:r>
            <w:r w:rsidRPr="002D1DC3">
              <w:rPr>
                <w:rFonts w:ascii="Arial Cyr Chuv" w:eastAsia="Times New Roman" w:hAnsi="Arial Cyr Chuv" w:cs="Times New Roman"/>
                <w:sz w:val="22"/>
                <w:szCs w:val="22"/>
              </w:rPr>
              <w:t>202</w:t>
            </w:r>
            <w:r>
              <w:rPr>
                <w:rFonts w:ascii="Arial Cyr Chuv" w:eastAsia="Times New Roman" w:hAnsi="Arial Cyr Chuv" w:cs="Times New Roman"/>
                <w:sz w:val="22"/>
                <w:szCs w:val="22"/>
              </w:rPr>
              <w:t>6</w:t>
            </w:r>
            <w:r w:rsidRPr="002D1DC3">
              <w:rPr>
                <w:rFonts w:ascii="Arial Cyr Chuv" w:eastAsia="Times New Roman" w:hAnsi="Arial Cyr Chuv" w:cs="Times New Roman"/>
                <w:sz w:val="22"/>
                <w:szCs w:val="22"/>
              </w:rPr>
              <w:t xml:space="preserve"> =? </w:t>
            </w:r>
            <w:r>
              <w:rPr>
                <w:rFonts w:ascii="Arial Cyr Chuv" w:eastAsia="Times New Roman" w:hAnsi="Arial Cyr Chuv" w:cs="Times New Roman"/>
                <w:sz w:val="22"/>
                <w:szCs w:val="22"/>
              </w:rPr>
              <w:t>апрел.н</w:t>
            </w:r>
            <w:r w:rsidRPr="002D1DC3">
              <w:rPr>
                <w:rFonts w:ascii="Arial Cyr Chuv" w:eastAsia="Times New Roman" w:hAnsi="Arial Cyr Chuv" w:cs="Times New Roman"/>
                <w:sz w:val="22"/>
                <w:szCs w:val="22"/>
              </w:rPr>
              <w:t xml:space="preserve">  2</w:t>
            </w:r>
            <w:r>
              <w:rPr>
                <w:rFonts w:ascii="Arial Cyr Chuv" w:eastAsia="Times New Roman" w:hAnsi="Arial Cyr Chuv" w:cs="Times New Roman"/>
                <w:sz w:val="22"/>
                <w:szCs w:val="22"/>
              </w:rPr>
              <w:t>8</w:t>
            </w:r>
            <w:r w:rsidRPr="002D1DC3">
              <w:rPr>
                <w:rFonts w:ascii="Arial Cyr Chuv" w:eastAsia="Times New Roman" w:hAnsi="Arial Cyr Chuv" w:cs="Times New Roman"/>
                <w:sz w:val="22"/>
                <w:szCs w:val="22"/>
              </w:rPr>
              <w:t xml:space="preserve"> -м.ш. № </w:t>
            </w:r>
            <w:r>
              <w:rPr>
                <w:rFonts w:ascii="Arial Cyr Chuv" w:eastAsia="Times New Roman" w:hAnsi="Arial Cyr Chuv" w:cs="Times New Roman"/>
                <w:sz w:val="22"/>
                <w:szCs w:val="22"/>
              </w:rPr>
              <w:t>247</w:t>
            </w:r>
            <w:r w:rsidRPr="002D1DC3">
              <w:rPr>
                <w:rFonts w:ascii="Arial Cyr Chuv" w:eastAsia="Times New Roman" w:hAnsi="Arial Cyr Chuv" w:cs="Times New Roman"/>
                <w:sz w:val="22"/>
                <w:szCs w:val="22"/>
              </w:rPr>
              <w:t xml:space="preserve"> </w:t>
            </w:r>
            <w:r>
              <w:rPr>
                <w:rFonts w:ascii="Arial Cyr Chuv" w:eastAsia="Times New Roman" w:hAnsi="Arial Cyr Chuv" w:cs="Times New Roman"/>
                <w:sz w:val="22"/>
                <w:szCs w:val="22"/>
              </w:rPr>
              <w:t xml:space="preserve">            </w:t>
            </w:r>
          </w:p>
          <w:p w:rsidR="003C327F" w:rsidRPr="002D1DC3" w:rsidRDefault="003C327F" w:rsidP="00CB0784">
            <w:pPr>
              <w:widowControl/>
              <w:autoSpaceDE/>
              <w:autoSpaceDN/>
              <w:adjustRightInd/>
              <w:spacing w:line="360" w:lineRule="auto"/>
              <w:ind w:firstLine="0"/>
              <w:jc w:val="center"/>
              <w:rPr>
                <w:rFonts w:ascii="Times New Roman Chuv" w:eastAsia="Times New Roman" w:hAnsi="Times New Roman Chuv" w:cs="Times New Roman"/>
                <w:sz w:val="20"/>
                <w:szCs w:val="20"/>
              </w:rPr>
            </w:pPr>
            <w:r w:rsidRPr="002D1DC3">
              <w:rPr>
                <w:rFonts w:ascii="Arial Cyr Chuv" w:eastAsia="Times New Roman" w:hAnsi="Arial Cyr Chuv" w:cs="Times New Roman"/>
                <w:sz w:val="20"/>
                <w:szCs w:val="20"/>
              </w:rPr>
              <w:t>Елч.к ял.</w:t>
            </w:r>
          </w:p>
        </w:tc>
        <w:tc>
          <w:tcPr>
            <w:tcW w:w="1840" w:type="dxa"/>
          </w:tcPr>
          <w:p w:rsidR="003C327F" w:rsidRPr="002D1DC3" w:rsidRDefault="003C327F" w:rsidP="00CB0784">
            <w:pPr>
              <w:widowControl/>
              <w:autoSpaceDE/>
              <w:autoSpaceDN/>
              <w:adjustRightInd/>
              <w:ind w:left="-392" w:right="94" w:firstLine="0"/>
              <w:jc w:val="center"/>
              <w:rPr>
                <w:rFonts w:ascii="Times New Roman" w:eastAsia="Times New Roman" w:hAnsi="Times New Roman" w:cs="Times New Roman"/>
              </w:rPr>
            </w:pPr>
            <w:r w:rsidRPr="002D1DC3">
              <w:rPr>
                <w:rFonts w:ascii="Times New Roman" w:eastAsia="Times New Roman" w:hAnsi="Times New Roman" w:cs="Times New Roman"/>
                <w:noProof/>
                <w:sz w:val="22"/>
                <w:szCs w:val="22"/>
              </w:rPr>
              <w:drawing>
                <wp:inline distT="0" distB="0" distL="0" distR="0" wp14:anchorId="5306DF92" wp14:editId="49BBB470">
                  <wp:extent cx="883920" cy="1143000"/>
                  <wp:effectExtent l="19050" t="0" r="0" b="0"/>
                  <wp:docPr id="1" name="Рисунок 1" descr="flag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yal"/>
                          <pic:cNvPicPr>
                            <a:picLocks noChangeAspect="1" noChangeArrowheads="1"/>
                          </pic:cNvPicPr>
                        </pic:nvPicPr>
                        <pic:blipFill>
                          <a:blip r:embed="rId7" cstate="print"/>
                          <a:srcRect/>
                          <a:stretch>
                            <a:fillRect/>
                          </a:stretch>
                        </pic:blipFill>
                        <pic:spPr bwMode="auto">
                          <a:xfrm>
                            <a:off x="0" y="0"/>
                            <a:ext cx="883920" cy="1143000"/>
                          </a:xfrm>
                          <a:prstGeom prst="rect">
                            <a:avLst/>
                          </a:prstGeom>
                          <a:noFill/>
                          <a:ln w="9525">
                            <a:noFill/>
                            <a:miter lim="800000"/>
                            <a:headEnd/>
                            <a:tailEnd/>
                          </a:ln>
                        </pic:spPr>
                      </pic:pic>
                    </a:graphicData>
                  </a:graphic>
                </wp:inline>
              </w:drawing>
            </w:r>
          </w:p>
        </w:tc>
        <w:tc>
          <w:tcPr>
            <w:tcW w:w="3963" w:type="dxa"/>
          </w:tcPr>
          <w:p w:rsidR="003C327F" w:rsidRPr="005F580E" w:rsidRDefault="003C327F" w:rsidP="00CB0784">
            <w:pPr>
              <w:widowControl/>
              <w:autoSpaceDE/>
              <w:autoSpaceDN/>
              <w:adjustRightInd/>
              <w:ind w:left="-360" w:right="72" w:firstLine="0"/>
              <w:jc w:val="center"/>
              <w:rPr>
                <w:rFonts w:ascii="Arial Cyr Chuv" w:eastAsia="Times New Roman" w:hAnsi="Arial Cyr Chuv" w:cs="Times New Roman"/>
                <w:b/>
                <w:bCs/>
                <w:iCs/>
                <w:sz w:val="22"/>
                <w:szCs w:val="22"/>
              </w:rPr>
            </w:pPr>
            <w:r w:rsidRPr="005F580E">
              <w:rPr>
                <w:rFonts w:ascii="Arial Cyr Chuv" w:eastAsia="Times New Roman" w:hAnsi="Arial Cyr Chuv" w:cs="Times New Roman"/>
                <w:b/>
                <w:bCs/>
                <w:iCs/>
                <w:sz w:val="22"/>
                <w:szCs w:val="22"/>
              </w:rPr>
              <w:t>Чувашская  Республика</w:t>
            </w:r>
          </w:p>
          <w:p w:rsidR="003C327F" w:rsidRDefault="003C327F" w:rsidP="00CB0784">
            <w:pPr>
              <w:widowControl/>
              <w:autoSpaceDE/>
              <w:autoSpaceDN/>
              <w:adjustRightInd/>
              <w:ind w:left="-392" w:right="74" w:firstLine="0"/>
              <w:jc w:val="center"/>
              <w:rPr>
                <w:rFonts w:ascii="Arial Cyr Chuv" w:eastAsia="Times New Roman" w:hAnsi="Arial Cyr Chuv" w:cs="Times New Roman"/>
                <w:b/>
                <w:bCs/>
                <w:sz w:val="22"/>
                <w:szCs w:val="22"/>
              </w:rPr>
            </w:pPr>
            <w:r w:rsidRPr="005F580E">
              <w:rPr>
                <w:rFonts w:ascii="Arial Cyr Chuv" w:eastAsia="Times New Roman" w:hAnsi="Arial Cyr Chuv" w:cs="Times New Roman"/>
                <w:b/>
                <w:bCs/>
                <w:sz w:val="22"/>
                <w:szCs w:val="22"/>
              </w:rPr>
              <w:t xml:space="preserve">Яльчикский муниципальный </w:t>
            </w:r>
          </w:p>
          <w:p w:rsidR="003C327F" w:rsidRDefault="003C327F" w:rsidP="00CB0784">
            <w:pPr>
              <w:widowControl/>
              <w:autoSpaceDE/>
              <w:autoSpaceDN/>
              <w:adjustRightInd/>
              <w:ind w:left="-392" w:right="74" w:firstLine="0"/>
              <w:jc w:val="center"/>
              <w:rPr>
                <w:rFonts w:ascii="Arial Cyr Chuv" w:eastAsia="Times New Roman" w:hAnsi="Arial Cyr Chuv" w:cs="Times New Roman"/>
                <w:b/>
                <w:bCs/>
                <w:sz w:val="22"/>
                <w:szCs w:val="22"/>
              </w:rPr>
            </w:pPr>
            <w:r w:rsidRPr="005F580E">
              <w:rPr>
                <w:rFonts w:ascii="Arial Cyr Chuv" w:eastAsia="Times New Roman" w:hAnsi="Arial Cyr Chuv" w:cs="Times New Roman"/>
                <w:b/>
                <w:bCs/>
                <w:sz w:val="22"/>
                <w:szCs w:val="22"/>
              </w:rPr>
              <w:t>округ</w:t>
            </w:r>
          </w:p>
          <w:p w:rsidR="003C327F" w:rsidRPr="005F580E" w:rsidRDefault="003C327F" w:rsidP="00CB0784">
            <w:pPr>
              <w:widowControl/>
              <w:autoSpaceDE/>
              <w:autoSpaceDN/>
              <w:adjustRightInd/>
              <w:ind w:left="-392" w:right="74" w:firstLine="0"/>
              <w:jc w:val="center"/>
              <w:rPr>
                <w:rFonts w:ascii="Arial Cyr Chuv" w:eastAsia="Times New Roman" w:hAnsi="Arial Cyr Chuv" w:cs="Times New Roman"/>
                <w:b/>
                <w:bCs/>
                <w:sz w:val="22"/>
                <w:szCs w:val="22"/>
              </w:rPr>
            </w:pPr>
          </w:p>
          <w:p w:rsidR="003C327F" w:rsidRPr="005F580E" w:rsidRDefault="003C327F" w:rsidP="00CB0784">
            <w:pPr>
              <w:widowControl/>
              <w:autoSpaceDE/>
              <w:autoSpaceDN/>
              <w:adjustRightInd/>
              <w:ind w:left="-357" w:right="74" w:firstLine="0"/>
              <w:jc w:val="center"/>
              <w:rPr>
                <w:rFonts w:ascii="Arial Cyr Chuv" w:eastAsia="Times New Roman" w:hAnsi="Arial Cyr Chuv" w:cs="Times New Roman"/>
                <w:b/>
                <w:bCs/>
                <w:sz w:val="22"/>
                <w:szCs w:val="22"/>
              </w:rPr>
            </w:pPr>
            <w:r w:rsidRPr="005F580E">
              <w:rPr>
                <w:rFonts w:ascii="Arial Cyr Chuv" w:eastAsia="Times New Roman" w:hAnsi="Arial Cyr Chuv" w:cs="Times New Roman"/>
                <w:b/>
                <w:bCs/>
                <w:sz w:val="22"/>
                <w:szCs w:val="22"/>
              </w:rPr>
              <w:t xml:space="preserve">Администрация </w:t>
            </w:r>
          </w:p>
          <w:p w:rsidR="003C327F" w:rsidRDefault="003C327F" w:rsidP="00CB0784">
            <w:pPr>
              <w:widowControl/>
              <w:tabs>
                <w:tab w:val="left" w:pos="3630"/>
              </w:tabs>
              <w:autoSpaceDE/>
              <w:autoSpaceDN/>
              <w:adjustRightInd/>
              <w:ind w:left="-108" w:right="74" w:firstLine="0"/>
              <w:jc w:val="center"/>
              <w:rPr>
                <w:rFonts w:ascii="Arial Cyr Chuv" w:eastAsia="Times New Roman" w:hAnsi="Arial Cyr Chuv" w:cs="Times New Roman"/>
                <w:b/>
                <w:bCs/>
                <w:sz w:val="22"/>
                <w:szCs w:val="22"/>
              </w:rPr>
            </w:pPr>
            <w:r w:rsidRPr="005F580E">
              <w:rPr>
                <w:rFonts w:ascii="Arial Cyr Chuv" w:eastAsia="Times New Roman" w:hAnsi="Arial Cyr Chuv" w:cs="Times New Roman"/>
                <w:b/>
                <w:bCs/>
                <w:sz w:val="22"/>
                <w:szCs w:val="22"/>
              </w:rPr>
              <w:t xml:space="preserve">Яльчикского муниципального </w:t>
            </w:r>
          </w:p>
          <w:p w:rsidR="003C327F" w:rsidRPr="005F580E" w:rsidRDefault="003C327F" w:rsidP="00CB0784">
            <w:pPr>
              <w:widowControl/>
              <w:tabs>
                <w:tab w:val="left" w:pos="3630"/>
              </w:tabs>
              <w:autoSpaceDE/>
              <w:autoSpaceDN/>
              <w:adjustRightInd/>
              <w:ind w:left="-108" w:right="74" w:firstLine="0"/>
              <w:jc w:val="center"/>
              <w:rPr>
                <w:rFonts w:ascii="Arial Cyr Chuv" w:eastAsia="Times New Roman" w:hAnsi="Arial Cyr Chuv" w:cs="Times New Roman"/>
                <w:b/>
                <w:bCs/>
                <w:sz w:val="22"/>
                <w:szCs w:val="22"/>
              </w:rPr>
            </w:pPr>
            <w:r w:rsidRPr="005F580E">
              <w:rPr>
                <w:rFonts w:ascii="Arial Cyr Chuv" w:eastAsia="Times New Roman" w:hAnsi="Arial Cyr Chuv" w:cs="Times New Roman"/>
                <w:b/>
                <w:bCs/>
                <w:sz w:val="22"/>
                <w:szCs w:val="22"/>
              </w:rPr>
              <w:t>округа</w:t>
            </w:r>
          </w:p>
          <w:p w:rsidR="003C327F" w:rsidRPr="005F580E" w:rsidRDefault="003C327F" w:rsidP="00CB0784">
            <w:pPr>
              <w:widowControl/>
              <w:autoSpaceDE/>
              <w:autoSpaceDN/>
              <w:adjustRightInd/>
              <w:ind w:left="-357" w:right="74" w:firstLine="0"/>
              <w:jc w:val="center"/>
              <w:rPr>
                <w:rFonts w:ascii="Arial Cyr Chuv" w:eastAsia="Times New Roman" w:hAnsi="Arial Cyr Chuv" w:cs="Times New Roman"/>
                <w:bCs/>
                <w:sz w:val="22"/>
                <w:szCs w:val="22"/>
              </w:rPr>
            </w:pPr>
          </w:p>
          <w:p w:rsidR="003C327F" w:rsidRPr="005F580E" w:rsidRDefault="003C327F" w:rsidP="00CB0784">
            <w:pPr>
              <w:keepNext/>
              <w:widowControl/>
              <w:autoSpaceDE/>
              <w:autoSpaceDN/>
              <w:adjustRightInd/>
              <w:spacing w:line="360" w:lineRule="auto"/>
              <w:ind w:left="-357" w:right="74" w:firstLine="0"/>
              <w:jc w:val="center"/>
              <w:outlineLvl w:val="0"/>
              <w:rPr>
                <w:rFonts w:ascii="Arial Cyr Chuv" w:eastAsia="Times New Roman" w:hAnsi="Arial Cyr Chuv" w:cs="Times New Roman"/>
                <w:b/>
                <w:sz w:val="22"/>
                <w:szCs w:val="22"/>
              </w:rPr>
            </w:pPr>
            <w:r w:rsidRPr="005F580E">
              <w:rPr>
                <w:rFonts w:ascii="Arial Cyr Chuv" w:eastAsia="Times New Roman" w:hAnsi="Arial Cyr Chuv" w:cs="Times New Roman"/>
                <w:b/>
                <w:sz w:val="22"/>
                <w:szCs w:val="22"/>
              </w:rPr>
              <w:t>ПОСТАНОВЛЕНИЕ</w:t>
            </w:r>
          </w:p>
          <w:p w:rsidR="003C327F" w:rsidRPr="002D1DC3" w:rsidRDefault="003C327F" w:rsidP="00CB0784">
            <w:pPr>
              <w:framePr w:hSpace="180" w:wrap="around" w:vAnchor="page" w:hAnchor="margin" w:x="-252" w:y="540"/>
              <w:widowControl/>
              <w:autoSpaceDE/>
              <w:autoSpaceDN/>
              <w:adjustRightInd/>
              <w:spacing w:line="360" w:lineRule="auto"/>
              <w:ind w:right="72" w:firstLine="0"/>
              <w:jc w:val="left"/>
              <w:rPr>
                <w:rFonts w:ascii="Arial Cyr Chuv" w:eastAsia="Times New Roman" w:hAnsi="Arial Cyr Chuv" w:cs="Arial"/>
                <w:sz w:val="22"/>
                <w:szCs w:val="22"/>
              </w:rPr>
            </w:pPr>
            <w:r w:rsidRPr="002D1DC3">
              <w:rPr>
                <w:rFonts w:ascii="Arial" w:eastAsia="Times New Roman" w:hAnsi="Arial" w:cs="Arial"/>
                <w:sz w:val="22"/>
                <w:szCs w:val="22"/>
              </w:rPr>
              <w:t xml:space="preserve">     </w:t>
            </w:r>
            <w:r w:rsidRPr="002D1DC3">
              <w:rPr>
                <w:rFonts w:ascii="Arial Cyr Chuv" w:eastAsia="Times New Roman" w:hAnsi="Arial Cyr Chuv" w:cs="Arial"/>
                <w:sz w:val="22"/>
                <w:szCs w:val="22"/>
              </w:rPr>
              <w:t>« 2</w:t>
            </w:r>
            <w:r w:rsidRPr="00DD6230">
              <w:rPr>
                <w:rFonts w:ascii="Arial Cyr Chuv" w:eastAsia="Times New Roman" w:hAnsi="Arial Cyr Chuv" w:cs="Arial"/>
                <w:sz w:val="22"/>
                <w:szCs w:val="22"/>
              </w:rPr>
              <w:t>8</w:t>
            </w:r>
            <w:r w:rsidRPr="002D1DC3">
              <w:rPr>
                <w:rFonts w:ascii="Arial Cyr Chuv" w:eastAsia="Times New Roman" w:hAnsi="Arial Cyr Chuv" w:cs="Arial"/>
                <w:sz w:val="22"/>
                <w:szCs w:val="22"/>
              </w:rPr>
              <w:t xml:space="preserve"> »  </w:t>
            </w:r>
            <w:r w:rsidRPr="00DD6230">
              <w:rPr>
                <w:rFonts w:ascii="Arial Cyr Chuv" w:eastAsia="Times New Roman" w:hAnsi="Arial Cyr Chuv" w:cs="Arial"/>
                <w:sz w:val="22"/>
                <w:szCs w:val="22"/>
              </w:rPr>
              <w:t>апреля</w:t>
            </w:r>
            <w:r w:rsidRPr="002D1DC3">
              <w:rPr>
                <w:rFonts w:ascii="Arial Cyr Chuv" w:eastAsia="Times New Roman" w:hAnsi="Arial Cyr Chuv" w:cs="Arial"/>
                <w:sz w:val="22"/>
                <w:szCs w:val="22"/>
              </w:rPr>
              <w:t xml:space="preserve"> 202</w:t>
            </w:r>
            <w:r w:rsidRPr="00DD6230">
              <w:rPr>
                <w:rFonts w:ascii="Arial Cyr Chuv" w:eastAsia="Times New Roman" w:hAnsi="Arial Cyr Chuv" w:cs="Arial"/>
                <w:sz w:val="22"/>
                <w:szCs w:val="22"/>
              </w:rPr>
              <w:t>6</w:t>
            </w:r>
            <w:r w:rsidRPr="002D1DC3">
              <w:rPr>
                <w:rFonts w:ascii="Arial Cyr Chuv" w:eastAsia="Times New Roman" w:hAnsi="Arial Cyr Chuv" w:cs="Arial"/>
                <w:sz w:val="22"/>
                <w:szCs w:val="22"/>
              </w:rPr>
              <w:t xml:space="preserve"> </w:t>
            </w:r>
            <w:r>
              <w:rPr>
                <w:rFonts w:ascii="Arial Cyr Chuv" w:eastAsia="Times New Roman" w:hAnsi="Arial Cyr Chuv" w:cs="Arial"/>
                <w:sz w:val="22"/>
                <w:szCs w:val="22"/>
              </w:rPr>
              <w:t>г?</w:t>
            </w:r>
            <w:r w:rsidRPr="002D1DC3">
              <w:rPr>
                <w:rFonts w:ascii="Arial Cyr Chuv" w:eastAsia="Times New Roman" w:hAnsi="Arial Cyr Chuv" w:cs="Arial"/>
                <w:sz w:val="22"/>
                <w:szCs w:val="22"/>
              </w:rPr>
              <w:t xml:space="preserve"> № </w:t>
            </w:r>
            <w:r w:rsidRPr="00DD6230">
              <w:rPr>
                <w:rFonts w:ascii="Arial Cyr Chuv" w:eastAsia="Times New Roman" w:hAnsi="Arial Cyr Chuv" w:cs="Arial"/>
                <w:sz w:val="22"/>
                <w:szCs w:val="22"/>
              </w:rPr>
              <w:t>247</w:t>
            </w:r>
          </w:p>
          <w:p w:rsidR="003C327F" w:rsidRPr="002D1DC3" w:rsidRDefault="003C327F" w:rsidP="00CB0784">
            <w:pPr>
              <w:widowControl/>
              <w:autoSpaceDE/>
              <w:autoSpaceDN/>
              <w:adjustRightInd/>
              <w:spacing w:line="360" w:lineRule="auto"/>
              <w:ind w:firstLine="0"/>
              <w:jc w:val="center"/>
              <w:rPr>
                <w:rFonts w:ascii="Arial Cyr Chuv" w:eastAsia="Times New Roman" w:hAnsi="Arial Cyr Chuv" w:cs="Arial"/>
                <w:sz w:val="20"/>
                <w:szCs w:val="20"/>
              </w:rPr>
            </w:pPr>
            <w:r w:rsidRPr="002D1DC3">
              <w:rPr>
                <w:rFonts w:ascii="Arial Cyr Chuv" w:eastAsia="Times New Roman" w:hAnsi="Arial Cyr Chuv" w:cs="Arial"/>
                <w:sz w:val="20"/>
                <w:szCs w:val="20"/>
              </w:rPr>
              <w:t>село Яльчики</w:t>
            </w:r>
          </w:p>
        </w:tc>
      </w:tr>
    </w:tbl>
    <w:p w:rsidR="003C327F" w:rsidRDefault="003C327F" w:rsidP="003C327F">
      <w:pPr>
        <w:ind w:right="4252" w:firstLine="0"/>
        <w:rPr>
          <w:rFonts w:ascii="Times New Roman" w:hAnsi="Times New Roman" w:cs="Times New Roman"/>
          <w:sz w:val="26"/>
          <w:szCs w:val="26"/>
        </w:rPr>
      </w:pPr>
      <w:r w:rsidRPr="007931B8">
        <w:rPr>
          <w:rFonts w:ascii="Times New Roman" w:hAnsi="Times New Roman" w:cs="Times New Roman"/>
          <w:sz w:val="26"/>
          <w:szCs w:val="26"/>
        </w:rPr>
        <w:t>Об утверждении административного регламента</w:t>
      </w:r>
      <w:r>
        <w:rPr>
          <w:rFonts w:ascii="Times New Roman" w:hAnsi="Times New Roman" w:cs="Times New Roman"/>
          <w:sz w:val="26"/>
          <w:szCs w:val="26"/>
        </w:rPr>
        <w:t xml:space="preserve"> </w:t>
      </w:r>
      <w:r w:rsidRPr="007931B8">
        <w:rPr>
          <w:rFonts w:ascii="Times New Roman" w:hAnsi="Times New Roman" w:cs="Times New Roman"/>
          <w:sz w:val="26"/>
          <w:szCs w:val="26"/>
        </w:rPr>
        <w:t>администрации Яльчикского муниципального округа Чувашской Республики по предоставлению</w:t>
      </w:r>
      <w:r>
        <w:rPr>
          <w:rFonts w:ascii="Times New Roman" w:hAnsi="Times New Roman" w:cs="Times New Roman"/>
          <w:sz w:val="26"/>
          <w:szCs w:val="26"/>
        </w:rPr>
        <w:t xml:space="preserve"> </w:t>
      </w:r>
      <w:r w:rsidRPr="007931B8">
        <w:rPr>
          <w:rFonts w:ascii="Times New Roman" w:hAnsi="Times New Roman" w:cs="Times New Roman"/>
          <w:sz w:val="26"/>
          <w:szCs w:val="26"/>
        </w:rPr>
        <w:t>муниципальной услуги «Выдача документов, справок,</w:t>
      </w:r>
      <w:r>
        <w:rPr>
          <w:rFonts w:ascii="Times New Roman" w:hAnsi="Times New Roman" w:cs="Times New Roman"/>
          <w:sz w:val="26"/>
          <w:szCs w:val="26"/>
        </w:rPr>
        <w:t xml:space="preserve"> </w:t>
      </w:r>
      <w:r w:rsidRPr="007931B8">
        <w:rPr>
          <w:rFonts w:ascii="Times New Roman" w:hAnsi="Times New Roman" w:cs="Times New Roman"/>
          <w:sz w:val="26"/>
          <w:szCs w:val="26"/>
        </w:rPr>
        <w:t xml:space="preserve"> выписок из документов архива Яльчикского</w:t>
      </w:r>
      <w:r>
        <w:rPr>
          <w:rFonts w:ascii="Times New Roman" w:hAnsi="Times New Roman" w:cs="Times New Roman"/>
          <w:sz w:val="26"/>
          <w:szCs w:val="26"/>
        </w:rPr>
        <w:t xml:space="preserve"> </w:t>
      </w:r>
      <w:r w:rsidRPr="007931B8">
        <w:rPr>
          <w:rFonts w:ascii="Times New Roman" w:hAnsi="Times New Roman" w:cs="Times New Roman"/>
          <w:sz w:val="26"/>
          <w:szCs w:val="26"/>
        </w:rPr>
        <w:t>муниципального округа Чувашской Республики»</w:t>
      </w:r>
    </w:p>
    <w:p w:rsidR="003C327F" w:rsidRDefault="003C327F" w:rsidP="007931B8">
      <w:pPr>
        <w:rPr>
          <w:rFonts w:ascii="Times New Roman" w:hAnsi="Times New Roman" w:cs="Times New Roman"/>
          <w:sz w:val="26"/>
          <w:szCs w:val="26"/>
        </w:rPr>
      </w:pPr>
    </w:p>
    <w:p w:rsidR="003C327F" w:rsidRDefault="003C327F" w:rsidP="007931B8">
      <w:pPr>
        <w:rPr>
          <w:rFonts w:ascii="Times New Roman" w:hAnsi="Times New Roman" w:cs="Times New Roman"/>
          <w:sz w:val="26"/>
          <w:szCs w:val="26"/>
        </w:rPr>
      </w:pPr>
    </w:p>
    <w:p w:rsidR="004A5FAC" w:rsidRPr="007931B8" w:rsidRDefault="004A5FAC" w:rsidP="007931B8">
      <w:pPr>
        <w:rPr>
          <w:rFonts w:ascii="Times New Roman" w:hAnsi="Times New Roman" w:cs="Times New Roman"/>
          <w:sz w:val="26"/>
          <w:szCs w:val="26"/>
        </w:rPr>
      </w:pPr>
      <w:r w:rsidRPr="007931B8">
        <w:rPr>
          <w:rFonts w:ascii="Times New Roman" w:hAnsi="Times New Roman" w:cs="Times New Roman"/>
          <w:sz w:val="26"/>
          <w:szCs w:val="26"/>
        </w:rPr>
        <w:t>В соответствии с Федеральным законом от 20 марта 2025 г. N 33-ФЗ "Об общих принципах организации местного самоуправления в единой системе публичной власти", Федеральным законом от 27 июля 2010 г. N 210-ФЗ "Об организации предоставления государственных и муниципальных услуг" и постановлением администрации Яльчикского муниципального округа Чувашской Республики от 28 октября 2025 г. N 2495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Яльчикского муниципального округа Чувашской Республики", администрация Яльчикского муниципального округа Чувашской Республики</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 xml:space="preserve"> п</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о</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с</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т</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а</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н</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о</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в</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л</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я</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е</w:t>
      </w:r>
      <w:r w:rsidR="003169BE">
        <w:rPr>
          <w:rFonts w:ascii="Times New Roman" w:hAnsi="Times New Roman" w:cs="Times New Roman"/>
          <w:sz w:val="26"/>
          <w:szCs w:val="26"/>
        </w:rPr>
        <w:t xml:space="preserve"> </w:t>
      </w:r>
      <w:r w:rsidRPr="007931B8">
        <w:rPr>
          <w:rFonts w:ascii="Times New Roman" w:hAnsi="Times New Roman" w:cs="Times New Roman"/>
          <w:sz w:val="26"/>
          <w:szCs w:val="26"/>
        </w:rPr>
        <w:t>т:</w:t>
      </w:r>
    </w:p>
    <w:p w:rsidR="004A5FAC" w:rsidRPr="007931B8" w:rsidRDefault="004A5FAC" w:rsidP="007931B8">
      <w:pPr>
        <w:rPr>
          <w:rFonts w:ascii="Times New Roman" w:hAnsi="Times New Roman" w:cs="Times New Roman"/>
          <w:sz w:val="26"/>
          <w:szCs w:val="26"/>
        </w:rPr>
      </w:pPr>
      <w:r w:rsidRPr="007931B8">
        <w:rPr>
          <w:rFonts w:ascii="Times New Roman" w:hAnsi="Times New Roman" w:cs="Times New Roman"/>
          <w:sz w:val="26"/>
          <w:szCs w:val="26"/>
        </w:rPr>
        <w:t>1. Утвердить прилагаемый административный регламент администрации Яльчикского муниципального округа Чувашской Республики по предоставлению муниципальной услуги "Выдача документов, справок, выписок из документов архива Яльчикского муниципального округа Чувашской Республики".</w:t>
      </w:r>
    </w:p>
    <w:p w:rsidR="004A5FAC" w:rsidRPr="007931B8" w:rsidRDefault="004A5FAC" w:rsidP="007931B8">
      <w:pPr>
        <w:rPr>
          <w:rFonts w:ascii="Times New Roman" w:hAnsi="Times New Roman" w:cs="Times New Roman"/>
          <w:sz w:val="26"/>
          <w:szCs w:val="26"/>
        </w:rPr>
      </w:pPr>
      <w:r w:rsidRPr="007931B8">
        <w:rPr>
          <w:rFonts w:ascii="Times New Roman" w:hAnsi="Times New Roman" w:cs="Times New Roman"/>
          <w:sz w:val="26"/>
          <w:szCs w:val="26"/>
        </w:rPr>
        <w:t>2. Признать утратившим силу постановление администрации Яльчикского муниципального округа Чувашской Республики от 16 марта 2023 года N 176 "Об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"Выдача документов, справок, выписок из документов архива Яльчикского муниципального округа Чувашской Республики".</w:t>
      </w:r>
    </w:p>
    <w:p w:rsidR="004A5FAC" w:rsidRPr="007931B8" w:rsidRDefault="004A5FAC" w:rsidP="007931B8">
      <w:pPr>
        <w:rPr>
          <w:rFonts w:ascii="Times New Roman" w:hAnsi="Times New Roman" w:cs="Times New Roman"/>
          <w:sz w:val="26"/>
          <w:szCs w:val="26"/>
        </w:rPr>
      </w:pPr>
      <w:r w:rsidRPr="007931B8">
        <w:rPr>
          <w:rFonts w:ascii="Times New Roman" w:hAnsi="Times New Roman" w:cs="Times New Roman"/>
          <w:sz w:val="26"/>
          <w:szCs w:val="26"/>
        </w:rPr>
        <w:t>3. Контроль за исполнением настоящего постановления возложить на начальника отдела культуры, социального развития  и архивного дела администрации Яльчикского муниципального округа Чувашской Республики Демьянову М.В.</w:t>
      </w:r>
    </w:p>
    <w:p w:rsidR="004A5FAC" w:rsidRPr="007931B8" w:rsidRDefault="004A5FAC" w:rsidP="007931B8">
      <w:pPr>
        <w:rPr>
          <w:rFonts w:ascii="Times New Roman" w:hAnsi="Times New Roman" w:cs="Times New Roman"/>
          <w:sz w:val="26"/>
          <w:szCs w:val="26"/>
        </w:rPr>
      </w:pPr>
      <w:r w:rsidRPr="007931B8">
        <w:rPr>
          <w:rFonts w:ascii="Times New Roman" w:hAnsi="Times New Roman" w:cs="Times New Roman"/>
          <w:sz w:val="26"/>
          <w:szCs w:val="26"/>
        </w:rPr>
        <w:t>4. Настоящее постановление вступает в силу после его официального опубликования.</w:t>
      </w:r>
    </w:p>
    <w:p w:rsidR="00D83356" w:rsidRDefault="00D83356" w:rsidP="007931B8">
      <w:pPr>
        <w:rPr>
          <w:rFonts w:ascii="Times New Roman" w:hAnsi="Times New Roman" w:cs="Times New Roman"/>
          <w:sz w:val="26"/>
          <w:szCs w:val="26"/>
        </w:rPr>
      </w:pPr>
      <w:bookmarkStart w:id="0" w:name="sub_4"/>
    </w:p>
    <w:p w:rsidR="00D83356" w:rsidRPr="007931B8" w:rsidRDefault="00D83356" w:rsidP="007931B8">
      <w:pPr>
        <w:ind w:firstLine="0"/>
        <w:rPr>
          <w:rFonts w:ascii="Times New Roman" w:hAnsi="Times New Roman" w:cs="Times New Roman"/>
          <w:sz w:val="26"/>
          <w:szCs w:val="26"/>
        </w:rPr>
      </w:pPr>
      <w:r w:rsidRPr="007931B8">
        <w:rPr>
          <w:rFonts w:ascii="Times New Roman" w:hAnsi="Times New Roman" w:cs="Times New Roman"/>
          <w:sz w:val="26"/>
          <w:szCs w:val="26"/>
        </w:rPr>
        <w:t xml:space="preserve">Глава Яльчикского </w:t>
      </w:r>
      <w:r w:rsidR="003C327F">
        <w:rPr>
          <w:rFonts w:ascii="Times New Roman" w:hAnsi="Times New Roman" w:cs="Times New Roman"/>
          <w:sz w:val="26"/>
          <w:szCs w:val="26"/>
        </w:rPr>
        <w:t xml:space="preserve"> </w:t>
      </w:r>
      <w:bookmarkStart w:id="1" w:name="_GoBack"/>
      <w:bookmarkEnd w:id="1"/>
      <w:r w:rsidRPr="007931B8">
        <w:rPr>
          <w:rFonts w:ascii="Times New Roman" w:hAnsi="Times New Roman" w:cs="Times New Roman"/>
          <w:sz w:val="26"/>
          <w:szCs w:val="26"/>
        </w:rPr>
        <w:t>муниципального округа</w:t>
      </w:r>
    </w:p>
    <w:p w:rsidR="00D83356" w:rsidRPr="007931B8" w:rsidRDefault="00D83356" w:rsidP="007931B8">
      <w:pPr>
        <w:ind w:firstLine="0"/>
        <w:rPr>
          <w:rFonts w:ascii="Times New Roman" w:hAnsi="Times New Roman" w:cs="Times New Roman"/>
          <w:sz w:val="26"/>
          <w:szCs w:val="26"/>
        </w:rPr>
      </w:pPr>
      <w:r w:rsidRPr="007931B8">
        <w:rPr>
          <w:rFonts w:ascii="Times New Roman" w:hAnsi="Times New Roman" w:cs="Times New Roman"/>
          <w:sz w:val="26"/>
          <w:szCs w:val="26"/>
        </w:rPr>
        <w:t xml:space="preserve">Чувашской Республики               </w:t>
      </w:r>
      <w:r w:rsidR="00F57B03" w:rsidRPr="007931B8">
        <w:rPr>
          <w:rFonts w:ascii="Times New Roman" w:hAnsi="Times New Roman" w:cs="Times New Roman"/>
          <w:sz w:val="26"/>
          <w:szCs w:val="26"/>
        </w:rPr>
        <w:t xml:space="preserve">                            </w:t>
      </w:r>
      <w:r w:rsidRPr="007931B8">
        <w:rPr>
          <w:rFonts w:ascii="Times New Roman" w:hAnsi="Times New Roman" w:cs="Times New Roman"/>
          <w:sz w:val="26"/>
          <w:szCs w:val="26"/>
        </w:rPr>
        <w:t xml:space="preserve">                                   Л. В. Левый</w:t>
      </w:r>
    </w:p>
    <w:bookmarkEnd w:id="0"/>
    <w:p w:rsidR="003169BE" w:rsidRDefault="003169BE" w:rsidP="00721CB2">
      <w:pPr>
        <w:jc w:val="right"/>
        <w:rPr>
          <w:rFonts w:ascii="Times New Roman" w:hAnsi="Times New Roman" w:cs="Times New Roman"/>
        </w:rPr>
      </w:pPr>
    </w:p>
    <w:p w:rsidR="00D35426" w:rsidRPr="002D1DC3" w:rsidRDefault="007931B8" w:rsidP="00721CB2">
      <w:pPr>
        <w:jc w:val="right"/>
        <w:rPr>
          <w:rFonts w:ascii="Times New Roman" w:hAnsi="Times New Roman" w:cs="Times New Roman"/>
        </w:rPr>
      </w:pPr>
      <w:r>
        <w:rPr>
          <w:rFonts w:ascii="Times New Roman" w:hAnsi="Times New Roman" w:cs="Times New Roman"/>
        </w:rPr>
        <w:t>П</w:t>
      </w:r>
      <w:r w:rsidR="00721CB2" w:rsidRPr="002D1DC3">
        <w:rPr>
          <w:rFonts w:ascii="Times New Roman" w:hAnsi="Times New Roman" w:cs="Times New Roman"/>
        </w:rPr>
        <w:t>риложение</w:t>
      </w:r>
    </w:p>
    <w:p w:rsidR="00721CB2" w:rsidRPr="002D1DC3" w:rsidRDefault="00721CB2" w:rsidP="00721CB2">
      <w:pPr>
        <w:jc w:val="right"/>
        <w:rPr>
          <w:rFonts w:ascii="Times New Roman" w:hAnsi="Times New Roman" w:cs="Times New Roman"/>
        </w:rPr>
      </w:pPr>
      <w:r w:rsidRPr="002D1DC3">
        <w:rPr>
          <w:rFonts w:ascii="Times New Roman" w:hAnsi="Times New Roman" w:cs="Times New Roman"/>
        </w:rPr>
        <w:t xml:space="preserve">к </w:t>
      </w:r>
      <w:r w:rsidR="002D1DC3">
        <w:rPr>
          <w:rFonts w:ascii="Times New Roman" w:hAnsi="Times New Roman" w:cs="Times New Roman"/>
        </w:rPr>
        <w:t>п</w:t>
      </w:r>
      <w:r w:rsidRPr="002D1DC3">
        <w:rPr>
          <w:rFonts w:ascii="Times New Roman" w:hAnsi="Times New Roman" w:cs="Times New Roman"/>
        </w:rPr>
        <w:t>остановлению администрации Яльчикского</w:t>
      </w:r>
    </w:p>
    <w:p w:rsidR="00721CB2" w:rsidRPr="002D1DC3" w:rsidRDefault="00721CB2" w:rsidP="00721CB2">
      <w:pPr>
        <w:jc w:val="right"/>
        <w:rPr>
          <w:rFonts w:ascii="Times New Roman" w:hAnsi="Times New Roman" w:cs="Times New Roman"/>
        </w:rPr>
      </w:pPr>
      <w:r w:rsidRPr="002D1DC3">
        <w:rPr>
          <w:rFonts w:ascii="Times New Roman" w:hAnsi="Times New Roman" w:cs="Times New Roman"/>
        </w:rPr>
        <w:t>муниципального округа Чувашской Республики</w:t>
      </w:r>
    </w:p>
    <w:p w:rsidR="00721CB2" w:rsidRPr="002D1DC3" w:rsidRDefault="00721CB2" w:rsidP="00721CB2">
      <w:pPr>
        <w:jc w:val="right"/>
        <w:rPr>
          <w:rFonts w:ascii="Times New Roman" w:hAnsi="Times New Roman" w:cs="Times New Roman"/>
        </w:rPr>
      </w:pPr>
      <w:r w:rsidRPr="002D1DC3">
        <w:rPr>
          <w:rFonts w:ascii="Times New Roman" w:hAnsi="Times New Roman" w:cs="Times New Roman"/>
        </w:rPr>
        <w:t>от</w:t>
      </w:r>
      <w:r w:rsidR="002D1DC3">
        <w:rPr>
          <w:rFonts w:ascii="Times New Roman" w:hAnsi="Times New Roman" w:cs="Times New Roman"/>
        </w:rPr>
        <w:t xml:space="preserve"> 28.04.2026</w:t>
      </w:r>
      <w:r w:rsidRPr="002D1DC3">
        <w:rPr>
          <w:rFonts w:ascii="Times New Roman" w:hAnsi="Times New Roman" w:cs="Times New Roman"/>
        </w:rPr>
        <w:t xml:space="preserve">    №</w:t>
      </w:r>
      <w:r w:rsidR="002D1DC3">
        <w:rPr>
          <w:rFonts w:ascii="Times New Roman" w:hAnsi="Times New Roman" w:cs="Times New Roman"/>
        </w:rPr>
        <w:t>247</w:t>
      </w:r>
    </w:p>
    <w:p w:rsidR="00721CB2" w:rsidRPr="00F522E1" w:rsidRDefault="00721CB2" w:rsidP="00721CB2">
      <w:pPr>
        <w:jc w:val="right"/>
        <w:rPr>
          <w:rFonts w:ascii="Times New Roman" w:hAnsi="Times New Roman" w:cs="Times New Roman"/>
          <w:sz w:val="26"/>
          <w:szCs w:val="26"/>
        </w:rPr>
      </w:pPr>
    </w:p>
    <w:p w:rsidR="002D1DC3" w:rsidRDefault="002D1DC3" w:rsidP="00D35426">
      <w:pPr>
        <w:pStyle w:val="1"/>
        <w:rPr>
          <w:rFonts w:ascii="Times New Roman" w:eastAsiaTheme="minorEastAsia" w:hAnsi="Times New Roman" w:cs="Times New Roman"/>
          <w:sz w:val="26"/>
          <w:szCs w:val="26"/>
        </w:rPr>
      </w:pPr>
    </w:p>
    <w:p w:rsidR="00D35426" w:rsidRPr="00F522E1" w:rsidRDefault="00D35426" w:rsidP="00841AB7">
      <w:pPr>
        <w:pStyle w:val="1"/>
        <w:rPr>
          <w:rFonts w:ascii="Times New Roman" w:hAnsi="Times New Roman" w:cs="Times New Roman"/>
          <w:sz w:val="26"/>
          <w:szCs w:val="26"/>
        </w:rPr>
      </w:pPr>
      <w:r w:rsidRPr="00F522E1">
        <w:rPr>
          <w:rFonts w:ascii="Times New Roman" w:eastAsiaTheme="minorEastAsia" w:hAnsi="Times New Roman" w:cs="Times New Roman"/>
          <w:sz w:val="26"/>
          <w:szCs w:val="26"/>
        </w:rPr>
        <w:t>Административный регламент</w:t>
      </w:r>
      <w:r w:rsidRPr="00F522E1">
        <w:rPr>
          <w:rFonts w:ascii="Times New Roman" w:eastAsiaTheme="minorEastAsia" w:hAnsi="Times New Roman" w:cs="Times New Roman"/>
          <w:sz w:val="26"/>
          <w:szCs w:val="26"/>
        </w:rPr>
        <w:br/>
        <w:t xml:space="preserve">администрации </w:t>
      </w:r>
      <w:r w:rsidR="00D83356" w:rsidRPr="00F522E1">
        <w:rPr>
          <w:rFonts w:ascii="Times New Roman" w:eastAsiaTheme="minorEastAsia" w:hAnsi="Times New Roman" w:cs="Times New Roman"/>
          <w:sz w:val="26"/>
          <w:szCs w:val="26"/>
        </w:rPr>
        <w:t>Яльчикского</w:t>
      </w:r>
      <w:r w:rsidRPr="00F522E1">
        <w:rPr>
          <w:rFonts w:ascii="Times New Roman" w:eastAsiaTheme="minorEastAsia" w:hAnsi="Times New Roman" w:cs="Times New Roman"/>
          <w:sz w:val="26"/>
          <w:szCs w:val="26"/>
        </w:rPr>
        <w:t xml:space="preserve"> муниципального округа Чувашской Республики по предоставлению муниципальной услуги "Выдача документов, справок, выписок из документов архива </w:t>
      </w:r>
      <w:r w:rsidR="00D83356" w:rsidRPr="00F522E1">
        <w:rPr>
          <w:rFonts w:ascii="Times New Roman" w:eastAsiaTheme="minorEastAsia" w:hAnsi="Times New Roman" w:cs="Times New Roman"/>
          <w:sz w:val="26"/>
          <w:szCs w:val="26"/>
        </w:rPr>
        <w:t>Яльчикского</w:t>
      </w:r>
      <w:r w:rsidRPr="00F522E1">
        <w:rPr>
          <w:rFonts w:ascii="Times New Roman" w:eastAsiaTheme="minorEastAsia" w:hAnsi="Times New Roman" w:cs="Times New Roman"/>
          <w:sz w:val="26"/>
          <w:szCs w:val="26"/>
        </w:rPr>
        <w:t xml:space="preserve"> муниципального округа Чувашской Республики"</w:t>
      </w:r>
    </w:p>
    <w:p w:rsidR="00721CB2" w:rsidRPr="00F522E1" w:rsidRDefault="00D35426" w:rsidP="00D35426">
      <w:pPr>
        <w:pStyle w:val="1"/>
        <w:rPr>
          <w:rFonts w:ascii="Times New Roman" w:eastAsiaTheme="minorEastAsia" w:hAnsi="Times New Roman" w:cs="Times New Roman"/>
          <w:sz w:val="26"/>
          <w:szCs w:val="26"/>
        </w:rPr>
      </w:pPr>
      <w:bookmarkStart w:id="2" w:name="sub_1001"/>
      <w:r w:rsidRPr="00F522E1">
        <w:rPr>
          <w:rFonts w:ascii="Times New Roman" w:eastAsiaTheme="minorEastAsia" w:hAnsi="Times New Roman" w:cs="Times New Roman"/>
          <w:sz w:val="26"/>
          <w:szCs w:val="26"/>
        </w:rPr>
        <w:t>I. Общие положения</w:t>
      </w:r>
      <w:bookmarkStart w:id="3" w:name="sub_1002"/>
      <w:bookmarkEnd w:id="2"/>
    </w:p>
    <w:p w:rsidR="00721CB2" w:rsidRPr="00F522E1" w:rsidRDefault="00721CB2" w:rsidP="00721CB2">
      <w:pPr>
        <w:rPr>
          <w:rFonts w:ascii="Times New Roman" w:hAnsi="Times New Roman" w:cs="Times New Roman"/>
          <w:sz w:val="26"/>
          <w:szCs w:val="26"/>
        </w:rPr>
      </w:pPr>
      <w:r w:rsidRPr="00F522E1">
        <w:rPr>
          <w:rFonts w:ascii="Times New Roman" w:hAnsi="Times New Roman" w:cs="Times New Roman"/>
          <w:sz w:val="26"/>
          <w:szCs w:val="26"/>
        </w:rPr>
        <w:t>1. Настоящий Административный регламент устанавливает порядок и стандарт предоставления муниципальной услуги "Выдача документов, справок, выписок из документов архива городского округа (муниципального округа) Чувашской Республики".</w:t>
      </w:r>
    </w:p>
    <w:p w:rsidR="00721CB2" w:rsidRPr="00F522E1" w:rsidRDefault="00721CB2" w:rsidP="00721CB2">
      <w:pPr>
        <w:rPr>
          <w:rFonts w:ascii="Times New Roman" w:hAnsi="Times New Roman" w:cs="Times New Roman"/>
          <w:sz w:val="26"/>
          <w:szCs w:val="26"/>
        </w:rPr>
      </w:pPr>
      <w:r w:rsidRPr="00F522E1">
        <w:rPr>
          <w:rFonts w:ascii="Times New Roman" w:hAnsi="Times New Roman" w:cs="Times New Roman"/>
          <w:sz w:val="26"/>
          <w:szCs w:val="26"/>
        </w:rPr>
        <w:t xml:space="preserve">Перечень условных обозначений и сокращений приведен в </w:t>
      </w:r>
      <w:hyperlink w:anchor="sub_1100" w:history="1">
        <w:r w:rsidRPr="00824D8A">
          <w:rPr>
            <w:rFonts w:ascii="Times New Roman" w:hAnsi="Times New Roman" w:cs="Times New Roman"/>
            <w:sz w:val="26"/>
            <w:szCs w:val="26"/>
          </w:rPr>
          <w:t>приложении N 1</w:t>
        </w:r>
      </w:hyperlink>
      <w:r w:rsidRPr="00824D8A">
        <w:rPr>
          <w:rFonts w:ascii="Times New Roman" w:hAnsi="Times New Roman" w:cs="Times New Roman"/>
          <w:sz w:val="26"/>
          <w:szCs w:val="26"/>
        </w:rPr>
        <w:t xml:space="preserve"> </w:t>
      </w:r>
      <w:r w:rsidRPr="00F522E1">
        <w:rPr>
          <w:rFonts w:ascii="Times New Roman" w:hAnsi="Times New Roman" w:cs="Times New Roman"/>
          <w:sz w:val="26"/>
          <w:szCs w:val="26"/>
        </w:rPr>
        <w:t>к настоящему Административному регламенту.</w:t>
      </w:r>
    </w:p>
    <w:p w:rsidR="00721CB2" w:rsidRPr="00F522E1" w:rsidRDefault="00721CB2" w:rsidP="00721CB2">
      <w:pPr>
        <w:rPr>
          <w:rFonts w:ascii="Times New Roman" w:hAnsi="Times New Roman" w:cs="Times New Roman"/>
          <w:sz w:val="26"/>
          <w:szCs w:val="26"/>
        </w:rPr>
      </w:pPr>
      <w:r w:rsidRPr="00F522E1">
        <w:rPr>
          <w:rFonts w:ascii="Times New Roman" w:hAnsi="Times New Roman" w:cs="Times New Roman"/>
          <w:sz w:val="26"/>
          <w:szCs w:val="26"/>
        </w:rPr>
        <w:t>2. Услуга предоставляется физическим и юридическим лицам. Заявитель может воспользоваться Услугой лично либо через представителя.</w:t>
      </w:r>
    </w:p>
    <w:p w:rsidR="00721CB2" w:rsidRPr="00F522E1" w:rsidRDefault="00721CB2" w:rsidP="00721CB2">
      <w:pPr>
        <w:rPr>
          <w:rFonts w:ascii="Times New Roman" w:hAnsi="Times New Roman" w:cs="Times New Roman"/>
          <w:sz w:val="26"/>
          <w:szCs w:val="26"/>
        </w:rPr>
      </w:pPr>
      <w:r w:rsidRPr="00F522E1">
        <w:rPr>
          <w:rFonts w:ascii="Times New Roman" w:hAnsi="Times New Roman" w:cs="Times New Roman"/>
          <w:sz w:val="26"/>
          <w:szCs w:val="26"/>
        </w:rPr>
        <w:t xml:space="preserve">3. Услуга предоставляется заявителю в соответствии с категориями (признаками) заявителей, указанными в </w:t>
      </w:r>
      <w:hyperlink w:anchor="sub_1200" w:history="1">
        <w:r w:rsidRPr="00824D8A">
          <w:rPr>
            <w:rFonts w:ascii="Times New Roman" w:hAnsi="Times New Roman" w:cs="Times New Roman"/>
            <w:sz w:val="26"/>
            <w:szCs w:val="26"/>
          </w:rPr>
          <w:t>приложении N 2</w:t>
        </w:r>
      </w:hyperlink>
      <w:r w:rsidRPr="00824D8A">
        <w:rPr>
          <w:rFonts w:ascii="Times New Roman" w:hAnsi="Times New Roman" w:cs="Times New Roman"/>
          <w:sz w:val="26"/>
          <w:szCs w:val="26"/>
        </w:rPr>
        <w:t xml:space="preserve"> </w:t>
      </w:r>
      <w:r w:rsidRPr="00F522E1">
        <w:rPr>
          <w:rFonts w:ascii="Times New Roman" w:hAnsi="Times New Roman" w:cs="Times New Roman"/>
          <w:sz w:val="26"/>
          <w:szCs w:val="26"/>
        </w:rPr>
        <w:t xml:space="preserve">к настоящему Административному регламенту, сведения о которых размещаются в реестре услуг и на </w:t>
      </w:r>
      <w:hyperlink r:id="rId8" w:history="1">
        <w:r w:rsidRPr="00824D8A">
          <w:rPr>
            <w:rFonts w:ascii="Times New Roman" w:hAnsi="Times New Roman" w:cs="Times New Roman"/>
            <w:sz w:val="26"/>
            <w:szCs w:val="26"/>
          </w:rPr>
          <w:t>Едином портале</w:t>
        </w:r>
      </w:hyperlink>
      <w:r w:rsidRPr="00824D8A">
        <w:rPr>
          <w:rFonts w:ascii="Times New Roman" w:hAnsi="Times New Roman" w:cs="Times New Roman"/>
          <w:sz w:val="26"/>
          <w:szCs w:val="26"/>
        </w:rPr>
        <w:t>.</w:t>
      </w:r>
    </w:p>
    <w:p w:rsidR="00D35426" w:rsidRPr="00F522E1" w:rsidRDefault="00D35426" w:rsidP="00D35426">
      <w:pPr>
        <w:pStyle w:val="1"/>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II. Стандарт предоставления муниципальной услуги</w:t>
      </w:r>
    </w:p>
    <w:p w:rsidR="00D35426" w:rsidRPr="00F522E1" w:rsidRDefault="00D35426" w:rsidP="00F62DB8">
      <w:pPr>
        <w:pStyle w:val="1"/>
        <w:rPr>
          <w:rFonts w:ascii="Times New Roman" w:eastAsiaTheme="minorEastAsia" w:hAnsi="Times New Roman" w:cs="Times New Roman"/>
          <w:sz w:val="26"/>
          <w:szCs w:val="26"/>
        </w:rPr>
      </w:pPr>
      <w:bookmarkStart w:id="4" w:name="sub_21"/>
      <w:bookmarkEnd w:id="3"/>
      <w:r w:rsidRPr="00F522E1">
        <w:rPr>
          <w:rFonts w:ascii="Times New Roman" w:eastAsiaTheme="minorEastAsia" w:hAnsi="Times New Roman" w:cs="Times New Roman"/>
          <w:sz w:val="26"/>
          <w:szCs w:val="26"/>
        </w:rPr>
        <w:t>Наименование муниципальной услуги</w:t>
      </w:r>
    </w:p>
    <w:bookmarkEnd w:id="4"/>
    <w:p w:rsidR="00F522E1" w:rsidRPr="00F522E1" w:rsidRDefault="00F62DB8" w:rsidP="00D35426">
      <w:pPr>
        <w:rPr>
          <w:rFonts w:ascii="Times New Roman" w:hAnsi="Times New Roman" w:cs="Times New Roman"/>
          <w:sz w:val="26"/>
          <w:szCs w:val="26"/>
        </w:rPr>
      </w:pPr>
      <w:r w:rsidRPr="00F522E1">
        <w:rPr>
          <w:rFonts w:ascii="Times New Roman" w:hAnsi="Times New Roman" w:cs="Times New Roman"/>
          <w:sz w:val="26"/>
          <w:szCs w:val="26"/>
        </w:rPr>
        <w:t xml:space="preserve">4. </w:t>
      </w:r>
      <w:r w:rsidR="00D35426" w:rsidRPr="00F522E1">
        <w:rPr>
          <w:rFonts w:ascii="Times New Roman" w:hAnsi="Times New Roman" w:cs="Times New Roman"/>
          <w:sz w:val="26"/>
          <w:szCs w:val="26"/>
        </w:rPr>
        <w:t xml:space="preserve">Выдача документов, справок, выписок из документов архива </w:t>
      </w:r>
      <w:r w:rsidR="00D83356" w:rsidRPr="00F522E1">
        <w:rPr>
          <w:rFonts w:ascii="Times New Roman" w:hAnsi="Times New Roman" w:cs="Times New Roman"/>
          <w:sz w:val="26"/>
          <w:szCs w:val="26"/>
        </w:rPr>
        <w:t>Яльчикского</w:t>
      </w:r>
      <w:r w:rsidR="00D35426" w:rsidRPr="00F522E1">
        <w:rPr>
          <w:rFonts w:ascii="Times New Roman" w:hAnsi="Times New Roman" w:cs="Times New Roman"/>
          <w:sz w:val="26"/>
          <w:szCs w:val="26"/>
        </w:rPr>
        <w:t xml:space="preserve"> муниципальн</w:t>
      </w:r>
      <w:r w:rsidRPr="00F522E1">
        <w:rPr>
          <w:rFonts w:ascii="Times New Roman" w:hAnsi="Times New Roman" w:cs="Times New Roman"/>
          <w:sz w:val="26"/>
          <w:szCs w:val="26"/>
        </w:rPr>
        <w:t>ого округа Чувашской Республики</w:t>
      </w:r>
      <w:r w:rsidR="00D35426" w:rsidRPr="00F522E1">
        <w:rPr>
          <w:rFonts w:ascii="Times New Roman" w:hAnsi="Times New Roman" w:cs="Times New Roman"/>
          <w:sz w:val="26"/>
          <w:szCs w:val="26"/>
        </w:rPr>
        <w:t>.</w:t>
      </w:r>
    </w:p>
    <w:p w:rsidR="00D35426" w:rsidRPr="00F522E1" w:rsidRDefault="00D35426" w:rsidP="00F62DB8">
      <w:pPr>
        <w:pStyle w:val="1"/>
        <w:rPr>
          <w:rFonts w:ascii="Times New Roman" w:eastAsiaTheme="minorEastAsia" w:hAnsi="Times New Roman" w:cs="Times New Roman"/>
          <w:sz w:val="26"/>
          <w:szCs w:val="26"/>
        </w:rPr>
      </w:pPr>
      <w:bookmarkStart w:id="5" w:name="sub_22"/>
      <w:r w:rsidRPr="00F522E1">
        <w:rPr>
          <w:rFonts w:ascii="Times New Roman" w:eastAsiaTheme="minorEastAsia" w:hAnsi="Times New Roman" w:cs="Times New Roman"/>
          <w:sz w:val="26"/>
          <w:szCs w:val="26"/>
        </w:rPr>
        <w:t xml:space="preserve">Наименование органа, </w:t>
      </w:r>
      <w:r w:rsidR="00F62DB8" w:rsidRPr="00F522E1">
        <w:rPr>
          <w:rFonts w:ascii="Times New Roman" w:eastAsiaTheme="minorEastAsia" w:hAnsi="Times New Roman" w:cs="Times New Roman"/>
          <w:sz w:val="26"/>
          <w:szCs w:val="26"/>
        </w:rPr>
        <w:t>предоставляющего муниципальную У</w:t>
      </w:r>
      <w:r w:rsidRPr="00F522E1">
        <w:rPr>
          <w:rFonts w:ascii="Times New Roman" w:eastAsiaTheme="minorEastAsia" w:hAnsi="Times New Roman" w:cs="Times New Roman"/>
          <w:sz w:val="26"/>
          <w:szCs w:val="26"/>
        </w:rPr>
        <w:t>слугу</w:t>
      </w:r>
    </w:p>
    <w:bookmarkEnd w:id="5"/>
    <w:p w:rsidR="00D35426" w:rsidRPr="00F522E1" w:rsidRDefault="00F62DB8" w:rsidP="00D35426">
      <w:pPr>
        <w:rPr>
          <w:rFonts w:ascii="Times New Roman" w:hAnsi="Times New Roman" w:cs="Times New Roman"/>
          <w:sz w:val="26"/>
          <w:szCs w:val="26"/>
        </w:rPr>
      </w:pPr>
      <w:r w:rsidRPr="00F522E1">
        <w:rPr>
          <w:rFonts w:ascii="Times New Roman" w:hAnsi="Times New Roman" w:cs="Times New Roman"/>
          <w:sz w:val="26"/>
          <w:szCs w:val="26"/>
        </w:rPr>
        <w:t>5. У</w:t>
      </w:r>
      <w:r w:rsidR="00D35426" w:rsidRPr="00F522E1">
        <w:rPr>
          <w:rFonts w:ascii="Times New Roman" w:hAnsi="Times New Roman" w:cs="Times New Roman"/>
          <w:sz w:val="26"/>
          <w:szCs w:val="26"/>
        </w:rPr>
        <w:t xml:space="preserve">слуга предоставляется администрацией </w:t>
      </w:r>
      <w:r w:rsidR="00D83356" w:rsidRPr="00F522E1">
        <w:rPr>
          <w:rFonts w:ascii="Times New Roman" w:hAnsi="Times New Roman" w:cs="Times New Roman"/>
          <w:sz w:val="26"/>
          <w:szCs w:val="26"/>
        </w:rPr>
        <w:t xml:space="preserve">Яльчикского </w:t>
      </w:r>
      <w:r w:rsidR="00D35426" w:rsidRPr="00F522E1">
        <w:rPr>
          <w:rFonts w:ascii="Times New Roman" w:hAnsi="Times New Roman" w:cs="Times New Roman"/>
          <w:sz w:val="26"/>
          <w:szCs w:val="26"/>
        </w:rPr>
        <w:t>муниципального округа Чувашской Республики и осуществляется через отдел культуры</w:t>
      </w:r>
      <w:r w:rsidR="00D83356" w:rsidRPr="00F522E1">
        <w:rPr>
          <w:rFonts w:ascii="Times New Roman" w:hAnsi="Times New Roman" w:cs="Times New Roman"/>
          <w:sz w:val="26"/>
          <w:szCs w:val="26"/>
        </w:rPr>
        <w:t>, социального развития</w:t>
      </w:r>
      <w:r w:rsidR="00D35426" w:rsidRPr="00F522E1">
        <w:rPr>
          <w:rFonts w:ascii="Times New Roman" w:hAnsi="Times New Roman" w:cs="Times New Roman"/>
          <w:sz w:val="26"/>
          <w:szCs w:val="26"/>
        </w:rPr>
        <w:t xml:space="preserve"> и архивного дела администрации </w:t>
      </w:r>
      <w:r w:rsidR="00D83356" w:rsidRPr="00F522E1">
        <w:rPr>
          <w:rFonts w:ascii="Times New Roman" w:hAnsi="Times New Roman" w:cs="Times New Roman"/>
          <w:sz w:val="26"/>
          <w:szCs w:val="26"/>
        </w:rPr>
        <w:t>Яльчикского</w:t>
      </w:r>
      <w:r w:rsidR="00D35426" w:rsidRPr="00F522E1">
        <w:rPr>
          <w:rFonts w:ascii="Times New Roman" w:hAnsi="Times New Roman" w:cs="Times New Roman"/>
          <w:sz w:val="26"/>
          <w:szCs w:val="26"/>
        </w:rPr>
        <w:t xml:space="preserve"> муниципального округа</w:t>
      </w:r>
      <w:r w:rsidRPr="00F522E1">
        <w:rPr>
          <w:rFonts w:ascii="Times New Roman" w:hAnsi="Times New Roman" w:cs="Times New Roman"/>
          <w:sz w:val="26"/>
          <w:szCs w:val="26"/>
        </w:rPr>
        <w:t xml:space="preserve"> Чувашской Республики (далее </w:t>
      </w:r>
      <w:r w:rsidR="00F84974" w:rsidRPr="00F522E1">
        <w:rPr>
          <w:rFonts w:ascii="Times New Roman" w:hAnsi="Times New Roman" w:cs="Times New Roman"/>
          <w:sz w:val="26"/>
          <w:szCs w:val="26"/>
        </w:rPr>
        <w:t>–</w:t>
      </w:r>
      <w:r w:rsidRPr="00F522E1">
        <w:rPr>
          <w:rFonts w:ascii="Times New Roman" w:hAnsi="Times New Roman" w:cs="Times New Roman"/>
          <w:sz w:val="26"/>
          <w:szCs w:val="26"/>
        </w:rPr>
        <w:t xml:space="preserve"> </w:t>
      </w:r>
      <w:r w:rsidR="00F84974" w:rsidRPr="00F522E1">
        <w:rPr>
          <w:rFonts w:ascii="Times New Roman" w:hAnsi="Times New Roman" w:cs="Times New Roman"/>
          <w:sz w:val="26"/>
          <w:szCs w:val="26"/>
        </w:rPr>
        <w:t>Архив)</w:t>
      </w:r>
      <w:r w:rsidR="00D35426" w:rsidRPr="00F522E1">
        <w:rPr>
          <w:rFonts w:ascii="Times New Roman" w:hAnsi="Times New Roman" w:cs="Times New Roman"/>
          <w:sz w:val="26"/>
          <w:szCs w:val="26"/>
        </w:rPr>
        <w:t>.</w:t>
      </w:r>
    </w:p>
    <w:p w:rsidR="00D35426" w:rsidRPr="00F522E1" w:rsidRDefault="00D35426" w:rsidP="00841AB7">
      <w:pPr>
        <w:pStyle w:val="1"/>
        <w:rPr>
          <w:rFonts w:ascii="Times New Roman" w:hAnsi="Times New Roman" w:cs="Times New Roman"/>
          <w:sz w:val="26"/>
          <w:szCs w:val="26"/>
        </w:rPr>
      </w:pPr>
      <w:bookmarkStart w:id="6" w:name="sub_23"/>
      <w:r w:rsidRPr="00F522E1">
        <w:rPr>
          <w:rFonts w:ascii="Times New Roman" w:eastAsiaTheme="minorEastAsia" w:hAnsi="Times New Roman" w:cs="Times New Roman"/>
          <w:sz w:val="26"/>
          <w:szCs w:val="26"/>
        </w:rPr>
        <w:t>Результат предоставления муниципальной услуги</w:t>
      </w:r>
      <w:bookmarkEnd w:id="6"/>
    </w:p>
    <w:p w:rsidR="00D35426" w:rsidRPr="008C14BB" w:rsidRDefault="00F62DB8" w:rsidP="00D35426">
      <w:pPr>
        <w:rPr>
          <w:rFonts w:ascii="Times New Roman" w:hAnsi="Times New Roman" w:cs="Times New Roman"/>
          <w:sz w:val="26"/>
          <w:szCs w:val="26"/>
        </w:rPr>
      </w:pPr>
      <w:r w:rsidRPr="008C14BB">
        <w:rPr>
          <w:rFonts w:ascii="Times New Roman" w:hAnsi="Times New Roman" w:cs="Times New Roman"/>
          <w:sz w:val="26"/>
          <w:szCs w:val="26"/>
        </w:rPr>
        <w:t xml:space="preserve">6. </w:t>
      </w:r>
      <w:r w:rsidR="00D35426" w:rsidRPr="008C14BB">
        <w:rPr>
          <w:rFonts w:ascii="Times New Roman" w:hAnsi="Times New Roman" w:cs="Times New Roman"/>
          <w:sz w:val="26"/>
          <w:szCs w:val="26"/>
        </w:rPr>
        <w:t>Конечным результатом предоставления муниципальной услуги являются:</w:t>
      </w:r>
    </w:p>
    <w:p w:rsidR="00AC3BBE" w:rsidRPr="008C14BB" w:rsidRDefault="00D35426" w:rsidP="00D35426">
      <w:pPr>
        <w:rPr>
          <w:rFonts w:ascii="Times New Roman" w:hAnsi="Times New Roman" w:cs="Times New Roman"/>
          <w:sz w:val="26"/>
          <w:szCs w:val="26"/>
        </w:rPr>
      </w:pPr>
      <w:r w:rsidRPr="008C14BB">
        <w:rPr>
          <w:rFonts w:ascii="Times New Roman" w:hAnsi="Times New Roman" w:cs="Times New Roman"/>
          <w:b/>
          <w:sz w:val="26"/>
          <w:szCs w:val="26"/>
        </w:rPr>
        <w:t>Архивная справка</w:t>
      </w:r>
      <w:r w:rsidRPr="008C14BB">
        <w:rPr>
          <w:rFonts w:ascii="Times New Roman" w:hAnsi="Times New Roman" w:cs="Times New Roman"/>
          <w:sz w:val="26"/>
          <w:szCs w:val="26"/>
        </w:rPr>
        <w:t xml:space="preserve"> - официальный документ, составленный на бланке отдела культуры</w:t>
      </w:r>
      <w:r w:rsidR="00D83356" w:rsidRPr="008C14BB">
        <w:rPr>
          <w:rFonts w:ascii="Times New Roman" w:hAnsi="Times New Roman" w:cs="Times New Roman"/>
          <w:sz w:val="26"/>
          <w:szCs w:val="26"/>
        </w:rPr>
        <w:t>, социального развития</w:t>
      </w:r>
      <w:r w:rsidRPr="008C14BB">
        <w:rPr>
          <w:rFonts w:ascii="Times New Roman" w:hAnsi="Times New Roman" w:cs="Times New Roman"/>
          <w:sz w:val="26"/>
          <w:szCs w:val="26"/>
        </w:rPr>
        <w:t xml:space="preserve"> и архивного дела администрации </w:t>
      </w:r>
      <w:r w:rsidR="00D83356" w:rsidRPr="008C14BB">
        <w:rPr>
          <w:rFonts w:ascii="Times New Roman" w:hAnsi="Times New Roman" w:cs="Times New Roman"/>
          <w:sz w:val="26"/>
          <w:szCs w:val="26"/>
        </w:rPr>
        <w:t xml:space="preserve">Яльчикского </w:t>
      </w:r>
      <w:r w:rsidRPr="008C14BB">
        <w:rPr>
          <w:rFonts w:ascii="Times New Roman" w:hAnsi="Times New Roman" w:cs="Times New Roman"/>
          <w:sz w:val="26"/>
          <w:szCs w:val="26"/>
        </w:rPr>
        <w:t>муниципального округа Чувашской Республики, имеющий юридическую силу и содержащий архивную информацию о предмете запроса с указанием поисковых данных документов, заверенная в установленном порядке;</w:t>
      </w:r>
    </w:p>
    <w:p w:rsidR="00AC3BBE" w:rsidRPr="008C14BB" w:rsidRDefault="00AC3BBE" w:rsidP="00AC3BBE">
      <w:pPr>
        <w:rPr>
          <w:rFonts w:ascii="Times New Roman" w:hAnsi="Times New Roman" w:cs="Times New Roman"/>
          <w:sz w:val="26"/>
          <w:szCs w:val="26"/>
        </w:rPr>
      </w:pPr>
      <w:r w:rsidRPr="008C14BB">
        <w:rPr>
          <w:rFonts w:ascii="Times New Roman" w:hAnsi="Times New Roman" w:cs="Times New Roman"/>
          <w:b/>
          <w:bCs/>
          <w:sz w:val="26"/>
          <w:szCs w:val="26"/>
        </w:rPr>
        <w:t>Архивная копия</w:t>
      </w:r>
      <w:r w:rsidRPr="008C14BB">
        <w:rPr>
          <w:rFonts w:ascii="Times New Roman" w:hAnsi="Times New Roman" w:cs="Times New Roman"/>
          <w:sz w:val="26"/>
          <w:szCs w:val="26"/>
        </w:rPr>
        <w:t xml:space="preserve"> - официальный документ, воспроизводящий текст или изображение архивного документа с указанием его поисковых данных, заверенная в установленном порядке;</w:t>
      </w:r>
    </w:p>
    <w:p w:rsidR="00D35426" w:rsidRPr="008C14BB" w:rsidRDefault="00D35426" w:rsidP="00D35426">
      <w:pPr>
        <w:rPr>
          <w:rFonts w:ascii="Times New Roman" w:hAnsi="Times New Roman" w:cs="Times New Roman"/>
          <w:sz w:val="26"/>
          <w:szCs w:val="26"/>
        </w:rPr>
      </w:pPr>
      <w:r w:rsidRPr="008C14BB">
        <w:rPr>
          <w:rFonts w:ascii="Times New Roman" w:hAnsi="Times New Roman" w:cs="Times New Roman"/>
          <w:b/>
          <w:sz w:val="26"/>
          <w:szCs w:val="26"/>
        </w:rPr>
        <w:t>Архивная выписка</w:t>
      </w:r>
      <w:r w:rsidRPr="008C14BB">
        <w:rPr>
          <w:rFonts w:ascii="Times New Roman" w:hAnsi="Times New Roman" w:cs="Times New Roman"/>
          <w:sz w:val="26"/>
          <w:szCs w:val="26"/>
        </w:rPr>
        <w:t xml:space="preserve"> - официальный документ архива, составленный на бланке отдела культуры</w:t>
      </w:r>
      <w:r w:rsidR="00D83356" w:rsidRPr="008C14BB">
        <w:rPr>
          <w:rFonts w:ascii="Times New Roman" w:hAnsi="Times New Roman" w:cs="Times New Roman"/>
          <w:sz w:val="26"/>
          <w:szCs w:val="26"/>
        </w:rPr>
        <w:t>, социального развития</w:t>
      </w:r>
      <w:r w:rsidRPr="008C14BB">
        <w:rPr>
          <w:rFonts w:ascii="Times New Roman" w:hAnsi="Times New Roman" w:cs="Times New Roman"/>
          <w:sz w:val="26"/>
          <w:szCs w:val="26"/>
        </w:rPr>
        <w:t xml:space="preserve"> и архивного дела администрации </w:t>
      </w:r>
      <w:r w:rsidR="00D83356" w:rsidRPr="008C14BB">
        <w:rPr>
          <w:rFonts w:ascii="Times New Roman" w:hAnsi="Times New Roman" w:cs="Times New Roman"/>
          <w:sz w:val="26"/>
          <w:szCs w:val="26"/>
        </w:rPr>
        <w:t xml:space="preserve">Яльчикского </w:t>
      </w:r>
      <w:r w:rsidRPr="008C14BB">
        <w:rPr>
          <w:rFonts w:ascii="Times New Roman" w:hAnsi="Times New Roman" w:cs="Times New Roman"/>
          <w:sz w:val="26"/>
          <w:szCs w:val="26"/>
        </w:rPr>
        <w:t xml:space="preserve">муниципального округа Чувашской Республики, дословно </w:t>
      </w:r>
      <w:r w:rsidRPr="008C14BB">
        <w:rPr>
          <w:rFonts w:ascii="Times New Roman" w:hAnsi="Times New Roman" w:cs="Times New Roman"/>
          <w:sz w:val="26"/>
          <w:szCs w:val="26"/>
        </w:rPr>
        <w:lastRenderedPageBreak/>
        <w:t>воспроизводящий часть текста архивного документа, относящаяся к определённому факту, событию, лицу, с указанием его поисковых данных, заверенная в установленном порядке;</w:t>
      </w:r>
    </w:p>
    <w:p w:rsidR="00D35426" w:rsidRPr="00F522E1" w:rsidRDefault="00D35426" w:rsidP="00D35426">
      <w:pPr>
        <w:rPr>
          <w:rFonts w:ascii="Times New Roman" w:hAnsi="Times New Roman" w:cs="Times New Roman"/>
          <w:sz w:val="26"/>
          <w:szCs w:val="26"/>
        </w:rPr>
      </w:pPr>
      <w:r w:rsidRPr="008C14BB">
        <w:rPr>
          <w:rFonts w:ascii="Times New Roman" w:hAnsi="Times New Roman" w:cs="Times New Roman"/>
          <w:b/>
          <w:sz w:val="26"/>
          <w:szCs w:val="26"/>
        </w:rPr>
        <w:t>Информационное письмо</w:t>
      </w:r>
      <w:r w:rsidRPr="008C14BB">
        <w:rPr>
          <w:rFonts w:ascii="Times New Roman" w:hAnsi="Times New Roman" w:cs="Times New Roman"/>
          <w:sz w:val="26"/>
          <w:szCs w:val="26"/>
        </w:rPr>
        <w:t xml:space="preserve"> о переадресовании обращения </w:t>
      </w:r>
      <w:r w:rsidRPr="00F522E1">
        <w:rPr>
          <w:rFonts w:ascii="Times New Roman" w:hAnsi="Times New Roman" w:cs="Times New Roman"/>
          <w:sz w:val="26"/>
          <w:szCs w:val="26"/>
        </w:rPr>
        <w:t>в организации, учреждения, в которых находятся на хранении документы, необходимые для исполнения муниципальной услуги;</w:t>
      </w:r>
    </w:p>
    <w:p w:rsidR="00F62DB8" w:rsidRPr="00F522E1" w:rsidRDefault="00F62DB8" w:rsidP="00D35426">
      <w:pPr>
        <w:rPr>
          <w:rFonts w:ascii="Times New Roman" w:hAnsi="Times New Roman" w:cs="Times New Roman"/>
          <w:sz w:val="26"/>
          <w:szCs w:val="26"/>
        </w:rPr>
      </w:pPr>
      <w:r w:rsidRPr="00F522E1">
        <w:rPr>
          <w:rFonts w:ascii="Times New Roman" w:hAnsi="Times New Roman" w:cs="Times New Roman"/>
          <w:sz w:val="26"/>
          <w:szCs w:val="26"/>
        </w:rPr>
        <w:t>7. Формирование реестровой записи в качестве результата предоставления Услуги не предусмотрено.</w:t>
      </w:r>
    </w:p>
    <w:p w:rsidR="00AC3BBE" w:rsidRPr="00824D8A" w:rsidRDefault="00F62DB8" w:rsidP="00AC3BBE">
      <w:pPr>
        <w:rPr>
          <w:rFonts w:ascii="Times New Roman" w:hAnsi="Times New Roman" w:cs="Times New Roman"/>
          <w:sz w:val="26"/>
          <w:szCs w:val="26"/>
        </w:rPr>
      </w:pPr>
      <w:r w:rsidRPr="00F522E1">
        <w:rPr>
          <w:rFonts w:ascii="Times New Roman" w:hAnsi="Times New Roman" w:cs="Times New Roman"/>
          <w:sz w:val="26"/>
          <w:szCs w:val="26"/>
        </w:rPr>
        <w:t xml:space="preserve">8. </w:t>
      </w:r>
      <w:r w:rsidR="00AC3BBE" w:rsidRPr="00F522E1">
        <w:rPr>
          <w:rFonts w:ascii="Times New Roman" w:hAnsi="Times New Roman" w:cs="Times New Roman"/>
          <w:sz w:val="26"/>
          <w:szCs w:val="26"/>
        </w:rPr>
        <w:t xml:space="preserve">Результат предоставления Услуги может быть получен заявителем в форме документа на бумажном носителе при личном обращении в </w:t>
      </w:r>
      <w:r w:rsidR="00F522E1">
        <w:rPr>
          <w:rFonts w:ascii="Times New Roman" w:hAnsi="Times New Roman" w:cs="Times New Roman"/>
          <w:sz w:val="26"/>
          <w:szCs w:val="26"/>
        </w:rPr>
        <w:t>Архив</w:t>
      </w:r>
      <w:r w:rsidR="00AC3BBE" w:rsidRPr="00F522E1">
        <w:rPr>
          <w:rFonts w:ascii="Times New Roman" w:hAnsi="Times New Roman" w:cs="Times New Roman"/>
          <w:sz w:val="26"/>
          <w:szCs w:val="26"/>
        </w:rPr>
        <w:t xml:space="preserve">, посредством почтовой связи, в форме электронного документа - в личном кабинете на </w:t>
      </w:r>
      <w:hyperlink r:id="rId9" w:history="1">
        <w:r w:rsidR="00AC3BBE" w:rsidRPr="00824D8A">
          <w:rPr>
            <w:rFonts w:ascii="Times New Roman" w:hAnsi="Times New Roman" w:cs="Times New Roman"/>
            <w:sz w:val="26"/>
            <w:szCs w:val="26"/>
          </w:rPr>
          <w:t>Едином портале</w:t>
        </w:r>
      </w:hyperlink>
      <w:r w:rsidR="00AC3BBE" w:rsidRPr="00824D8A">
        <w:rPr>
          <w:rFonts w:ascii="Times New Roman" w:hAnsi="Times New Roman" w:cs="Times New Roman"/>
          <w:sz w:val="26"/>
          <w:szCs w:val="26"/>
        </w:rPr>
        <w:t>.</w:t>
      </w:r>
    </w:p>
    <w:p w:rsidR="00D35426" w:rsidRPr="00F522E1" w:rsidRDefault="00141A0E" w:rsidP="00D35426">
      <w:pPr>
        <w:pStyle w:val="1"/>
        <w:rPr>
          <w:rFonts w:ascii="Times New Roman" w:eastAsiaTheme="minorEastAsia" w:hAnsi="Times New Roman" w:cs="Times New Roman"/>
          <w:sz w:val="26"/>
          <w:szCs w:val="26"/>
        </w:rPr>
      </w:pPr>
      <w:bookmarkStart w:id="7" w:name="sub_24"/>
      <w:r w:rsidRPr="00F522E1">
        <w:rPr>
          <w:rFonts w:ascii="Times New Roman" w:eastAsiaTheme="minorEastAsia" w:hAnsi="Times New Roman" w:cs="Times New Roman"/>
          <w:sz w:val="26"/>
          <w:szCs w:val="26"/>
        </w:rPr>
        <w:t>Срок</w:t>
      </w:r>
      <w:r w:rsidR="00D35426" w:rsidRPr="00F522E1">
        <w:rPr>
          <w:rFonts w:ascii="Times New Roman" w:eastAsiaTheme="minorEastAsia" w:hAnsi="Times New Roman" w:cs="Times New Roman"/>
          <w:sz w:val="26"/>
          <w:szCs w:val="26"/>
        </w:rPr>
        <w:t xml:space="preserve"> предоставления </w:t>
      </w:r>
      <w:r w:rsidRPr="00F522E1">
        <w:rPr>
          <w:rFonts w:ascii="Times New Roman" w:eastAsiaTheme="minorEastAsia" w:hAnsi="Times New Roman" w:cs="Times New Roman"/>
          <w:sz w:val="26"/>
          <w:szCs w:val="26"/>
        </w:rPr>
        <w:t>Услуги.</w:t>
      </w:r>
    </w:p>
    <w:bookmarkEnd w:id="7"/>
    <w:p w:rsidR="00675B22" w:rsidRDefault="00675B22" w:rsidP="00D35426">
      <w:pPr>
        <w:rPr>
          <w:rFonts w:ascii="Times New Roman" w:hAnsi="Times New Roman" w:cs="Times New Roman"/>
          <w:sz w:val="26"/>
          <w:szCs w:val="26"/>
        </w:rPr>
      </w:pPr>
      <w:r w:rsidRPr="00F522E1">
        <w:rPr>
          <w:rFonts w:ascii="Times New Roman" w:hAnsi="Times New Roman" w:cs="Times New Roman"/>
          <w:sz w:val="26"/>
          <w:szCs w:val="26"/>
        </w:rPr>
        <w:t xml:space="preserve">9. </w:t>
      </w:r>
      <w:r w:rsidR="00F62DB8" w:rsidRPr="00F522E1">
        <w:rPr>
          <w:rFonts w:ascii="Times New Roman" w:hAnsi="Times New Roman" w:cs="Times New Roman"/>
          <w:sz w:val="26"/>
          <w:szCs w:val="26"/>
        </w:rPr>
        <w:t xml:space="preserve">Независимо от категории (признаков) заявителя максимальный срок предоставления Услуги составляет 30 календарных дней со дня регистрации в </w:t>
      </w:r>
      <w:r w:rsidR="00F84974" w:rsidRPr="00F522E1">
        <w:rPr>
          <w:rFonts w:ascii="Times New Roman" w:hAnsi="Times New Roman" w:cs="Times New Roman"/>
          <w:sz w:val="26"/>
          <w:szCs w:val="26"/>
        </w:rPr>
        <w:t xml:space="preserve">Архиве заявления о предоставлении Услуги и документов, необходимых для предоставления Услуги, представленных при личном обращении в Архив, посредством Единого портала, посредством почтовой связи. </w:t>
      </w:r>
    </w:p>
    <w:p w:rsidR="00841AB7" w:rsidRPr="00F522E1" w:rsidRDefault="00841AB7" w:rsidP="00D35426">
      <w:pPr>
        <w:rPr>
          <w:rFonts w:ascii="Times New Roman" w:hAnsi="Times New Roman" w:cs="Times New Roman"/>
          <w:sz w:val="26"/>
          <w:szCs w:val="26"/>
        </w:rPr>
      </w:pPr>
    </w:p>
    <w:p w:rsidR="00675B22" w:rsidRPr="00F522E1" w:rsidRDefault="00D35426" w:rsidP="00675B22">
      <w:pPr>
        <w:pStyle w:val="1"/>
        <w:spacing w:before="0" w:after="0"/>
        <w:rPr>
          <w:rFonts w:ascii="Times New Roman" w:eastAsiaTheme="minorEastAsia" w:hAnsi="Times New Roman" w:cs="Times New Roman"/>
          <w:sz w:val="26"/>
          <w:szCs w:val="26"/>
        </w:rPr>
      </w:pPr>
      <w:bookmarkStart w:id="8" w:name="sub_25"/>
      <w:r w:rsidRPr="00F522E1">
        <w:rPr>
          <w:rFonts w:ascii="Times New Roman" w:eastAsiaTheme="minorEastAsia" w:hAnsi="Times New Roman" w:cs="Times New Roman"/>
          <w:sz w:val="26"/>
          <w:szCs w:val="26"/>
        </w:rPr>
        <w:t xml:space="preserve">Размер платы, взимаемой с заявителя при предоставлении </w:t>
      </w:r>
      <w:r w:rsidR="00675B22" w:rsidRPr="00F522E1">
        <w:rPr>
          <w:rFonts w:ascii="Times New Roman" w:eastAsiaTheme="minorEastAsia" w:hAnsi="Times New Roman" w:cs="Times New Roman"/>
          <w:sz w:val="26"/>
          <w:szCs w:val="26"/>
        </w:rPr>
        <w:t>У</w:t>
      </w:r>
      <w:r w:rsidRPr="00F522E1">
        <w:rPr>
          <w:rFonts w:ascii="Times New Roman" w:eastAsiaTheme="minorEastAsia" w:hAnsi="Times New Roman" w:cs="Times New Roman"/>
          <w:sz w:val="26"/>
          <w:szCs w:val="26"/>
        </w:rPr>
        <w:t xml:space="preserve">слуги, </w:t>
      </w:r>
    </w:p>
    <w:p w:rsidR="00D35426" w:rsidRDefault="00D35426" w:rsidP="00082FA9">
      <w:pPr>
        <w:pStyle w:val="1"/>
        <w:spacing w:before="0" w:after="0"/>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и способы ее взимания</w:t>
      </w:r>
      <w:bookmarkEnd w:id="8"/>
    </w:p>
    <w:p w:rsidR="00082FA9" w:rsidRPr="00082FA9" w:rsidRDefault="00082FA9" w:rsidP="00082FA9"/>
    <w:p w:rsidR="00D35426" w:rsidRPr="00F522E1" w:rsidRDefault="00675B22" w:rsidP="00D35426">
      <w:pPr>
        <w:rPr>
          <w:rFonts w:ascii="Times New Roman" w:hAnsi="Times New Roman" w:cs="Times New Roman"/>
          <w:sz w:val="26"/>
          <w:szCs w:val="26"/>
        </w:rPr>
      </w:pPr>
      <w:r w:rsidRPr="00F522E1">
        <w:rPr>
          <w:rFonts w:ascii="Times New Roman" w:hAnsi="Times New Roman" w:cs="Times New Roman"/>
          <w:sz w:val="26"/>
          <w:szCs w:val="26"/>
        </w:rPr>
        <w:t xml:space="preserve">10. </w:t>
      </w:r>
      <w:r w:rsidR="00D35426" w:rsidRPr="00F522E1">
        <w:rPr>
          <w:rFonts w:ascii="Times New Roman" w:hAnsi="Times New Roman" w:cs="Times New Roman"/>
          <w:sz w:val="26"/>
          <w:szCs w:val="26"/>
        </w:rPr>
        <w:t xml:space="preserve">Взимание государственной пошлины </w:t>
      </w:r>
      <w:r w:rsidR="00141A0E" w:rsidRPr="00F522E1">
        <w:rPr>
          <w:rFonts w:ascii="Times New Roman" w:hAnsi="Times New Roman" w:cs="Times New Roman"/>
          <w:sz w:val="26"/>
          <w:szCs w:val="26"/>
        </w:rPr>
        <w:t xml:space="preserve">или иной платы </w:t>
      </w:r>
      <w:r w:rsidR="00D35426" w:rsidRPr="00F522E1">
        <w:rPr>
          <w:rFonts w:ascii="Times New Roman" w:hAnsi="Times New Roman" w:cs="Times New Roman"/>
          <w:sz w:val="26"/>
          <w:szCs w:val="26"/>
        </w:rPr>
        <w:t>з</w:t>
      </w:r>
      <w:r w:rsidR="00141A0E" w:rsidRPr="00F522E1">
        <w:rPr>
          <w:rFonts w:ascii="Times New Roman" w:hAnsi="Times New Roman" w:cs="Times New Roman"/>
          <w:sz w:val="26"/>
          <w:szCs w:val="26"/>
        </w:rPr>
        <w:t>а предоставление У</w:t>
      </w:r>
      <w:r w:rsidR="00D35426" w:rsidRPr="00F522E1">
        <w:rPr>
          <w:rFonts w:ascii="Times New Roman" w:hAnsi="Times New Roman" w:cs="Times New Roman"/>
          <w:sz w:val="26"/>
          <w:szCs w:val="26"/>
        </w:rPr>
        <w:t>слуги законодательством Российской Федерации не предусмотрено.</w:t>
      </w:r>
    </w:p>
    <w:p w:rsidR="00141A0E" w:rsidRPr="00F522E1" w:rsidRDefault="00141A0E" w:rsidP="00141A0E">
      <w:pPr>
        <w:rPr>
          <w:rFonts w:ascii="Times New Roman" w:hAnsi="Times New Roman" w:cs="Times New Roman"/>
          <w:sz w:val="26"/>
          <w:szCs w:val="26"/>
        </w:rPr>
      </w:pPr>
    </w:p>
    <w:p w:rsidR="00675B22" w:rsidRPr="00F522E1" w:rsidRDefault="00D35426" w:rsidP="00675B22">
      <w:pPr>
        <w:pStyle w:val="1"/>
        <w:spacing w:before="0" w:after="0"/>
        <w:rPr>
          <w:rFonts w:ascii="Times New Roman" w:eastAsiaTheme="minorEastAsia" w:hAnsi="Times New Roman" w:cs="Times New Roman"/>
          <w:sz w:val="26"/>
          <w:szCs w:val="26"/>
        </w:rPr>
      </w:pPr>
      <w:bookmarkStart w:id="9" w:name="sub_26"/>
      <w:r w:rsidRPr="00F522E1">
        <w:rPr>
          <w:rFonts w:ascii="Times New Roman" w:eastAsiaTheme="minorEastAsia" w:hAnsi="Times New Roman" w:cs="Times New Roman"/>
          <w:sz w:val="26"/>
          <w:szCs w:val="26"/>
        </w:rPr>
        <w:t xml:space="preserve">Максимальный срок ожидания в очереди </w:t>
      </w:r>
    </w:p>
    <w:p w:rsidR="00675B22" w:rsidRPr="00F522E1" w:rsidRDefault="00D35426" w:rsidP="00675B22">
      <w:pPr>
        <w:pStyle w:val="1"/>
        <w:spacing w:before="0" w:after="0"/>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при п</w:t>
      </w:r>
      <w:r w:rsidR="00C61CA1" w:rsidRPr="00F522E1">
        <w:rPr>
          <w:rFonts w:ascii="Times New Roman" w:eastAsiaTheme="minorEastAsia" w:hAnsi="Times New Roman" w:cs="Times New Roman"/>
          <w:sz w:val="26"/>
          <w:szCs w:val="26"/>
        </w:rPr>
        <w:t>одаче запроса заявителем  о предоставлении У</w:t>
      </w:r>
      <w:r w:rsidRPr="00F522E1">
        <w:rPr>
          <w:rFonts w:ascii="Times New Roman" w:eastAsiaTheme="minorEastAsia" w:hAnsi="Times New Roman" w:cs="Times New Roman"/>
          <w:sz w:val="26"/>
          <w:szCs w:val="26"/>
        </w:rPr>
        <w:t xml:space="preserve">слуги </w:t>
      </w:r>
    </w:p>
    <w:p w:rsidR="00D35426" w:rsidRPr="00F522E1" w:rsidRDefault="00D35426" w:rsidP="00675B22">
      <w:pPr>
        <w:pStyle w:val="1"/>
        <w:spacing w:before="0" w:after="0"/>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 xml:space="preserve">и при получении результата предоставления </w:t>
      </w:r>
      <w:r w:rsidR="00C61CA1" w:rsidRPr="00F522E1">
        <w:rPr>
          <w:rFonts w:ascii="Times New Roman" w:eastAsiaTheme="minorEastAsia" w:hAnsi="Times New Roman" w:cs="Times New Roman"/>
          <w:sz w:val="26"/>
          <w:szCs w:val="26"/>
        </w:rPr>
        <w:t>У</w:t>
      </w:r>
      <w:r w:rsidRPr="00F522E1">
        <w:rPr>
          <w:rFonts w:ascii="Times New Roman" w:eastAsiaTheme="minorEastAsia" w:hAnsi="Times New Roman" w:cs="Times New Roman"/>
          <w:sz w:val="26"/>
          <w:szCs w:val="26"/>
        </w:rPr>
        <w:t>слуги</w:t>
      </w:r>
    </w:p>
    <w:bookmarkEnd w:id="9"/>
    <w:p w:rsidR="00D35426" w:rsidRPr="00F522E1" w:rsidRDefault="00D35426" w:rsidP="00D35426">
      <w:pPr>
        <w:rPr>
          <w:rFonts w:ascii="Times New Roman" w:hAnsi="Times New Roman" w:cs="Times New Roman"/>
          <w:sz w:val="26"/>
          <w:szCs w:val="26"/>
        </w:rPr>
      </w:pPr>
    </w:p>
    <w:p w:rsidR="00C61CA1" w:rsidRPr="00F522E1" w:rsidRDefault="00675B22" w:rsidP="00C61CA1">
      <w:pPr>
        <w:rPr>
          <w:rFonts w:ascii="Times New Roman" w:hAnsi="Times New Roman" w:cs="Times New Roman"/>
          <w:sz w:val="26"/>
          <w:szCs w:val="26"/>
        </w:rPr>
      </w:pPr>
      <w:r w:rsidRPr="00F522E1">
        <w:rPr>
          <w:rFonts w:ascii="Times New Roman" w:hAnsi="Times New Roman" w:cs="Times New Roman"/>
          <w:sz w:val="26"/>
          <w:szCs w:val="26"/>
        </w:rPr>
        <w:t xml:space="preserve">11. </w:t>
      </w:r>
      <w:r w:rsidR="00C61CA1" w:rsidRPr="00F522E1">
        <w:rPr>
          <w:rFonts w:ascii="Times New Roman" w:hAnsi="Times New Roman" w:cs="Times New Roman"/>
          <w:sz w:val="26"/>
          <w:szCs w:val="26"/>
        </w:rPr>
        <w:t xml:space="preserve">Максимальный срок ожидания в очереди при подаче заявления о предоставлении Услуги в случае личного обращения заявителя в </w:t>
      </w:r>
      <w:r w:rsidRPr="00F522E1">
        <w:rPr>
          <w:rFonts w:ascii="Times New Roman" w:hAnsi="Times New Roman" w:cs="Times New Roman"/>
          <w:sz w:val="26"/>
          <w:szCs w:val="26"/>
        </w:rPr>
        <w:t>Архив</w:t>
      </w:r>
      <w:r w:rsidR="00C61CA1" w:rsidRPr="00F522E1">
        <w:rPr>
          <w:rFonts w:ascii="Times New Roman" w:hAnsi="Times New Roman" w:cs="Times New Roman"/>
          <w:sz w:val="26"/>
          <w:szCs w:val="26"/>
        </w:rPr>
        <w:t xml:space="preserve"> не превышает 15 минут.</w:t>
      </w:r>
    </w:p>
    <w:p w:rsidR="00D35426" w:rsidRPr="00F522E1" w:rsidRDefault="009F084A" w:rsidP="00D35426">
      <w:pPr>
        <w:rPr>
          <w:rFonts w:ascii="Times New Roman" w:hAnsi="Times New Roman" w:cs="Times New Roman"/>
          <w:sz w:val="26"/>
          <w:szCs w:val="26"/>
        </w:rPr>
      </w:pPr>
      <w:bookmarkStart w:id="10" w:name="sub_12"/>
      <w:r w:rsidRPr="00F522E1">
        <w:rPr>
          <w:rFonts w:ascii="Times New Roman" w:hAnsi="Times New Roman" w:cs="Times New Roman"/>
          <w:sz w:val="26"/>
          <w:szCs w:val="26"/>
        </w:rPr>
        <w:t xml:space="preserve">12. </w:t>
      </w:r>
      <w:r w:rsidR="00C61CA1" w:rsidRPr="00F522E1">
        <w:rPr>
          <w:rFonts w:ascii="Times New Roman" w:hAnsi="Times New Roman" w:cs="Times New Roman"/>
          <w:sz w:val="26"/>
          <w:szCs w:val="26"/>
        </w:rPr>
        <w:t xml:space="preserve">Максимальный срок ожидания в очереди при получении результата предоставления Услуги в случае личного обращения заявителя в </w:t>
      </w:r>
      <w:r w:rsidR="00675B22" w:rsidRPr="00F522E1">
        <w:rPr>
          <w:rFonts w:ascii="Times New Roman" w:hAnsi="Times New Roman" w:cs="Times New Roman"/>
          <w:sz w:val="26"/>
          <w:szCs w:val="26"/>
        </w:rPr>
        <w:t xml:space="preserve">Архив </w:t>
      </w:r>
      <w:r w:rsidR="00C61CA1" w:rsidRPr="00F522E1">
        <w:rPr>
          <w:rFonts w:ascii="Times New Roman" w:hAnsi="Times New Roman" w:cs="Times New Roman"/>
          <w:sz w:val="26"/>
          <w:szCs w:val="26"/>
        </w:rPr>
        <w:t>не превышает 15 минут.</w:t>
      </w:r>
      <w:bookmarkEnd w:id="10"/>
    </w:p>
    <w:p w:rsidR="00D35426" w:rsidRPr="00F522E1" w:rsidRDefault="00D35426" w:rsidP="00082FA9">
      <w:pPr>
        <w:pStyle w:val="1"/>
        <w:rPr>
          <w:rFonts w:ascii="Times New Roman" w:hAnsi="Times New Roman" w:cs="Times New Roman"/>
          <w:sz w:val="26"/>
          <w:szCs w:val="26"/>
        </w:rPr>
      </w:pPr>
      <w:bookmarkStart w:id="11" w:name="sub_27"/>
      <w:r w:rsidRPr="00F522E1">
        <w:rPr>
          <w:rFonts w:ascii="Times New Roman" w:eastAsiaTheme="minorEastAsia" w:hAnsi="Times New Roman" w:cs="Times New Roman"/>
          <w:sz w:val="26"/>
          <w:szCs w:val="26"/>
        </w:rPr>
        <w:t xml:space="preserve">Срок регистрации </w:t>
      </w:r>
      <w:r w:rsidR="00C61CA1" w:rsidRPr="00F522E1">
        <w:rPr>
          <w:rFonts w:ascii="Times New Roman" w:eastAsiaTheme="minorEastAsia" w:hAnsi="Times New Roman" w:cs="Times New Roman"/>
          <w:sz w:val="26"/>
          <w:szCs w:val="26"/>
        </w:rPr>
        <w:t>заявления о предоставлении Услуги</w:t>
      </w:r>
      <w:bookmarkEnd w:id="11"/>
    </w:p>
    <w:p w:rsidR="000C6042" w:rsidRPr="00F522E1" w:rsidRDefault="009F084A" w:rsidP="00D35426">
      <w:pPr>
        <w:rPr>
          <w:rFonts w:ascii="Times New Roman" w:hAnsi="Times New Roman" w:cs="Times New Roman"/>
          <w:sz w:val="26"/>
          <w:szCs w:val="26"/>
        </w:rPr>
      </w:pPr>
      <w:r w:rsidRPr="00F522E1">
        <w:rPr>
          <w:rFonts w:ascii="Times New Roman" w:hAnsi="Times New Roman" w:cs="Times New Roman"/>
          <w:sz w:val="26"/>
          <w:szCs w:val="26"/>
        </w:rPr>
        <w:t xml:space="preserve">13. </w:t>
      </w:r>
      <w:r w:rsidR="00C61CA1" w:rsidRPr="00F522E1">
        <w:rPr>
          <w:rFonts w:ascii="Times New Roman" w:hAnsi="Times New Roman" w:cs="Times New Roman"/>
          <w:sz w:val="26"/>
          <w:szCs w:val="26"/>
        </w:rPr>
        <w:t xml:space="preserve">Срок регистрации </w:t>
      </w:r>
      <w:r w:rsidRPr="00F522E1">
        <w:rPr>
          <w:rFonts w:ascii="Times New Roman" w:hAnsi="Times New Roman" w:cs="Times New Roman"/>
          <w:sz w:val="26"/>
          <w:szCs w:val="26"/>
        </w:rPr>
        <w:t xml:space="preserve">в Архиве </w:t>
      </w:r>
      <w:r w:rsidR="00C61CA1" w:rsidRPr="00F522E1">
        <w:rPr>
          <w:rFonts w:ascii="Times New Roman" w:hAnsi="Times New Roman" w:cs="Times New Roman"/>
          <w:sz w:val="26"/>
          <w:szCs w:val="26"/>
        </w:rPr>
        <w:t xml:space="preserve">заявления и документов, необходимых для предоставления Услуги, составляет 1 рабочий день с даты поступления заявления и документов, необходимых для предоставления Услуги, </w:t>
      </w:r>
      <w:r w:rsidRPr="00F522E1">
        <w:rPr>
          <w:rFonts w:ascii="Times New Roman" w:hAnsi="Times New Roman" w:cs="Times New Roman"/>
          <w:sz w:val="26"/>
          <w:szCs w:val="26"/>
        </w:rPr>
        <w:t>в Архив при личном обращении</w:t>
      </w:r>
      <w:r w:rsidR="00C61CA1" w:rsidRPr="00F522E1">
        <w:rPr>
          <w:rFonts w:ascii="Times New Roman" w:hAnsi="Times New Roman" w:cs="Times New Roman"/>
          <w:sz w:val="26"/>
          <w:szCs w:val="26"/>
        </w:rPr>
        <w:t xml:space="preserve">, </w:t>
      </w:r>
      <w:r w:rsidR="00C61CA1" w:rsidRPr="00824D8A">
        <w:rPr>
          <w:rFonts w:ascii="Times New Roman" w:hAnsi="Times New Roman" w:cs="Times New Roman"/>
          <w:color w:val="000000" w:themeColor="text1"/>
          <w:sz w:val="26"/>
          <w:szCs w:val="26"/>
        </w:rPr>
        <w:t xml:space="preserve">посредством </w:t>
      </w:r>
      <w:hyperlink r:id="rId10" w:history="1">
        <w:r w:rsidR="00C61CA1" w:rsidRPr="00824D8A">
          <w:rPr>
            <w:rFonts w:ascii="Times New Roman" w:hAnsi="Times New Roman" w:cs="Times New Roman"/>
            <w:color w:val="000000" w:themeColor="text1"/>
            <w:sz w:val="26"/>
            <w:szCs w:val="26"/>
          </w:rPr>
          <w:t>Единого портала</w:t>
        </w:r>
      </w:hyperlink>
      <w:r w:rsidR="00C61CA1" w:rsidRPr="00F522E1">
        <w:rPr>
          <w:rFonts w:ascii="Times New Roman" w:hAnsi="Times New Roman" w:cs="Times New Roman"/>
          <w:sz w:val="26"/>
          <w:szCs w:val="26"/>
        </w:rPr>
        <w:t>, посредством почтовой связи.</w:t>
      </w:r>
    </w:p>
    <w:p w:rsidR="000C6042" w:rsidRDefault="00D35426" w:rsidP="000C6042">
      <w:pPr>
        <w:pStyle w:val="1"/>
        <w:rPr>
          <w:rFonts w:ascii="Times New Roman" w:eastAsiaTheme="minorEastAsia" w:hAnsi="Times New Roman" w:cs="Times New Roman"/>
          <w:sz w:val="26"/>
          <w:szCs w:val="26"/>
        </w:rPr>
      </w:pPr>
      <w:bookmarkStart w:id="12" w:name="sub_28"/>
      <w:r w:rsidRPr="00F522E1">
        <w:rPr>
          <w:rFonts w:ascii="Times New Roman" w:eastAsiaTheme="minorEastAsia" w:hAnsi="Times New Roman" w:cs="Times New Roman"/>
          <w:sz w:val="26"/>
          <w:szCs w:val="26"/>
        </w:rPr>
        <w:t xml:space="preserve">Требования к помещениям, в которых предоставляется </w:t>
      </w:r>
      <w:r w:rsidR="00C61CA1" w:rsidRPr="00F522E1">
        <w:rPr>
          <w:rFonts w:ascii="Times New Roman" w:eastAsiaTheme="minorEastAsia" w:hAnsi="Times New Roman" w:cs="Times New Roman"/>
          <w:sz w:val="26"/>
          <w:szCs w:val="26"/>
        </w:rPr>
        <w:t>У</w:t>
      </w:r>
      <w:r w:rsidRPr="00F522E1">
        <w:rPr>
          <w:rFonts w:ascii="Times New Roman" w:eastAsiaTheme="minorEastAsia" w:hAnsi="Times New Roman" w:cs="Times New Roman"/>
          <w:sz w:val="26"/>
          <w:szCs w:val="26"/>
        </w:rPr>
        <w:t>слуга</w:t>
      </w:r>
      <w:bookmarkEnd w:id="12"/>
    </w:p>
    <w:p w:rsidR="00D35426" w:rsidRPr="00F522E1" w:rsidRDefault="009F084A" w:rsidP="00082FA9">
      <w:pPr>
        <w:pStyle w:val="1"/>
        <w:jc w:val="both"/>
        <w:rPr>
          <w:rFonts w:ascii="Times New Roman" w:hAnsi="Times New Roman" w:cs="Times New Roman"/>
          <w:sz w:val="26"/>
          <w:szCs w:val="26"/>
        </w:rPr>
      </w:pPr>
      <w:r w:rsidRPr="000C6042">
        <w:rPr>
          <w:rFonts w:ascii="Times New Roman" w:hAnsi="Times New Roman" w:cs="Times New Roman"/>
          <w:b w:val="0"/>
          <w:sz w:val="26"/>
          <w:szCs w:val="26"/>
        </w:rPr>
        <w:t xml:space="preserve">14. </w:t>
      </w:r>
      <w:r w:rsidR="000C6042" w:rsidRPr="000C6042">
        <w:rPr>
          <w:rFonts w:ascii="PT Astra Serif" w:hAnsi="PT Astra Serif" w:cs="PT Astra Serif"/>
          <w:b w:val="0"/>
          <w:sz w:val="26"/>
          <w:szCs w:val="26"/>
        </w:rPr>
        <w:t>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rsidR="003169BE" w:rsidRDefault="003169BE" w:rsidP="00D35426">
      <w:pPr>
        <w:pStyle w:val="1"/>
        <w:rPr>
          <w:rFonts w:ascii="Times New Roman" w:eastAsiaTheme="minorEastAsia" w:hAnsi="Times New Roman" w:cs="Times New Roman"/>
          <w:color w:val="auto"/>
          <w:sz w:val="26"/>
          <w:szCs w:val="26"/>
        </w:rPr>
      </w:pPr>
      <w:bookmarkStart w:id="13" w:name="sub_29"/>
    </w:p>
    <w:p w:rsidR="003169BE" w:rsidRDefault="003169BE" w:rsidP="00D35426">
      <w:pPr>
        <w:pStyle w:val="1"/>
        <w:rPr>
          <w:rFonts w:ascii="Times New Roman" w:eastAsiaTheme="minorEastAsia" w:hAnsi="Times New Roman" w:cs="Times New Roman"/>
          <w:color w:val="auto"/>
          <w:sz w:val="26"/>
          <w:szCs w:val="26"/>
        </w:rPr>
      </w:pPr>
    </w:p>
    <w:p w:rsidR="003169BE" w:rsidRDefault="003169BE" w:rsidP="00D35426">
      <w:pPr>
        <w:pStyle w:val="1"/>
        <w:rPr>
          <w:rFonts w:ascii="Times New Roman" w:eastAsiaTheme="minorEastAsia" w:hAnsi="Times New Roman" w:cs="Times New Roman"/>
          <w:color w:val="auto"/>
          <w:sz w:val="26"/>
          <w:szCs w:val="26"/>
        </w:rPr>
      </w:pPr>
    </w:p>
    <w:p w:rsidR="00D35426" w:rsidRPr="000C6042" w:rsidRDefault="00D35426" w:rsidP="00D35426">
      <w:pPr>
        <w:pStyle w:val="1"/>
        <w:rPr>
          <w:rFonts w:ascii="Times New Roman" w:eastAsiaTheme="minorEastAsia" w:hAnsi="Times New Roman" w:cs="Times New Roman"/>
          <w:color w:val="auto"/>
          <w:sz w:val="26"/>
          <w:szCs w:val="26"/>
        </w:rPr>
      </w:pPr>
      <w:r w:rsidRPr="000C6042">
        <w:rPr>
          <w:rFonts w:ascii="Times New Roman" w:eastAsiaTheme="minorEastAsia" w:hAnsi="Times New Roman" w:cs="Times New Roman"/>
          <w:color w:val="auto"/>
          <w:sz w:val="26"/>
          <w:szCs w:val="26"/>
        </w:rPr>
        <w:lastRenderedPageBreak/>
        <w:t xml:space="preserve">Показатели доступности и качества </w:t>
      </w:r>
      <w:r w:rsidR="00032FE5" w:rsidRPr="000C6042">
        <w:rPr>
          <w:rFonts w:ascii="Times New Roman" w:eastAsiaTheme="minorEastAsia" w:hAnsi="Times New Roman" w:cs="Times New Roman"/>
          <w:color w:val="auto"/>
          <w:sz w:val="26"/>
          <w:szCs w:val="26"/>
        </w:rPr>
        <w:t>Услуги</w:t>
      </w:r>
    </w:p>
    <w:bookmarkEnd w:id="13"/>
    <w:p w:rsidR="000C6042" w:rsidRDefault="00F522E1" w:rsidP="00F522E1">
      <w:pPr>
        <w:pStyle w:val="ConsPlusNormal"/>
        <w:ind w:firstLine="567"/>
        <w:jc w:val="both"/>
        <w:rPr>
          <w:rFonts w:ascii="PT Astra Serif" w:hAnsi="PT Astra Serif" w:cs="PT Astra Serif"/>
          <w:sz w:val="26"/>
          <w:szCs w:val="26"/>
        </w:rPr>
      </w:pPr>
      <w:r>
        <w:rPr>
          <w:rFonts w:ascii="PT Astra Serif" w:hAnsi="PT Astra Serif" w:cs="PT Astra Serif"/>
          <w:sz w:val="26"/>
          <w:szCs w:val="26"/>
        </w:rPr>
        <w:t>15. Показатели доступности и качества Услуги размещены на официальном сайте Органа власти в информационно-телекоммуникационной сети «Интернет», а также на Едином портале.</w:t>
      </w:r>
    </w:p>
    <w:p w:rsidR="00D35426" w:rsidRPr="00F522E1" w:rsidRDefault="00D35426" w:rsidP="00D35426">
      <w:pPr>
        <w:pStyle w:val="1"/>
        <w:rPr>
          <w:rFonts w:ascii="Times New Roman" w:eastAsiaTheme="minorEastAsia" w:hAnsi="Times New Roman" w:cs="Times New Roman"/>
          <w:sz w:val="26"/>
          <w:szCs w:val="26"/>
        </w:rPr>
      </w:pPr>
      <w:bookmarkStart w:id="14" w:name="sub_210"/>
      <w:r w:rsidRPr="00F522E1">
        <w:rPr>
          <w:rFonts w:ascii="Times New Roman" w:eastAsiaTheme="minorEastAsia" w:hAnsi="Times New Roman" w:cs="Times New Roman"/>
          <w:sz w:val="26"/>
          <w:szCs w:val="26"/>
        </w:rPr>
        <w:t xml:space="preserve">Иные требования к предоставлению </w:t>
      </w:r>
      <w:r w:rsidR="009F084A" w:rsidRPr="00F522E1">
        <w:rPr>
          <w:rFonts w:ascii="Times New Roman" w:eastAsiaTheme="minorEastAsia" w:hAnsi="Times New Roman" w:cs="Times New Roman"/>
          <w:sz w:val="26"/>
          <w:szCs w:val="26"/>
        </w:rPr>
        <w:t>У</w:t>
      </w:r>
      <w:r w:rsidR="00032FE5" w:rsidRPr="00F522E1">
        <w:rPr>
          <w:rFonts w:ascii="Times New Roman" w:eastAsiaTheme="minorEastAsia" w:hAnsi="Times New Roman" w:cs="Times New Roman"/>
          <w:sz w:val="26"/>
          <w:szCs w:val="26"/>
        </w:rPr>
        <w:t>слуги</w:t>
      </w:r>
      <w:r w:rsidR="009F084A" w:rsidRPr="00F522E1">
        <w:rPr>
          <w:rFonts w:ascii="Times New Roman" w:eastAsiaTheme="minorEastAsia" w:hAnsi="Times New Roman" w:cs="Times New Roman"/>
          <w:sz w:val="26"/>
          <w:szCs w:val="26"/>
        </w:rPr>
        <w:t>.</w:t>
      </w:r>
      <w:r w:rsidR="00974AF1" w:rsidRPr="00F522E1">
        <w:rPr>
          <w:rFonts w:ascii="Times New Roman" w:eastAsiaTheme="minorEastAsia" w:hAnsi="Times New Roman" w:cs="Times New Roman"/>
          <w:sz w:val="26"/>
          <w:szCs w:val="26"/>
        </w:rPr>
        <w:t xml:space="preserve"> </w:t>
      </w:r>
    </w:p>
    <w:p w:rsidR="00D5094C" w:rsidRPr="00F522E1" w:rsidRDefault="00D5094C" w:rsidP="00974AF1">
      <w:pPr>
        <w:widowControl/>
        <w:autoSpaceDE/>
        <w:autoSpaceDN/>
        <w:adjustRightInd/>
        <w:ind w:firstLine="567"/>
        <w:rPr>
          <w:rFonts w:ascii="Times New Roman" w:eastAsia="Times New Roman" w:hAnsi="Times New Roman" w:cs="Times New Roman"/>
          <w:sz w:val="26"/>
          <w:szCs w:val="26"/>
        </w:rPr>
      </w:pPr>
      <w:r w:rsidRPr="00F522E1">
        <w:rPr>
          <w:rFonts w:ascii="Times New Roman" w:eastAsia="Times New Roman" w:hAnsi="Times New Roman" w:cs="Times New Roman"/>
          <w:sz w:val="26"/>
          <w:szCs w:val="26"/>
        </w:rPr>
        <w:t>16.</w:t>
      </w:r>
      <w:r w:rsidR="00974AF1" w:rsidRPr="00F522E1">
        <w:rPr>
          <w:rFonts w:ascii="Times New Roman" w:eastAsia="Times New Roman" w:hAnsi="Times New Roman" w:cs="Times New Roman"/>
          <w:b/>
          <w:sz w:val="26"/>
          <w:szCs w:val="26"/>
        </w:rPr>
        <w:t xml:space="preserve"> </w:t>
      </w:r>
      <w:r w:rsidRPr="00F522E1">
        <w:rPr>
          <w:rFonts w:ascii="Times New Roman" w:eastAsia="Times New Roman" w:hAnsi="Times New Roman" w:cs="Times New Roman"/>
          <w:sz w:val="26"/>
          <w:szCs w:val="2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10625E" w:rsidRPr="00F522E1" w:rsidRDefault="0010625E" w:rsidP="0010625E">
      <w:pPr>
        <w:widowControl/>
        <w:autoSpaceDE/>
        <w:autoSpaceDN/>
        <w:adjustRightInd/>
        <w:ind w:firstLine="567"/>
        <w:rPr>
          <w:rFonts w:ascii="Times New Roman" w:eastAsia="Times New Roman" w:hAnsi="Times New Roman" w:cs="Times New Roman"/>
          <w:sz w:val="26"/>
          <w:szCs w:val="26"/>
        </w:rPr>
      </w:pPr>
      <w:r w:rsidRPr="00F522E1">
        <w:rPr>
          <w:rFonts w:ascii="Times New Roman" w:eastAsia="Times New Roman" w:hAnsi="Times New Roman" w:cs="Times New Roman"/>
          <w:sz w:val="26"/>
          <w:szCs w:val="26"/>
        </w:rPr>
        <w:t>17. Информационная система, используемая для предоставления Услуги, - Единый портал.</w:t>
      </w:r>
    </w:p>
    <w:p w:rsidR="00974AF1" w:rsidRPr="00F522E1" w:rsidRDefault="0010625E" w:rsidP="0010625E">
      <w:pPr>
        <w:widowControl/>
        <w:autoSpaceDE/>
        <w:autoSpaceDN/>
        <w:adjustRightInd/>
        <w:ind w:firstLine="567"/>
        <w:rPr>
          <w:rFonts w:ascii="Times New Roman" w:eastAsia="Times New Roman" w:hAnsi="Times New Roman" w:cs="Times New Roman"/>
          <w:sz w:val="26"/>
          <w:szCs w:val="26"/>
        </w:rPr>
      </w:pPr>
      <w:r w:rsidRPr="00F522E1">
        <w:rPr>
          <w:rFonts w:ascii="Times New Roman" w:eastAsia="Times New Roman" w:hAnsi="Times New Roman" w:cs="Times New Roman"/>
          <w:sz w:val="26"/>
          <w:szCs w:val="26"/>
        </w:rPr>
        <w:t xml:space="preserve">18. </w:t>
      </w:r>
      <w:r w:rsidR="00974AF1" w:rsidRPr="00F522E1">
        <w:rPr>
          <w:rFonts w:ascii="Times New Roman" w:eastAsia="Times New Roman" w:hAnsi="Times New Roman" w:cs="Times New Roman"/>
          <w:sz w:val="26"/>
          <w:szCs w:val="26"/>
        </w:rPr>
        <w:t xml:space="preserve">Сведения о ходе предоставления </w:t>
      </w:r>
      <w:r w:rsidRPr="00F522E1">
        <w:rPr>
          <w:rFonts w:ascii="Times New Roman" w:eastAsia="Times New Roman" w:hAnsi="Times New Roman" w:cs="Times New Roman"/>
          <w:sz w:val="26"/>
          <w:szCs w:val="26"/>
        </w:rPr>
        <w:t>У</w:t>
      </w:r>
      <w:r w:rsidR="00974AF1" w:rsidRPr="00F522E1">
        <w:rPr>
          <w:rFonts w:ascii="Times New Roman" w:eastAsia="Times New Roman" w:hAnsi="Times New Roman" w:cs="Times New Roman"/>
          <w:sz w:val="26"/>
          <w:szCs w:val="26"/>
        </w:rPr>
        <w:t>сл</w:t>
      </w:r>
      <w:r w:rsidRPr="00F522E1">
        <w:rPr>
          <w:rFonts w:ascii="Times New Roman" w:eastAsia="Times New Roman" w:hAnsi="Times New Roman" w:cs="Times New Roman"/>
          <w:sz w:val="26"/>
          <w:szCs w:val="26"/>
        </w:rPr>
        <w:t>уги, результаты предоставления У</w:t>
      </w:r>
      <w:r w:rsidR="00974AF1" w:rsidRPr="00F522E1">
        <w:rPr>
          <w:rFonts w:ascii="Times New Roman" w:eastAsia="Times New Roman" w:hAnsi="Times New Roman" w:cs="Times New Roman"/>
          <w:sz w:val="26"/>
          <w:szCs w:val="26"/>
        </w:rPr>
        <w:t xml:space="preserve">слуги направляются для размещения в личном кабинете заявителя на Едином портале </w:t>
      </w:r>
      <w:r w:rsidRPr="00F522E1">
        <w:rPr>
          <w:rFonts w:ascii="Times New Roman" w:eastAsia="Times New Roman" w:hAnsi="Times New Roman" w:cs="Times New Roman"/>
          <w:sz w:val="26"/>
          <w:szCs w:val="26"/>
        </w:rPr>
        <w:t xml:space="preserve">вне зависимости </w:t>
      </w:r>
      <w:r w:rsidR="00974AF1" w:rsidRPr="00F522E1">
        <w:rPr>
          <w:rFonts w:ascii="Times New Roman" w:eastAsia="Times New Roman" w:hAnsi="Times New Roman" w:cs="Times New Roman"/>
          <w:sz w:val="26"/>
          <w:szCs w:val="26"/>
        </w:rPr>
        <w:t>от способа обращени</w:t>
      </w:r>
      <w:r w:rsidRPr="00F522E1">
        <w:rPr>
          <w:rFonts w:ascii="Times New Roman" w:eastAsia="Times New Roman" w:hAnsi="Times New Roman" w:cs="Times New Roman"/>
          <w:sz w:val="26"/>
          <w:szCs w:val="26"/>
        </w:rPr>
        <w:t>я заявителя за предоставлением У</w:t>
      </w:r>
      <w:r w:rsidR="00974AF1" w:rsidRPr="00F522E1">
        <w:rPr>
          <w:rFonts w:ascii="Times New Roman" w:eastAsia="Times New Roman" w:hAnsi="Times New Roman" w:cs="Times New Roman"/>
          <w:sz w:val="26"/>
          <w:szCs w:val="26"/>
        </w:rPr>
        <w:t>слуги, а также от способа предоставления заявит</w:t>
      </w:r>
      <w:r w:rsidRPr="00F522E1">
        <w:rPr>
          <w:rFonts w:ascii="Times New Roman" w:eastAsia="Times New Roman" w:hAnsi="Times New Roman" w:cs="Times New Roman"/>
          <w:sz w:val="26"/>
          <w:szCs w:val="26"/>
        </w:rPr>
        <w:t>елю результатов предоставления У</w:t>
      </w:r>
      <w:r w:rsidR="00974AF1" w:rsidRPr="00F522E1">
        <w:rPr>
          <w:rFonts w:ascii="Times New Roman" w:eastAsia="Times New Roman" w:hAnsi="Times New Roman" w:cs="Times New Roman"/>
          <w:sz w:val="26"/>
          <w:szCs w:val="26"/>
        </w:rPr>
        <w:t>слуги.</w:t>
      </w:r>
    </w:p>
    <w:p w:rsidR="0010625E" w:rsidRPr="00F522E1" w:rsidRDefault="0010625E" w:rsidP="0010625E">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19. Услуга не предусматривает возможность обращения несовершеннолетних и (или) их законных представителей за предоставлением результатов предоставления Услуги.</w:t>
      </w:r>
    </w:p>
    <w:p w:rsidR="0010625E" w:rsidRPr="00F522E1" w:rsidRDefault="0010625E" w:rsidP="0089104B">
      <w:pPr>
        <w:rPr>
          <w:rFonts w:ascii="Times New Roman" w:hAnsi="Times New Roman" w:cs="Times New Roman"/>
          <w:color w:val="FF0000"/>
          <w:sz w:val="26"/>
          <w:szCs w:val="26"/>
        </w:rPr>
      </w:pPr>
      <w:r w:rsidRPr="0089104B">
        <w:rPr>
          <w:rFonts w:ascii="Times New Roman" w:hAnsi="Times New Roman" w:cs="Times New Roman"/>
          <w:sz w:val="26"/>
          <w:szCs w:val="26"/>
        </w:rPr>
        <w:t>20. </w:t>
      </w:r>
      <w:r w:rsidR="000C6042" w:rsidRPr="000C6042">
        <w:rPr>
          <w:sz w:val="26"/>
          <w:szCs w:val="26"/>
        </w:rPr>
        <w:t xml:space="preserve">В соответствии со </w:t>
      </w:r>
      <w:hyperlink r:id="rId11" w:history="1">
        <w:r w:rsidR="000C6042" w:rsidRPr="00824D8A">
          <w:rPr>
            <w:color w:val="000000" w:themeColor="text1"/>
            <w:sz w:val="26"/>
            <w:szCs w:val="26"/>
          </w:rPr>
          <w:t>статьей 15</w:t>
        </w:r>
      </w:hyperlink>
      <w:r w:rsidR="000C6042" w:rsidRPr="00824D8A">
        <w:rPr>
          <w:color w:val="000000" w:themeColor="text1"/>
          <w:sz w:val="26"/>
          <w:szCs w:val="26"/>
        </w:rPr>
        <w:t xml:space="preserve"> </w:t>
      </w:r>
      <w:r w:rsidR="000C6042" w:rsidRPr="000C6042">
        <w:rPr>
          <w:sz w:val="26"/>
          <w:szCs w:val="26"/>
        </w:rPr>
        <w:t xml:space="preserve">Федерального закона от 27 июля 2010 г. N 210-ФЗ "Об организации предоставления государственных и муниципальных услуг" (далее - Федеральный закон N 210-ФЗ) и заключенным соглашением между Администрацией </w:t>
      </w:r>
      <w:r w:rsidR="0089104B">
        <w:rPr>
          <w:sz w:val="26"/>
          <w:szCs w:val="26"/>
        </w:rPr>
        <w:t>Яльчикского</w:t>
      </w:r>
      <w:r w:rsidR="000C6042" w:rsidRPr="000C6042">
        <w:rPr>
          <w:sz w:val="26"/>
          <w:szCs w:val="26"/>
        </w:rPr>
        <w:t xml:space="preserve">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также осуществляется многофункциональными центрами предоставления государственных и муниципальных услуг (далее - МФЦ).</w:t>
      </w:r>
    </w:p>
    <w:p w:rsidR="0010625E" w:rsidRPr="0089104B" w:rsidRDefault="0010625E" w:rsidP="0010625E">
      <w:pPr>
        <w:pStyle w:val="ConsPlusNormal"/>
        <w:ind w:firstLine="567"/>
        <w:jc w:val="both"/>
        <w:rPr>
          <w:rFonts w:ascii="Times New Roman" w:hAnsi="Times New Roman" w:cs="Times New Roman"/>
          <w:color w:val="FF0000"/>
          <w:sz w:val="26"/>
          <w:szCs w:val="26"/>
        </w:rPr>
      </w:pPr>
      <w:r w:rsidRPr="0089104B">
        <w:rPr>
          <w:rFonts w:ascii="Times New Roman" w:hAnsi="Times New Roman" w:cs="Times New Roman"/>
          <w:sz w:val="26"/>
          <w:szCs w:val="26"/>
        </w:rPr>
        <w:t xml:space="preserve">21. 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а также выдачи документов, включая составление на бумажном носителе и заверение выписок из информационной системы Органа власти, предоставляющей Услугу, </w:t>
      </w:r>
      <w:r w:rsidR="0089104B" w:rsidRPr="0089104B">
        <w:rPr>
          <w:rFonts w:ascii="Times New Roman CYR" w:eastAsiaTheme="minorEastAsia" w:hAnsi="Times New Roman CYR" w:cs="Times New Roman CYR"/>
          <w:sz w:val="26"/>
          <w:szCs w:val="26"/>
        </w:rPr>
        <w:t xml:space="preserve">МФЦ принимает решение об отказе в приеме запроса и документов и (или) информации, необходимых для предоставления муниципальной услуги, по основаниям, предусмотренным </w:t>
      </w:r>
      <w:hyperlink w:anchor="sub_6" w:history="1">
        <w:r w:rsidR="0089104B" w:rsidRPr="00824D8A">
          <w:rPr>
            <w:rFonts w:ascii="Times New Roman CYR" w:eastAsiaTheme="minorEastAsia" w:hAnsi="Times New Roman CYR" w:cs="Times New Roman CYR"/>
            <w:sz w:val="26"/>
            <w:szCs w:val="26"/>
          </w:rPr>
          <w:t>пунктом 6</w:t>
        </w:r>
      </w:hyperlink>
      <w:r w:rsidR="0089104B" w:rsidRPr="00824D8A">
        <w:rPr>
          <w:rFonts w:ascii="Times New Roman CYR" w:eastAsiaTheme="minorEastAsia" w:hAnsi="Times New Roman CYR" w:cs="Times New Roman CYR"/>
          <w:sz w:val="26"/>
          <w:szCs w:val="26"/>
        </w:rPr>
        <w:t xml:space="preserve"> </w:t>
      </w:r>
      <w:r w:rsidR="0089104B" w:rsidRPr="0089104B">
        <w:rPr>
          <w:rFonts w:ascii="Times New Roman CYR" w:eastAsiaTheme="minorEastAsia" w:hAnsi="Times New Roman CYR" w:cs="Times New Roman CYR"/>
          <w:sz w:val="26"/>
          <w:szCs w:val="26"/>
        </w:rPr>
        <w:t>настоящего Административного регламента</w:t>
      </w:r>
      <w:r w:rsidRPr="0089104B">
        <w:rPr>
          <w:rFonts w:ascii="Times New Roman" w:hAnsi="Times New Roman" w:cs="Times New Roman"/>
          <w:color w:val="FF0000"/>
          <w:sz w:val="26"/>
          <w:szCs w:val="26"/>
        </w:rPr>
        <w:t>.</w:t>
      </w:r>
    </w:p>
    <w:p w:rsidR="0010625E" w:rsidRPr="0089104B" w:rsidRDefault="0010625E" w:rsidP="0010625E">
      <w:pPr>
        <w:widowControl/>
        <w:autoSpaceDE/>
        <w:autoSpaceDN/>
        <w:adjustRightInd/>
        <w:ind w:firstLine="567"/>
        <w:rPr>
          <w:rFonts w:ascii="Times New Roman" w:eastAsia="Times New Roman" w:hAnsi="Times New Roman" w:cs="Times New Roman"/>
          <w:sz w:val="26"/>
          <w:szCs w:val="26"/>
        </w:rPr>
      </w:pPr>
    </w:p>
    <w:p w:rsidR="00506767" w:rsidRPr="00F522E1" w:rsidRDefault="00D35426" w:rsidP="00506767">
      <w:pPr>
        <w:pStyle w:val="1"/>
        <w:spacing w:before="0" w:after="0"/>
        <w:rPr>
          <w:rFonts w:ascii="Times New Roman" w:eastAsiaTheme="minorEastAsia" w:hAnsi="Times New Roman" w:cs="Times New Roman"/>
          <w:sz w:val="26"/>
          <w:szCs w:val="26"/>
        </w:rPr>
      </w:pPr>
      <w:bookmarkStart w:id="15" w:name="sub_211"/>
      <w:bookmarkEnd w:id="14"/>
      <w:r w:rsidRPr="00F522E1">
        <w:rPr>
          <w:rFonts w:ascii="Times New Roman" w:eastAsiaTheme="minorEastAsia" w:hAnsi="Times New Roman" w:cs="Times New Roman"/>
          <w:sz w:val="26"/>
          <w:szCs w:val="26"/>
        </w:rPr>
        <w:t xml:space="preserve">Исчерпывающий перечень документов, </w:t>
      </w:r>
    </w:p>
    <w:p w:rsidR="00D35426" w:rsidRDefault="00D35426" w:rsidP="00082FA9">
      <w:pPr>
        <w:pStyle w:val="1"/>
        <w:spacing w:before="0" w:after="0"/>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 xml:space="preserve">необходимых для </w:t>
      </w:r>
      <w:r w:rsidR="00506767" w:rsidRPr="00F522E1">
        <w:rPr>
          <w:rFonts w:ascii="Times New Roman" w:eastAsiaTheme="minorEastAsia" w:hAnsi="Times New Roman" w:cs="Times New Roman"/>
          <w:sz w:val="26"/>
          <w:szCs w:val="26"/>
        </w:rPr>
        <w:t>предоставления У</w:t>
      </w:r>
      <w:r w:rsidRPr="00F522E1">
        <w:rPr>
          <w:rFonts w:ascii="Times New Roman" w:eastAsiaTheme="minorEastAsia" w:hAnsi="Times New Roman" w:cs="Times New Roman"/>
          <w:sz w:val="26"/>
          <w:szCs w:val="26"/>
        </w:rPr>
        <w:t>слуги</w:t>
      </w:r>
      <w:bookmarkEnd w:id="15"/>
    </w:p>
    <w:p w:rsidR="00082FA9" w:rsidRPr="00082FA9" w:rsidRDefault="00082FA9" w:rsidP="00082FA9"/>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22.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указаны в приложении № 3 к настоящему Административному регламенту.</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23.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D35426" w:rsidRDefault="00506767" w:rsidP="00082FA9">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24.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082FA9" w:rsidRPr="00F522E1" w:rsidRDefault="00082FA9" w:rsidP="00082FA9">
      <w:pPr>
        <w:pStyle w:val="ConsPlusNormal"/>
        <w:ind w:firstLine="567"/>
        <w:jc w:val="both"/>
        <w:rPr>
          <w:rFonts w:ascii="Times New Roman" w:hAnsi="Times New Roman" w:cs="Times New Roman"/>
          <w:sz w:val="26"/>
          <w:szCs w:val="26"/>
        </w:rPr>
      </w:pPr>
    </w:p>
    <w:p w:rsidR="00506767" w:rsidRPr="00F522E1" w:rsidRDefault="00506767" w:rsidP="00506767">
      <w:pPr>
        <w:pStyle w:val="ConsPlusNormal"/>
        <w:ind w:firstLine="567"/>
        <w:jc w:val="center"/>
        <w:rPr>
          <w:rFonts w:ascii="Times New Roman" w:hAnsi="Times New Roman" w:cs="Times New Roman"/>
          <w:b/>
          <w:bCs/>
          <w:sz w:val="26"/>
          <w:szCs w:val="26"/>
        </w:rPr>
      </w:pPr>
      <w:bookmarkStart w:id="16" w:name="sub_212"/>
      <w:r w:rsidRPr="00F522E1">
        <w:rPr>
          <w:rFonts w:ascii="Times New Roman" w:hAnsi="Times New Roman" w:cs="Times New Roman"/>
          <w:b/>
          <w:bCs/>
          <w:sz w:val="26"/>
          <w:szCs w:val="26"/>
        </w:rPr>
        <w:t xml:space="preserve">Исчерпывающий перечень оснований </w:t>
      </w:r>
    </w:p>
    <w:p w:rsidR="00506767" w:rsidRPr="00F522E1" w:rsidRDefault="00506767" w:rsidP="00506767">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 xml:space="preserve">для отказа в приеме заявления и документов, необходимых для предоставления Услуги, и исчерпывающий перечень оснований для приостановления предоставления Услуги или для отказа </w:t>
      </w:r>
    </w:p>
    <w:p w:rsidR="00506767" w:rsidRDefault="00506767" w:rsidP="00506767">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в предоставлении Услуги</w:t>
      </w:r>
      <w:r w:rsidR="00082FA9">
        <w:rPr>
          <w:rFonts w:ascii="Times New Roman" w:hAnsi="Times New Roman" w:cs="Times New Roman"/>
          <w:b/>
          <w:bCs/>
          <w:sz w:val="26"/>
          <w:szCs w:val="26"/>
        </w:rPr>
        <w:t xml:space="preserve"> </w:t>
      </w:r>
    </w:p>
    <w:p w:rsidR="00082FA9" w:rsidRPr="00F522E1" w:rsidRDefault="00082FA9" w:rsidP="00506767">
      <w:pPr>
        <w:pStyle w:val="ConsPlusNormal"/>
        <w:ind w:firstLine="567"/>
        <w:jc w:val="center"/>
        <w:rPr>
          <w:rFonts w:ascii="Times New Roman" w:hAnsi="Times New Roman" w:cs="Times New Roman"/>
          <w:b/>
          <w:bCs/>
          <w:sz w:val="26"/>
          <w:szCs w:val="26"/>
        </w:rPr>
      </w:pP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25.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26. Основания для приостановления предоставления Услуги законодательством Российской Федерации не предусмотрены.</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27. Основаниями для отказа в предоставлении Услуги являются:</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а) полномочия представителя заявителя не подтверждены;</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б) заявление не соответствует требованиям, указанным в пунктах 46.4 и 46.5 Правил;</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в) документы, представляемые заявителем, не составлены на русском языке (не переведены на русский язык) и (или) не заверены в соответствии с законодательством Российской Федерации.</w:t>
      </w:r>
    </w:p>
    <w:p w:rsidR="00D35426" w:rsidRPr="00F522E1" w:rsidRDefault="00506767" w:rsidP="00082FA9">
      <w:pPr>
        <w:pStyle w:val="ConsPlusNormal"/>
        <w:ind w:firstLine="567"/>
        <w:jc w:val="both"/>
        <w:rPr>
          <w:rFonts w:ascii="Times New Roman" w:eastAsiaTheme="minorEastAsia" w:hAnsi="Times New Roman" w:cs="Times New Roman"/>
          <w:sz w:val="26"/>
          <w:szCs w:val="26"/>
        </w:rPr>
      </w:pPr>
      <w:r w:rsidRPr="00F522E1">
        <w:rPr>
          <w:rFonts w:ascii="Times New Roman" w:hAnsi="Times New Roman" w:cs="Times New Roman"/>
          <w:sz w:val="26"/>
          <w:szCs w:val="26"/>
        </w:rPr>
        <w:t>28.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bookmarkEnd w:id="16"/>
    <w:p w:rsidR="00D35426" w:rsidRPr="00F522E1" w:rsidRDefault="00D35426" w:rsidP="00D35426">
      <w:pPr>
        <w:rPr>
          <w:rFonts w:ascii="Times New Roman" w:hAnsi="Times New Roman" w:cs="Times New Roman"/>
          <w:sz w:val="26"/>
          <w:szCs w:val="26"/>
        </w:rPr>
      </w:pPr>
    </w:p>
    <w:p w:rsidR="00506767" w:rsidRPr="00F522E1" w:rsidRDefault="00D35426" w:rsidP="00506767">
      <w:pPr>
        <w:pStyle w:val="1"/>
        <w:spacing w:before="0" w:after="0"/>
        <w:rPr>
          <w:rFonts w:ascii="Times New Roman" w:eastAsiaTheme="minorEastAsia" w:hAnsi="Times New Roman" w:cs="Times New Roman"/>
          <w:sz w:val="26"/>
          <w:szCs w:val="26"/>
        </w:rPr>
      </w:pPr>
      <w:bookmarkStart w:id="17" w:name="sub_1003"/>
      <w:r w:rsidRPr="00F522E1">
        <w:rPr>
          <w:rFonts w:ascii="Times New Roman" w:eastAsiaTheme="minorEastAsia" w:hAnsi="Times New Roman" w:cs="Times New Roman"/>
          <w:sz w:val="26"/>
          <w:szCs w:val="26"/>
        </w:rPr>
        <w:t>III. Состав, последовательность и сроки выполнения</w:t>
      </w:r>
    </w:p>
    <w:p w:rsidR="0089104B" w:rsidRDefault="00D35426" w:rsidP="0089104B">
      <w:pPr>
        <w:pStyle w:val="1"/>
        <w:spacing w:before="0" w:after="0"/>
        <w:rPr>
          <w:rFonts w:ascii="Times New Roman" w:eastAsiaTheme="minorEastAsia" w:hAnsi="Times New Roman" w:cs="Times New Roman"/>
          <w:sz w:val="26"/>
          <w:szCs w:val="26"/>
        </w:rPr>
      </w:pPr>
      <w:r w:rsidRPr="00F522E1">
        <w:rPr>
          <w:rFonts w:ascii="Times New Roman" w:eastAsiaTheme="minorEastAsia" w:hAnsi="Times New Roman" w:cs="Times New Roman"/>
          <w:sz w:val="26"/>
          <w:szCs w:val="26"/>
        </w:rPr>
        <w:t xml:space="preserve"> административных процедур</w:t>
      </w:r>
      <w:bookmarkEnd w:id="17"/>
    </w:p>
    <w:p w:rsidR="0089104B" w:rsidRPr="0089104B" w:rsidRDefault="0089104B" w:rsidP="0089104B"/>
    <w:p w:rsidR="00776ABD" w:rsidRDefault="00506767" w:rsidP="0089104B">
      <w:pPr>
        <w:pStyle w:val="1"/>
        <w:spacing w:before="0" w:after="0"/>
        <w:rPr>
          <w:rFonts w:ascii="Times New Roman" w:hAnsi="Times New Roman" w:cs="Times New Roman"/>
          <w:bCs w:val="0"/>
          <w:sz w:val="26"/>
          <w:szCs w:val="26"/>
        </w:rPr>
      </w:pPr>
      <w:r w:rsidRPr="0089104B">
        <w:rPr>
          <w:rFonts w:ascii="Times New Roman" w:hAnsi="Times New Roman" w:cs="Times New Roman"/>
          <w:bCs w:val="0"/>
          <w:sz w:val="26"/>
          <w:szCs w:val="26"/>
        </w:rPr>
        <w:t>Перечень</w:t>
      </w:r>
      <w:r w:rsidR="00776ABD">
        <w:rPr>
          <w:rFonts w:ascii="Times New Roman" w:hAnsi="Times New Roman" w:cs="Times New Roman"/>
          <w:bCs w:val="0"/>
          <w:sz w:val="26"/>
          <w:szCs w:val="26"/>
        </w:rPr>
        <w:t xml:space="preserve"> административных процедур, </w:t>
      </w:r>
      <w:r w:rsidRPr="0089104B">
        <w:rPr>
          <w:rFonts w:ascii="Times New Roman" w:hAnsi="Times New Roman" w:cs="Times New Roman"/>
          <w:bCs w:val="0"/>
          <w:sz w:val="26"/>
          <w:szCs w:val="26"/>
        </w:rPr>
        <w:t xml:space="preserve">осуществляемых </w:t>
      </w:r>
    </w:p>
    <w:p w:rsidR="00D35426" w:rsidRPr="00F522E1" w:rsidRDefault="00506767" w:rsidP="00082FA9">
      <w:pPr>
        <w:pStyle w:val="1"/>
        <w:spacing w:before="0" w:after="0"/>
        <w:rPr>
          <w:rFonts w:ascii="Times New Roman" w:hAnsi="Times New Roman" w:cs="Times New Roman"/>
          <w:sz w:val="26"/>
          <w:szCs w:val="26"/>
        </w:rPr>
      </w:pPr>
      <w:r w:rsidRPr="0089104B">
        <w:rPr>
          <w:rFonts w:ascii="Times New Roman" w:hAnsi="Times New Roman" w:cs="Times New Roman"/>
          <w:bCs w:val="0"/>
          <w:sz w:val="26"/>
          <w:szCs w:val="26"/>
        </w:rPr>
        <w:t xml:space="preserve">при предоставлении Услуги </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29. Перечень административных процедур, осуществляемых при предоставлении Услуги:</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а) профилирование заявителя;</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б) прием заявления и документов и (или) информации, необходимых для предоставления Услуги;</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в) принятие решения о предоставлении (отказе в предоставлении) Услуги;</w:t>
      </w:r>
    </w:p>
    <w:p w:rsidR="00506767" w:rsidRPr="00F522E1" w:rsidRDefault="00506767" w:rsidP="00506767">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г) предоставление результата Услуги.</w:t>
      </w:r>
    </w:p>
    <w:p w:rsidR="00D35426" w:rsidRPr="008C14BB" w:rsidRDefault="00D35426" w:rsidP="00082FA9">
      <w:pPr>
        <w:pStyle w:val="1"/>
        <w:rPr>
          <w:rFonts w:ascii="Times New Roman" w:hAnsi="Times New Roman" w:cs="Times New Roman"/>
          <w:sz w:val="26"/>
          <w:szCs w:val="26"/>
        </w:rPr>
      </w:pPr>
      <w:bookmarkStart w:id="18" w:name="sub_32"/>
      <w:r w:rsidRPr="008C14BB">
        <w:rPr>
          <w:rFonts w:ascii="Times New Roman" w:eastAsiaTheme="minorEastAsia" w:hAnsi="Times New Roman" w:cs="Times New Roman"/>
          <w:color w:val="auto"/>
          <w:sz w:val="26"/>
          <w:szCs w:val="26"/>
        </w:rPr>
        <w:t>Профилирование заявителя</w:t>
      </w:r>
      <w:bookmarkEnd w:id="18"/>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 xml:space="preserve">Вариант предоставления муниципальной услуги определяется путем анкетирования заявителя посредством </w:t>
      </w:r>
      <w:hyperlink r:id="rId12" w:history="1">
        <w:r w:rsidRPr="008C14BB">
          <w:rPr>
            <w:rFonts w:ascii="Times New Roman" w:hAnsi="Times New Roman" w:cs="Times New Roman"/>
            <w:sz w:val="26"/>
            <w:szCs w:val="26"/>
          </w:rPr>
          <w:t>Единого портала</w:t>
        </w:r>
      </w:hyperlink>
      <w:r w:rsidRPr="008C14BB">
        <w:rPr>
          <w:rFonts w:ascii="Times New Roman" w:hAnsi="Times New Roman" w:cs="Times New Roman"/>
          <w:sz w:val="26"/>
          <w:szCs w:val="26"/>
        </w:rPr>
        <w:t xml:space="preserve"> государственных и муниципальных услуг, в Архиве и МФЦ.</w:t>
      </w:r>
    </w:p>
    <w:p w:rsidR="001B627F" w:rsidRPr="008C14BB" w:rsidRDefault="001B627F" w:rsidP="001B627F">
      <w:pPr>
        <w:rPr>
          <w:rFonts w:ascii="Times New Roman" w:hAnsi="Times New Roman" w:cs="Times New Roman"/>
          <w:sz w:val="26"/>
          <w:szCs w:val="26"/>
        </w:rPr>
      </w:pPr>
      <w:bookmarkStart w:id="19" w:name="sub_321"/>
      <w:r w:rsidRPr="008C14BB">
        <w:rPr>
          <w:rFonts w:ascii="Times New Roman" w:hAnsi="Times New Roman" w:cs="Times New Roman"/>
          <w:sz w:val="26"/>
          <w:szCs w:val="26"/>
        </w:rPr>
        <w:t>а) Профилирование заявителя, заключающееся в анкетировании заявителя в целях определения категории (признаков) заявителя, проводится специалистом органа власти или специалистом архива.</w:t>
      </w:r>
    </w:p>
    <w:bookmarkEnd w:id="19"/>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sub_1200" w:history="1">
        <w:r w:rsidRPr="008C14BB">
          <w:rPr>
            <w:rFonts w:ascii="Times New Roman" w:hAnsi="Times New Roman" w:cs="Times New Roman"/>
            <w:sz w:val="26"/>
            <w:szCs w:val="26"/>
          </w:rPr>
          <w:t>приложении N 2</w:t>
        </w:r>
      </w:hyperlink>
      <w:r w:rsidRPr="008C14BB">
        <w:rPr>
          <w:rFonts w:ascii="Times New Roman" w:hAnsi="Times New Roman" w:cs="Times New Roman"/>
          <w:sz w:val="26"/>
          <w:szCs w:val="26"/>
        </w:rPr>
        <w:t xml:space="preserve"> к настоящему административному регламенту.</w:t>
      </w:r>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Профилирование осуществляется:</w:t>
      </w:r>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 личное обращение в учреждение предоставляющее Услугу;</w:t>
      </w:r>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 xml:space="preserve">- с использованием </w:t>
      </w:r>
      <w:hyperlink r:id="rId13" w:history="1">
        <w:r w:rsidRPr="008C14BB">
          <w:rPr>
            <w:rFonts w:ascii="Times New Roman" w:hAnsi="Times New Roman" w:cs="Times New Roman"/>
            <w:sz w:val="26"/>
            <w:szCs w:val="26"/>
          </w:rPr>
          <w:t>ЕПГУ</w:t>
        </w:r>
      </w:hyperlink>
      <w:r w:rsidRPr="008C14BB">
        <w:rPr>
          <w:rFonts w:ascii="Times New Roman" w:hAnsi="Times New Roman" w:cs="Times New Roman"/>
          <w:sz w:val="26"/>
          <w:szCs w:val="26"/>
        </w:rPr>
        <w:t>.</w:t>
      </w:r>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lastRenderedPageBreak/>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1B627F" w:rsidRPr="008C14BB" w:rsidRDefault="001B627F" w:rsidP="001B627F">
      <w:pPr>
        <w:rPr>
          <w:rFonts w:ascii="Times New Roman" w:hAnsi="Times New Roman" w:cs="Times New Roman"/>
          <w:sz w:val="26"/>
          <w:szCs w:val="26"/>
        </w:rPr>
      </w:pPr>
      <w:r w:rsidRPr="008C14BB">
        <w:rPr>
          <w:rFonts w:ascii="Times New Roman" w:hAnsi="Times New Roman" w:cs="Times New Roman"/>
          <w:sz w:val="26"/>
          <w:szCs w:val="26"/>
        </w:rPr>
        <w:t>Описание вариантов размещается в общедоступном месте.</w:t>
      </w:r>
    </w:p>
    <w:p w:rsidR="001B627F" w:rsidRPr="008C14BB" w:rsidRDefault="001B627F" w:rsidP="001B627F">
      <w:pPr>
        <w:rPr>
          <w:rFonts w:ascii="Times New Roman" w:hAnsi="Times New Roman" w:cs="Times New Roman"/>
          <w:sz w:val="26"/>
          <w:szCs w:val="26"/>
        </w:rPr>
      </w:pPr>
      <w:bookmarkStart w:id="20" w:name="sub_322"/>
      <w:r w:rsidRPr="008C14BB">
        <w:rPr>
          <w:rFonts w:ascii="Times New Roman" w:hAnsi="Times New Roman" w:cs="Times New Roman"/>
          <w:sz w:val="26"/>
          <w:szCs w:val="26"/>
        </w:rPr>
        <w:t>б) прием заявления и документов и (или) информации, необходимых для предоставления Услуги;</w:t>
      </w:r>
    </w:p>
    <w:p w:rsidR="001B627F" w:rsidRPr="008C14BB" w:rsidRDefault="001B627F" w:rsidP="001B627F">
      <w:pPr>
        <w:rPr>
          <w:rFonts w:ascii="Times New Roman" w:hAnsi="Times New Roman" w:cs="Times New Roman"/>
          <w:sz w:val="26"/>
          <w:szCs w:val="26"/>
        </w:rPr>
      </w:pPr>
      <w:bookmarkStart w:id="21" w:name="sub_323"/>
      <w:bookmarkEnd w:id="20"/>
      <w:r w:rsidRPr="008C14BB">
        <w:rPr>
          <w:rFonts w:ascii="Times New Roman" w:hAnsi="Times New Roman" w:cs="Times New Roman"/>
          <w:sz w:val="26"/>
          <w:szCs w:val="26"/>
        </w:rPr>
        <w:t>в) принятие решения о предоставлении (отказе в предоставлении) Услуги;</w:t>
      </w:r>
    </w:p>
    <w:p w:rsidR="001B627F" w:rsidRPr="008C14BB" w:rsidRDefault="001B627F" w:rsidP="001B627F">
      <w:pPr>
        <w:rPr>
          <w:rFonts w:ascii="Times New Roman" w:hAnsi="Times New Roman" w:cs="Times New Roman"/>
          <w:sz w:val="26"/>
          <w:szCs w:val="26"/>
        </w:rPr>
      </w:pPr>
      <w:bookmarkStart w:id="22" w:name="sub_324"/>
      <w:bookmarkEnd w:id="21"/>
      <w:r w:rsidRPr="008C14BB">
        <w:rPr>
          <w:rFonts w:ascii="Times New Roman" w:hAnsi="Times New Roman" w:cs="Times New Roman"/>
          <w:sz w:val="26"/>
          <w:szCs w:val="26"/>
        </w:rPr>
        <w:t>г) предоставление результата Услуги.</w:t>
      </w:r>
    </w:p>
    <w:bookmarkEnd w:id="22"/>
    <w:p w:rsidR="00D35426" w:rsidRPr="00A360FF" w:rsidRDefault="00D35426" w:rsidP="00D35426">
      <w:pPr>
        <w:rPr>
          <w:rFonts w:ascii="Times New Roman" w:hAnsi="Times New Roman" w:cs="Times New Roman"/>
          <w:b/>
          <w:sz w:val="26"/>
          <w:szCs w:val="26"/>
        </w:rPr>
      </w:pPr>
    </w:p>
    <w:p w:rsidR="00776ABD" w:rsidRPr="008C14BB" w:rsidRDefault="007D0601" w:rsidP="00776ABD">
      <w:pPr>
        <w:pStyle w:val="ConsPlusNormal"/>
        <w:ind w:firstLine="567"/>
        <w:jc w:val="both"/>
        <w:rPr>
          <w:rFonts w:ascii="Times New Roman" w:hAnsi="Times New Roman" w:cs="Times New Roman"/>
          <w:b/>
          <w:sz w:val="26"/>
          <w:szCs w:val="26"/>
        </w:rPr>
      </w:pPr>
      <w:bookmarkStart w:id="23" w:name="sub_33"/>
      <w:r w:rsidRPr="00A360FF">
        <w:rPr>
          <w:rFonts w:ascii="Times New Roman" w:hAnsi="Times New Roman" w:cs="Times New Roman"/>
          <w:b/>
          <w:sz w:val="26"/>
          <w:szCs w:val="26"/>
        </w:rPr>
        <w:t>П</w:t>
      </w:r>
      <w:r w:rsidR="00776ABD" w:rsidRPr="00A360FF">
        <w:rPr>
          <w:rFonts w:ascii="Times New Roman" w:hAnsi="Times New Roman" w:cs="Times New Roman"/>
          <w:b/>
          <w:sz w:val="26"/>
          <w:szCs w:val="26"/>
        </w:rPr>
        <w:t>рием заявления и документов и (или)</w:t>
      </w:r>
      <w:r w:rsidR="00776ABD" w:rsidRPr="008C14BB">
        <w:rPr>
          <w:rFonts w:ascii="Times New Roman" w:hAnsi="Times New Roman" w:cs="Times New Roman"/>
          <w:b/>
          <w:sz w:val="26"/>
          <w:szCs w:val="26"/>
        </w:rPr>
        <w:t xml:space="preserve"> информации, необходимых для предоставления Услуги</w:t>
      </w:r>
    </w:p>
    <w:p w:rsidR="00D35426" w:rsidRPr="008C14BB" w:rsidRDefault="00D35426" w:rsidP="00D35426">
      <w:pPr>
        <w:rPr>
          <w:rFonts w:ascii="Times New Roman" w:hAnsi="Times New Roman" w:cs="Times New Roman"/>
          <w:sz w:val="26"/>
          <w:szCs w:val="26"/>
        </w:rPr>
      </w:pPr>
      <w:bookmarkStart w:id="24" w:name="sub_331"/>
      <w:bookmarkEnd w:id="23"/>
      <w:r w:rsidRPr="008C14BB">
        <w:rPr>
          <w:rFonts w:ascii="Times New Roman" w:hAnsi="Times New Roman" w:cs="Times New Roman"/>
          <w:sz w:val="26"/>
          <w:szCs w:val="26"/>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w:t>
      </w:r>
      <w:hyperlink r:id="rId14" w:anchor="sub_1300" w:history="1">
        <w:r w:rsidRPr="008C14BB">
          <w:rPr>
            <w:rStyle w:val="a7"/>
            <w:color w:val="auto"/>
            <w:sz w:val="26"/>
            <w:szCs w:val="26"/>
          </w:rPr>
          <w:t>приложении N 3</w:t>
        </w:r>
      </w:hyperlink>
      <w:r w:rsidRPr="008C14BB">
        <w:rPr>
          <w:rFonts w:ascii="Times New Roman" w:hAnsi="Times New Roman" w:cs="Times New Roman"/>
          <w:sz w:val="26"/>
          <w:szCs w:val="26"/>
        </w:rPr>
        <w:t xml:space="preserve"> к Административному регламенту.</w:t>
      </w:r>
    </w:p>
    <w:p w:rsidR="00D35426" w:rsidRPr="008C14BB" w:rsidRDefault="00D35426" w:rsidP="00D35426">
      <w:pPr>
        <w:rPr>
          <w:rFonts w:ascii="Times New Roman" w:hAnsi="Times New Roman" w:cs="Times New Roman"/>
          <w:sz w:val="26"/>
          <w:szCs w:val="26"/>
        </w:rPr>
      </w:pPr>
      <w:bookmarkStart w:id="25" w:name="sub_332"/>
      <w:bookmarkEnd w:id="24"/>
      <w:r w:rsidRPr="008C14BB">
        <w:rPr>
          <w:rFonts w:ascii="Times New Roman" w:hAnsi="Times New Roman" w:cs="Times New Roman"/>
          <w:sz w:val="26"/>
          <w:szCs w:val="26"/>
        </w:rPr>
        <w:t>Способами установления личности заявителя (представителя заявителя) являются:</w:t>
      </w:r>
    </w:p>
    <w:p w:rsidR="00D35426" w:rsidRPr="008C14BB" w:rsidRDefault="00D35426" w:rsidP="00D35426">
      <w:pPr>
        <w:rPr>
          <w:rFonts w:ascii="Times New Roman" w:hAnsi="Times New Roman" w:cs="Times New Roman"/>
          <w:sz w:val="26"/>
          <w:szCs w:val="26"/>
        </w:rPr>
      </w:pPr>
      <w:bookmarkStart w:id="26" w:name="sub_33201"/>
      <w:bookmarkEnd w:id="25"/>
      <w:r w:rsidRPr="008C14BB">
        <w:rPr>
          <w:rFonts w:ascii="Times New Roman" w:hAnsi="Times New Roman" w:cs="Times New Roman"/>
          <w:sz w:val="26"/>
          <w:szCs w:val="26"/>
        </w:rPr>
        <w:t>а) почтовым отправлением - копии документа, удостоверяющего личность заявителя, документа, подтверждающего полномочия представителя заявителя;</w:t>
      </w:r>
    </w:p>
    <w:p w:rsidR="00D35426" w:rsidRPr="008C14BB" w:rsidRDefault="00D35426" w:rsidP="00D35426">
      <w:pPr>
        <w:rPr>
          <w:rFonts w:ascii="Times New Roman" w:hAnsi="Times New Roman" w:cs="Times New Roman"/>
          <w:sz w:val="26"/>
          <w:szCs w:val="26"/>
        </w:rPr>
      </w:pPr>
      <w:bookmarkStart w:id="27" w:name="sub_33202"/>
      <w:bookmarkEnd w:id="26"/>
      <w:r w:rsidRPr="008C14BB">
        <w:rPr>
          <w:rFonts w:ascii="Times New Roman" w:hAnsi="Times New Roman" w:cs="Times New Roman"/>
          <w:sz w:val="26"/>
          <w:szCs w:val="26"/>
        </w:rPr>
        <w:t>б) в муниципальном архиве при личном обращении - документ, удостоверяющий личность заявителя, документ, подтверждающий полномочия представителя заявителя;</w:t>
      </w:r>
    </w:p>
    <w:p w:rsidR="00D35426" w:rsidRPr="008C14BB" w:rsidRDefault="00D35426" w:rsidP="00D35426">
      <w:pPr>
        <w:rPr>
          <w:rFonts w:ascii="Times New Roman" w:hAnsi="Times New Roman" w:cs="Times New Roman"/>
          <w:sz w:val="26"/>
          <w:szCs w:val="26"/>
        </w:rPr>
      </w:pPr>
      <w:bookmarkStart w:id="28" w:name="sub_33203"/>
      <w:bookmarkEnd w:id="27"/>
      <w:r w:rsidRPr="008C14BB">
        <w:rPr>
          <w:rFonts w:ascii="Times New Roman" w:hAnsi="Times New Roman" w:cs="Times New Roman"/>
          <w:sz w:val="26"/>
          <w:szCs w:val="26"/>
        </w:rPr>
        <w:t>в)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D35426" w:rsidRPr="008C14BB" w:rsidRDefault="00D35426" w:rsidP="00D35426">
      <w:pPr>
        <w:rPr>
          <w:rFonts w:ascii="Times New Roman" w:hAnsi="Times New Roman" w:cs="Times New Roman"/>
          <w:sz w:val="26"/>
          <w:szCs w:val="26"/>
        </w:rPr>
      </w:pPr>
      <w:bookmarkStart w:id="29" w:name="sub_33204"/>
      <w:bookmarkEnd w:id="28"/>
      <w:r w:rsidRPr="008C14BB">
        <w:rPr>
          <w:rFonts w:ascii="Times New Roman" w:hAnsi="Times New Roman" w:cs="Times New Roman"/>
          <w:sz w:val="26"/>
          <w:szCs w:val="26"/>
        </w:rPr>
        <w:t xml:space="preserve">г) в электронной форме посредством </w:t>
      </w:r>
      <w:hyperlink r:id="rId15" w:history="1">
        <w:r w:rsidRPr="008C14BB">
          <w:rPr>
            <w:rStyle w:val="a7"/>
            <w:color w:val="auto"/>
            <w:sz w:val="26"/>
            <w:szCs w:val="26"/>
          </w:rPr>
          <w:t>Единый портал</w:t>
        </w:r>
      </w:hyperlink>
      <w:r w:rsidRPr="008C14BB">
        <w:rPr>
          <w:rFonts w:ascii="Times New Roman" w:hAnsi="Times New Roman" w:cs="Times New Roman"/>
          <w:sz w:val="26"/>
          <w:szCs w:val="26"/>
        </w:rPr>
        <w:t xml:space="preserve"> государственных и муниципальных услуг - идентификация и аутентификация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35426" w:rsidRPr="008C14BB" w:rsidRDefault="00D35426" w:rsidP="00D35426">
      <w:pPr>
        <w:rPr>
          <w:rFonts w:ascii="Times New Roman" w:hAnsi="Times New Roman" w:cs="Times New Roman"/>
          <w:sz w:val="26"/>
          <w:szCs w:val="26"/>
        </w:rPr>
      </w:pPr>
      <w:bookmarkStart w:id="30" w:name="sub_333"/>
      <w:bookmarkEnd w:id="29"/>
      <w:r w:rsidRPr="008C14BB">
        <w:rPr>
          <w:rFonts w:ascii="Times New Roman" w:hAnsi="Times New Roman" w:cs="Times New Roman"/>
          <w:sz w:val="26"/>
          <w:szCs w:val="26"/>
        </w:rPr>
        <w:t>Основания для принятия решения об отказе в приеме запроса и документов и (или) информации законодательством Российской Федерации не предусмотрены.</w:t>
      </w:r>
    </w:p>
    <w:p w:rsidR="00D35426" w:rsidRPr="008C14BB" w:rsidRDefault="00D35426" w:rsidP="00D35426">
      <w:pPr>
        <w:rPr>
          <w:rFonts w:ascii="Times New Roman" w:hAnsi="Times New Roman" w:cs="Times New Roman"/>
          <w:sz w:val="26"/>
          <w:szCs w:val="26"/>
        </w:rPr>
      </w:pPr>
      <w:bookmarkStart w:id="31" w:name="sub_334"/>
      <w:bookmarkEnd w:id="30"/>
      <w:r w:rsidRPr="008C14BB">
        <w:rPr>
          <w:rFonts w:ascii="Times New Roman" w:hAnsi="Times New Roman" w:cs="Times New Roman"/>
          <w:sz w:val="26"/>
          <w:szCs w:val="26"/>
        </w:rPr>
        <w:t>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35426" w:rsidRPr="008C14BB" w:rsidRDefault="00D35426" w:rsidP="00D35426">
      <w:pPr>
        <w:rPr>
          <w:rFonts w:ascii="Times New Roman" w:hAnsi="Times New Roman" w:cs="Times New Roman"/>
          <w:sz w:val="26"/>
          <w:szCs w:val="26"/>
        </w:rPr>
      </w:pPr>
      <w:bookmarkStart w:id="32" w:name="sub_335"/>
      <w:bookmarkEnd w:id="31"/>
      <w:r w:rsidRPr="008C14BB">
        <w:rPr>
          <w:rFonts w:ascii="Times New Roman" w:hAnsi="Times New Roman" w:cs="Times New Roman"/>
          <w:sz w:val="26"/>
          <w:szCs w:val="26"/>
        </w:rPr>
        <w:t>Срок регистрации заявления и документов и (или) информации, необходимых для предоставления муниципальной услуги, составляет 1 рабочий день.</w:t>
      </w:r>
      <w:bookmarkEnd w:id="32"/>
      <w:r w:rsidR="00A360FF" w:rsidRPr="008C14BB">
        <w:rPr>
          <w:rFonts w:ascii="Times New Roman" w:hAnsi="Times New Roman" w:cs="Times New Roman"/>
          <w:sz w:val="26"/>
          <w:szCs w:val="26"/>
        </w:rPr>
        <w:t xml:space="preserve"> </w:t>
      </w:r>
    </w:p>
    <w:p w:rsidR="003169BE" w:rsidRDefault="003169BE" w:rsidP="00D35426">
      <w:pPr>
        <w:pStyle w:val="1"/>
        <w:rPr>
          <w:rFonts w:ascii="Times New Roman" w:eastAsiaTheme="minorEastAsia" w:hAnsi="Times New Roman" w:cs="Times New Roman"/>
          <w:color w:val="auto"/>
          <w:sz w:val="26"/>
          <w:szCs w:val="26"/>
        </w:rPr>
      </w:pPr>
      <w:bookmarkStart w:id="33" w:name="sub_34"/>
    </w:p>
    <w:p w:rsidR="00D35426" w:rsidRPr="008C14BB" w:rsidRDefault="00D35426" w:rsidP="00D35426">
      <w:pPr>
        <w:pStyle w:val="1"/>
        <w:rPr>
          <w:rFonts w:ascii="Times New Roman" w:eastAsiaTheme="minorEastAsia" w:hAnsi="Times New Roman" w:cs="Times New Roman"/>
          <w:color w:val="auto"/>
          <w:sz w:val="26"/>
          <w:szCs w:val="26"/>
        </w:rPr>
      </w:pPr>
      <w:r w:rsidRPr="008C14BB">
        <w:rPr>
          <w:rFonts w:ascii="Times New Roman" w:eastAsiaTheme="minorEastAsia" w:hAnsi="Times New Roman" w:cs="Times New Roman"/>
          <w:color w:val="auto"/>
          <w:sz w:val="26"/>
          <w:szCs w:val="26"/>
        </w:rPr>
        <w:t xml:space="preserve">Принятие решения о предоставлении (отказе в предоставлении) </w:t>
      </w:r>
      <w:r w:rsidR="00776ABD" w:rsidRPr="008C14BB">
        <w:rPr>
          <w:rFonts w:ascii="Times New Roman" w:eastAsiaTheme="minorEastAsia" w:hAnsi="Times New Roman" w:cs="Times New Roman"/>
          <w:color w:val="auto"/>
          <w:sz w:val="26"/>
          <w:szCs w:val="26"/>
        </w:rPr>
        <w:t>У</w:t>
      </w:r>
      <w:r w:rsidRPr="008C14BB">
        <w:rPr>
          <w:rFonts w:ascii="Times New Roman" w:eastAsiaTheme="minorEastAsia" w:hAnsi="Times New Roman" w:cs="Times New Roman"/>
          <w:color w:val="auto"/>
          <w:sz w:val="26"/>
          <w:szCs w:val="26"/>
        </w:rPr>
        <w:t>слуги</w:t>
      </w:r>
    </w:p>
    <w:p w:rsidR="00D35426" w:rsidRPr="008C14BB" w:rsidRDefault="00D35426" w:rsidP="00D35426">
      <w:pPr>
        <w:rPr>
          <w:rFonts w:ascii="Times New Roman" w:hAnsi="Times New Roman" w:cs="Times New Roman"/>
          <w:sz w:val="26"/>
          <w:szCs w:val="26"/>
        </w:rPr>
      </w:pPr>
      <w:bookmarkStart w:id="34" w:name="sub_341"/>
      <w:bookmarkEnd w:id="33"/>
      <w:r w:rsidRPr="008C14BB">
        <w:rPr>
          <w:rFonts w:ascii="Times New Roman" w:hAnsi="Times New Roman" w:cs="Times New Roman"/>
          <w:sz w:val="26"/>
          <w:szCs w:val="26"/>
        </w:rPr>
        <w:t xml:space="preserve">Основания для отказа в предоставлении муниципальной услуги приведены в </w:t>
      </w:r>
      <w:hyperlink r:id="rId16" w:anchor="sub_1400" w:history="1">
        <w:r w:rsidRPr="008C14BB">
          <w:rPr>
            <w:rStyle w:val="a7"/>
            <w:color w:val="auto"/>
            <w:sz w:val="26"/>
            <w:szCs w:val="26"/>
          </w:rPr>
          <w:t>приложении N 4</w:t>
        </w:r>
      </w:hyperlink>
      <w:r w:rsidRPr="008C14BB">
        <w:rPr>
          <w:rFonts w:ascii="Times New Roman" w:hAnsi="Times New Roman" w:cs="Times New Roman"/>
          <w:sz w:val="26"/>
          <w:szCs w:val="26"/>
        </w:rPr>
        <w:t xml:space="preserve"> к Административному регламенту.</w:t>
      </w:r>
    </w:p>
    <w:p w:rsidR="00D35426" w:rsidRPr="008C14BB" w:rsidRDefault="00D35426" w:rsidP="00D35426">
      <w:pPr>
        <w:rPr>
          <w:rFonts w:ascii="Times New Roman" w:hAnsi="Times New Roman" w:cs="Times New Roman"/>
          <w:sz w:val="26"/>
          <w:szCs w:val="26"/>
        </w:rPr>
      </w:pPr>
      <w:bookmarkStart w:id="35" w:name="sub_342"/>
      <w:bookmarkEnd w:id="34"/>
      <w:r w:rsidRPr="008C14BB">
        <w:rPr>
          <w:rFonts w:ascii="Times New Roman" w:hAnsi="Times New Roman" w:cs="Times New Roman"/>
          <w:sz w:val="26"/>
          <w:szCs w:val="26"/>
        </w:rPr>
        <w:t xml:space="preserve">. Срок принятия решения о предоставлении (отказе в предоставлении) муниципальной услуги, исчисляемый с даты получения Уполномоченным органом, </w:t>
      </w:r>
      <w:r w:rsidRPr="008C14BB">
        <w:rPr>
          <w:rFonts w:ascii="Times New Roman" w:hAnsi="Times New Roman" w:cs="Times New Roman"/>
          <w:sz w:val="26"/>
          <w:szCs w:val="26"/>
        </w:rPr>
        <w:lastRenderedPageBreak/>
        <w:t xml:space="preserve">всех сведений, необходимых для принятия решения </w:t>
      </w:r>
      <w:r w:rsidR="00776ABD" w:rsidRPr="008C14BB">
        <w:rPr>
          <w:rFonts w:ascii="Times New Roman" w:hAnsi="Times New Roman" w:cs="Times New Roman"/>
          <w:sz w:val="26"/>
          <w:szCs w:val="26"/>
        </w:rPr>
        <w:t>составляет 5 (пять</w:t>
      </w:r>
      <w:r w:rsidRPr="008C14BB">
        <w:rPr>
          <w:rFonts w:ascii="Times New Roman" w:hAnsi="Times New Roman" w:cs="Times New Roman"/>
          <w:sz w:val="26"/>
          <w:szCs w:val="26"/>
        </w:rPr>
        <w:t>) календарных дней.</w:t>
      </w:r>
    </w:p>
    <w:p w:rsidR="00D35426" w:rsidRPr="008C14BB" w:rsidRDefault="00D35426" w:rsidP="00D35426">
      <w:pPr>
        <w:pStyle w:val="1"/>
        <w:rPr>
          <w:rFonts w:ascii="Times New Roman" w:eastAsiaTheme="minorEastAsia" w:hAnsi="Times New Roman" w:cs="Times New Roman"/>
          <w:color w:val="auto"/>
          <w:sz w:val="26"/>
          <w:szCs w:val="26"/>
        </w:rPr>
      </w:pPr>
      <w:bookmarkStart w:id="36" w:name="sub_35"/>
      <w:bookmarkEnd w:id="35"/>
      <w:r w:rsidRPr="008C14BB">
        <w:rPr>
          <w:rFonts w:ascii="Times New Roman" w:eastAsiaTheme="minorEastAsia" w:hAnsi="Times New Roman" w:cs="Times New Roman"/>
          <w:color w:val="auto"/>
          <w:sz w:val="26"/>
          <w:szCs w:val="26"/>
        </w:rPr>
        <w:t xml:space="preserve">Предоставление результата </w:t>
      </w:r>
      <w:r w:rsidR="007D0601" w:rsidRPr="008C14BB">
        <w:rPr>
          <w:rFonts w:ascii="Times New Roman" w:eastAsiaTheme="minorEastAsia" w:hAnsi="Times New Roman" w:cs="Times New Roman"/>
          <w:color w:val="auto"/>
          <w:sz w:val="26"/>
          <w:szCs w:val="26"/>
        </w:rPr>
        <w:t>У</w:t>
      </w:r>
      <w:r w:rsidRPr="008C14BB">
        <w:rPr>
          <w:rFonts w:ascii="Times New Roman" w:eastAsiaTheme="minorEastAsia" w:hAnsi="Times New Roman" w:cs="Times New Roman"/>
          <w:color w:val="auto"/>
          <w:sz w:val="26"/>
          <w:szCs w:val="26"/>
        </w:rPr>
        <w:t>слуги</w:t>
      </w:r>
    </w:p>
    <w:p w:rsidR="00D35426" w:rsidRPr="008C14BB" w:rsidRDefault="00D35426" w:rsidP="00D35426">
      <w:pPr>
        <w:rPr>
          <w:rFonts w:ascii="Times New Roman" w:hAnsi="Times New Roman" w:cs="Times New Roman"/>
          <w:sz w:val="26"/>
          <w:szCs w:val="26"/>
        </w:rPr>
      </w:pPr>
      <w:bookmarkStart w:id="37" w:name="sub_351"/>
      <w:bookmarkEnd w:id="36"/>
      <w:r w:rsidRPr="008C14BB">
        <w:rPr>
          <w:rFonts w:ascii="Times New Roman" w:hAnsi="Times New Roman" w:cs="Times New Roman"/>
          <w:sz w:val="26"/>
          <w:szCs w:val="26"/>
        </w:rPr>
        <w:t xml:space="preserve">Способы предоставления результата </w:t>
      </w:r>
      <w:r w:rsidR="007D0601" w:rsidRPr="008C14BB">
        <w:rPr>
          <w:rFonts w:ascii="Times New Roman" w:hAnsi="Times New Roman" w:cs="Times New Roman"/>
          <w:sz w:val="26"/>
          <w:szCs w:val="26"/>
        </w:rPr>
        <w:t>У</w:t>
      </w:r>
      <w:r w:rsidRPr="008C14BB">
        <w:rPr>
          <w:rFonts w:ascii="Times New Roman" w:hAnsi="Times New Roman" w:cs="Times New Roman"/>
          <w:sz w:val="26"/>
          <w:szCs w:val="26"/>
        </w:rPr>
        <w:t>слуги:</w:t>
      </w:r>
    </w:p>
    <w:p w:rsidR="00D35426" w:rsidRPr="008C14BB" w:rsidRDefault="00D35426" w:rsidP="00D35426">
      <w:pPr>
        <w:rPr>
          <w:rFonts w:ascii="Times New Roman" w:hAnsi="Times New Roman" w:cs="Times New Roman"/>
          <w:sz w:val="26"/>
          <w:szCs w:val="26"/>
        </w:rPr>
      </w:pPr>
      <w:bookmarkStart w:id="38" w:name="sub_35101"/>
      <w:bookmarkEnd w:id="37"/>
      <w:r w:rsidRPr="008C14BB">
        <w:rPr>
          <w:rFonts w:ascii="Times New Roman" w:hAnsi="Times New Roman" w:cs="Times New Roman"/>
          <w:sz w:val="26"/>
          <w:szCs w:val="26"/>
        </w:rPr>
        <w:t>а) при личном обращении в Уполномоченный орган - в виде документа на бумажном носителе;</w:t>
      </w:r>
    </w:p>
    <w:p w:rsidR="00D35426" w:rsidRPr="008C14BB" w:rsidRDefault="00D35426" w:rsidP="00D35426">
      <w:pPr>
        <w:rPr>
          <w:rFonts w:ascii="Times New Roman" w:hAnsi="Times New Roman" w:cs="Times New Roman"/>
          <w:sz w:val="26"/>
          <w:szCs w:val="26"/>
        </w:rPr>
      </w:pPr>
      <w:bookmarkStart w:id="39" w:name="sub_35102"/>
      <w:bookmarkEnd w:id="38"/>
      <w:r w:rsidRPr="008C14BB">
        <w:rPr>
          <w:rFonts w:ascii="Times New Roman" w:hAnsi="Times New Roman" w:cs="Times New Roman"/>
          <w:sz w:val="26"/>
          <w:szCs w:val="26"/>
        </w:rPr>
        <w:t>б) посредством почтовой связи - в виде документа на бумажном носителе;</w:t>
      </w:r>
    </w:p>
    <w:p w:rsidR="00D35426" w:rsidRPr="008C14BB" w:rsidRDefault="00D35426" w:rsidP="00D35426">
      <w:pPr>
        <w:rPr>
          <w:rFonts w:ascii="Times New Roman" w:hAnsi="Times New Roman" w:cs="Times New Roman"/>
          <w:sz w:val="26"/>
          <w:szCs w:val="26"/>
        </w:rPr>
      </w:pPr>
      <w:bookmarkStart w:id="40" w:name="sub_35103"/>
      <w:bookmarkEnd w:id="39"/>
      <w:r w:rsidRPr="008C14BB">
        <w:rPr>
          <w:rFonts w:ascii="Times New Roman" w:hAnsi="Times New Roman" w:cs="Times New Roman"/>
          <w:sz w:val="26"/>
          <w:szCs w:val="26"/>
        </w:rPr>
        <w:t>в) посредством электронной почты - в форме электронного документа;</w:t>
      </w:r>
    </w:p>
    <w:p w:rsidR="00D35426" w:rsidRPr="008C14BB" w:rsidRDefault="00D35426" w:rsidP="00D35426">
      <w:pPr>
        <w:rPr>
          <w:rFonts w:ascii="Times New Roman" w:hAnsi="Times New Roman" w:cs="Times New Roman"/>
          <w:sz w:val="26"/>
          <w:szCs w:val="26"/>
        </w:rPr>
      </w:pPr>
      <w:bookmarkStart w:id="41" w:name="sub_35104"/>
      <w:bookmarkEnd w:id="40"/>
      <w:r w:rsidRPr="008C14BB">
        <w:rPr>
          <w:rFonts w:ascii="Times New Roman" w:hAnsi="Times New Roman" w:cs="Times New Roman"/>
          <w:sz w:val="26"/>
          <w:szCs w:val="26"/>
        </w:rPr>
        <w:t xml:space="preserve">г) в электронной форме, подписанной </w:t>
      </w:r>
      <w:hyperlink r:id="rId17" w:history="1">
        <w:r w:rsidRPr="008C14BB">
          <w:rPr>
            <w:rStyle w:val="a7"/>
            <w:color w:val="auto"/>
            <w:sz w:val="26"/>
            <w:szCs w:val="26"/>
          </w:rPr>
          <w:t>квалифицированной электронной подписью</w:t>
        </w:r>
      </w:hyperlink>
      <w:r w:rsidRPr="008C14BB">
        <w:rPr>
          <w:rFonts w:ascii="Times New Roman" w:hAnsi="Times New Roman" w:cs="Times New Roman"/>
          <w:sz w:val="26"/>
          <w:szCs w:val="26"/>
        </w:rPr>
        <w:t xml:space="preserve"> заявителя </w:t>
      </w:r>
      <w:hyperlink r:id="rId18" w:history="1">
        <w:r w:rsidRPr="008C14BB">
          <w:rPr>
            <w:rStyle w:val="a7"/>
            <w:color w:val="auto"/>
            <w:sz w:val="26"/>
            <w:szCs w:val="26"/>
          </w:rPr>
          <w:t>Единый портал</w:t>
        </w:r>
      </w:hyperlink>
      <w:r w:rsidRPr="008C14BB">
        <w:rPr>
          <w:rFonts w:ascii="Times New Roman" w:hAnsi="Times New Roman" w:cs="Times New Roman"/>
          <w:sz w:val="26"/>
          <w:szCs w:val="26"/>
        </w:rPr>
        <w:t xml:space="preserve"> государственных и муниципальных услуг - в форме электронного документа.</w:t>
      </w:r>
    </w:p>
    <w:bookmarkEnd w:id="41"/>
    <w:p w:rsidR="00D35426" w:rsidRPr="008C14BB" w:rsidRDefault="00D35426" w:rsidP="00D35426">
      <w:pPr>
        <w:rPr>
          <w:rFonts w:ascii="Times New Roman" w:hAnsi="Times New Roman" w:cs="Times New Roman"/>
          <w:sz w:val="26"/>
          <w:szCs w:val="26"/>
        </w:rPr>
      </w:pPr>
      <w:r w:rsidRPr="008C14BB">
        <w:rPr>
          <w:rFonts w:ascii="Times New Roman" w:hAnsi="Times New Roman" w:cs="Times New Roman"/>
          <w:sz w:val="26"/>
          <w:szCs w:val="26"/>
        </w:rPr>
        <w:t xml:space="preserve">Срок предоставления муниципальной услуги, независимо от категории (признаков) заявителей, предусмотренных </w:t>
      </w:r>
      <w:hyperlink r:id="rId19" w:anchor="sub_1200" w:history="1">
        <w:r w:rsidRPr="008C14BB">
          <w:rPr>
            <w:rStyle w:val="a7"/>
            <w:color w:val="auto"/>
            <w:sz w:val="26"/>
            <w:szCs w:val="26"/>
          </w:rPr>
          <w:t>приложением N 2</w:t>
        </w:r>
      </w:hyperlink>
      <w:r w:rsidRPr="008C14BB">
        <w:rPr>
          <w:rFonts w:ascii="Times New Roman" w:hAnsi="Times New Roman" w:cs="Times New Roman"/>
          <w:sz w:val="26"/>
          <w:szCs w:val="26"/>
        </w:rPr>
        <w:t xml:space="preserve">, составляет </w:t>
      </w:r>
      <w:r w:rsidR="00776ABD" w:rsidRPr="008C14BB">
        <w:rPr>
          <w:rFonts w:ascii="Times New Roman" w:hAnsi="Times New Roman" w:cs="Times New Roman"/>
          <w:sz w:val="26"/>
          <w:szCs w:val="26"/>
        </w:rPr>
        <w:t>30 календарных дней</w:t>
      </w:r>
      <w:r w:rsidRPr="008C14BB">
        <w:rPr>
          <w:rFonts w:ascii="Times New Roman" w:hAnsi="Times New Roman" w:cs="Times New Roman"/>
          <w:sz w:val="26"/>
          <w:szCs w:val="26"/>
        </w:rPr>
        <w:t xml:space="preserve">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
    <w:p w:rsidR="00D35426" w:rsidRDefault="00D35426" w:rsidP="00D35426">
      <w:pPr>
        <w:rPr>
          <w:rFonts w:ascii="Times New Roman" w:hAnsi="Times New Roman" w:cs="Times New Roman"/>
          <w:sz w:val="26"/>
          <w:szCs w:val="26"/>
        </w:rPr>
      </w:pPr>
      <w:bookmarkStart w:id="42" w:name="sub_352"/>
      <w:r w:rsidRPr="008C14BB">
        <w:rPr>
          <w:rFonts w:ascii="Times New Roman" w:hAnsi="Times New Roman" w:cs="Times New Roman"/>
          <w:sz w:val="26"/>
          <w:szCs w:val="26"/>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360FF" w:rsidRPr="008C14BB" w:rsidRDefault="00A360FF" w:rsidP="00D35426">
      <w:pPr>
        <w:rPr>
          <w:rFonts w:ascii="Times New Roman" w:hAnsi="Times New Roman" w:cs="Times New Roman"/>
          <w:sz w:val="26"/>
          <w:szCs w:val="26"/>
        </w:rPr>
      </w:pPr>
    </w:p>
    <w:p w:rsidR="00F522E1" w:rsidRPr="008C14BB" w:rsidRDefault="00F522E1" w:rsidP="00F522E1">
      <w:pPr>
        <w:jc w:val="center"/>
        <w:rPr>
          <w:rFonts w:ascii="Times New Roman" w:hAnsi="Times New Roman" w:cs="Times New Roman"/>
          <w:sz w:val="26"/>
          <w:szCs w:val="26"/>
          <w:highlight w:val="white"/>
        </w:rPr>
      </w:pPr>
      <w:bookmarkStart w:id="43" w:name="sub_1004"/>
      <w:bookmarkEnd w:id="42"/>
      <w:r w:rsidRPr="008C14BB">
        <w:rPr>
          <w:rFonts w:ascii="Times New Roman" w:eastAsia="PT Astra Serif" w:hAnsi="Times New Roman" w:cs="Times New Roman"/>
          <w:b/>
          <w:sz w:val="26"/>
          <w:szCs w:val="26"/>
          <w:highlight w:val="white"/>
        </w:rPr>
        <w:t>IV. Способы информирования заявителя об изменении статуса</w:t>
      </w:r>
    </w:p>
    <w:p w:rsidR="00F522E1" w:rsidRDefault="00F522E1" w:rsidP="00F522E1">
      <w:pPr>
        <w:jc w:val="center"/>
        <w:rPr>
          <w:rFonts w:ascii="Times New Roman" w:eastAsia="PT Astra Serif" w:hAnsi="Times New Roman" w:cs="Times New Roman"/>
          <w:b/>
          <w:sz w:val="26"/>
          <w:szCs w:val="26"/>
        </w:rPr>
      </w:pPr>
      <w:r w:rsidRPr="008C14BB">
        <w:rPr>
          <w:rFonts w:ascii="Times New Roman" w:eastAsia="PT Astra Serif" w:hAnsi="Times New Roman" w:cs="Times New Roman"/>
          <w:b/>
          <w:sz w:val="26"/>
          <w:szCs w:val="26"/>
          <w:highlight w:val="white"/>
        </w:rPr>
        <w:t xml:space="preserve">рассмотрения заявления о предоставлении </w:t>
      </w:r>
      <w:r w:rsidRPr="008C14BB">
        <w:rPr>
          <w:rFonts w:ascii="Times New Roman" w:eastAsia="PT Astra Serif" w:hAnsi="Times New Roman" w:cs="Times New Roman"/>
          <w:b/>
          <w:sz w:val="26"/>
          <w:szCs w:val="26"/>
        </w:rPr>
        <w:t>Услуги</w:t>
      </w:r>
    </w:p>
    <w:p w:rsidR="00A360FF" w:rsidRPr="008C14BB" w:rsidRDefault="00A360FF" w:rsidP="00F522E1">
      <w:pPr>
        <w:jc w:val="center"/>
        <w:rPr>
          <w:rFonts w:ascii="Times New Roman" w:hAnsi="Times New Roman" w:cs="Times New Roman"/>
          <w:sz w:val="26"/>
          <w:szCs w:val="26"/>
          <w:highlight w:val="white"/>
        </w:rPr>
      </w:pPr>
    </w:p>
    <w:p w:rsidR="004C0560" w:rsidRPr="00824D8A" w:rsidRDefault="00F522E1" w:rsidP="004C0560">
      <w:pPr>
        <w:pStyle w:val="ConsPlusNormal"/>
        <w:jc w:val="both"/>
        <w:rPr>
          <w:rFonts w:ascii="Times New Roman" w:hAnsi="Times New Roman" w:cs="Times New Roman"/>
          <w:color w:val="000000" w:themeColor="text1"/>
          <w:sz w:val="26"/>
          <w:szCs w:val="26"/>
        </w:rPr>
      </w:pPr>
      <w:r w:rsidRPr="00824D8A">
        <w:rPr>
          <w:rFonts w:ascii="Times New Roman" w:hAnsi="Times New Roman" w:cs="Times New Roman"/>
          <w:color w:val="000000" w:themeColor="text1"/>
          <w:sz w:val="26"/>
          <w:szCs w:val="26"/>
        </w:rPr>
        <w:t xml:space="preserve">30. </w:t>
      </w:r>
      <w:r w:rsidR="004C0560" w:rsidRPr="00824D8A">
        <w:rPr>
          <w:rFonts w:ascii="Times New Roman" w:hAnsi="Times New Roman" w:cs="Times New Roman"/>
          <w:bCs/>
          <w:color w:val="000000" w:themeColor="text1"/>
          <w:sz w:val="26"/>
          <w:szCs w:val="26"/>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F522E1" w:rsidRPr="008C14BB" w:rsidRDefault="00F522E1" w:rsidP="00F522E1">
      <w:pPr>
        <w:pStyle w:val="ConsPlusNormal"/>
        <w:ind w:firstLine="567"/>
        <w:jc w:val="both"/>
        <w:rPr>
          <w:rFonts w:ascii="Times New Roman" w:hAnsi="Times New Roman" w:cs="Times New Roman"/>
          <w:sz w:val="26"/>
          <w:szCs w:val="26"/>
        </w:rPr>
      </w:pPr>
    </w:p>
    <w:p w:rsidR="00F522E1" w:rsidRPr="008C14BB" w:rsidRDefault="00F522E1" w:rsidP="00F522E1">
      <w:pPr>
        <w:pStyle w:val="ConsPlusNormal"/>
        <w:ind w:firstLine="567"/>
        <w:jc w:val="both"/>
        <w:rPr>
          <w:rFonts w:ascii="Times New Roman" w:hAnsi="Times New Roman" w:cs="Times New Roman"/>
          <w:sz w:val="26"/>
          <w:szCs w:val="26"/>
        </w:rPr>
      </w:pPr>
    </w:p>
    <w:p w:rsidR="0051633D" w:rsidRPr="008C14BB" w:rsidRDefault="0051633D" w:rsidP="00D35426">
      <w:pPr>
        <w:jc w:val="right"/>
        <w:rPr>
          <w:rStyle w:val="a6"/>
          <w:rFonts w:ascii="Times New Roman" w:hAnsi="Times New Roman" w:cs="Times New Roman"/>
          <w:bCs/>
          <w:color w:val="auto"/>
          <w:sz w:val="26"/>
          <w:szCs w:val="26"/>
        </w:rPr>
      </w:pPr>
      <w:bookmarkStart w:id="44" w:name="sub_1100"/>
      <w:bookmarkEnd w:id="43"/>
    </w:p>
    <w:p w:rsidR="0051633D" w:rsidRPr="008C14BB" w:rsidRDefault="0051633D" w:rsidP="00D35426">
      <w:pPr>
        <w:jc w:val="right"/>
        <w:rPr>
          <w:rStyle w:val="a6"/>
          <w:rFonts w:ascii="Times New Roman" w:hAnsi="Times New Roman" w:cs="Times New Roman"/>
          <w:bCs/>
          <w:color w:val="auto"/>
          <w:sz w:val="26"/>
          <w:szCs w:val="26"/>
        </w:rPr>
      </w:pPr>
    </w:p>
    <w:p w:rsidR="00F522E1" w:rsidRPr="008C14BB" w:rsidRDefault="00F522E1" w:rsidP="00F522E1">
      <w:pPr>
        <w:pStyle w:val="ConsPlusNormal"/>
        <w:ind w:firstLine="567"/>
        <w:jc w:val="both"/>
        <w:rPr>
          <w:rFonts w:ascii="Times New Roman" w:hAnsi="Times New Roman" w:cs="Times New Roman"/>
          <w:sz w:val="26"/>
          <w:szCs w:val="26"/>
        </w:rPr>
      </w:pPr>
    </w:p>
    <w:p w:rsidR="006F62EE" w:rsidRDefault="006F62EE" w:rsidP="00F522E1">
      <w:pPr>
        <w:pStyle w:val="ConsPlusNormal"/>
        <w:ind w:firstLine="567"/>
        <w:jc w:val="both"/>
        <w:rPr>
          <w:rFonts w:ascii="Times New Roman" w:hAnsi="Times New Roman" w:cs="Times New Roman"/>
          <w:sz w:val="26"/>
          <w:szCs w:val="26"/>
        </w:rPr>
      </w:pPr>
    </w:p>
    <w:p w:rsidR="004A5FAC" w:rsidRDefault="004A5FAC" w:rsidP="00F522E1">
      <w:pPr>
        <w:pStyle w:val="ConsPlusNormal"/>
        <w:ind w:firstLine="567"/>
        <w:jc w:val="both"/>
        <w:rPr>
          <w:rFonts w:ascii="Times New Roman" w:hAnsi="Times New Roman" w:cs="Times New Roman"/>
          <w:sz w:val="26"/>
          <w:szCs w:val="26"/>
        </w:rPr>
      </w:pPr>
    </w:p>
    <w:p w:rsidR="004A5FAC" w:rsidRDefault="004A5FAC" w:rsidP="00F522E1">
      <w:pPr>
        <w:pStyle w:val="ConsPlusNormal"/>
        <w:ind w:firstLine="567"/>
        <w:jc w:val="both"/>
        <w:rPr>
          <w:rFonts w:ascii="Times New Roman" w:hAnsi="Times New Roman" w:cs="Times New Roman"/>
          <w:sz w:val="26"/>
          <w:szCs w:val="26"/>
        </w:rPr>
      </w:pPr>
    </w:p>
    <w:tbl>
      <w:tblPr>
        <w:tblStyle w:val="11"/>
        <w:tblW w:w="9747" w:type="dxa"/>
        <w:tblLayout w:type="fixed"/>
        <w:tblLook w:val="04A0" w:firstRow="1" w:lastRow="0" w:firstColumn="1" w:lastColumn="0" w:noHBand="0" w:noVBand="1"/>
      </w:tblPr>
      <w:tblGrid>
        <w:gridCol w:w="4929"/>
        <w:gridCol w:w="4818"/>
      </w:tblGrid>
      <w:tr w:rsidR="008C14BB" w:rsidRPr="008C14BB" w:rsidTr="00824D8A">
        <w:tc>
          <w:tcPr>
            <w:tcW w:w="4929" w:type="dxa"/>
            <w:tcBorders>
              <w:top w:val="nil"/>
              <w:left w:val="nil"/>
              <w:bottom w:val="nil"/>
              <w:right w:val="nil"/>
            </w:tcBorders>
          </w:tcPr>
          <w:p w:rsidR="00F522E1" w:rsidRPr="008C14BB" w:rsidRDefault="00F522E1" w:rsidP="00F522E1">
            <w:pPr>
              <w:jc w:val="center"/>
              <w:rPr>
                <w:rFonts w:ascii="Times New Roman" w:hAnsi="Times New Roman" w:cs="Times New Roman"/>
                <w:b/>
                <w:sz w:val="26"/>
                <w:szCs w:val="26"/>
              </w:rPr>
            </w:pPr>
          </w:p>
        </w:tc>
        <w:tc>
          <w:tcPr>
            <w:tcW w:w="4818" w:type="dxa"/>
            <w:tcBorders>
              <w:top w:val="nil"/>
              <w:left w:val="nil"/>
              <w:bottom w:val="nil"/>
              <w:right w:val="nil"/>
            </w:tcBorders>
          </w:tcPr>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F522E1" w:rsidRPr="002D1DC3" w:rsidRDefault="00F522E1" w:rsidP="00F522E1">
            <w:pPr>
              <w:jc w:val="center"/>
              <w:rPr>
                <w:rFonts w:ascii="Times New Roman" w:hAnsi="Times New Roman" w:cs="Times New Roman"/>
              </w:rPr>
            </w:pPr>
            <w:r w:rsidRPr="002D1DC3">
              <w:rPr>
                <w:rFonts w:ascii="Times New Roman" w:hAnsi="Times New Roman" w:cs="Times New Roman"/>
              </w:rPr>
              <w:t>Приложение № 1</w:t>
            </w:r>
          </w:p>
          <w:p w:rsidR="00F522E1" w:rsidRPr="002D1DC3" w:rsidRDefault="002B56DA" w:rsidP="00F522E1">
            <w:pPr>
              <w:jc w:val="center"/>
              <w:rPr>
                <w:rFonts w:ascii="Times New Roman" w:hAnsi="Times New Roman" w:cs="Times New Roman"/>
              </w:rPr>
            </w:pPr>
            <w:r w:rsidRPr="002D1DC3">
              <w:rPr>
                <w:rFonts w:ascii="Times New Roman" w:hAnsi="Times New Roman" w:cs="Times New Roman"/>
              </w:rPr>
              <w:t>к административному регламенту</w:t>
            </w:r>
          </w:p>
          <w:p w:rsidR="00F522E1" w:rsidRPr="008C14BB" w:rsidRDefault="00F522E1" w:rsidP="00F522E1">
            <w:pPr>
              <w:jc w:val="center"/>
              <w:rPr>
                <w:rFonts w:ascii="Times New Roman" w:hAnsi="Times New Roman" w:cs="Times New Roman"/>
                <w:sz w:val="26"/>
                <w:szCs w:val="26"/>
              </w:rPr>
            </w:pPr>
          </w:p>
        </w:tc>
      </w:tr>
    </w:tbl>
    <w:p w:rsid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Перечень</w:t>
      </w:r>
      <w:r w:rsidR="006F62EE">
        <w:rPr>
          <w:rFonts w:ascii="Times New Roman" w:hAnsi="Times New Roman" w:cs="Times New Roman"/>
          <w:b/>
          <w:bCs/>
          <w:sz w:val="26"/>
          <w:szCs w:val="26"/>
        </w:rPr>
        <w:t xml:space="preserve"> </w:t>
      </w:r>
      <w:r w:rsidRPr="00F522E1">
        <w:rPr>
          <w:rFonts w:ascii="Times New Roman" w:hAnsi="Times New Roman" w:cs="Times New Roman"/>
          <w:b/>
          <w:bCs/>
          <w:sz w:val="26"/>
          <w:szCs w:val="26"/>
        </w:rPr>
        <w:t>условных обозначений и сокращений</w:t>
      </w:r>
    </w:p>
    <w:p w:rsidR="00A360FF" w:rsidRDefault="00A360FF" w:rsidP="00F522E1">
      <w:pPr>
        <w:pStyle w:val="ConsPlusNormal"/>
        <w:ind w:firstLine="567"/>
        <w:jc w:val="center"/>
        <w:rPr>
          <w:rFonts w:ascii="Times New Roman" w:hAnsi="Times New Roman" w:cs="Times New Roman"/>
          <w:b/>
          <w:bCs/>
          <w:sz w:val="26"/>
          <w:szCs w:val="26"/>
        </w:rPr>
      </w:pPr>
    </w:p>
    <w:p w:rsidR="006F62EE" w:rsidRPr="006F62EE" w:rsidRDefault="006F62EE" w:rsidP="006F62EE">
      <w:pPr>
        <w:rPr>
          <w:sz w:val="26"/>
          <w:szCs w:val="26"/>
        </w:rPr>
      </w:pPr>
      <w:r w:rsidRPr="006F62EE">
        <w:rPr>
          <w:b/>
          <w:bCs/>
          <w:color w:val="26282F"/>
          <w:sz w:val="26"/>
          <w:szCs w:val="26"/>
        </w:rPr>
        <w:t>Муниципальная услуга</w:t>
      </w:r>
      <w:r w:rsidRPr="006F62EE">
        <w:rPr>
          <w:sz w:val="26"/>
          <w:szCs w:val="26"/>
        </w:rPr>
        <w:t xml:space="preserve"> - муниципальная услуга "Выдача документов, </w:t>
      </w:r>
      <w:r w:rsidRPr="006F62EE">
        <w:rPr>
          <w:sz w:val="26"/>
          <w:szCs w:val="26"/>
        </w:rPr>
        <w:lastRenderedPageBreak/>
        <w:t xml:space="preserve">справок, выписок из документов архива </w:t>
      </w:r>
      <w:r>
        <w:rPr>
          <w:sz w:val="26"/>
          <w:szCs w:val="26"/>
        </w:rPr>
        <w:t>Яльчикского</w:t>
      </w:r>
      <w:r w:rsidRPr="006F62EE">
        <w:rPr>
          <w:sz w:val="26"/>
          <w:szCs w:val="26"/>
        </w:rPr>
        <w:t xml:space="preserve"> муниципального округа Чувашской Республики";</w:t>
      </w:r>
    </w:p>
    <w:p w:rsidR="006F62EE" w:rsidRPr="00F522E1" w:rsidRDefault="00F522E1" w:rsidP="006F62EE">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Административный регламент</w:t>
      </w:r>
      <w:r w:rsidRPr="002B56DA">
        <w:rPr>
          <w:rFonts w:ascii="Times New Roman" w:hAnsi="Times New Roman" w:cs="Times New Roman"/>
          <w:sz w:val="26"/>
          <w:szCs w:val="26"/>
        </w:rPr>
        <w:t xml:space="preserve"> </w:t>
      </w:r>
      <w:r w:rsidRPr="00F522E1">
        <w:rPr>
          <w:rFonts w:ascii="Times New Roman" w:hAnsi="Times New Roman" w:cs="Times New Roman"/>
          <w:sz w:val="26"/>
          <w:szCs w:val="26"/>
        </w:rPr>
        <w:t xml:space="preserve">– </w:t>
      </w:r>
      <w:r w:rsidR="002B56DA">
        <w:rPr>
          <w:rFonts w:ascii="Times New Roman" w:hAnsi="Times New Roman" w:cs="Times New Roman"/>
          <w:sz w:val="26"/>
          <w:szCs w:val="26"/>
        </w:rPr>
        <w:t>а</w:t>
      </w:r>
      <w:r w:rsidR="007D0601" w:rsidRPr="007D0601">
        <w:rPr>
          <w:rFonts w:ascii="Times New Roman" w:hAnsi="Times New Roman" w:cs="Times New Roman"/>
          <w:sz w:val="26"/>
          <w:szCs w:val="26"/>
        </w:rPr>
        <w:t>дминистративный регламент</w:t>
      </w:r>
      <w:r w:rsidR="006F62EE">
        <w:rPr>
          <w:rFonts w:ascii="Times New Roman" w:hAnsi="Times New Roman" w:cs="Times New Roman"/>
          <w:sz w:val="26"/>
          <w:szCs w:val="26"/>
        </w:rPr>
        <w:t xml:space="preserve"> предоставления муниципальной услуги </w:t>
      </w:r>
      <w:r w:rsidR="002B56DA">
        <w:rPr>
          <w:rFonts w:ascii="Times New Roman" w:hAnsi="Times New Roman" w:cs="Times New Roman"/>
          <w:sz w:val="26"/>
          <w:szCs w:val="26"/>
        </w:rPr>
        <w:t>«</w:t>
      </w:r>
      <w:r w:rsidR="006F62EE" w:rsidRPr="007D0601">
        <w:rPr>
          <w:rFonts w:ascii="Times New Roman" w:hAnsi="Times New Roman" w:cs="Times New Roman"/>
          <w:sz w:val="26"/>
          <w:szCs w:val="26"/>
        </w:rPr>
        <w:t>Выдача документов, справок, выписок из документов архива Яльчикского муниципальн</w:t>
      </w:r>
      <w:r w:rsidR="002B56DA">
        <w:rPr>
          <w:rFonts w:ascii="Times New Roman" w:hAnsi="Times New Roman" w:cs="Times New Roman"/>
          <w:sz w:val="26"/>
          <w:szCs w:val="26"/>
        </w:rPr>
        <w:t>ого округа Чувашской Республики»</w:t>
      </w:r>
      <w:r w:rsidR="006F62EE">
        <w:rPr>
          <w:rFonts w:ascii="Times New Roman" w:hAnsi="Times New Roman" w:cs="Times New Roman"/>
          <w:sz w:val="26"/>
          <w:szCs w:val="26"/>
        </w:rPr>
        <w:t>;</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документы</w:t>
      </w:r>
      <w:r w:rsidRPr="00F522E1">
        <w:rPr>
          <w:rFonts w:ascii="Times New Roman" w:hAnsi="Times New Roman" w:cs="Times New Roman"/>
          <w:sz w:val="26"/>
          <w:szCs w:val="26"/>
        </w:rPr>
        <w:t xml:space="preserve"> – документы и (или) информация, необходимые для предоставления Услуги;</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Единый портал</w:t>
      </w:r>
      <w:r w:rsidRPr="00F522E1">
        <w:rPr>
          <w:rFonts w:ascii="Times New Roman" w:hAnsi="Times New Roman" w:cs="Times New Roman"/>
          <w:sz w:val="26"/>
          <w:szCs w:val="26"/>
        </w:rPr>
        <w:t xml:space="preserve"> – федеральная государственная информационная система «Единый портал государственных и муниципальных услуг (функций)»;</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заявитель</w:t>
      </w:r>
      <w:r w:rsidRPr="00F522E1">
        <w:rPr>
          <w:rFonts w:ascii="Times New Roman" w:hAnsi="Times New Roman" w:cs="Times New Roman"/>
          <w:sz w:val="26"/>
          <w:szCs w:val="26"/>
        </w:rPr>
        <w:t xml:space="preserve"> – физическое или юридическое лицо, обратившееся с заявлением о предоставлении Услуги;</w:t>
      </w:r>
    </w:p>
    <w:p w:rsid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 xml:space="preserve">заявление </w:t>
      </w:r>
      <w:r w:rsidRPr="00F522E1">
        <w:rPr>
          <w:rFonts w:ascii="Times New Roman" w:hAnsi="Times New Roman" w:cs="Times New Roman"/>
          <w:sz w:val="26"/>
          <w:szCs w:val="26"/>
        </w:rPr>
        <w:t>– заявление (запрос) о предоставлении Услуги;</w:t>
      </w:r>
    </w:p>
    <w:p w:rsidR="002B56DA" w:rsidRPr="00F522E1" w:rsidRDefault="002B56DA"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Архив</w:t>
      </w:r>
      <w:r>
        <w:rPr>
          <w:rFonts w:ascii="Times New Roman" w:hAnsi="Times New Roman" w:cs="Times New Roman"/>
          <w:sz w:val="26"/>
          <w:szCs w:val="26"/>
        </w:rPr>
        <w:t xml:space="preserve"> – отдел культуры, социального развития и архивного дела администрации Яльчикского муниципального округа Чувашской Республики </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 xml:space="preserve">МФЦ </w:t>
      </w:r>
      <w:r w:rsidRPr="00F522E1">
        <w:rPr>
          <w:rFonts w:ascii="Times New Roman" w:hAnsi="Times New Roman" w:cs="Times New Roman"/>
          <w:sz w:val="26"/>
          <w:szCs w:val="26"/>
        </w:rPr>
        <w:t>– многофункциональный центр предоставления государственных и муниципальных услуг;</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Орган власти</w:t>
      </w:r>
      <w:r w:rsidRPr="00F522E1">
        <w:rPr>
          <w:rFonts w:ascii="Times New Roman" w:hAnsi="Times New Roman" w:cs="Times New Roman"/>
          <w:sz w:val="26"/>
          <w:szCs w:val="26"/>
        </w:rPr>
        <w:t xml:space="preserve"> – </w:t>
      </w:r>
      <w:r w:rsidR="007D0601">
        <w:rPr>
          <w:rFonts w:ascii="Times New Roman" w:hAnsi="Times New Roman" w:cs="Times New Roman"/>
          <w:sz w:val="26"/>
          <w:szCs w:val="26"/>
        </w:rPr>
        <w:t>Администрация Яльчикского муниципального округа Чувашской Республики</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Правила</w:t>
      </w:r>
      <w:r w:rsidRPr="00F522E1">
        <w:rPr>
          <w:rFonts w:ascii="Times New Roman" w:hAnsi="Times New Roman" w:cs="Times New Roman"/>
          <w:sz w:val="26"/>
          <w:szCs w:val="26"/>
        </w:rPr>
        <w:t xml:space="preserve"> - Правила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утвержденные приказом Росархива от 2 марта 2020 г. № 24 (зарегистрирован в Минюсте России 20 мая 2020 г., регистрационный № 58396);</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представитель заявителя</w:t>
      </w:r>
      <w:r w:rsidRPr="00F522E1">
        <w:rPr>
          <w:rFonts w:ascii="Times New Roman" w:hAnsi="Times New Roman" w:cs="Times New Roman"/>
          <w:sz w:val="26"/>
          <w:szCs w:val="26"/>
        </w:rPr>
        <w:t xml:space="preserve"> – физического или юридического лицо, уполномоченное заявителем в установленном порядке на совершение действий, связанных с получением Услуги, от имени и в интересах заявителя;</w:t>
      </w:r>
    </w:p>
    <w:p w:rsidR="00F522E1" w:rsidRPr="00F522E1" w:rsidRDefault="00F522E1" w:rsidP="00F522E1">
      <w:pPr>
        <w:pStyle w:val="ConsPlusNormal"/>
        <w:ind w:firstLine="567"/>
        <w:jc w:val="both"/>
        <w:rPr>
          <w:rFonts w:ascii="Times New Roman" w:hAnsi="Times New Roman" w:cs="Times New Roman"/>
          <w:sz w:val="26"/>
          <w:szCs w:val="26"/>
        </w:rPr>
      </w:pPr>
      <w:r w:rsidRPr="002B56DA">
        <w:rPr>
          <w:rFonts w:ascii="Times New Roman" w:hAnsi="Times New Roman" w:cs="Times New Roman"/>
          <w:b/>
          <w:sz w:val="26"/>
          <w:szCs w:val="26"/>
        </w:rPr>
        <w:t>Услуга</w:t>
      </w:r>
      <w:r w:rsidRPr="00F522E1">
        <w:rPr>
          <w:rFonts w:ascii="Times New Roman" w:hAnsi="Times New Roman" w:cs="Times New Roman"/>
          <w:sz w:val="26"/>
          <w:szCs w:val="26"/>
        </w:rPr>
        <w:t xml:space="preserve"> – </w:t>
      </w:r>
      <w:r w:rsidR="00B96FB2">
        <w:rPr>
          <w:rFonts w:ascii="Times New Roman" w:hAnsi="Times New Roman" w:cs="Times New Roman"/>
          <w:sz w:val="26"/>
          <w:szCs w:val="26"/>
        </w:rPr>
        <w:t xml:space="preserve">муниципальная </w:t>
      </w:r>
      <w:r w:rsidRPr="00F522E1">
        <w:rPr>
          <w:rFonts w:ascii="Times New Roman" w:hAnsi="Times New Roman" w:cs="Times New Roman"/>
          <w:sz w:val="26"/>
          <w:szCs w:val="26"/>
        </w:rPr>
        <w:t xml:space="preserve"> услуга </w:t>
      </w:r>
      <w:r w:rsidR="00B96FB2">
        <w:rPr>
          <w:rFonts w:ascii="Times New Roman" w:hAnsi="Times New Roman" w:cs="Times New Roman"/>
          <w:sz w:val="26"/>
          <w:szCs w:val="26"/>
        </w:rPr>
        <w:t>«Выдача документов, справок, выписок из документов архива городского (муниципального) округа Чувашской Республики»;</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2. Условные обозначения:</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а) признаки заявителей:</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З – заявитель;</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ПЗ – представитель заявителя;</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б) требования к документам:</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О – предоставляется оригинал документа;</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ОЭ – предоставляется оригинал документа в электронной форме;</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К – копия документа, заверенная в порядке, установленном законодательством Российской Федерации;</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в) способы обращения:</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ОВ – документы подаются непосредственно в Орган власти;</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ЕПГУ – документы подаются посредством Единого портала;</w:t>
      </w:r>
    </w:p>
    <w:p w:rsidR="00F522E1" w:rsidRPr="00F522E1" w:rsidRDefault="00F522E1" w:rsidP="00F522E1">
      <w:pPr>
        <w:pStyle w:val="ConsPlusNormal"/>
        <w:ind w:firstLine="567"/>
        <w:jc w:val="both"/>
        <w:rPr>
          <w:rFonts w:ascii="Times New Roman" w:hAnsi="Times New Roman" w:cs="Times New Roman"/>
          <w:sz w:val="26"/>
          <w:szCs w:val="26"/>
        </w:rPr>
      </w:pPr>
      <w:r w:rsidRPr="00F522E1">
        <w:rPr>
          <w:rFonts w:ascii="Times New Roman" w:hAnsi="Times New Roman" w:cs="Times New Roman"/>
          <w:sz w:val="26"/>
          <w:szCs w:val="26"/>
        </w:rPr>
        <w:t>ПС – документы подаются посредством почтовой связи.</w:t>
      </w:r>
    </w:p>
    <w:tbl>
      <w:tblPr>
        <w:tblStyle w:val="11"/>
        <w:tblW w:w="9636" w:type="dxa"/>
        <w:tblLayout w:type="fixed"/>
        <w:tblLook w:val="04A0" w:firstRow="1" w:lastRow="0" w:firstColumn="1" w:lastColumn="0" w:noHBand="0" w:noVBand="1"/>
      </w:tblPr>
      <w:tblGrid>
        <w:gridCol w:w="4818"/>
        <w:gridCol w:w="4818"/>
      </w:tblGrid>
      <w:tr w:rsidR="002D1DC3" w:rsidRPr="002D1DC3" w:rsidTr="002D1DC3">
        <w:tc>
          <w:tcPr>
            <w:tcW w:w="4818" w:type="dxa"/>
            <w:tcBorders>
              <w:top w:val="nil"/>
              <w:left w:val="nil"/>
              <w:bottom w:val="nil"/>
              <w:right w:val="nil"/>
            </w:tcBorders>
          </w:tcPr>
          <w:p w:rsidR="002D1DC3" w:rsidRPr="002D1DC3" w:rsidRDefault="002D1DC3" w:rsidP="002D1DC3">
            <w:pPr>
              <w:jc w:val="right"/>
              <w:rPr>
                <w:rFonts w:ascii="Times New Roman" w:hAnsi="Times New Roman" w:cs="Times New Roman"/>
              </w:rPr>
            </w:pPr>
          </w:p>
        </w:tc>
        <w:tc>
          <w:tcPr>
            <w:tcW w:w="4818" w:type="dxa"/>
            <w:tcBorders>
              <w:top w:val="nil"/>
              <w:left w:val="nil"/>
              <w:bottom w:val="nil"/>
              <w:right w:val="nil"/>
            </w:tcBorders>
          </w:tcPr>
          <w:p w:rsidR="004A5FAC" w:rsidRDefault="004A5FAC" w:rsidP="002D1DC3">
            <w:pPr>
              <w:jc w:val="center"/>
              <w:rPr>
                <w:rFonts w:ascii="Times New Roman" w:hAnsi="Times New Roman" w:cs="Times New Roman"/>
              </w:rPr>
            </w:pPr>
          </w:p>
          <w:p w:rsidR="003169BE" w:rsidRDefault="003169BE" w:rsidP="002D1DC3">
            <w:pPr>
              <w:jc w:val="center"/>
              <w:rPr>
                <w:rFonts w:ascii="Times New Roman" w:hAnsi="Times New Roman" w:cs="Times New Roman"/>
              </w:rPr>
            </w:pPr>
          </w:p>
          <w:p w:rsidR="003169BE" w:rsidRDefault="003169BE" w:rsidP="002D1DC3">
            <w:pPr>
              <w:jc w:val="center"/>
              <w:rPr>
                <w:rFonts w:ascii="Times New Roman" w:hAnsi="Times New Roman" w:cs="Times New Roman"/>
              </w:rPr>
            </w:pPr>
          </w:p>
          <w:p w:rsidR="002D1DC3" w:rsidRPr="002D1DC3" w:rsidRDefault="002D1DC3" w:rsidP="002D1DC3">
            <w:pPr>
              <w:jc w:val="center"/>
              <w:rPr>
                <w:rFonts w:ascii="Times New Roman" w:hAnsi="Times New Roman" w:cs="Times New Roman"/>
              </w:rPr>
            </w:pPr>
            <w:r w:rsidRPr="002D1DC3">
              <w:rPr>
                <w:rFonts w:ascii="Times New Roman" w:hAnsi="Times New Roman" w:cs="Times New Roman"/>
              </w:rPr>
              <w:t>Приложение № 2</w:t>
            </w:r>
          </w:p>
          <w:p w:rsidR="002D1DC3" w:rsidRPr="002D1DC3" w:rsidRDefault="002D1DC3" w:rsidP="009C4DDA">
            <w:pPr>
              <w:jc w:val="right"/>
              <w:rPr>
                <w:rFonts w:ascii="Times New Roman" w:hAnsi="Times New Roman" w:cs="Times New Roman"/>
              </w:rPr>
            </w:pPr>
            <w:r w:rsidRPr="002D1DC3">
              <w:rPr>
                <w:rFonts w:ascii="Times New Roman" w:hAnsi="Times New Roman" w:cs="Times New Roman"/>
              </w:rPr>
              <w:t>к административному регламенту</w:t>
            </w:r>
          </w:p>
          <w:p w:rsidR="002D1DC3" w:rsidRPr="002D1DC3" w:rsidRDefault="002D1DC3" w:rsidP="009C4DDA">
            <w:pPr>
              <w:jc w:val="center"/>
              <w:rPr>
                <w:rFonts w:ascii="Times New Roman" w:hAnsi="Times New Roman" w:cs="Times New Roman"/>
              </w:rPr>
            </w:pPr>
          </w:p>
        </w:tc>
      </w:tr>
    </w:tbl>
    <w:p w:rsidR="00F522E1" w:rsidRPr="00F522E1" w:rsidRDefault="00F522E1" w:rsidP="00F522E1">
      <w:pPr>
        <w:pStyle w:val="ConsPlusNormal"/>
        <w:ind w:firstLine="567"/>
        <w:jc w:val="both"/>
        <w:rPr>
          <w:rFonts w:ascii="Times New Roman" w:hAnsi="Times New Roman" w:cs="Times New Roman"/>
          <w:sz w:val="26"/>
          <w:szCs w:val="26"/>
        </w:rPr>
      </w:pP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Идентификаторы категорий (признаков) заявителей</w:t>
      </w:r>
    </w:p>
    <w:p w:rsidR="00F522E1" w:rsidRPr="00F522E1" w:rsidRDefault="00F522E1" w:rsidP="00F522E1">
      <w:pPr>
        <w:pStyle w:val="ConsPlusNormal"/>
        <w:ind w:firstLine="567"/>
        <w:jc w:val="center"/>
        <w:rPr>
          <w:rFonts w:ascii="Times New Roman" w:hAnsi="Times New Roman" w:cs="Times New Roman"/>
          <w:b/>
          <w:bCs/>
          <w:sz w:val="26"/>
          <w:szCs w:val="26"/>
        </w:rPr>
      </w:pPr>
    </w:p>
    <w:tbl>
      <w:tblPr>
        <w:tblStyle w:val="a8"/>
        <w:tblW w:w="9570" w:type="dxa"/>
        <w:tblLayout w:type="fixed"/>
        <w:tblLook w:val="04A0" w:firstRow="1" w:lastRow="0" w:firstColumn="1" w:lastColumn="0" w:noHBand="0" w:noVBand="1"/>
      </w:tblPr>
      <w:tblGrid>
        <w:gridCol w:w="1099"/>
        <w:gridCol w:w="5529"/>
        <w:gridCol w:w="2942"/>
      </w:tblGrid>
      <w:tr w:rsidR="00F522E1" w:rsidRPr="00F522E1" w:rsidTr="00F522E1">
        <w:tc>
          <w:tcPr>
            <w:tcW w:w="109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lastRenderedPageBreak/>
              <w:t>№</w:t>
            </w:r>
          </w:p>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п/п</w:t>
            </w:r>
          </w:p>
        </w:tc>
        <w:tc>
          <w:tcPr>
            <w:tcW w:w="552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Наименование</w:t>
            </w:r>
          </w:p>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отдельных признаков заявителей</w:t>
            </w:r>
          </w:p>
        </w:tc>
        <w:tc>
          <w:tcPr>
            <w:tcW w:w="2942"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Идентификатор</w:t>
            </w:r>
          </w:p>
        </w:tc>
      </w:tr>
      <w:tr w:rsidR="00F522E1" w:rsidRPr="00F522E1" w:rsidTr="00F522E1">
        <w:tc>
          <w:tcPr>
            <w:tcW w:w="9570" w:type="dxa"/>
            <w:gridSpan w:val="3"/>
          </w:tcPr>
          <w:p w:rsidR="00F522E1" w:rsidRPr="00F522E1" w:rsidRDefault="00F522E1" w:rsidP="00B96FB2">
            <w:pPr>
              <w:pStyle w:val="ConsPlusNormal"/>
              <w:ind w:firstLine="0"/>
              <w:jc w:val="both"/>
              <w:rPr>
                <w:rFonts w:ascii="Times New Roman" w:hAnsi="Times New Roman" w:cs="Times New Roman"/>
                <w:sz w:val="26"/>
                <w:szCs w:val="26"/>
              </w:rPr>
            </w:pPr>
            <w:r w:rsidRPr="00F522E1">
              <w:rPr>
                <w:rFonts w:ascii="Times New Roman" w:hAnsi="Times New Roman" w:cs="Times New Roman"/>
                <w:sz w:val="26"/>
                <w:szCs w:val="26"/>
              </w:rPr>
              <w:t xml:space="preserve">Результат Услуги, за которым обращается заявитель </w:t>
            </w:r>
            <w:r w:rsidR="00B96FB2">
              <w:rPr>
                <w:rFonts w:ascii="Times New Roman" w:hAnsi="Times New Roman" w:cs="Times New Roman"/>
                <w:sz w:val="26"/>
                <w:szCs w:val="26"/>
              </w:rPr>
              <w:t>«Выдача документов, справок, выписок из документов архива городского (муниципального) округа Чувашской Республики»</w:t>
            </w:r>
            <w:r w:rsidR="00B96FB2" w:rsidRPr="00F522E1">
              <w:rPr>
                <w:rFonts w:ascii="Times New Roman" w:hAnsi="Times New Roman" w:cs="Times New Roman"/>
                <w:sz w:val="26"/>
                <w:szCs w:val="26"/>
              </w:rPr>
              <w:t xml:space="preserve"> </w:t>
            </w:r>
          </w:p>
        </w:tc>
      </w:tr>
      <w:tr w:rsidR="00F522E1" w:rsidRPr="00F522E1" w:rsidTr="00F522E1">
        <w:tc>
          <w:tcPr>
            <w:tcW w:w="109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1.</w:t>
            </w:r>
          </w:p>
        </w:tc>
        <w:tc>
          <w:tcPr>
            <w:tcW w:w="5529" w:type="dxa"/>
          </w:tcPr>
          <w:p w:rsidR="00F522E1" w:rsidRPr="00F522E1" w:rsidRDefault="00F522E1" w:rsidP="00F522E1">
            <w:pPr>
              <w:pStyle w:val="ConsPlusNormal"/>
              <w:ind w:firstLine="0"/>
              <w:jc w:val="both"/>
              <w:rPr>
                <w:rFonts w:ascii="Times New Roman" w:hAnsi="Times New Roman" w:cs="Times New Roman"/>
                <w:sz w:val="26"/>
                <w:szCs w:val="26"/>
              </w:rPr>
            </w:pPr>
            <w:r w:rsidRPr="00F522E1">
              <w:rPr>
                <w:rFonts w:ascii="Times New Roman" w:hAnsi="Times New Roman" w:cs="Times New Roman"/>
                <w:sz w:val="26"/>
                <w:szCs w:val="26"/>
              </w:rPr>
              <w:t>Физическое лицо, обратившееся самостоятельно</w:t>
            </w:r>
          </w:p>
        </w:tc>
        <w:tc>
          <w:tcPr>
            <w:tcW w:w="2942"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ФЛ</w:t>
            </w:r>
          </w:p>
        </w:tc>
      </w:tr>
      <w:tr w:rsidR="00F522E1" w:rsidRPr="00F522E1" w:rsidTr="00F522E1">
        <w:tc>
          <w:tcPr>
            <w:tcW w:w="109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2.</w:t>
            </w:r>
          </w:p>
        </w:tc>
        <w:tc>
          <w:tcPr>
            <w:tcW w:w="5529" w:type="dxa"/>
          </w:tcPr>
          <w:p w:rsidR="00F522E1" w:rsidRPr="00F522E1" w:rsidRDefault="00F522E1" w:rsidP="00F522E1">
            <w:pPr>
              <w:pStyle w:val="ConsPlusNormal"/>
              <w:ind w:firstLine="0"/>
              <w:jc w:val="both"/>
              <w:rPr>
                <w:rFonts w:ascii="Times New Roman" w:hAnsi="Times New Roman" w:cs="Times New Roman"/>
                <w:sz w:val="26"/>
                <w:szCs w:val="26"/>
              </w:rPr>
            </w:pPr>
            <w:r w:rsidRPr="00F522E1">
              <w:rPr>
                <w:rFonts w:ascii="Times New Roman" w:hAnsi="Times New Roman" w:cs="Times New Roman"/>
                <w:sz w:val="26"/>
                <w:szCs w:val="26"/>
              </w:rPr>
              <w:t>Физическое лицо, от имени которого обратился представитель по доверенности</w:t>
            </w:r>
          </w:p>
        </w:tc>
        <w:tc>
          <w:tcPr>
            <w:tcW w:w="2942"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ПФЛ</w:t>
            </w:r>
          </w:p>
        </w:tc>
      </w:tr>
      <w:tr w:rsidR="00F522E1" w:rsidRPr="00F522E1" w:rsidTr="00F522E1">
        <w:tc>
          <w:tcPr>
            <w:tcW w:w="109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3.</w:t>
            </w:r>
          </w:p>
        </w:tc>
        <w:tc>
          <w:tcPr>
            <w:tcW w:w="5529" w:type="dxa"/>
          </w:tcPr>
          <w:p w:rsidR="00F522E1" w:rsidRPr="00F522E1" w:rsidRDefault="00F522E1" w:rsidP="00F522E1">
            <w:pPr>
              <w:pStyle w:val="ConsPlusNormal"/>
              <w:ind w:firstLine="0"/>
              <w:jc w:val="both"/>
              <w:rPr>
                <w:rFonts w:ascii="Times New Roman" w:hAnsi="Times New Roman" w:cs="Times New Roman"/>
                <w:sz w:val="26"/>
                <w:szCs w:val="26"/>
              </w:rPr>
            </w:pPr>
            <w:r w:rsidRPr="00F522E1">
              <w:rPr>
                <w:rFonts w:ascii="Times New Roman" w:hAnsi="Times New Roman" w:cs="Times New Roman"/>
                <w:sz w:val="26"/>
                <w:szCs w:val="26"/>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ЮЛ</w:t>
            </w:r>
          </w:p>
        </w:tc>
      </w:tr>
      <w:tr w:rsidR="00F522E1" w:rsidRPr="00F522E1" w:rsidTr="00F522E1">
        <w:tc>
          <w:tcPr>
            <w:tcW w:w="1099"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4.</w:t>
            </w:r>
          </w:p>
        </w:tc>
        <w:tc>
          <w:tcPr>
            <w:tcW w:w="5529" w:type="dxa"/>
          </w:tcPr>
          <w:p w:rsidR="00F522E1" w:rsidRPr="00F522E1" w:rsidRDefault="00F522E1" w:rsidP="00F522E1">
            <w:pPr>
              <w:pStyle w:val="ConsPlusNormal"/>
              <w:ind w:firstLine="0"/>
              <w:jc w:val="both"/>
              <w:rPr>
                <w:rFonts w:ascii="Times New Roman" w:hAnsi="Times New Roman" w:cs="Times New Roman"/>
                <w:sz w:val="26"/>
                <w:szCs w:val="26"/>
              </w:rPr>
            </w:pPr>
            <w:r w:rsidRPr="00F522E1">
              <w:rPr>
                <w:rFonts w:ascii="Times New Roman" w:hAnsi="Times New Roman" w:cs="Times New Roman"/>
                <w:sz w:val="26"/>
                <w:szCs w:val="26"/>
              </w:rPr>
              <w:t>Юридическое лицо, от имени которого обратился представитель по доверенности</w:t>
            </w:r>
          </w:p>
        </w:tc>
        <w:tc>
          <w:tcPr>
            <w:tcW w:w="2942"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ПЮЛ</w:t>
            </w:r>
          </w:p>
        </w:tc>
      </w:tr>
    </w:tbl>
    <w:p w:rsidR="00F522E1" w:rsidRPr="00F522E1" w:rsidRDefault="00F522E1" w:rsidP="00F522E1">
      <w:pPr>
        <w:pStyle w:val="ConsPlusNormal"/>
        <w:ind w:firstLine="567"/>
        <w:jc w:val="center"/>
        <w:rPr>
          <w:rFonts w:ascii="Times New Roman" w:hAnsi="Times New Roman" w:cs="Times New Roman"/>
          <w:sz w:val="26"/>
          <w:szCs w:val="26"/>
        </w:rPr>
      </w:pPr>
    </w:p>
    <w:tbl>
      <w:tblPr>
        <w:tblStyle w:val="11"/>
        <w:tblW w:w="9747" w:type="dxa"/>
        <w:tblLayout w:type="fixed"/>
        <w:tblLook w:val="04A0" w:firstRow="1" w:lastRow="0" w:firstColumn="1" w:lastColumn="0" w:noHBand="0" w:noVBand="1"/>
      </w:tblPr>
      <w:tblGrid>
        <w:gridCol w:w="4929"/>
        <w:gridCol w:w="4818"/>
      </w:tblGrid>
      <w:tr w:rsidR="00F522E1" w:rsidRPr="00F522E1" w:rsidTr="00F522E1">
        <w:tc>
          <w:tcPr>
            <w:tcW w:w="4928" w:type="dxa"/>
            <w:tcBorders>
              <w:top w:val="nil"/>
              <w:left w:val="nil"/>
              <w:bottom w:val="nil"/>
              <w:right w:val="nil"/>
            </w:tcBorders>
          </w:tcPr>
          <w:p w:rsidR="00F522E1" w:rsidRPr="00F522E1" w:rsidRDefault="00F522E1" w:rsidP="00F522E1">
            <w:pPr>
              <w:jc w:val="center"/>
              <w:rPr>
                <w:rFonts w:ascii="Times New Roman" w:hAnsi="Times New Roman" w:cs="Times New Roman"/>
                <w:b/>
                <w:sz w:val="26"/>
                <w:szCs w:val="26"/>
              </w:rPr>
            </w:pPr>
          </w:p>
        </w:tc>
        <w:tc>
          <w:tcPr>
            <w:tcW w:w="4818" w:type="dxa"/>
            <w:tcBorders>
              <w:top w:val="nil"/>
              <w:left w:val="nil"/>
              <w:bottom w:val="nil"/>
              <w:right w:val="nil"/>
            </w:tcBorders>
          </w:tcPr>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F522E1" w:rsidRPr="002D1DC3" w:rsidRDefault="00F522E1" w:rsidP="00F522E1">
            <w:pPr>
              <w:jc w:val="center"/>
              <w:rPr>
                <w:rFonts w:ascii="Times New Roman" w:hAnsi="Times New Roman" w:cs="Times New Roman"/>
              </w:rPr>
            </w:pPr>
            <w:r w:rsidRPr="002D1DC3">
              <w:rPr>
                <w:rFonts w:ascii="Times New Roman" w:hAnsi="Times New Roman" w:cs="Times New Roman"/>
              </w:rPr>
              <w:t>Приложение № 3</w:t>
            </w:r>
          </w:p>
          <w:p w:rsidR="00F522E1" w:rsidRPr="002D1DC3" w:rsidRDefault="00824D8A" w:rsidP="00F522E1">
            <w:pPr>
              <w:jc w:val="center"/>
              <w:rPr>
                <w:rFonts w:ascii="Times New Roman" w:hAnsi="Times New Roman" w:cs="Times New Roman"/>
              </w:rPr>
            </w:pPr>
            <w:r w:rsidRPr="002D1DC3">
              <w:rPr>
                <w:rFonts w:ascii="Times New Roman" w:hAnsi="Times New Roman" w:cs="Times New Roman"/>
              </w:rPr>
              <w:t>к административному регламенту</w:t>
            </w:r>
          </w:p>
          <w:p w:rsidR="00F522E1" w:rsidRPr="00F522E1" w:rsidRDefault="00F522E1" w:rsidP="00F522E1">
            <w:pPr>
              <w:jc w:val="center"/>
              <w:rPr>
                <w:rFonts w:ascii="Times New Roman" w:hAnsi="Times New Roman" w:cs="Times New Roman"/>
                <w:sz w:val="26"/>
                <w:szCs w:val="26"/>
              </w:rPr>
            </w:pPr>
          </w:p>
        </w:tc>
      </w:tr>
    </w:tbl>
    <w:p w:rsidR="00F522E1" w:rsidRPr="00F522E1" w:rsidRDefault="00F522E1" w:rsidP="00F522E1">
      <w:pPr>
        <w:pStyle w:val="ConsPlusNormal"/>
        <w:ind w:firstLine="567"/>
        <w:jc w:val="both"/>
        <w:rPr>
          <w:rFonts w:ascii="Times New Roman" w:hAnsi="Times New Roman" w:cs="Times New Roman"/>
          <w:sz w:val="26"/>
          <w:szCs w:val="26"/>
        </w:rPr>
      </w:pP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 xml:space="preserve">Исчерпывающий перечень документов, </w:t>
      </w: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необходимых для предоставления Услуги</w:t>
      </w:r>
    </w:p>
    <w:p w:rsidR="00F522E1" w:rsidRPr="00F522E1" w:rsidRDefault="00F522E1" w:rsidP="00F522E1">
      <w:pPr>
        <w:pStyle w:val="ConsPlusNormal"/>
        <w:ind w:firstLine="567"/>
        <w:jc w:val="center"/>
        <w:rPr>
          <w:rFonts w:ascii="Times New Roman" w:hAnsi="Times New Roman" w:cs="Times New Roman"/>
          <w:sz w:val="26"/>
          <w:szCs w:val="26"/>
        </w:rPr>
      </w:pPr>
    </w:p>
    <w:tbl>
      <w:tblPr>
        <w:tblStyle w:val="a8"/>
        <w:tblW w:w="9569" w:type="dxa"/>
        <w:tblLayout w:type="fixed"/>
        <w:tblLook w:val="04A0" w:firstRow="1" w:lastRow="0" w:firstColumn="1" w:lastColumn="0" w:noHBand="0" w:noVBand="1"/>
      </w:tblPr>
      <w:tblGrid>
        <w:gridCol w:w="816"/>
        <w:gridCol w:w="3011"/>
        <w:gridCol w:w="2091"/>
        <w:gridCol w:w="1843"/>
        <w:gridCol w:w="1808"/>
      </w:tblGrid>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lastRenderedPageBreak/>
              <w:t>№ п/п</w:t>
            </w:r>
          </w:p>
        </w:tc>
        <w:tc>
          <w:tcPr>
            <w:tcW w:w="3011"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Идентификаторы категорий (признаков) заявителей</w:t>
            </w:r>
          </w:p>
        </w:tc>
        <w:tc>
          <w:tcPr>
            <w:tcW w:w="2091"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Перечень документов, необходимых для предоставления Услуги</w:t>
            </w:r>
          </w:p>
        </w:tc>
        <w:tc>
          <w:tcPr>
            <w:tcW w:w="1843"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Способы передачи документов, требования к предоставлению документов</w:t>
            </w: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hAnsi="Times New Roman" w:cs="Times New Roman"/>
                <w:sz w:val="26"/>
                <w:szCs w:val="26"/>
              </w:rPr>
              <w:t>Признаки заявителей</w:t>
            </w:r>
          </w:p>
        </w:tc>
      </w:tr>
      <w:tr w:rsidR="00F522E1" w:rsidRPr="00F522E1" w:rsidTr="00F522E1">
        <w:tc>
          <w:tcPr>
            <w:tcW w:w="9569" w:type="dxa"/>
            <w:gridSpan w:val="5"/>
            <w:vAlign w:val="center"/>
          </w:tcPr>
          <w:p w:rsidR="00F522E1" w:rsidRPr="002B56DA" w:rsidRDefault="00F522E1" w:rsidP="00F522E1">
            <w:pPr>
              <w:jc w:val="center"/>
              <w:rPr>
                <w:rFonts w:ascii="Times New Roman" w:hAnsi="Times New Roman" w:cs="Times New Roman"/>
              </w:rPr>
            </w:pPr>
            <w:r w:rsidRPr="002B56DA">
              <w:rPr>
                <w:rFonts w:ascii="Times New Roman" w:eastAsia="PT Astra Serif"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1.</w:t>
            </w:r>
          </w:p>
        </w:tc>
        <w:tc>
          <w:tcPr>
            <w:tcW w:w="3011" w:type="dxa"/>
          </w:tcPr>
          <w:p w:rsidR="00F522E1" w:rsidRPr="002B56DA" w:rsidRDefault="00F522E1" w:rsidP="00F522E1">
            <w:pPr>
              <w:rPr>
                <w:rFonts w:ascii="Times New Roman" w:hAnsi="Times New Roman" w:cs="Times New Roman"/>
              </w:rPr>
            </w:pPr>
            <w:r w:rsidRPr="002B56DA">
              <w:rPr>
                <w:rFonts w:ascii="Times New Roman" w:eastAsia="PT Astra Serif" w:hAnsi="Times New Roman" w:cs="Times New Roman"/>
              </w:rPr>
              <w:t>ФЛ, ПФЛ, ЮЛ, ПЮЛ</w:t>
            </w:r>
          </w:p>
        </w:tc>
        <w:tc>
          <w:tcPr>
            <w:tcW w:w="2091"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Заявление</w:t>
            </w:r>
          </w:p>
        </w:tc>
        <w:tc>
          <w:tcPr>
            <w:tcW w:w="1843"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О – ОВ, ПС;</w:t>
            </w:r>
          </w:p>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ОЭ - ЕПГУ</w:t>
            </w: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З, ПЗ</w:t>
            </w:r>
          </w:p>
        </w:tc>
      </w:tr>
      <w:tr w:rsidR="00F522E1" w:rsidRPr="00F522E1" w:rsidTr="00F522E1">
        <w:tc>
          <w:tcPr>
            <w:tcW w:w="9569" w:type="dxa"/>
            <w:gridSpan w:val="5"/>
          </w:tcPr>
          <w:p w:rsidR="00F522E1" w:rsidRPr="002B56DA" w:rsidRDefault="00F522E1" w:rsidP="00F522E1">
            <w:pPr>
              <w:pStyle w:val="ConsPlusNormal"/>
              <w:ind w:firstLine="0"/>
              <w:jc w:val="both"/>
              <w:rPr>
                <w:rFonts w:ascii="Times New Roman" w:hAnsi="Times New Roman" w:cs="Times New Roman"/>
                <w:sz w:val="24"/>
                <w:szCs w:val="24"/>
              </w:rPr>
            </w:pPr>
            <w:r w:rsidRPr="002B56DA">
              <w:rPr>
                <w:rFonts w:ascii="Times New Roman" w:eastAsia="PT Astra Serif" w:hAnsi="Times New Roman" w:cs="Times New Roman"/>
                <w:sz w:val="24"/>
                <w:szCs w:val="24"/>
              </w:rPr>
              <w:t>Один из документов, удостоверяющих личность заявителя</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2.</w:t>
            </w:r>
          </w:p>
        </w:tc>
        <w:tc>
          <w:tcPr>
            <w:tcW w:w="3011" w:type="dxa"/>
          </w:tcPr>
          <w:p w:rsidR="00F522E1" w:rsidRPr="002B56DA" w:rsidRDefault="00F522E1" w:rsidP="00F522E1">
            <w:pPr>
              <w:rPr>
                <w:rFonts w:ascii="Times New Roman" w:hAnsi="Times New Roman" w:cs="Times New Roman"/>
              </w:rPr>
            </w:pPr>
            <w:r w:rsidRPr="002B56DA">
              <w:rPr>
                <w:rFonts w:ascii="Times New Roman" w:eastAsia="PT Astra Serif" w:hAnsi="Times New Roman" w:cs="Times New Roman"/>
              </w:rPr>
              <w:t>ФЛ</w:t>
            </w:r>
          </w:p>
        </w:tc>
        <w:tc>
          <w:tcPr>
            <w:tcW w:w="2091"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Паспорт гражданина Российской Федерации</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ОЭ – ЕПГУ,</w:t>
            </w:r>
          </w:p>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З</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3.</w:t>
            </w:r>
          </w:p>
        </w:tc>
        <w:tc>
          <w:tcPr>
            <w:tcW w:w="3011" w:type="dxa"/>
          </w:tcPr>
          <w:p w:rsidR="00F522E1" w:rsidRPr="002B56DA" w:rsidRDefault="00F522E1" w:rsidP="00F522E1">
            <w:pPr>
              <w:rPr>
                <w:rFonts w:ascii="Times New Roman" w:hAnsi="Times New Roman" w:cs="Times New Roman"/>
              </w:rPr>
            </w:pPr>
            <w:r w:rsidRPr="002B56DA">
              <w:rPr>
                <w:rFonts w:ascii="Times New Roman" w:eastAsia="PT Astra Serif" w:hAnsi="Times New Roman" w:cs="Times New Roman"/>
              </w:rPr>
              <w:t>ФЛ</w:t>
            </w:r>
          </w:p>
        </w:tc>
        <w:tc>
          <w:tcPr>
            <w:tcW w:w="2091"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Паспорт иностранного гражданина</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ОЭ – ЕПГУ,</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З</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4.</w:t>
            </w:r>
          </w:p>
        </w:tc>
        <w:tc>
          <w:tcPr>
            <w:tcW w:w="3011" w:type="dxa"/>
          </w:tcPr>
          <w:p w:rsidR="00F522E1" w:rsidRPr="002B56DA" w:rsidRDefault="00F522E1" w:rsidP="00F522E1">
            <w:pPr>
              <w:pStyle w:val="ConsPlusNormal"/>
              <w:ind w:firstLine="0"/>
              <w:jc w:val="both"/>
              <w:rPr>
                <w:rFonts w:ascii="Times New Roman" w:hAnsi="Times New Roman" w:cs="Times New Roman"/>
                <w:sz w:val="24"/>
                <w:szCs w:val="24"/>
              </w:rPr>
            </w:pPr>
            <w:r w:rsidRPr="002B56DA">
              <w:rPr>
                <w:rFonts w:ascii="Times New Roman" w:eastAsia="PT Astra Serif" w:hAnsi="Times New Roman" w:cs="Times New Roman"/>
                <w:sz w:val="24"/>
                <w:szCs w:val="24"/>
              </w:rPr>
              <w:t>ФЛ</w:t>
            </w:r>
          </w:p>
        </w:tc>
        <w:tc>
          <w:tcPr>
            <w:tcW w:w="2091"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ОЭ – ЕПГУ,</w:t>
            </w:r>
          </w:p>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З</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5.</w:t>
            </w:r>
          </w:p>
        </w:tc>
        <w:tc>
          <w:tcPr>
            <w:tcW w:w="3011" w:type="dxa"/>
          </w:tcPr>
          <w:p w:rsidR="00F522E1" w:rsidRPr="002B56DA" w:rsidRDefault="00F522E1" w:rsidP="00F522E1">
            <w:pPr>
              <w:pStyle w:val="ConsPlusNormal"/>
              <w:ind w:firstLine="0"/>
              <w:jc w:val="both"/>
              <w:rPr>
                <w:rFonts w:ascii="Times New Roman" w:hAnsi="Times New Roman" w:cs="Times New Roman"/>
                <w:sz w:val="24"/>
                <w:szCs w:val="24"/>
              </w:rPr>
            </w:pPr>
            <w:r w:rsidRPr="002B56DA">
              <w:rPr>
                <w:rFonts w:ascii="Times New Roman" w:eastAsia="PT Astra Serif" w:hAnsi="Times New Roman" w:cs="Times New Roman"/>
                <w:sz w:val="24"/>
                <w:szCs w:val="24"/>
              </w:rPr>
              <w:t>ФЛ</w:t>
            </w:r>
          </w:p>
        </w:tc>
        <w:tc>
          <w:tcPr>
            <w:tcW w:w="2091" w:type="dxa"/>
          </w:tcPr>
          <w:p w:rsidR="00F522E1" w:rsidRPr="002B56DA" w:rsidRDefault="00F522E1" w:rsidP="00F522E1">
            <w:pPr>
              <w:pStyle w:val="ConsPlusNormal"/>
              <w:ind w:firstLine="0"/>
              <w:jc w:val="center"/>
              <w:rPr>
                <w:rFonts w:ascii="Times New Roman" w:hAnsi="Times New Roman" w:cs="Times New Roman"/>
                <w:sz w:val="24"/>
                <w:szCs w:val="24"/>
              </w:rPr>
            </w:pPr>
            <w:r w:rsidRPr="002B56DA">
              <w:rPr>
                <w:rFonts w:ascii="Times New Roman" w:eastAsia="PT Astra Serif" w:hAnsi="Times New Roman" w:cs="Times New Roman"/>
                <w:sz w:val="24"/>
                <w:szCs w:val="24"/>
              </w:rPr>
              <w:t>Иной документ, удостоверяющий личность иностранного гражданина (лица без гражданства)</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ОЭ – ЕПГУ,</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p w:rsidR="00F522E1" w:rsidRPr="002B56DA" w:rsidRDefault="00F522E1" w:rsidP="00F522E1">
            <w:pPr>
              <w:pStyle w:val="ConsPlusNormal"/>
              <w:ind w:firstLine="0"/>
              <w:jc w:val="center"/>
              <w:rPr>
                <w:rFonts w:ascii="Times New Roman" w:hAnsi="Times New Roman" w:cs="Times New Roman"/>
                <w:sz w:val="24"/>
                <w:szCs w:val="24"/>
              </w:rPr>
            </w:pPr>
          </w:p>
        </w:tc>
        <w:tc>
          <w:tcPr>
            <w:tcW w:w="1808"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З</w:t>
            </w:r>
          </w:p>
        </w:tc>
      </w:tr>
      <w:tr w:rsidR="00F522E1" w:rsidRPr="00F522E1" w:rsidTr="00F522E1">
        <w:tc>
          <w:tcPr>
            <w:tcW w:w="9569" w:type="dxa"/>
            <w:gridSpan w:val="5"/>
          </w:tcPr>
          <w:p w:rsidR="00F522E1" w:rsidRPr="002B56DA" w:rsidRDefault="00F522E1" w:rsidP="00F522E1">
            <w:pPr>
              <w:pStyle w:val="ConsPlusNormal"/>
              <w:ind w:firstLine="0"/>
              <w:jc w:val="both"/>
              <w:rPr>
                <w:rFonts w:ascii="Times New Roman" w:hAnsi="Times New Roman" w:cs="Times New Roman"/>
                <w:sz w:val="24"/>
                <w:szCs w:val="24"/>
              </w:rPr>
            </w:pPr>
            <w:r w:rsidRPr="002B56DA">
              <w:rPr>
                <w:rFonts w:ascii="Times New Roman" w:eastAsia="PT Astra Serif" w:hAnsi="Times New Roman" w:cs="Times New Roman"/>
                <w:sz w:val="24"/>
                <w:szCs w:val="24"/>
              </w:rPr>
              <w:t>Один из документов, удостоверяющих личность представителя заявителя</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6.</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ЮЛ,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Паспорт гражданина Российской Федерации</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ПЗ</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7.</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ЮЛ,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Паспорт иностранного гражданина</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ПЗ</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8.</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ЮЛ,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ПЗ</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lastRenderedPageBreak/>
              <w:t>9.</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ЮЛ,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Иной документ, удостоверяющий личность иностранного гражданина (лица без гражданства)</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ПС</w:t>
            </w:r>
          </w:p>
        </w:tc>
        <w:tc>
          <w:tcPr>
            <w:tcW w:w="1808"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ПЗ</w:t>
            </w:r>
          </w:p>
        </w:tc>
      </w:tr>
      <w:tr w:rsidR="00F522E1" w:rsidRPr="00F522E1" w:rsidTr="00F522E1">
        <w:trPr>
          <w:trHeight w:val="299"/>
        </w:trPr>
        <w:tc>
          <w:tcPr>
            <w:tcW w:w="9569" w:type="dxa"/>
            <w:gridSpan w:val="5"/>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Один из документов, подтверждающих полномочия представителя заявителя</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10.</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Доверенность, подтверждающая полномочия представителя заявителя</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К – ЕПГУ, ПС</w:t>
            </w:r>
          </w:p>
        </w:tc>
        <w:tc>
          <w:tcPr>
            <w:tcW w:w="1808"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ПЗ</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11.</w:t>
            </w:r>
          </w:p>
        </w:tc>
        <w:tc>
          <w:tcPr>
            <w:tcW w:w="3011" w:type="dxa"/>
          </w:tcPr>
          <w:p w:rsidR="00F522E1" w:rsidRPr="002B56DA" w:rsidRDefault="00F522E1" w:rsidP="00F522E1">
            <w:pPr>
              <w:pStyle w:val="ConsPlusNormal"/>
              <w:ind w:firstLine="0"/>
              <w:jc w:val="both"/>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ПФЛ, ЮЛ, ПЮЛ</w:t>
            </w:r>
          </w:p>
        </w:tc>
        <w:tc>
          <w:tcPr>
            <w:tcW w:w="2091" w:type="dxa"/>
          </w:tcPr>
          <w:p w:rsidR="00F522E1" w:rsidRPr="002B56DA" w:rsidRDefault="00F522E1" w:rsidP="00F522E1">
            <w:pPr>
              <w:pStyle w:val="ConsPlusNormal"/>
              <w:ind w:firstLine="0"/>
              <w:jc w:val="center"/>
              <w:rPr>
                <w:rFonts w:ascii="Times New Roman" w:eastAsia="PT Astra Serif" w:hAnsi="Times New Roman" w:cs="Times New Roman"/>
                <w:sz w:val="24"/>
                <w:szCs w:val="24"/>
              </w:rPr>
            </w:pPr>
            <w:r w:rsidRPr="002B56DA">
              <w:rPr>
                <w:rFonts w:ascii="Times New Roman" w:eastAsia="PT Astra Serif" w:hAnsi="Times New Roman" w:cs="Times New Roman"/>
                <w:sz w:val="24"/>
                <w:szCs w:val="24"/>
              </w:rPr>
              <w:t>Иной документ, удостоверяющий полномочия представителя заявителя</w:t>
            </w:r>
          </w:p>
        </w:tc>
        <w:tc>
          <w:tcPr>
            <w:tcW w:w="1843" w:type="dxa"/>
          </w:tcPr>
          <w:p w:rsidR="00F522E1" w:rsidRPr="002B56DA" w:rsidRDefault="00F522E1" w:rsidP="00F522E1">
            <w:pPr>
              <w:pStyle w:val="ConsPlusNormal"/>
              <w:ind w:firstLine="0"/>
              <w:jc w:val="center"/>
              <w:rPr>
                <w:rFonts w:ascii="Times New Roman" w:eastAsia="PT Astra Serif" w:hAnsi="Times New Roman" w:cs="Times New Roman"/>
                <w:sz w:val="24"/>
                <w:szCs w:val="24"/>
                <w:highlight w:val="yellow"/>
              </w:rPr>
            </w:pPr>
            <w:r w:rsidRPr="002B56DA">
              <w:rPr>
                <w:rFonts w:ascii="Times New Roman" w:eastAsia="PT Astra Serif" w:hAnsi="Times New Roman" w:cs="Times New Roman"/>
                <w:sz w:val="24"/>
                <w:szCs w:val="24"/>
              </w:rPr>
              <w:t>О – ОВ,</w:t>
            </w:r>
          </w:p>
          <w:p w:rsidR="00F522E1" w:rsidRPr="002B56DA" w:rsidRDefault="00F522E1" w:rsidP="00F522E1">
            <w:pPr>
              <w:pStyle w:val="ConsPlusNormal"/>
              <w:ind w:firstLine="0"/>
              <w:jc w:val="center"/>
              <w:rPr>
                <w:rFonts w:ascii="Times New Roman" w:eastAsia="PT Astra Serif" w:hAnsi="Times New Roman" w:cs="Times New Roman"/>
                <w:sz w:val="24"/>
                <w:szCs w:val="24"/>
                <w:highlight w:val="yellow"/>
              </w:rPr>
            </w:pPr>
            <w:r w:rsidRPr="002B56DA">
              <w:rPr>
                <w:rFonts w:ascii="Times New Roman" w:eastAsia="PT Astra Serif" w:hAnsi="Times New Roman" w:cs="Times New Roman"/>
                <w:sz w:val="24"/>
                <w:szCs w:val="24"/>
              </w:rPr>
              <w:t>К – ЕПГУ, ПС</w:t>
            </w:r>
          </w:p>
        </w:tc>
        <w:tc>
          <w:tcPr>
            <w:tcW w:w="1808"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ПЗ</w:t>
            </w:r>
          </w:p>
        </w:tc>
      </w:tr>
    </w:tbl>
    <w:p w:rsidR="00F522E1" w:rsidRPr="00F522E1" w:rsidRDefault="00F522E1" w:rsidP="00F522E1">
      <w:pPr>
        <w:pStyle w:val="ConsPlusNormal"/>
        <w:ind w:firstLine="567"/>
        <w:jc w:val="center"/>
        <w:rPr>
          <w:rFonts w:ascii="Times New Roman" w:hAnsi="Times New Roman" w:cs="Times New Roman"/>
          <w:sz w:val="26"/>
          <w:szCs w:val="26"/>
        </w:rPr>
      </w:pPr>
    </w:p>
    <w:tbl>
      <w:tblPr>
        <w:tblStyle w:val="11"/>
        <w:tblW w:w="9747" w:type="dxa"/>
        <w:tblLayout w:type="fixed"/>
        <w:tblLook w:val="04A0" w:firstRow="1" w:lastRow="0" w:firstColumn="1" w:lastColumn="0" w:noHBand="0" w:noVBand="1"/>
      </w:tblPr>
      <w:tblGrid>
        <w:gridCol w:w="4929"/>
        <w:gridCol w:w="4818"/>
      </w:tblGrid>
      <w:tr w:rsidR="00F522E1" w:rsidRPr="00F522E1" w:rsidTr="00F522E1">
        <w:tc>
          <w:tcPr>
            <w:tcW w:w="4928" w:type="dxa"/>
            <w:tcBorders>
              <w:top w:val="nil"/>
              <w:left w:val="nil"/>
              <w:bottom w:val="nil"/>
              <w:right w:val="nil"/>
            </w:tcBorders>
          </w:tcPr>
          <w:p w:rsidR="00F522E1" w:rsidRPr="00F522E1" w:rsidRDefault="00F522E1" w:rsidP="00F522E1">
            <w:pPr>
              <w:jc w:val="center"/>
              <w:rPr>
                <w:rFonts w:ascii="Times New Roman" w:hAnsi="Times New Roman" w:cs="Times New Roman"/>
                <w:b/>
                <w:sz w:val="26"/>
                <w:szCs w:val="26"/>
              </w:rPr>
            </w:pPr>
          </w:p>
        </w:tc>
        <w:tc>
          <w:tcPr>
            <w:tcW w:w="4818" w:type="dxa"/>
            <w:tcBorders>
              <w:top w:val="nil"/>
              <w:left w:val="nil"/>
              <w:bottom w:val="nil"/>
              <w:right w:val="nil"/>
            </w:tcBorders>
          </w:tcPr>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2B56DA" w:rsidRDefault="002B56DA" w:rsidP="00F522E1">
            <w:pPr>
              <w:jc w:val="center"/>
              <w:rPr>
                <w:rFonts w:ascii="Times New Roman" w:hAnsi="Times New Roman" w:cs="Times New Roman"/>
                <w:sz w:val="26"/>
                <w:szCs w:val="26"/>
              </w:rPr>
            </w:pPr>
          </w:p>
          <w:p w:rsidR="002B56DA" w:rsidRDefault="002B56DA" w:rsidP="00F522E1">
            <w:pPr>
              <w:jc w:val="center"/>
              <w:rPr>
                <w:rFonts w:ascii="Times New Roman" w:hAnsi="Times New Roman" w:cs="Times New Roman"/>
                <w:sz w:val="26"/>
                <w:szCs w:val="26"/>
              </w:rPr>
            </w:pPr>
          </w:p>
          <w:p w:rsidR="002B56DA" w:rsidRDefault="002B56DA" w:rsidP="00F522E1">
            <w:pPr>
              <w:jc w:val="center"/>
              <w:rPr>
                <w:rFonts w:ascii="Times New Roman" w:hAnsi="Times New Roman" w:cs="Times New Roman"/>
                <w:sz w:val="26"/>
                <w:szCs w:val="26"/>
              </w:rPr>
            </w:pPr>
          </w:p>
          <w:p w:rsidR="002B56DA" w:rsidRDefault="002B56DA" w:rsidP="00F522E1">
            <w:pPr>
              <w:jc w:val="center"/>
              <w:rPr>
                <w:rFonts w:ascii="Times New Roman" w:hAnsi="Times New Roman" w:cs="Times New Roman"/>
                <w:sz w:val="26"/>
                <w:szCs w:val="26"/>
              </w:rPr>
            </w:pPr>
          </w:p>
          <w:p w:rsidR="002B56DA" w:rsidRDefault="002B56DA" w:rsidP="00F522E1">
            <w:pPr>
              <w:jc w:val="center"/>
              <w:rPr>
                <w:rFonts w:ascii="Times New Roman" w:hAnsi="Times New Roman" w:cs="Times New Roman"/>
                <w:sz w:val="26"/>
                <w:szCs w:val="26"/>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F522E1" w:rsidRPr="002D1DC3" w:rsidRDefault="00F522E1" w:rsidP="00F522E1">
            <w:pPr>
              <w:jc w:val="center"/>
              <w:rPr>
                <w:rFonts w:ascii="Times New Roman" w:hAnsi="Times New Roman" w:cs="Times New Roman"/>
              </w:rPr>
            </w:pPr>
            <w:r w:rsidRPr="002D1DC3">
              <w:rPr>
                <w:rFonts w:ascii="Times New Roman" w:hAnsi="Times New Roman" w:cs="Times New Roman"/>
              </w:rPr>
              <w:t>Приложение № 4</w:t>
            </w:r>
          </w:p>
          <w:p w:rsidR="00F522E1" w:rsidRPr="002D1DC3" w:rsidRDefault="002B56DA" w:rsidP="00F522E1">
            <w:pPr>
              <w:jc w:val="center"/>
              <w:rPr>
                <w:rFonts w:ascii="Times New Roman" w:hAnsi="Times New Roman" w:cs="Times New Roman"/>
              </w:rPr>
            </w:pPr>
            <w:r w:rsidRPr="002D1DC3">
              <w:rPr>
                <w:rFonts w:ascii="Times New Roman" w:hAnsi="Times New Roman" w:cs="Times New Roman"/>
              </w:rPr>
              <w:t>к административному регламенту</w:t>
            </w:r>
          </w:p>
          <w:p w:rsidR="00F522E1" w:rsidRPr="00F522E1" w:rsidRDefault="00F522E1" w:rsidP="00F522E1">
            <w:pPr>
              <w:jc w:val="center"/>
              <w:rPr>
                <w:rFonts w:ascii="Times New Roman" w:hAnsi="Times New Roman" w:cs="Times New Roman"/>
                <w:sz w:val="26"/>
                <w:szCs w:val="26"/>
              </w:rPr>
            </w:pPr>
          </w:p>
        </w:tc>
      </w:tr>
    </w:tbl>
    <w:p w:rsidR="00F522E1" w:rsidRPr="00F522E1" w:rsidRDefault="00F522E1" w:rsidP="00F522E1">
      <w:pPr>
        <w:pStyle w:val="ConsPlusNormal"/>
        <w:ind w:firstLine="567"/>
        <w:jc w:val="center"/>
        <w:rPr>
          <w:rFonts w:ascii="Times New Roman" w:hAnsi="Times New Roman" w:cs="Times New Roman"/>
          <w:sz w:val="26"/>
          <w:szCs w:val="26"/>
        </w:rPr>
      </w:pP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 xml:space="preserve">Исчерпывающий перечень оснований </w:t>
      </w: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 xml:space="preserve">для отказа в приеме заявления и документов, необходимых </w:t>
      </w:r>
    </w:p>
    <w:p w:rsidR="00F522E1" w:rsidRPr="00F522E1" w:rsidRDefault="00F522E1" w:rsidP="00F522E1">
      <w:pPr>
        <w:pStyle w:val="ConsPlusNormal"/>
        <w:ind w:firstLine="567"/>
        <w:jc w:val="center"/>
        <w:rPr>
          <w:rFonts w:ascii="Times New Roman" w:hAnsi="Times New Roman" w:cs="Times New Roman"/>
          <w:b/>
          <w:bCs/>
          <w:sz w:val="26"/>
          <w:szCs w:val="26"/>
        </w:rPr>
      </w:pPr>
      <w:r w:rsidRPr="00F522E1">
        <w:rPr>
          <w:rFonts w:ascii="Times New Roman" w:hAnsi="Times New Roman" w:cs="Times New Roman"/>
          <w:b/>
          <w:bCs/>
          <w:sz w:val="26"/>
          <w:szCs w:val="26"/>
        </w:rPr>
        <w:t>для предоставления Услуги, оснований для приостановления предоставления Услуги или отказа в предоставлении Услуги</w:t>
      </w:r>
    </w:p>
    <w:p w:rsidR="00F522E1" w:rsidRPr="00F522E1" w:rsidRDefault="00F522E1" w:rsidP="00F522E1">
      <w:pPr>
        <w:pStyle w:val="ConsPlusNormal"/>
        <w:ind w:firstLine="567"/>
        <w:jc w:val="center"/>
        <w:rPr>
          <w:rFonts w:ascii="Times New Roman" w:hAnsi="Times New Roman" w:cs="Times New Roman"/>
          <w:sz w:val="26"/>
          <w:szCs w:val="26"/>
        </w:rPr>
      </w:pPr>
    </w:p>
    <w:tbl>
      <w:tblPr>
        <w:tblStyle w:val="a8"/>
        <w:tblW w:w="9568" w:type="dxa"/>
        <w:tblLayout w:type="fixed"/>
        <w:tblLook w:val="04A0" w:firstRow="1" w:lastRow="0" w:firstColumn="1" w:lastColumn="0" w:noHBand="0" w:noVBand="1"/>
      </w:tblPr>
      <w:tblGrid>
        <w:gridCol w:w="816"/>
        <w:gridCol w:w="5102"/>
        <w:gridCol w:w="3650"/>
      </w:tblGrid>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 п/п</w:t>
            </w:r>
          </w:p>
        </w:tc>
        <w:tc>
          <w:tcPr>
            <w:tcW w:w="5102" w:type="dxa"/>
          </w:tcPr>
          <w:p w:rsidR="00F522E1" w:rsidRPr="00F522E1" w:rsidRDefault="00F522E1" w:rsidP="00F522E1">
            <w:pPr>
              <w:jc w:val="center"/>
              <w:rPr>
                <w:rFonts w:ascii="Times New Roman" w:hAnsi="Times New Roman" w:cs="Times New Roman"/>
                <w:sz w:val="26"/>
                <w:szCs w:val="26"/>
              </w:rPr>
            </w:pPr>
            <w:r w:rsidRPr="00F522E1">
              <w:rPr>
                <w:rFonts w:ascii="Times New Roman" w:eastAsia="PT Astra Serif" w:hAnsi="Times New Roman" w:cs="Times New Roman"/>
                <w:sz w:val="26"/>
                <w:szCs w:val="26"/>
              </w:rPr>
              <w:t>Перечень оснований</w:t>
            </w:r>
          </w:p>
        </w:tc>
        <w:tc>
          <w:tcPr>
            <w:tcW w:w="3650"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Идентификатор категорий (признаков) заявителей</w:t>
            </w:r>
          </w:p>
        </w:tc>
      </w:tr>
      <w:tr w:rsidR="00F522E1" w:rsidRPr="00F522E1" w:rsidTr="00F522E1">
        <w:tc>
          <w:tcPr>
            <w:tcW w:w="9568" w:type="dxa"/>
            <w:gridSpan w:val="3"/>
          </w:tcPr>
          <w:p w:rsidR="00F522E1" w:rsidRPr="00F522E1" w:rsidRDefault="00F522E1" w:rsidP="00F522E1">
            <w:pPr>
              <w:jc w:val="center"/>
              <w:rPr>
                <w:rFonts w:ascii="Times New Roman" w:hAnsi="Times New Roman" w:cs="Times New Roman"/>
                <w:sz w:val="26"/>
                <w:szCs w:val="26"/>
              </w:rPr>
            </w:pPr>
            <w:r w:rsidRPr="00F522E1">
              <w:rPr>
                <w:rFonts w:ascii="Times New Roman" w:eastAsia="PT Astra Serif" w:hAnsi="Times New Roman" w:cs="Times New Roman"/>
                <w:sz w:val="26"/>
                <w:szCs w:val="26"/>
              </w:rPr>
              <w:t>Исчерпывающий перечень оснований для отказа в приеме заявления и документов, необходимых для предоставления Услуги</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1.</w:t>
            </w:r>
          </w:p>
        </w:tc>
        <w:tc>
          <w:tcPr>
            <w:tcW w:w="5102" w:type="dxa"/>
          </w:tcPr>
          <w:p w:rsidR="00F522E1" w:rsidRPr="00F522E1" w:rsidRDefault="00F522E1" w:rsidP="00F522E1">
            <w:pPr>
              <w:rPr>
                <w:rFonts w:ascii="Times New Roman" w:hAnsi="Times New Roman" w:cs="Times New Roman"/>
                <w:sz w:val="26"/>
                <w:szCs w:val="26"/>
              </w:rPr>
            </w:pPr>
            <w:r w:rsidRPr="00F522E1">
              <w:rPr>
                <w:rFonts w:ascii="Times New Roman" w:eastAsia="PT Astra Serif" w:hAnsi="Times New Roman" w:cs="Times New Roman"/>
                <w:sz w:val="26"/>
                <w:szCs w:val="26"/>
              </w:rPr>
              <w:t>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tc>
        <w:tc>
          <w:tcPr>
            <w:tcW w:w="3650" w:type="dxa"/>
            <w:vAlign w:val="center"/>
          </w:tcPr>
          <w:p w:rsidR="00F522E1" w:rsidRPr="00F522E1" w:rsidRDefault="00F522E1" w:rsidP="00F522E1">
            <w:pPr>
              <w:jc w:val="center"/>
              <w:rPr>
                <w:rFonts w:ascii="Times New Roman" w:hAnsi="Times New Roman" w:cs="Times New Roman"/>
                <w:sz w:val="26"/>
                <w:szCs w:val="26"/>
              </w:rPr>
            </w:pPr>
            <w:r w:rsidRPr="00F522E1">
              <w:rPr>
                <w:rFonts w:ascii="Times New Roman" w:eastAsia="PT Astra Serif" w:hAnsi="Times New Roman" w:cs="Times New Roman"/>
                <w:sz w:val="26"/>
                <w:szCs w:val="26"/>
              </w:rPr>
              <w:t>-</w:t>
            </w:r>
          </w:p>
        </w:tc>
      </w:tr>
      <w:tr w:rsidR="00F522E1" w:rsidRPr="00F522E1" w:rsidTr="00F522E1">
        <w:tc>
          <w:tcPr>
            <w:tcW w:w="9568" w:type="dxa"/>
            <w:gridSpan w:val="3"/>
          </w:tcPr>
          <w:p w:rsidR="00F522E1" w:rsidRPr="00F522E1" w:rsidRDefault="00F522E1" w:rsidP="00F522E1">
            <w:pPr>
              <w:jc w:val="center"/>
              <w:rPr>
                <w:rFonts w:ascii="Times New Roman" w:hAnsi="Times New Roman" w:cs="Times New Roman"/>
                <w:sz w:val="26"/>
                <w:szCs w:val="26"/>
              </w:rPr>
            </w:pPr>
            <w:r w:rsidRPr="00F522E1">
              <w:rPr>
                <w:rFonts w:ascii="Times New Roman" w:eastAsia="PT Astra Serif" w:hAnsi="Times New Roman" w:cs="Times New Roman"/>
                <w:sz w:val="26"/>
                <w:szCs w:val="26"/>
              </w:rPr>
              <w:t>Исчерпывающий перечень оснований для приостановления предоставления Услуги</w:t>
            </w:r>
          </w:p>
        </w:tc>
      </w:tr>
      <w:tr w:rsidR="00F522E1" w:rsidRPr="00F522E1" w:rsidTr="00F522E1">
        <w:tc>
          <w:tcPr>
            <w:tcW w:w="816" w:type="dxa"/>
          </w:tcPr>
          <w:p w:rsidR="00F522E1" w:rsidRPr="00F522E1" w:rsidRDefault="00F522E1" w:rsidP="00F522E1">
            <w:pPr>
              <w:pStyle w:val="ConsPlusNormal"/>
              <w:ind w:firstLine="0"/>
              <w:jc w:val="center"/>
              <w:rPr>
                <w:rFonts w:ascii="Times New Roman" w:hAnsi="Times New Roman" w:cs="Times New Roman"/>
                <w:sz w:val="26"/>
                <w:szCs w:val="26"/>
              </w:rPr>
            </w:pPr>
            <w:r w:rsidRPr="00F522E1">
              <w:rPr>
                <w:rFonts w:ascii="Times New Roman" w:eastAsia="PT Astra Serif" w:hAnsi="Times New Roman" w:cs="Times New Roman"/>
                <w:sz w:val="26"/>
                <w:szCs w:val="26"/>
              </w:rPr>
              <w:t>1.</w:t>
            </w:r>
          </w:p>
        </w:tc>
        <w:tc>
          <w:tcPr>
            <w:tcW w:w="5102" w:type="dxa"/>
          </w:tcPr>
          <w:p w:rsidR="00F522E1" w:rsidRPr="00F522E1" w:rsidRDefault="00F522E1" w:rsidP="00F522E1">
            <w:pPr>
              <w:rPr>
                <w:rFonts w:ascii="Times New Roman" w:hAnsi="Times New Roman" w:cs="Times New Roman"/>
                <w:sz w:val="26"/>
                <w:szCs w:val="26"/>
              </w:rPr>
            </w:pPr>
            <w:r w:rsidRPr="00F522E1">
              <w:rPr>
                <w:rFonts w:ascii="Times New Roman" w:eastAsia="PT Astra Serif" w:hAnsi="Times New Roman" w:cs="Times New Roman"/>
                <w:sz w:val="26"/>
                <w:szCs w:val="26"/>
              </w:rPr>
              <w:t>Основания для приостановления предоставления Услуги законодательством Российской Федерации не предусмотрены</w:t>
            </w:r>
          </w:p>
        </w:tc>
        <w:tc>
          <w:tcPr>
            <w:tcW w:w="3650" w:type="dxa"/>
            <w:vAlign w:val="center"/>
          </w:tcPr>
          <w:p w:rsidR="00F522E1" w:rsidRPr="00F522E1" w:rsidRDefault="00F522E1" w:rsidP="00F522E1">
            <w:pPr>
              <w:jc w:val="center"/>
              <w:rPr>
                <w:rFonts w:ascii="Times New Roman" w:hAnsi="Times New Roman" w:cs="Times New Roman"/>
                <w:sz w:val="26"/>
                <w:szCs w:val="26"/>
              </w:rPr>
            </w:pPr>
            <w:r w:rsidRPr="00F522E1">
              <w:rPr>
                <w:rFonts w:ascii="Times New Roman" w:eastAsia="PT Astra Serif" w:hAnsi="Times New Roman" w:cs="Times New Roman"/>
                <w:sz w:val="26"/>
                <w:szCs w:val="26"/>
              </w:rPr>
              <w:t>-</w:t>
            </w:r>
          </w:p>
        </w:tc>
      </w:tr>
      <w:tr w:rsidR="00F522E1" w:rsidRPr="00F522E1" w:rsidTr="00F522E1">
        <w:trPr>
          <w:trHeight w:val="299"/>
        </w:trPr>
        <w:tc>
          <w:tcPr>
            <w:tcW w:w="9568" w:type="dxa"/>
            <w:gridSpan w:val="3"/>
          </w:tcPr>
          <w:p w:rsidR="00F522E1" w:rsidRPr="00F522E1" w:rsidRDefault="00F522E1" w:rsidP="00F522E1">
            <w:pPr>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Исчерпывающий перечень оснований для отказа в предоставлении Услуги</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1.</w:t>
            </w:r>
          </w:p>
        </w:tc>
        <w:tc>
          <w:tcPr>
            <w:tcW w:w="5102" w:type="dxa"/>
          </w:tcPr>
          <w:p w:rsidR="00F522E1" w:rsidRPr="00F522E1" w:rsidRDefault="00F522E1" w:rsidP="00F522E1">
            <w:pP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Полномочия представителя заявителя не подтверждены</w:t>
            </w:r>
          </w:p>
        </w:tc>
        <w:tc>
          <w:tcPr>
            <w:tcW w:w="3650" w:type="dxa"/>
            <w:vAlign w:val="center"/>
          </w:tcPr>
          <w:p w:rsidR="00F522E1" w:rsidRPr="00F522E1" w:rsidRDefault="00F522E1" w:rsidP="006F62EE">
            <w:pPr>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ПФЛ,  ПЮЛ</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2.</w:t>
            </w:r>
          </w:p>
        </w:tc>
        <w:tc>
          <w:tcPr>
            <w:tcW w:w="5102" w:type="dxa"/>
          </w:tcPr>
          <w:p w:rsidR="00F522E1" w:rsidRPr="00F522E1" w:rsidRDefault="00F522E1" w:rsidP="00F522E1">
            <w:pP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Заявление не соответствует требованиям, указанным в пунктах 46.4 и 46.5 Правил</w:t>
            </w:r>
          </w:p>
        </w:tc>
        <w:tc>
          <w:tcPr>
            <w:tcW w:w="3650" w:type="dxa"/>
            <w:vAlign w:val="center"/>
          </w:tcPr>
          <w:p w:rsidR="00F522E1" w:rsidRPr="00F522E1" w:rsidRDefault="00F522E1" w:rsidP="00F522E1">
            <w:pPr>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ФЛ, ПФЛ, ЮЛ, ПЮЛ</w:t>
            </w:r>
          </w:p>
        </w:tc>
      </w:tr>
      <w:tr w:rsidR="00F522E1" w:rsidRPr="00F522E1" w:rsidTr="00F522E1">
        <w:trPr>
          <w:trHeight w:val="299"/>
        </w:trPr>
        <w:tc>
          <w:tcPr>
            <w:tcW w:w="816" w:type="dxa"/>
          </w:tcPr>
          <w:p w:rsidR="00F522E1" w:rsidRPr="00F522E1" w:rsidRDefault="00F522E1" w:rsidP="00F522E1">
            <w:pPr>
              <w:pStyle w:val="ConsPlusNormal"/>
              <w:ind w:firstLine="0"/>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3.</w:t>
            </w:r>
          </w:p>
        </w:tc>
        <w:tc>
          <w:tcPr>
            <w:tcW w:w="5102" w:type="dxa"/>
          </w:tcPr>
          <w:p w:rsidR="00F522E1" w:rsidRPr="00F522E1" w:rsidRDefault="00F522E1" w:rsidP="00F522E1">
            <w:pP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Документы, представляемые заявителем, не составлены на русском языке (не переведены на русский язык) и (или) не заверены в соответствии с законодательством Российской Федерации</w:t>
            </w:r>
          </w:p>
        </w:tc>
        <w:tc>
          <w:tcPr>
            <w:tcW w:w="3650" w:type="dxa"/>
            <w:vAlign w:val="center"/>
          </w:tcPr>
          <w:p w:rsidR="00F522E1" w:rsidRPr="00F522E1" w:rsidRDefault="00F522E1" w:rsidP="00F522E1">
            <w:pPr>
              <w:jc w:val="center"/>
              <w:rPr>
                <w:rFonts w:ascii="Times New Roman" w:eastAsia="PT Astra Serif" w:hAnsi="Times New Roman" w:cs="Times New Roman"/>
                <w:sz w:val="26"/>
                <w:szCs w:val="26"/>
              </w:rPr>
            </w:pPr>
            <w:r w:rsidRPr="00F522E1">
              <w:rPr>
                <w:rFonts w:ascii="Times New Roman" w:eastAsia="PT Astra Serif" w:hAnsi="Times New Roman" w:cs="Times New Roman"/>
                <w:sz w:val="26"/>
                <w:szCs w:val="26"/>
              </w:rPr>
              <w:t>ФЛ, ПФЛ, ЮЛ, ПЮЛ</w:t>
            </w:r>
          </w:p>
        </w:tc>
      </w:tr>
    </w:tbl>
    <w:p w:rsidR="00F522E1" w:rsidRPr="00F522E1" w:rsidRDefault="00F522E1" w:rsidP="00F522E1">
      <w:pPr>
        <w:pStyle w:val="ConsPlusNormal"/>
        <w:ind w:firstLine="0"/>
        <w:rPr>
          <w:rFonts w:ascii="Times New Roman" w:hAnsi="Times New Roman" w:cs="Times New Roman"/>
          <w:sz w:val="26"/>
          <w:szCs w:val="26"/>
        </w:rPr>
      </w:pPr>
    </w:p>
    <w:tbl>
      <w:tblPr>
        <w:tblStyle w:val="11"/>
        <w:tblW w:w="9747" w:type="dxa"/>
        <w:tblLayout w:type="fixed"/>
        <w:tblLook w:val="04A0" w:firstRow="1" w:lastRow="0" w:firstColumn="1" w:lastColumn="0" w:noHBand="0" w:noVBand="1"/>
      </w:tblPr>
      <w:tblGrid>
        <w:gridCol w:w="4929"/>
        <w:gridCol w:w="4818"/>
      </w:tblGrid>
      <w:tr w:rsidR="00F522E1" w:rsidRPr="00F522E1" w:rsidTr="00F522E1">
        <w:tc>
          <w:tcPr>
            <w:tcW w:w="4928" w:type="dxa"/>
            <w:tcBorders>
              <w:top w:val="nil"/>
              <w:left w:val="nil"/>
              <w:bottom w:val="nil"/>
              <w:right w:val="nil"/>
            </w:tcBorders>
          </w:tcPr>
          <w:p w:rsidR="00F522E1" w:rsidRPr="00F522E1" w:rsidRDefault="00F522E1" w:rsidP="00F522E1">
            <w:pPr>
              <w:jc w:val="center"/>
              <w:rPr>
                <w:rFonts w:ascii="Times New Roman" w:hAnsi="Times New Roman" w:cs="Times New Roman"/>
                <w:b/>
                <w:sz w:val="26"/>
                <w:szCs w:val="26"/>
              </w:rPr>
            </w:pPr>
          </w:p>
        </w:tc>
        <w:tc>
          <w:tcPr>
            <w:tcW w:w="4818" w:type="dxa"/>
            <w:tcBorders>
              <w:top w:val="nil"/>
              <w:left w:val="nil"/>
              <w:bottom w:val="nil"/>
              <w:right w:val="nil"/>
            </w:tcBorders>
          </w:tcPr>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B96FB2" w:rsidRDefault="00B96FB2" w:rsidP="00F522E1">
            <w:pPr>
              <w:jc w:val="center"/>
              <w:rPr>
                <w:rFonts w:ascii="Times New Roman" w:hAnsi="Times New Roman" w:cs="Times New Roman"/>
                <w:sz w:val="26"/>
                <w:szCs w:val="26"/>
              </w:rPr>
            </w:pPr>
          </w:p>
          <w:p w:rsidR="003169BE" w:rsidRDefault="003169BE" w:rsidP="00F522E1">
            <w:pPr>
              <w:jc w:val="center"/>
              <w:rPr>
                <w:rFonts w:ascii="Times New Roman" w:hAnsi="Times New Roman" w:cs="Times New Roman"/>
              </w:rPr>
            </w:pPr>
          </w:p>
          <w:p w:rsidR="003169BE" w:rsidRDefault="003169BE" w:rsidP="00F522E1">
            <w:pPr>
              <w:jc w:val="center"/>
              <w:rPr>
                <w:rFonts w:ascii="Times New Roman" w:hAnsi="Times New Roman" w:cs="Times New Roman"/>
              </w:rPr>
            </w:pPr>
          </w:p>
          <w:p w:rsidR="00F522E1" w:rsidRPr="002D1DC3" w:rsidRDefault="00F522E1" w:rsidP="00F522E1">
            <w:pPr>
              <w:jc w:val="center"/>
              <w:rPr>
                <w:rFonts w:ascii="Times New Roman" w:hAnsi="Times New Roman" w:cs="Times New Roman"/>
              </w:rPr>
            </w:pPr>
            <w:r w:rsidRPr="002D1DC3">
              <w:rPr>
                <w:rFonts w:ascii="Times New Roman" w:hAnsi="Times New Roman" w:cs="Times New Roman"/>
              </w:rPr>
              <w:t>Приложение № 5</w:t>
            </w:r>
          </w:p>
          <w:p w:rsidR="00F522E1" w:rsidRPr="002D1DC3" w:rsidRDefault="00E317E8" w:rsidP="00F522E1">
            <w:pPr>
              <w:jc w:val="center"/>
              <w:rPr>
                <w:rFonts w:ascii="Times New Roman" w:hAnsi="Times New Roman" w:cs="Times New Roman"/>
              </w:rPr>
            </w:pPr>
            <w:r w:rsidRPr="002D1DC3">
              <w:rPr>
                <w:rFonts w:ascii="Times New Roman" w:hAnsi="Times New Roman" w:cs="Times New Roman"/>
              </w:rPr>
              <w:t>к административному регламенту</w:t>
            </w:r>
          </w:p>
          <w:p w:rsidR="00F522E1" w:rsidRPr="00F522E1" w:rsidRDefault="00F522E1" w:rsidP="00F522E1">
            <w:pPr>
              <w:jc w:val="center"/>
              <w:rPr>
                <w:rFonts w:ascii="Times New Roman" w:hAnsi="Times New Roman" w:cs="Times New Roman"/>
                <w:sz w:val="26"/>
                <w:szCs w:val="26"/>
              </w:rPr>
            </w:pPr>
          </w:p>
        </w:tc>
      </w:tr>
    </w:tbl>
    <w:p w:rsidR="00F522E1" w:rsidRPr="00F522E1" w:rsidRDefault="00F522E1" w:rsidP="00F522E1">
      <w:pPr>
        <w:pStyle w:val="ConsPlusNormal"/>
        <w:ind w:firstLine="567"/>
        <w:jc w:val="center"/>
        <w:rPr>
          <w:rFonts w:ascii="Times New Roman" w:hAnsi="Times New Roman" w:cs="Times New Roman"/>
          <w:sz w:val="26"/>
          <w:szCs w:val="26"/>
        </w:rPr>
      </w:pPr>
    </w:p>
    <w:p w:rsidR="00824D8A" w:rsidRPr="00824D8A" w:rsidRDefault="00824D8A" w:rsidP="00824D8A">
      <w:pPr>
        <w:spacing w:before="108" w:after="108"/>
        <w:ind w:firstLine="0"/>
        <w:jc w:val="center"/>
        <w:outlineLvl w:val="0"/>
        <w:rPr>
          <w:b/>
          <w:bCs/>
          <w:color w:val="26282F"/>
        </w:rPr>
      </w:pPr>
      <w:r w:rsidRPr="00824D8A">
        <w:rPr>
          <w:b/>
          <w:bCs/>
          <w:color w:val="26282F"/>
        </w:rPr>
        <w:t>Форма запроса</w:t>
      </w:r>
      <w:r w:rsidRPr="00824D8A">
        <w:rPr>
          <w:b/>
          <w:bCs/>
          <w:color w:val="26282F"/>
        </w:rPr>
        <w:br/>
        <w:t>о предоставлении муниципальной услуги и документов, необходимых для предоставления муниципальной услуги</w:t>
      </w:r>
    </w:p>
    <w:p w:rsidR="00F522E1" w:rsidRPr="00F522E1" w:rsidRDefault="00F522E1" w:rsidP="00F522E1">
      <w:pPr>
        <w:pStyle w:val="ConsPlusNormal"/>
        <w:ind w:firstLine="567"/>
        <w:jc w:val="center"/>
        <w:rPr>
          <w:rFonts w:ascii="Times New Roman" w:hAnsi="Times New Roman" w:cs="Times New Roman"/>
          <w:sz w:val="26"/>
          <w:szCs w:val="26"/>
        </w:rPr>
      </w:pPr>
    </w:p>
    <w:tbl>
      <w:tblPr>
        <w:tblStyle w:val="11"/>
        <w:tblW w:w="9747" w:type="dxa"/>
        <w:tblLayout w:type="fixed"/>
        <w:tblLook w:val="04A0" w:firstRow="1" w:lastRow="0" w:firstColumn="1" w:lastColumn="0" w:noHBand="0" w:noVBand="1"/>
      </w:tblPr>
      <w:tblGrid>
        <w:gridCol w:w="4929"/>
        <w:gridCol w:w="4818"/>
      </w:tblGrid>
      <w:tr w:rsidR="00F522E1" w:rsidRPr="00F522E1" w:rsidTr="00F522E1">
        <w:tc>
          <w:tcPr>
            <w:tcW w:w="4928" w:type="dxa"/>
            <w:tcBorders>
              <w:top w:val="nil"/>
              <w:left w:val="nil"/>
              <w:bottom w:val="nil"/>
              <w:right w:val="nil"/>
            </w:tcBorders>
          </w:tcPr>
          <w:p w:rsidR="00F522E1" w:rsidRPr="00F522E1" w:rsidRDefault="00F522E1" w:rsidP="00F522E1">
            <w:pPr>
              <w:jc w:val="center"/>
              <w:rPr>
                <w:rFonts w:ascii="Times New Roman" w:hAnsi="Times New Roman" w:cs="Times New Roman"/>
                <w:b/>
                <w:sz w:val="26"/>
                <w:szCs w:val="26"/>
              </w:rPr>
            </w:pPr>
          </w:p>
        </w:tc>
        <w:tc>
          <w:tcPr>
            <w:tcW w:w="4818" w:type="dxa"/>
            <w:tcBorders>
              <w:top w:val="nil"/>
              <w:left w:val="nil"/>
              <w:bottom w:val="nil"/>
              <w:right w:val="nil"/>
            </w:tcBorders>
          </w:tcPr>
          <w:p w:rsidR="00DC76C0" w:rsidRDefault="00DC76C0" w:rsidP="00F522E1">
            <w:pPr>
              <w:jc w:val="right"/>
              <w:rPr>
                <w:rFonts w:ascii="Times New Roman" w:hAnsi="Times New Roman" w:cs="Times New Roman"/>
                <w:sz w:val="26"/>
                <w:szCs w:val="26"/>
              </w:rPr>
            </w:pPr>
          </w:p>
          <w:p w:rsidR="00F522E1" w:rsidRPr="00E317E8" w:rsidRDefault="00F522E1" w:rsidP="00F522E1">
            <w:pPr>
              <w:jc w:val="right"/>
              <w:rPr>
                <w:rFonts w:ascii="Times New Roman" w:hAnsi="Times New Roman" w:cs="Times New Roman"/>
                <w:sz w:val="22"/>
                <w:szCs w:val="22"/>
              </w:rPr>
            </w:pPr>
            <w:r w:rsidRPr="00E317E8">
              <w:rPr>
                <w:rFonts w:ascii="Times New Roman" w:hAnsi="Times New Roman" w:cs="Times New Roman"/>
                <w:sz w:val="22"/>
                <w:szCs w:val="22"/>
              </w:rPr>
              <w:t>Форма № 1</w:t>
            </w:r>
          </w:p>
        </w:tc>
      </w:tr>
    </w:tbl>
    <w:p w:rsidR="002D1DC3" w:rsidRDefault="002D1DC3" w:rsidP="00DC76C0">
      <w:pPr>
        <w:keepNext/>
        <w:widowControl/>
        <w:tabs>
          <w:tab w:val="num" w:pos="0"/>
        </w:tabs>
        <w:suppressAutoHyphens/>
        <w:autoSpaceDE/>
        <w:autoSpaceDN/>
        <w:adjustRightInd/>
        <w:ind w:left="432" w:hanging="432"/>
        <w:outlineLvl w:val="0"/>
        <w:rPr>
          <w:rFonts w:ascii="Times New Roman" w:eastAsia="Times New Roman" w:hAnsi="Times New Roman" w:cs="Times New Roman"/>
          <w:sz w:val="22"/>
          <w:szCs w:val="22"/>
          <w:lang w:eastAsia="ar-SA"/>
        </w:rPr>
      </w:pPr>
    </w:p>
    <w:p w:rsidR="00DC76C0" w:rsidRPr="00DC76C0" w:rsidRDefault="00DC76C0" w:rsidP="00DC76C0">
      <w:pPr>
        <w:keepNext/>
        <w:widowControl/>
        <w:tabs>
          <w:tab w:val="num" w:pos="0"/>
        </w:tabs>
        <w:suppressAutoHyphens/>
        <w:autoSpaceDE/>
        <w:autoSpaceDN/>
        <w:adjustRightInd/>
        <w:ind w:left="432" w:hanging="432"/>
        <w:outlineLvl w:val="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xml:space="preserve">Регистр. № ______                </w:t>
      </w:r>
      <w:r w:rsidRPr="00DC76C0">
        <w:rPr>
          <w:rFonts w:ascii="Times New Roman" w:eastAsia="Times New Roman" w:hAnsi="Times New Roman" w:cs="Times New Roman"/>
          <w:sz w:val="22"/>
          <w:szCs w:val="22"/>
          <w:lang w:eastAsia="ar-SA"/>
        </w:rPr>
        <w:tab/>
        <w:t xml:space="preserve">          </w:t>
      </w:r>
      <w:r>
        <w:rPr>
          <w:rFonts w:ascii="Times New Roman" w:eastAsia="Times New Roman" w:hAnsi="Times New Roman" w:cs="Times New Roman"/>
          <w:sz w:val="22"/>
          <w:szCs w:val="22"/>
          <w:lang w:eastAsia="ar-SA"/>
        </w:rPr>
        <w:t xml:space="preserve">          </w:t>
      </w:r>
      <w:r w:rsidRPr="00DC76C0">
        <w:rPr>
          <w:rFonts w:ascii="Times New Roman" w:eastAsia="Times New Roman" w:hAnsi="Times New Roman" w:cs="Times New Roman"/>
          <w:sz w:val="22"/>
          <w:szCs w:val="22"/>
          <w:lang w:eastAsia="ar-SA"/>
        </w:rPr>
        <w:t xml:space="preserve">  Фамилия 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«___» ____________ 20_______г.             Имя ________________________________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 xml:space="preserve">                                  Отчество 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Адрес</w:t>
      </w:r>
      <w:r>
        <w:rPr>
          <w:rFonts w:ascii="Times New Roman" w:eastAsia="Times New Roman" w:hAnsi="Times New Roman" w:cs="Times New Roman"/>
          <w:sz w:val="22"/>
          <w:szCs w:val="22"/>
          <w:lang w:eastAsia="ar-SA"/>
        </w:rPr>
        <w:t>: _____________________________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_____</w:t>
      </w:r>
      <w:r>
        <w:rPr>
          <w:rFonts w:ascii="Times New Roman" w:eastAsia="Times New Roman" w:hAnsi="Times New Roman" w:cs="Times New Roman"/>
          <w:sz w:val="22"/>
          <w:szCs w:val="22"/>
          <w:lang w:eastAsia="ar-SA"/>
        </w:rPr>
        <w:t>______________________________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_____</w:t>
      </w:r>
      <w:r>
        <w:rPr>
          <w:rFonts w:ascii="Times New Roman" w:eastAsia="Times New Roman" w:hAnsi="Times New Roman" w:cs="Times New Roman"/>
          <w:sz w:val="22"/>
          <w:szCs w:val="22"/>
          <w:lang w:eastAsia="ar-SA"/>
        </w:rPr>
        <w:t xml:space="preserve">_______________________________                                                                                                    </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Телефон _____________________________</w:t>
      </w:r>
    </w:p>
    <w:p w:rsidR="00DC76C0" w:rsidRPr="00DC76C0" w:rsidRDefault="00DC76C0" w:rsidP="00DC76C0">
      <w:pPr>
        <w:keepNext/>
        <w:widowControl/>
        <w:suppressAutoHyphens/>
        <w:autoSpaceDE/>
        <w:autoSpaceDN/>
        <w:adjustRightInd/>
        <w:spacing w:before="240" w:after="60"/>
        <w:ind w:firstLine="0"/>
        <w:jc w:val="center"/>
        <w:outlineLvl w:val="1"/>
        <w:rPr>
          <w:rFonts w:ascii="Times New Roman" w:eastAsia="Times New Roman" w:hAnsi="Times New Roman" w:cs="Times New Roman"/>
          <w:b/>
          <w:bCs/>
          <w:i/>
          <w:iCs/>
          <w:lang w:eastAsia="ar-SA"/>
        </w:rPr>
      </w:pPr>
      <w:r w:rsidRPr="00DC76C0">
        <w:rPr>
          <w:rFonts w:ascii="Times New Roman" w:eastAsia="Times New Roman" w:hAnsi="Times New Roman" w:cs="Times New Roman"/>
          <w:b/>
          <w:bCs/>
          <w:i/>
          <w:iCs/>
          <w:lang w:eastAsia="ar-SA"/>
        </w:rPr>
        <w:t>Заявление</w:t>
      </w:r>
    </w:p>
    <w:p w:rsidR="00DC76C0" w:rsidRPr="00DC76C0" w:rsidRDefault="00DC76C0" w:rsidP="00DC76C0">
      <w:pPr>
        <w:widowControl/>
        <w:suppressAutoHyphens/>
        <w:autoSpaceDE/>
        <w:autoSpaceDN/>
        <w:adjustRightInd/>
        <w:ind w:firstLine="708"/>
        <w:rPr>
          <w:rFonts w:ascii="Times New Roman" w:eastAsia="Times New Roman" w:hAnsi="Times New Roman" w:cs="Times New Roman"/>
          <w:sz w:val="22"/>
          <w:szCs w:val="22"/>
          <w:lang w:eastAsia="ar-SA"/>
        </w:rPr>
      </w:pPr>
    </w:p>
    <w:tbl>
      <w:tblPr>
        <w:tblW w:w="971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794"/>
        <w:gridCol w:w="5920"/>
      </w:tblGrid>
      <w:tr w:rsidR="00DC76C0" w:rsidRPr="00DC76C0" w:rsidTr="00DC76C0">
        <w:tc>
          <w:tcPr>
            <w:tcW w:w="3794"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1. Фамилия, имя, отчество, о котором запрашивается архивная справка</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c>
          <w:tcPr>
            <w:tcW w:w="5920"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pBdr>
                <w:bottom w:val="single" w:sz="12" w:space="1" w:color="auto"/>
              </w:pBdr>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Место рождения_______________________________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Число, месяц, год рождения 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Девичья фамилия _____________________________</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r>
      <w:tr w:rsidR="00DC76C0" w:rsidRPr="00DC76C0" w:rsidTr="00DC76C0">
        <w:tc>
          <w:tcPr>
            <w:tcW w:w="3794"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чем запрашивается</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архивная справка</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(нужное подчеркнуть)</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подтверждении трудового стажа (где и кем работал(а), годы работы)</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xml:space="preserve">-о заработной  плате (за какие годы) </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составе семьи</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земельном участке</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xml:space="preserve">- о награждении </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и др.</w:t>
            </w:r>
          </w:p>
        </w:tc>
        <w:tc>
          <w:tcPr>
            <w:tcW w:w="5920"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pBdr>
                <w:bottom w:val="single" w:sz="12" w:space="1" w:color="auto"/>
              </w:pBdr>
              <w:suppressAutoHyphens/>
              <w:autoSpaceDE/>
              <w:autoSpaceDN/>
              <w:adjustRightInd/>
              <w:ind w:firstLine="0"/>
              <w:rPr>
                <w:rFonts w:ascii="Times New Roman" w:eastAsia="Times New Roman" w:hAnsi="Times New Roman" w:cs="Times New Roman"/>
                <w:sz w:val="22"/>
                <w:szCs w:val="22"/>
                <w:lang w:eastAsia="ar-SA"/>
              </w:rPr>
            </w:pPr>
          </w:p>
        </w:tc>
      </w:tr>
      <w:tr w:rsidR="00DC76C0" w:rsidRPr="00DC76C0" w:rsidTr="00DC76C0">
        <w:tc>
          <w:tcPr>
            <w:tcW w:w="3794"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Куда и для какой</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цели запрашивается</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архивная справка</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c>
          <w:tcPr>
            <w:tcW w:w="5920"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pBdr>
                <w:bottom w:val="single" w:sz="12" w:space="1" w:color="auto"/>
              </w:pBdr>
              <w:suppressAutoHyphens/>
              <w:autoSpaceDE/>
              <w:autoSpaceDN/>
              <w:adjustRightInd/>
              <w:ind w:firstLine="0"/>
              <w:rPr>
                <w:rFonts w:ascii="Times New Roman" w:eastAsia="Times New Roman" w:hAnsi="Times New Roman" w:cs="Times New Roman"/>
                <w:sz w:val="22"/>
                <w:szCs w:val="22"/>
                <w:lang w:eastAsia="ar-SA"/>
              </w:rPr>
            </w:pPr>
          </w:p>
        </w:tc>
      </w:tr>
      <w:tr w:rsidR="00DC76C0" w:rsidRPr="00DC76C0" w:rsidTr="00DC76C0">
        <w:trPr>
          <w:cantSplit/>
          <w:trHeight w:val="4192"/>
        </w:trPr>
        <w:tc>
          <w:tcPr>
            <w:tcW w:w="3794"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чем запрашивается</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архивная справка</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(нужное подчеркнуть)</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подтверждении трудового стажа (где и кем работал(а), годы работы)</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xml:space="preserve">-о заработной  плате (за какие годы) </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составе семьи</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о земельном участке</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xml:space="preserve">- о награждении </w:t>
            </w:r>
          </w:p>
          <w:p w:rsidR="00DC76C0" w:rsidRPr="00DC76C0" w:rsidRDefault="00DC76C0" w:rsidP="00DC76C0">
            <w:pPr>
              <w:widowControl/>
              <w:suppressAutoHyphens/>
              <w:autoSpaceDE/>
              <w:autoSpaceDN/>
              <w:adjustRightInd/>
              <w:ind w:firstLine="36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 и др.</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c>
          <w:tcPr>
            <w:tcW w:w="5920"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r>
      <w:tr w:rsidR="00DC76C0" w:rsidRPr="00DC76C0" w:rsidTr="00DC76C0">
        <w:trPr>
          <w:cantSplit/>
          <w:trHeight w:val="1310"/>
        </w:trPr>
        <w:tc>
          <w:tcPr>
            <w:tcW w:w="3794" w:type="dxa"/>
            <w:tcBorders>
              <w:top w:val="single" w:sz="4" w:space="0" w:color="auto"/>
              <w:left w:val="single" w:sz="4" w:space="0" w:color="auto"/>
              <w:bottom w:val="single" w:sz="4" w:space="0" w:color="auto"/>
              <w:right w:val="single" w:sz="4" w:space="0" w:color="auto"/>
            </w:tcBorders>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Куда и для какой</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цели запрашивается</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архивная справка</w:t>
            </w: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c>
          <w:tcPr>
            <w:tcW w:w="5920" w:type="dxa"/>
            <w:tcBorders>
              <w:top w:val="single" w:sz="4" w:space="0" w:color="auto"/>
              <w:left w:val="single" w:sz="4" w:space="0" w:color="auto"/>
              <w:bottom w:val="single" w:sz="4" w:space="0" w:color="auto"/>
              <w:right w:val="single" w:sz="4" w:space="0" w:color="auto"/>
            </w:tcBorders>
            <w:vAlign w:val="center"/>
          </w:tcPr>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tc>
      </w:tr>
    </w:tbl>
    <w:p w:rsidR="00DC76C0" w:rsidRPr="00DC76C0" w:rsidRDefault="00DC76C0" w:rsidP="00DC76C0">
      <w:pPr>
        <w:widowControl/>
        <w:suppressAutoHyphens/>
        <w:autoSpaceDE/>
        <w:autoSpaceDN/>
        <w:adjustRightInd/>
        <w:ind w:firstLine="0"/>
        <w:rPr>
          <w:rFonts w:ascii="Times New Roman" w:eastAsia="Times New Roman" w:hAnsi="Times New Roman" w:cs="Times New Roman"/>
          <w:sz w:val="22"/>
          <w:szCs w:val="22"/>
          <w:lang w:eastAsia="ar-SA"/>
        </w:rPr>
      </w:pPr>
    </w:p>
    <w:p w:rsidR="00DC76C0" w:rsidRPr="00DC76C0" w:rsidRDefault="00DC76C0" w:rsidP="00DC76C0">
      <w:pPr>
        <w:keepNext/>
        <w:widowControl/>
        <w:tabs>
          <w:tab w:val="num" w:pos="0"/>
        </w:tabs>
        <w:suppressAutoHyphens/>
        <w:autoSpaceDE/>
        <w:autoSpaceDN/>
        <w:adjustRightInd/>
        <w:ind w:left="432" w:hanging="432"/>
        <w:outlineLvl w:val="0"/>
        <w:rPr>
          <w:rFonts w:ascii="Times New Roman" w:eastAsia="Times New Roman" w:hAnsi="Times New Roman" w:cs="Times New Roman"/>
          <w:sz w:val="22"/>
          <w:szCs w:val="22"/>
          <w:lang w:eastAsia="ar-SA"/>
        </w:rPr>
      </w:pPr>
      <w:r w:rsidRPr="00DC76C0">
        <w:rPr>
          <w:rFonts w:ascii="Times New Roman" w:eastAsia="Times New Roman" w:hAnsi="Times New Roman" w:cs="Times New Roman"/>
          <w:sz w:val="22"/>
          <w:szCs w:val="22"/>
          <w:lang w:eastAsia="ar-SA"/>
        </w:rPr>
        <w:t>Подпись заявителя:</w:t>
      </w:r>
      <w:r w:rsidRPr="00DC76C0">
        <w:rPr>
          <w:rFonts w:ascii="Times New Roman" w:eastAsia="Times New Roman" w:hAnsi="Times New Roman" w:cs="Times New Roman"/>
          <w:sz w:val="22"/>
          <w:szCs w:val="22"/>
          <w:lang w:eastAsia="ar-SA"/>
        </w:rPr>
        <w:tab/>
        <w:t>__________________</w:t>
      </w:r>
      <w:r w:rsidRPr="00DC76C0">
        <w:rPr>
          <w:rFonts w:ascii="Times New Roman" w:eastAsia="Times New Roman" w:hAnsi="Times New Roman" w:cs="Times New Roman"/>
          <w:sz w:val="22"/>
          <w:szCs w:val="22"/>
          <w:lang w:eastAsia="ar-SA"/>
        </w:rPr>
        <w:tab/>
      </w:r>
      <w:r w:rsidRPr="00DC76C0">
        <w:rPr>
          <w:rFonts w:ascii="Times New Roman" w:eastAsia="Times New Roman" w:hAnsi="Times New Roman" w:cs="Times New Roman"/>
          <w:sz w:val="22"/>
          <w:szCs w:val="22"/>
          <w:lang w:eastAsia="ar-SA"/>
        </w:rPr>
        <w:tab/>
        <w:t>Дата: _________________ 20____ г.</w:t>
      </w:r>
    </w:p>
    <w:p w:rsidR="00DC76C0" w:rsidRPr="00DC76C0" w:rsidRDefault="00DC76C0" w:rsidP="00DC76C0">
      <w:pPr>
        <w:widowControl/>
        <w:suppressAutoHyphens/>
        <w:autoSpaceDE/>
        <w:autoSpaceDN/>
        <w:adjustRightInd/>
        <w:ind w:left="5670" w:firstLine="0"/>
        <w:rPr>
          <w:rFonts w:ascii="Times New Roman" w:eastAsia="Times New Roman" w:hAnsi="Times New Roman" w:cs="Times New Roman"/>
          <w:color w:val="FF0000"/>
          <w:sz w:val="22"/>
          <w:szCs w:val="22"/>
          <w:lang w:eastAsia="ar-SA"/>
        </w:rPr>
      </w:pPr>
    </w:p>
    <w:p w:rsidR="00DC76C0" w:rsidRPr="00DC76C0" w:rsidRDefault="00DC76C0" w:rsidP="00DC76C0">
      <w:pPr>
        <w:widowControl/>
        <w:suppressAutoHyphens/>
        <w:autoSpaceDE/>
        <w:autoSpaceDN/>
        <w:adjustRightInd/>
        <w:ind w:left="5670" w:firstLine="0"/>
        <w:rPr>
          <w:rFonts w:ascii="Times New Roman" w:eastAsia="Times New Roman" w:hAnsi="Times New Roman" w:cs="Times New Roman"/>
          <w:color w:val="FF0000"/>
          <w:sz w:val="22"/>
          <w:szCs w:val="22"/>
          <w:lang w:eastAsia="ar-SA"/>
        </w:rPr>
      </w:pPr>
    </w:p>
    <w:p w:rsidR="00DC76C0" w:rsidRPr="00DC76C0" w:rsidRDefault="00DC76C0" w:rsidP="00DC76C0">
      <w:pPr>
        <w:widowControl/>
        <w:suppressAutoHyphens/>
        <w:autoSpaceDE/>
        <w:autoSpaceDN/>
        <w:adjustRightInd/>
        <w:ind w:firstLine="0"/>
        <w:jc w:val="left"/>
        <w:rPr>
          <w:rFonts w:ascii="Times New Roman" w:eastAsia="Times New Roman" w:hAnsi="Times New Roman" w:cs="Times New Roman"/>
          <w:sz w:val="22"/>
          <w:szCs w:val="22"/>
          <w:lang w:eastAsia="ar-SA"/>
        </w:rPr>
      </w:pPr>
    </w:p>
    <w:tbl>
      <w:tblPr>
        <w:tblStyle w:val="11"/>
        <w:tblW w:w="9747" w:type="dxa"/>
        <w:tblLayout w:type="fixed"/>
        <w:tblLook w:val="04A0" w:firstRow="1" w:lastRow="0" w:firstColumn="1" w:lastColumn="0" w:noHBand="0" w:noVBand="1"/>
      </w:tblPr>
      <w:tblGrid>
        <w:gridCol w:w="4818"/>
        <w:gridCol w:w="4929"/>
      </w:tblGrid>
      <w:tr w:rsidR="00E317E8" w:rsidRPr="002D1DC3" w:rsidTr="00B34D5E">
        <w:tc>
          <w:tcPr>
            <w:tcW w:w="9747" w:type="dxa"/>
            <w:gridSpan w:val="2"/>
            <w:tcBorders>
              <w:top w:val="nil"/>
              <w:left w:val="nil"/>
              <w:bottom w:val="nil"/>
              <w:right w:val="nil"/>
            </w:tcBorders>
          </w:tcPr>
          <w:p w:rsidR="00E317E8" w:rsidRPr="002D1DC3" w:rsidRDefault="00E317E8" w:rsidP="0020411A">
            <w:pPr>
              <w:jc w:val="right"/>
              <w:rPr>
                <w:rFonts w:ascii="Times New Roman" w:hAnsi="Times New Roman" w:cs="Times New Roman"/>
              </w:rPr>
            </w:pPr>
          </w:p>
          <w:p w:rsidR="002D1DC3" w:rsidRDefault="002D1DC3" w:rsidP="0020411A">
            <w:pPr>
              <w:jc w:val="right"/>
              <w:rPr>
                <w:rFonts w:ascii="Times New Roman" w:hAnsi="Times New Roman" w:cs="Times New Roman"/>
              </w:rPr>
            </w:pPr>
          </w:p>
          <w:p w:rsidR="002D1DC3" w:rsidRDefault="002D1DC3" w:rsidP="0020411A">
            <w:pPr>
              <w:jc w:val="right"/>
              <w:rPr>
                <w:rFonts w:ascii="Times New Roman" w:hAnsi="Times New Roman" w:cs="Times New Roman"/>
              </w:rPr>
            </w:pPr>
          </w:p>
          <w:p w:rsidR="002D1DC3" w:rsidRDefault="002D1DC3" w:rsidP="0020411A">
            <w:pPr>
              <w:jc w:val="right"/>
              <w:rPr>
                <w:rFonts w:ascii="Times New Roman" w:hAnsi="Times New Roman" w:cs="Times New Roman"/>
              </w:rPr>
            </w:pPr>
          </w:p>
          <w:p w:rsidR="00E317E8" w:rsidRPr="002D1DC3" w:rsidRDefault="00E317E8" w:rsidP="0020411A">
            <w:pPr>
              <w:jc w:val="right"/>
              <w:rPr>
                <w:rFonts w:ascii="Times New Roman" w:hAnsi="Times New Roman" w:cs="Times New Roman"/>
              </w:rPr>
            </w:pPr>
            <w:r w:rsidRPr="002D1DC3">
              <w:rPr>
                <w:rFonts w:ascii="Times New Roman" w:hAnsi="Times New Roman" w:cs="Times New Roman"/>
              </w:rPr>
              <w:t>Форма № 2</w:t>
            </w:r>
          </w:p>
        </w:tc>
      </w:tr>
      <w:tr w:rsidR="00E317E8" w:rsidRPr="00F522E1" w:rsidTr="00B34D5E">
        <w:trPr>
          <w:gridAfter w:val="1"/>
          <w:wAfter w:w="4929" w:type="dxa"/>
        </w:trPr>
        <w:tc>
          <w:tcPr>
            <w:tcW w:w="4818" w:type="dxa"/>
            <w:tcBorders>
              <w:top w:val="nil"/>
              <w:left w:val="nil"/>
              <w:bottom w:val="nil"/>
              <w:right w:val="nil"/>
            </w:tcBorders>
          </w:tcPr>
          <w:p w:rsidR="00E317E8" w:rsidRPr="00F522E1" w:rsidRDefault="00E317E8" w:rsidP="0020411A">
            <w:pPr>
              <w:jc w:val="right"/>
              <w:rPr>
                <w:rFonts w:ascii="Times New Roman" w:hAnsi="Times New Roman" w:cs="Times New Roman"/>
                <w:sz w:val="26"/>
                <w:szCs w:val="26"/>
              </w:rPr>
            </w:pPr>
          </w:p>
        </w:tc>
      </w:tr>
    </w:tbl>
    <w:p w:rsidR="00E317E8" w:rsidRPr="00E317E8" w:rsidRDefault="00E317E8" w:rsidP="00E317E8">
      <w:pPr>
        <w:widowControl/>
        <w:suppressAutoHyphens/>
        <w:autoSpaceDE/>
        <w:autoSpaceDN/>
        <w:adjustRightInd/>
        <w:ind w:firstLine="0"/>
        <w:jc w:val="left"/>
        <w:rPr>
          <w:rFonts w:ascii="Times New Roman" w:eastAsia="Times New Roman" w:hAnsi="Times New Roman" w:cs="Times New Roman"/>
          <w:sz w:val="18"/>
          <w:szCs w:val="18"/>
          <w:lang w:eastAsia="ar-SA"/>
        </w:rPr>
      </w:pPr>
      <w:r w:rsidRPr="00E317E8">
        <w:rPr>
          <w:rFonts w:ascii="Times New Roman" w:eastAsia="Times New Roman" w:hAnsi="Times New Roman" w:cs="Times New Roman"/>
          <w:sz w:val="18"/>
          <w:szCs w:val="18"/>
          <w:lang w:eastAsia="ar-SA"/>
        </w:rPr>
        <w:t xml:space="preserve">    </w:t>
      </w:r>
    </w:p>
    <w:p w:rsidR="00E317E8" w:rsidRPr="00E317E8" w:rsidRDefault="00E317E8" w:rsidP="00B34D5E">
      <w:pPr>
        <w:widowControl/>
        <w:tabs>
          <w:tab w:val="left" w:pos="2535"/>
        </w:tabs>
        <w:suppressAutoHyphens/>
        <w:autoSpaceDE/>
        <w:autoSpaceDN/>
        <w:adjustRightInd/>
        <w:ind w:firstLine="0"/>
        <w:jc w:val="left"/>
        <w:rPr>
          <w:rFonts w:ascii="Times New Roman" w:hAnsi="Times New Roman" w:cs="Times New Roman"/>
          <w:sz w:val="22"/>
          <w:szCs w:val="22"/>
        </w:rPr>
      </w:pPr>
      <w:r w:rsidRPr="00E317E8">
        <w:rPr>
          <w:rFonts w:ascii="Times New Roman" w:eastAsia="Times New Roman" w:hAnsi="Times New Roman" w:cs="Times New Roman"/>
          <w:sz w:val="22"/>
          <w:szCs w:val="22"/>
          <w:lang w:eastAsia="ar-SA"/>
        </w:rPr>
        <w:t xml:space="preserve">    </w:t>
      </w:r>
    </w:p>
    <w:p w:rsidR="00E317E8" w:rsidRPr="00E317E8" w:rsidRDefault="00E317E8" w:rsidP="00E317E8">
      <w:pPr>
        <w:rPr>
          <w:rFonts w:ascii="Times New Roman" w:hAnsi="Times New Roman" w:cs="Times New Roman"/>
          <w:sz w:val="22"/>
          <w:szCs w:val="22"/>
        </w:rPr>
      </w:pPr>
    </w:p>
    <w:bookmarkEnd w:id="44"/>
    <w:p w:rsidR="00B34D5E" w:rsidRPr="00B34D5E" w:rsidRDefault="00B34D5E" w:rsidP="00B34D5E">
      <w:pPr>
        <w:ind w:firstLine="0"/>
        <w:jc w:val="center"/>
        <w:rPr>
          <w:rFonts w:ascii="Times New Roman" w:hAnsi="Times New Roman" w:cs="Times New Roman"/>
          <w:sz w:val="22"/>
          <w:szCs w:val="22"/>
        </w:rPr>
      </w:pPr>
      <w:r w:rsidRPr="00B34D5E">
        <w:rPr>
          <w:rFonts w:ascii="Times New Roman" w:hAnsi="Times New Roman" w:cs="Times New Roman"/>
          <w:sz w:val="22"/>
          <w:szCs w:val="22"/>
        </w:rPr>
        <w:t>НА БЛАНКЕ ОРГАНИЗАЦИИ ИЛИ УЧРЕЖДЕНИЯ</w:t>
      </w:r>
    </w:p>
    <w:p w:rsidR="00B34D5E" w:rsidRPr="00B34D5E" w:rsidRDefault="00B34D5E" w:rsidP="00B34D5E">
      <w:pPr>
        <w:rPr>
          <w:rFonts w:ascii="Times New Roman" w:hAnsi="Times New Roman" w:cs="Times New Roman"/>
          <w:sz w:val="22"/>
          <w:szCs w:val="22"/>
        </w:rPr>
      </w:pPr>
    </w:p>
    <w:p w:rsidR="00B34D5E" w:rsidRPr="00B34D5E" w:rsidRDefault="00B34D5E" w:rsidP="00B34D5E">
      <w:pPr>
        <w:ind w:firstLine="0"/>
        <w:jc w:val="right"/>
        <w:rPr>
          <w:rFonts w:ascii="Times New Roman" w:hAnsi="Times New Roman" w:cs="Times New Roman"/>
        </w:rPr>
      </w:pPr>
      <w:r w:rsidRPr="00B34D5E">
        <w:rPr>
          <w:rFonts w:ascii="Times New Roman" w:hAnsi="Times New Roman" w:cs="Times New Roman"/>
        </w:rPr>
        <w:t xml:space="preserve">                                          Главе Яльчикского муниципального</w:t>
      </w:r>
    </w:p>
    <w:p w:rsidR="00B34D5E" w:rsidRPr="00B34D5E" w:rsidRDefault="00B34D5E" w:rsidP="00B34D5E">
      <w:pPr>
        <w:ind w:firstLine="0"/>
        <w:jc w:val="right"/>
        <w:rPr>
          <w:rFonts w:ascii="Times New Roman" w:hAnsi="Times New Roman" w:cs="Times New Roman"/>
        </w:rPr>
      </w:pPr>
      <w:r w:rsidRPr="00B34D5E">
        <w:rPr>
          <w:rFonts w:ascii="Times New Roman" w:hAnsi="Times New Roman" w:cs="Times New Roman"/>
        </w:rPr>
        <w:t xml:space="preserve">                                          округа Чувашской Республики</w:t>
      </w:r>
    </w:p>
    <w:p w:rsidR="00B34D5E" w:rsidRPr="00B34D5E" w:rsidRDefault="00B34D5E" w:rsidP="00B34D5E">
      <w:pPr>
        <w:ind w:firstLine="0"/>
        <w:jc w:val="right"/>
        <w:rPr>
          <w:rFonts w:ascii="Times New Roman" w:hAnsi="Times New Roman" w:cs="Times New Roman"/>
        </w:rPr>
      </w:pPr>
      <w:r w:rsidRPr="00B34D5E">
        <w:rPr>
          <w:rFonts w:ascii="Times New Roman" w:hAnsi="Times New Roman" w:cs="Times New Roman"/>
        </w:rPr>
        <w:t xml:space="preserve">                                          _______________________________</w:t>
      </w:r>
    </w:p>
    <w:p w:rsidR="00B34D5E" w:rsidRPr="00B34D5E" w:rsidRDefault="00B34D5E" w:rsidP="00B34D5E">
      <w:pPr>
        <w:ind w:firstLine="0"/>
        <w:jc w:val="right"/>
        <w:rPr>
          <w:rFonts w:ascii="Times New Roman" w:hAnsi="Times New Roman" w:cs="Times New Roman"/>
        </w:rPr>
      </w:pPr>
      <w:r w:rsidRPr="00B34D5E">
        <w:rPr>
          <w:rFonts w:ascii="Times New Roman" w:hAnsi="Times New Roman" w:cs="Times New Roman"/>
        </w:rPr>
        <w:t xml:space="preserve">                                            (фамилия, имя, отчество)</w:t>
      </w:r>
    </w:p>
    <w:p w:rsidR="00B34D5E" w:rsidRPr="00B34D5E" w:rsidRDefault="00B34D5E" w:rsidP="00B34D5E">
      <w:pPr>
        <w:rPr>
          <w:rFonts w:ascii="Times New Roman" w:hAnsi="Times New Roman" w:cs="Times New Roman"/>
        </w:rPr>
      </w:pPr>
    </w:p>
    <w:p w:rsidR="00B34D5E" w:rsidRPr="00B34D5E" w:rsidRDefault="00B34D5E" w:rsidP="00B34D5E">
      <w:pPr>
        <w:ind w:firstLine="0"/>
        <w:jc w:val="left"/>
        <w:rPr>
          <w:rFonts w:ascii="Times New Roman" w:hAnsi="Times New Roman" w:cs="Times New Roman"/>
        </w:rPr>
      </w:pPr>
      <w:r w:rsidRPr="00B34D5E">
        <w:rPr>
          <w:rFonts w:ascii="Times New Roman" w:hAnsi="Times New Roman" w:cs="Times New Roman"/>
        </w:rPr>
        <w:t>Дата N _____</w:t>
      </w:r>
    </w:p>
    <w:p w:rsidR="00B34D5E" w:rsidRPr="00B34D5E" w:rsidRDefault="00B34D5E" w:rsidP="00B34D5E">
      <w:pPr>
        <w:rPr>
          <w:rFonts w:ascii="Times New Roman" w:hAnsi="Times New Roman" w:cs="Times New Roman"/>
        </w:rPr>
      </w:pPr>
    </w:p>
    <w:p w:rsidR="00B34D5E" w:rsidRPr="00B34D5E" w:rsidRDefault="00B34D5E" w:rsidP="00B34D5E">
      <w:pPr>
        <w:ind w:firstLine="0"/>
        <w:jc w:val="center"/>
        <w:rPr>
          <w:rFonts w:ascii="Times New Roman" w:hAnsi="Times New Roman" w:cs="Times New Roman"/>
        </w:rPr>
      </w:pPr>
      <w:r w:rsidRPr="00B34D5E">
        <w:rPr>
          <w:rFonts w:ascii="Times New Roman" w:hAnsi="Times New Roman" w:cs="Times New Roman"/>
        </w:rPr>
        <w:t>ТЕКСТ</w:t>
      </w:r>
    </w:p>
    <w:p w:rsidR="00B34D5E" w:rsidRPr="00B34D5E" w:rsidRDefault="00B34D5E" w:rsidP="00B34D5E">
      <w:pPr>
        <w:jc w:val="center"/>
        <w:rPr>
          <w:rFonts w:ascii="Times New Roman" w:hAnsi="Times New Roman" w:cs="Times New Roman"/>
        </w:rPr>
      </w:pPr>
    </w:p>
    <w:p w:rsidR="00B34D5E" w:rsidRPr="00B34D5E" w:rsidRDefault="00B34D5E" w:rsidP="00B34D5E">
      <w:pPr>
        <w:ind w:firstLine="0"/>
        <w:jc w:val="center"/>
        <w:rPr>
          <w:rFonts w:ascii="Times New Roman" w:hAnsi="Times New Roman" w:cs="Times New Roman"/>
        </w:rPr>
      </w:pPr>
      <w:r w:rsidRPr="00B34D5E">
        <w:rPr>
          <w:rFonts w:ascii="Times New Roman" w:hAnsi="Times New Roman" w:cs="Times New Roman"/>
        </w:rPr>
        <w:t>должность             подпись               расшифровка подписи</w:t>
      </w:r>
    </w:p>
    <w:p w:rsidR="00B34D5E" w:rsidRPr="00B34D5E" w:rsidRDefault="00B34D5E" w:rsidP="00B34D5E">
      <w:pPr>
        <w:jc w:val="center"/>
        <w:rPr>
          <w:rFonts w:ascii="Times New Roman" w:hAnsi="Times New Roman" w:cs="Times New Roman"/>
        </w:rPr>
      </w:pPr>
    </w:p>
    <w:p w:rsidR="00B34D5E" w:rsidRDefault="00B34D5E" w:rsidP="00B34D5E">
      <w:pPr>
        <w:ind w:firstLine="0"/>
        <w:jc w:val="left"/>
        <w:rPr>
          <w:rFonts w:ascii="Times New Roman" w:hAnsi="Times New Roman" w:cs="Times New Roman"/>
        </w:rPr>
      </w:pPr>
    </w:p>
    <w:p w:rsidR="00B34D5E" w:rsidRPr="00B34D5E" w:rsidRDefault="00B34D5E" w:rsidP="00B34D5E">
      <w:pPr>
        <w:ind w:firstLine="0"/>
        <w:jc w:val="left"/>
        <w:rPr>
          <w:rFonts w:ascii="Times New Roman" w:hAnsi="Times New Roman" w:cs="Times New Roman"/>
        </w:rPr>
      </w:pPr>
      <w:r w:rsidRPr="00B34D5E">
        <w:rPr>
          <w:rFonts w:ascii="Times New Roman" w:hAnsi="Times New Roman" w:cs="Times New Roman"/>
        </w:rPr>
        <w:t>Ф.И.О. исполнителя</w:t>
      </w:r>
    </w:p>
    <w:p w:rsidR="00B34D5E" w:rsidRPr="00B34D5E" w:rsidRDefault="00B34D5E" w:rsidP="00B34D5E">
      <w:pPr>
        <w:ind w:firstLine="0"/>
        <w:jc w:val="left"/>
        <w:rPr>
          <w:rFonts w:ascii="Times New Roman" w:hAnsi="Times New Roman" w:cs="Times New Roman"/>
        </w:rPr>
      </w:pPr>
      <w:r w:rsidRPr="00B34D5E">
        <w:rPr>
          <w:rFonts w:ascii="Times New Roman" w:hAnsi="Times New Roman" w:cs="Times New Roman"/>
        </w:rPr>
        <w:t>N тел.</w:t>
      </w:r>
    </w:p>
    <w:p w:rsidR="00B34D5E" w:rsidRPr="00B34D5E" w:rsidRDefault="00B34D5E" w:rsidP="00B34D5E">
      <w:pPr>
        <w:rPr>
          <w:rFonts w:ascii="Times New Roman" w:hAnsi="Times New Roman" w:cs="Times New Roman"/>
        </w:rPr>
      </w:pPr>
    </w:p>
    <w:p w:rsidR="00DC76C0" w:rsidRPr="00B34D5E" w:rsidRDefault="00DC76C0" w:rsidP="00DC76C0">
      <w:pPr>
        <w:widowControl/>
        <w:suppressAutoHyphens/>
        <w:autoSpaceDE/>
        <w:autoSpaceDN/>
        <w:adjustRightInd/>
        <w:ind w:firstLine="0"/>
        <w:jc w:val="left"/>
        <w:rPr>
          <w:rFonts w:ascii="Times New Roman" w:eastAsia="Times New Roman" w:hAnsi="Times New Roman" w:cs="Times New Roman"/>
          <w:lang w:eastAsia="ar-SA"/>
        </w:rPr>
      </w:pPr>
    </w:p>
    <w:p w:rsidR="00B34D5E" w:rsidRPr="00B34D5E" w:rsidRDefault="00B34D5E">
      <w:pPr>
        <w:widowControl/>
        <w:suppressAutoHyphens/>
        <w:autoSpaceDE/>
        <w:autoSpaceDN/>
        <w:adjustRightInd/>
        <w:ind w:firstLine="0"/>
        <w:jc w:val="left"/>
        <w:rPr>
          <w:rFonts w:ascii="Times New Roman" w:eastAsia="Times New Roman" w:hAnsi="Times New Roman" w:cs="Times New Roman"/>
          <w:lang w:eastAsia="ar-SA"/>
        </w:rPr>
      </w:pPr>
    </w:p>
    <w:sectPr w:rsidR="00B34D5E" w:rsidRPr="00B34D5E" w:rsidSect="003C327F">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ED2" w:rsidRDefault="00672ED2" w:rsidP="00A360FF">
      <w:r>
        <w:separator/>
      </w:r>
    </w:p>
  </w:endnote>
  <w:endnote w:type="continuationSeparator" w:id="0">
    <w:p w:rsidR="00672ED2" w:rsidRDefault="00672ED2" w:rsidP="00A36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panose1 w:val="020B0604020202020204"/>
    <w:charset w:val="CC"/>
    <w:family w:val="swiss"/>
    <w:pitch w:val="variable"/>
    <w:sig w:usb0="00000201" w:usb1="00000000" w:usb2="00000000" w:usb3="00000000" w:csb0="00000004" w:csb1="00000000"/>
  </w:font>
  <w:font w:name="Times New Roman Chuv">
    <w:altName w:val="Times New Roman"/>
    <w:charset w:val="CC"/>
    <w:family w:val="roman"/>
    <w:pitch w:val="variable"/>
    <w:sig w:usb0="00000201" w:usb1="00000000" w:usb2="00000000" w:usb3="00000000" w:csb0="00000004" w:csb1="00000000"/>
  </w:font>
  <w:font w:name="PT Astra Serif">
    <w:altName w:val="Times New Roman"/>
    <w:charset w:val="CC"/>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ED2" w:rsidRDefault="00672ED2" w:rsidP="00A360FF">
      <w:r>
        <w:separator/>
      </w:r>
    </w:p>
  </w:footnote>
  <w:footnote w:type="continuationSeparator" w:id="0">
    <w:p w:rsidR="00672ED2" w:rsidRDefault="00672ED2" w:rsidP="00A36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060EA"/>
    <w:multiLevelType w:val="hybridMultilevel"/>
    <w:tmpl w:val="9AA09B2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426"/>
    <w:rsid w:val="00032FE5"/>
    <w:rsid w:val="00082FA9"/>
    <w:rsid w:val="000C6042"/>
    <w:rsid w:val="0010625E"/>
    <w:rsid w:val="00141A0E"/>
    <w:rsid w:val="001624D2"/>
    <w:rsid w:val="001B2E99"/>
    <w:rsid w:val="001B627F"/>
    <w:rsid w:val="002610EB"/>
    <w:rsid w:val="002B56DA"/>
    <w:rsid w:val="002D1DC3"/>
    <w:rsid w:val="003169BE"/>
    <w:rsid w:val="00343412"/>
    <w:rsid w:val="003C327F"/>
    <w:rsid w:val="004451B9"/>
    <w:rsid w:val="004A5FAC"/>
    <w:rsid w:val="004C0560"/>
    <w:rsid w:val="00506767"/>
    <w:rsid w:val="0051633D"/>
    <w:rsid w:val="005F580E"/>
    <w:rsid w:val="006249E5"/>
    <w:rsid w:val="00666C81"/>
    <w:rsid w:val="00672ED2"/>
    <w:rsid w:val="00675B22"/>
    <w:rsid w:val="00690D0A"/>
    <w:rsid w:val="006972D9"/>
    <w:rsid w:val="006F62EE"/>
    <w:rsid w:val="00721CB2"/>
    <w:rsid w:val="00776ABD"/>
    <w:rsid w:val="007931B8"/>
    <w:rsid w:val="007D0601"/>
    <w:rsid w:val="00824D8A"/>
    <w:rsid w:val="00841AB7"/>
    <w:rsid w:val="0089104B"/>
    <w:rsid w:val="008C14BB"/>
    <w:rsid w:val="00974AF1"/>
    <w:rsid w:val="009F084A"/>
    <w:rsid w:val="00A360FF"/>
    <w:rsid w:val="00AB06C3"/>
    <w:rsid w:val="00AC3BBE"/>
    <w:rsid w:val="00B34D5E"/>
    <w:rsid w:val="00B773E3"/>
    <w:rsid w:val="00B96FB2"/>
    <w:rsid w:val="00BF3D0C"/>
    <w:rsid w:val="00C61CA1"/>
    <w:rsid w:val="00D35426"/>
    <w:rsid w:val="00D5094C"/>
    <w:rsid w:val="00D83356"/>
    <w:rsid w:val="00DC76C0"/>
    <w:rsid w:val="00DD6230"/>
    <w:rsid w:val="00E317E8"/>
    <w:rsid w:val="00E53A71"/>
    <w:rsid w:val="00EB4E9A"/>
    <w:rsid w:val="00F522E1"/>
    <w:rsid w:val="00F57B03"/>
    <w:rsid w:val="00F62DB8"/>
    <w:rsid w:val="00F84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571F"/>
  <w15:docId w15:val="{41E208E9-5469-49C8-AAE6-FBFDF3FC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426"/>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D35426"/>
    <w:pPr>
      <w:spacing w:before="108" w:after="108"/>
      <w:ind w:firstLine="0"/>
      <w:jc w:val="center"/>
      <w:outlineLvl w:val="0"/>
    </w:pPr>
    <w:rPr>
      <w:rFonts w:eastAsia="Times New Roman"/>
      <w:b/>
      <w:bCs/>
      <w:color w:val="26282F"/>
    </w:rPr>
  </w:style>
  <w:style w:type="paragraph" w:styleId="2">
    <w:name w:val="heading 2"/>
    <w:basedOn w:val="a"/>
    <w:next w:val="a"/>
    <w:link w:val="20"/>
    <w:uiPriority w:val="9"/>
    <w:semiHidden/>
    <w:unhideWhenUsed/>
    <w:qFormat/>
    <w:rsid w:val="00DC76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35426"/>
    <w:rPr>
      <w:rFonts w:ascii="Times New Roman CYR" w:eastAsia="Times New Roman" w:hAnsi="Times New Roman CYR" w:cs="Times New Roman CYR"/>
      <w:b/>
      <w:bCs/>
      <w:color w:val="26282F"/>
      <w:sz w:val="24"/>
      <w:szCs w:val="24"/>
      <w:lang w:eastAsia="ru-RU"/>
    </w:rPr>
  </w:style>
  <w:style w:type="paragraph" w:customStyle="1" w:styleId="a3">
    <w:name w:val="Нормальный (таблица)"/>
    <w:basedOn w:val="a"/>
    <w:next w:val="a"/>
    <w:uiPriority w:val="99"/>
    <w:rsid w:val="00D35426"/>
    <w:pPr>
      <w:ind w:firstLine="0"/>
    </w:pPr>
  </w:style>
  <w:style w:type="paragraph" w:customStyle="1" w:styleId="a4">
    <w:name w:val="Таблицы (моноширинный)"/>
    <w:basedOn w:val="a"/>
    <w:next w:val="a"/>
    <w:uiPriority w:val="99"/>
    <w:rsid w:val="00D35426"/>
    <w:pPr>
      <w:ind w:firstLine="0"/>
      <w:jc w:val="left"/>
    </w:pPr>
    <w:rPr>
      <w:rFonts w:ascii="Courier New" w:hAnsi="Courier New" w:cs="Courier New"/>
    </w:rPr>
  </w:style>
  <w:style w:type="paragraph" w:customStyle="1" w:styleId="a5">
    <w:name w:val="Прижатый влево"/>
    <w:basedOn w:val="a"/>
    <w:next w:val="a"/>
    <w:uiPriority w:val="99"/>
    <w:rsid w:val="00D35426"/>
    <w:pPr>
      <w:ind w:firstLine="0"/>
      <w:jc w:val="left"/>
    </w:pPr>
  </w:style>
  <w:style w:type="character" w:customStyle="1" w:styleId="a6">
    <w:name w:val="Цветовое выделение"/>
    <w:uiPriority w:val="99"/>
    <w:rsid w:val="00D35426"/>
    <w:rPr>
      <w:b/>
      <w:bCs w:val="0"/>
      <w:color w:val="000000"/>
    </w:rPr>
  </w:style>
  <w:style w:type="character" w:customStyle="1" w:styleId="a7">
    <w:name w:val="Гипертекстовая ссылка"/>
    <w:basedOn w:val="a6"/>
    <w:uiPriority w:val="99"/>
    <w:rsid w:val="00D35426"/>
    <w:rPr>
      <w:rFonts w:ascii="Times New Roman" w:hAnsi="Times New Roman" w:cs="Times New Roman" w:hint="default"/>
      <w:b w:val="0"/>
      <w:bCs w:val="0"/>
      <w:color w:val="000000"/>
    </w:rPr>
  </w:style>
  <w:style w:type="paragraph" w:customStyle="1" w:styleId="ConsPlusNormal">
    <w:name w:val="ConsPlusNormal"/>
    <w:qFormat/>
    <w:rsid w:val="0010625E"/>
    <w:pPr>
      <w:suppressAutoHyphens/>
      <w:spacing w:after="0" w:line="240" w:lineRule="auto"/>
      <w:ind w:firstLine="720"/>
    </w:pPr>
    <w:rPr>
      <w:rFonts w:ascii="Arial" w:eastAsia="Times New Roman" w:hAnsi="Arial"/>
      <w:sz w:val="20"/>
      <w:szCs w:val="20"/>
      <w:lang w:eastAsia="ru-RU"/>
    </w:rPr>
  </w:style>
  <w:style w:type="table" w:customStyle="1" w:styleId="11">
    <w:name w:val="Сетка таблицы1"/>
    <w:basedOn w:val="a1"/>
    <w:uiPriority w:val="39"/>
    <w:rsid w:val="00F522E1"/>
    <w:pPr>
      <w:suppressAutoHyphens/>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59"/>
    <w:rsid w:val="00F522E1"/>
    <w:pPr>
      <w:suppressAutoHyphens/>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semiHidden/>
    <w:rsid w:val="00DC76C0"/>
    <w:rPr>
      <w:rFonts w:asciiTheme="majorHAnsi" w:eastAsiaTheme="majorEastAsia" w:hAnsiTheme="majorHAnsi" w:cstheme="majorBidi"/>
      <w:b/>
      <w:bCs/>
      <w:color w:val="4F81BD" w:themeColor="accent1"/>
      <w:sz w:val="26"/>
      <w:szCs w:val="26"/>
      <w:lang w:eastAsia="ru-RU"/>
    </w:rPr>
  </w:style>
  <w:style w:type="paragraph" w:styleId="a9">
    <w:name w:val="Balloon Text"/>
    <w:basedOn w:val="a"/>
    <w:link w:val="aa"/>
    <w:uiPriority w:val="99"/>
    <w:semiHidden/>
    <w:unhideWhenUsed/>
    <w:rsid w:val="00E317E8"/>
    <w:rPr>
      <w:rFonts w:ascii="Tahoma" w:hAnsi="Tahoma" w:cs="Tahoma"/>
      <w:sz w:val="16"/>
      <w:szCs w:val="16"/>
    </w:rPr>
  </w:style>
  <w:style w:type="character" w:customStyle="1" w:styleId="aa">
    <w:name w:val="Текст выноски Знак"/>
    <w:basedOn w:val="a0"/>
    <w:link w:val="a9"/>
    <w:uiPriority w:val="99"/>
    <w:semiHidden/>
    <w:rsid w:val="00E317E8"/>
    <w:rPr>
      <w:rFonts w:ascii="Tahoma" w:eastAsiaTheme="minorEastAsia" w:hAnsi="Tahoma" w:cs="Tahoma"/>
      <w:sz w:val="16"/>
      <w:szCs w:val="16"/>
      <w:lang w:eastAsia="ru-RU"/>
    </w:rPr>
  </w:style>
  <w:style w:type="paragraph" w:styleId="ab">
    <w:name w:val="List Paragraph"/>
    <w:basedOn w:val="a"/>
    <w:uiPriority w:val="34"/>
    <w:qFormat/>
    <w:rsid w:val="002D1DC3"/>
    <w:pPr>
      <w:ind w:left="720"/>
      <w:contextualSpacing/>
    </w:pPr>
  </w:style>
  <w:style w:type="paragraph" w:styleId="ac">
    <w:name w:val="header"/>
    <w:basedOn w:val="a"/>
    <w:link w:val="ad"/>
    <w:uiPriority w:val="99"/>
    <w:unhideWhenUsed/>
    <w:rsid w:val="00A360FF"/>
    <w:pPr>
      <w:tabs>
        <w:tab w:val="center" w:pos="4677"/>
        <w:tab w:val="right" w:pos="9355"/>
      </w:tabs>
    </w:pPr>
  </w:style>
  <w:style w:type="character" w:customStyle="1" w:styleId="ad">
    <w:name w:val="Верхний колонтитул Знак"/>
    <w:basedOn w:val="a0"/>
    <w:link w:val="ac"/>
    <w:uiPriority w:val="99"/>
    <w:rsid w:val="00A360FF"/>
    <w:rPr>
      <w:rFonts w:ascii="Times New Roman CYR" w:eastAsiaTheme="minorEastAsia" w:hAnsi="Times New Roman CYR" w:cs="Times New Roman CYR"/>
      <w:sz w:val="24"/>
      <w:szCs w:val="24"/>
      <w:lang w:eastAsia="ru-RU"/>
    </w:rPr>
  </w:style>
  <w:style w:type="paragraph" w:styleId="ae">
    <w:name w:val="footer"/>
    <w:basedOn w:val="a"/>
    <w:link w:val="af"/>
    <w:uiPriority w:val="99"/>
    <w:unhideWhenUsed/>
    <w:rsid w:val="00A360FF"/>
    <w:pPr>
      <w:tabs>
        <w:tab w:val="center" w:pos="4677"/>
        <w:tab w:val="right" w:pos="9355"/>
      </w:tabs>
    </w:pPr>
  </w:style>
  <w:style w:type="character" w:customStyle="1" w:styleId="af">
    <w:name w:val="Нижний колонтитул Знак"/>
    <w:basedOn w:val="a0"/>
    <w:link w:val="ae"/>
    <w:uiPriority w:val="99"/>
    <w:rsid w:val="00A360FF"/>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55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7520999/1068" TargetMode="External"/><Relationship Id="rId13" Type="http://schemas.openxmlformats.org/officeDocument/2006/relationships/hyperlink" Target="https://internet.garant.ru/document/redirect/17520999/1068" TargetMode="External"/><Relationship Id="rId18" Type="http://schemas.openxmlformats.org/officeDocument/2006/relationships/hyperlink" Target="https://internet.garant.ru/document/redirect/17520999/106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internet.garant.ru/document/redirect/17520999/1068" TargetMode="External"/><Relationship Id="rId17" Type="http://schemas.openxmlformats.org/officeDocument/2006/relationships/hyperlink" Target="https://internet.garant.ru/document/redirect/12184522/54" TargetMode="External"/><Relationship Id="rId2" Type="http://schemas.openxmlformats.org/officeDocument/2006/relationships/styles" Target="styles.xml"/><Relationship Id="rId16" Type="http://schemas.openxmlformats.org/officeDocument/2006/relationships/hyperlink" Target="file:///C:\Users\Arxiv\Desktop\&#1040;&#1056;&#1061;&#1048;&#1042;%20&#1053;&#1055;&#1040;\&#1055;&#1086;&#1089;&#1090;&#1072;&#1085;&#1086;&#1074;&#1083;&#1077;&#1085;&#1080;&#1077;%20&#1072;&#1076;&#1084;&#1080;&#1085;&#1080;&#1089;&#1090;&#1088;&#1072;&#1094;&#1080;&#1080;%20&#1050;&#1072;&#1085;&#1072;&#1096;&#1089;&#1082;&#1086;&#1075;&#1086;%20&#1084;&#1091;&#1085;&#1080;&#1094;&#1080;&#1087;&#1072;&#1083;&#1100;&#1085;&#1086;&#1075;&#1086;%20&#1086;&#1082;&#1088;&#1091;&#1075;&#1072;%20&#1063;&#1091;&#1074;&#1072;&#1096;&#1089;&#1082;&#1086;&#1081;%20&#1056;&#1077;&#1089;&#1087;&#1091;&#1073;&#1083;&#1080;&#1082;.rt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2177515/15" TargetMode="External"/><Relationship Id="rId5" Type="http://schemas.openxmlformats.org/officeDocument/2006/relationships/footnotes" Target="footnotes.xml"/><Relationship Id="rId15"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17520999/1068" TargetMode="External"/><Relationship Id="rId19" Type="http://schemas.openxmlformats.org/officeDocument/2006/relationships/hyperlink" Target="file:///C:\Users\Arxiv\Desktop\&#1040;&#1056;&#1061;&#1048;&#1042;%20&#1053;&#1055;&#1040;\&#1055;&#1086;&#1089;&#1090;&#1072;&#1085;&#1086;&#1074;&#1083;&#1077;&#1085;&#1080;&#1077;%20&#1072;&#1076;&#1084;&#1080;&#1085;&#1080;&#1089;&#1090;&#1088;&#1072;&#1094;&#1080;&#1080;%20&#1050;&#1072;&#1085;&#1072;&#1096;&#1089;&#1082;&#1086;&#1075;&#1086;%20&#1084;&#1091;&#1085;&#1080;&#1094;&#1080;&#1087;&#1072;&#1083;&#1100;&#1085;&#1086;&#1075;&#1086;%20&#1086;&#1082;&#1088;&#1091;&#1075;&#1072;%20&#1063;&#1091;&#1074;&#1072;&#1096;&#1089;&#1082;&#1086;&#1081;%20&#1056;&#1077;&#1089;&#1087;&#1091;&#1073;&#1083;&#1080;&#1082;.rtf" TargetMode="External"/><Relationship Id="rId4" Type="http://schemas.openxmlformats.org/officeDocument/2006/relationships/webSettings" Target="webSettings.xml"/><Relationship Id="rId9" Type="http://schemas.openxmlformats.org/officeDocument/2006/relationships/hyperlink" Target="https://internet.garant.ru/document/redirect/17520999/1068" TargetMode="External"/><Relationship Id="rId14" Type="http://schemas.openxmlformats.org/officeDocument/2006/relationships/hyperlink" Target="file:///C:\Users\Arxiv\Desktop\&#1040;&#1056;&#1061;&#1048;&#1042;%20&#1053;&#1055;&#1040;\&#1055;&#1086;&#1089;&#1090;&#1072;&#1085;&#1086;&#1074;&#1083;&#1077;&#1085;&#1080;&#1077;%20&#1072;&#1076;&#1084;&#1080;&#1085;&#1080;&#1089;&#1090;&#1088;&#1072;&#1094;&#1080;&#1080;%20&#1050;&#1072;&#1085;&#1072;&#1096;&#1089;&#1082;&#1086;&#1075;&#1086;%20&#1084;&#1091;&#1085;&#1080;&#1094;&#1080;&#1087;&#1072;&#1083;&#1100;&#1085;&#1086;&#1075;&#1086;%20&#1086;&#1082;&#1088;&#1091;&#1075;&#1072;%20&#1063;&#1091;&#1074;&#1072;&#1096;&#1089;&#1082;&#1086;&#1081;%20&#1056;&#1077;&#1089;&#1087;&#1091;&#1073;&#1083;&#1080;&#1082;.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15</Pages>
  <Words>4156</Words>
  <Characters>23691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Arxiv</dc:creator>
  <cp:lastModifiedBy>Оксана Игнатьева</cp:lastModifiedBy>
  <cp:revision>14</cp:revision>
  <cp:lastPrinted>2026-04-29T08:55:00Z</cp:lastPrinted>
  <dcterms:created xsi:type="dcterms:W3CDTF">2026-04-28T07:43:00Z</dcterms:created>
  <dcterms:modified xsi:type="dcterms:W3CDTF">2026-05-05T12:50:00Z</dcterms:modified>
</cp:coreProperties>
</file>